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9A7F30" w:rsidRPr="00357852" w14:paraId="77725589" w14:textId="77777777">
        <w:trPr>
          <w:trHeight w:hRule="exact" w:val="1417"/>
          <w:jc w:val="center"/>
        </w:trPr>
        <w:tc>
          <w:tcPr>
            <w:tcW w:w="6804" w:type="dxa"/>
            <w:vAlign w:val="center"/>
          </w:tcPr>
          <w:p w14:paraId="75E3E0E6" w14:textId="77777777" w:rsidR="009A7F30" w:rsidRPr="00357852" w:rsidRDefault="003A0A5E">
            <w:pPr>
              <w:pStyle w:val="EPName"/>
            </w:pPr>
            <w:bookmarkStart w:id="0" w:name="_GoBack"/>
            <w:bookmarkEnd w:id="0"/>
            <w:r w:rsidRPr="00357852">
              <w:t>Európai Parlament</w:t>
            </w:r>
          </w:p>
          <w:p w14:paraId="4237CBB2" w14:textId="77777777" w:rsidR="009A7F30" w:rsidRPr="00357852" w:rsidRDefault="003A0A5E">
            <w:pPr>
              <w:pStyle w:val="EPTerm"/>
            </w:pPr>
            <w:r w:rsidRPr="00357852">
              <w:t>2019-2024</w:t>
            </w:r>
          </w:p>
        </w:tc>
        <w:tc>
          <w:tcPr>
            <w:tcW w:w="2268" w:type="dxa"/>
          </w:tcPr>
          <w:p w14:paraId="718E341E" w14:textId="77777777" w:rsidR="009A7F30" w:rsidRPr="00357852" w:rsidRDefault="003A0A5E">
            <w:pPr>
              <w:pStyle w:val="EPLogo"/>
            </w:pPr>
            <w:r w:rsidRPr="00357852">
              <w:drawing>
                <wp:inline distT="0" distB="0" distL="0" distR="0" wp14:anchorId="21C755B1" wp14:editId="772F215E">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784865AC" w14:textId="77777777" w:rsidR="009A7F30" w:rsidRPr="00357852" w:rsidRDefault="009A7F30">
      <w:pPr>
        <w:pStyle w:val="LineTop"/>
      </w:pPr>
    </w:p>
    <w:p w14:paraId="0C716FE6" w14:textId="77777777" w:rsidR="009A7F30" w:rsidRPr="00357852" w:rsidRDefault="003A0A5E">
      <w:pPr>
        <w:pStyle w:val="EPBody"/>
      </w:pPr>
      <w:r w:rsidRPr="00534DA7">
        <w:rPr>
          <w:rStyle w:val="HideTWBExt"/>
          <w:i w:val="0"/>
          <w:szCs w:val="20"/>
        </w:rPr>
        <w:t>&lt;Commission&gt;</w:t>
      </w:r>
      <w:r w:rsidRPr="00534DA7">
        <w:rPr>
          <w:rStyle w:val="HideTWBInt"/>
          <w:rFonts w:cs="Times New Roman"/>
          <w:i w:val="0"/>
          <w:szCs w:val="20"/>
        </w:rPr>
        <w:t>{LIBE}</w:t>
      </w:r>
      <w:r w:rsidRPr="00357852">
        <w:t>Állampolgári Jogi, Bel- és Igazságügyi Bizottság</w:t>
      </w:r>
      <w:r w:rsidRPr="00534DA7">
        <w:rPr>
          <w:rStyle w:val="HideTWBExt"/>
          <w:i w:val="0"/>
          <w:szCs w:val="20"/>
        </w:rPr>
        <w:t>&lt;/Commission&gt;</w:t>
      </w:r>
    </w:p>
    <w:p w14:paraId="76DE7A22" w14:textId="77777777" w:rsidR="009A7F30" w:rsidRPr="00357852" w:rsidRDefault="009A7F30">
      <w:pPr>
        <w:pStyle w:val="LineBottom"/>
      </w:pPr>
    </w:p>
    <w:p w14:paraId="5000514D" w14:textId="77777777" w:rsidR="009A7F30" w:rsidRPr="00357852" w:rsidRDefault="003A0A5E">
      <w:pPr>
        <w:pStyle w:val="CoverReference"/>
      </w:pPr>
      <w:r w:rsidRPr="00534DA7">
        <w:rPr>
          <w:rStyle w:val="HideTWBExt"/>
          <w:b w:val="0"/>
        </w:rPr>
        <w:t>&lt;RefProc&gt;</w:t>
      </w:r>
      <w:r w:rsidRPr="00357852">
        <w:t>2020/0277</w:t>
      </w:r>
      <w:r w:rsidRPr="00534DA7">
        <w:rPr>
          <w:rStyle w:val="HideTWBExt"/>
          <w:b w:val="0"/>
        </w:rPr>
        <w:t>&lt;/RefProc&gt;&lt;RefTypeProc&gt;</w:t>
      </w:r>
      <w:r w:rsidRPr="00357852">
        <w:t>(COD)</w:t>
      </w:r>
      <w:r w:rsidRPr="00534DA7">
        <w:rPr>
          <w:rStyle w:val="HideTWBExt"/>
          <w:b w:val="0"/>
        </w:rPr>
        <w:t>&lt;/RefTypeProc&gt;</w:t>
      </w:r>
    </w:p>
    <w:p w14:paraId="373BE6FE" w14:textId="77777777" w:rsidR="009A7F30" w:rsidRPr="00357852" w:rsidRDefault="003A0A5E">
      <w:pPr>
        <w:pStyle w:val="CoverDate"/>
      </w:pPr>
      <w:r w:rsidRPr="00534DA7">
        <w:rPr>
          <w:rStyle w:val="HideTWBExt"/>
        </w:rPr>
        <w:t>&lt;Date&gt;</w:t>
      </w:r>
      <w:r w:rsidRPr="00534DA7">
        <w:rPr>
          <w:rStyle w:val="HideTWBInt"/>
        </w:rPr>
        <w:t>{28/01/2022}</w:t>
      </w:r>
      <w:r w:rsidRPr="00357852">
        <w:t>28.1.2022</w:t>
      </w:r>
      <w:r w:rsidRPr="00534DA7">
        <w:rPr>
          <w:rStyle w:val="HideTWBExt"/>
        </w:rPr>
        <w:t>&lt;/Date&gt;</w:t>
      </w:r>
    </w:p>
    <w:p w14:paraId="101966F5" w14:textId="77777777" w:rsidR="009A7F30" w:rsidRPr="00357852" w:rsidRDefault="003A0A5E">
      <w:pPr>
        <w:pStyle w:val="CoverDocType"/>
      </w:pPr>
      <w:r w:rsidRPr="00534DA7">
        <w:rPr>
          <w:rStyle w:val="HideTWBExt"/>
          <w:b w:val="0"/>
        </w:rPr>
        <w:t>&lt;TypeAM&gt;</w:t>
      </w:r>
      <w:r w:rsidRPr="00357852">
        <w:t>MÓDOSÍTÁS</w:t>
      </w:r>
      <w:r w:rsidRPr="00534DA7">
        <w:rPr>
          <w:rStyle w:val="HideTWBExt"/>
          <w:b w:val="0"/>
        </w:rPr>
        <w:t>&lt;/TypeAM&gt;</w:t>
      </w:r>
    </w:p>
    <w:p w14:paraId="398F7FD3" w14:textId="77777777" w:rsidR="009A7F30" w:rsidRPr="00357852" w:rsidRDefault="003A0A5E">
      <w:pPr>
        <w:pStyle w:val="CoverDocType24a"/>
      </w:pPr>
      <w:r w:rsidRPr="00534DA7">
        <w:rPr>
          <w:rStyle w:val="HideTWBExt"/>
          <w:b w:val="0"/>
        </w:rPr>
        <w:t>&lt;RangeAM&gt;</w:t>
      </w:r>
      <w:r w:rsidRPr="00357852">
        <w:t>402 - 700</w:t>
      </w:r>
      <w:r w:rsidRPr="00534DA7">
        <w:rPr>
          <w:rStyle w:val="HideTWBExt"/>
          <w:b w:val="0"/>
        </w:rPr>
        <w:t>&lt;/RangeAM&gt;</w:t>
      </w:r>
    </w:p>
    <w:p w14:paraId="51278BAE" w14:textId="77777777" w:rsidR="009A7F30" w:rsidRPr="00357852" w:rsidRDefault="003A0A5E">
      <w:pPr>
        <w:pStyle w:val="CoverBold"/>
      </w:pPr>
      <w:r w:rsidRPr="00534DA7">
        <w:rPr>
          <w:rStyle w:val="HideTWBExt"/>
          <w:b w:val="0"/>
        </w:rPr>
        <w:t>&lt;TitreType&gt;</w:t>
      </w:r>
      <w:r w:rsidRPr="00357852">
        <w:t>Véleménytervezet</w:t>
      </w:r>
      <w:r w:rsidRPr="00534DA7">
        <w:rPr>
          <w:rStyle w:val="HideTWBExt"/>
          <w:b w:val="0"/>
        </w:rPr>
        <w:t>&lt;/TitreType&gt;</w:t>
      </w:r>
    </w:p>
    <w:p w14:paraId="75267DBB" w14:textId="77777777" w:rsidR="009A7F30" w:rsidRPr="00357852" w:rsidRDefault="003A0A5E">
      <w:pPr>
        <w:pStyle w:val="CoverBold"/>
      </w:pPr>
      <w:r w:rsidRPr="00534DA7">
        <w:rPr>
          <w:rStyle w:val="HideTWBExt"/>
          <w:b w:val="0"/>
        </w:rPr>
        <w:t>&lt;Rapporteur&gt;</w:t>
      </w:r>
      <w:r w:rsidRPr="00357852">
        <w:t>Juan Fernando López Aguilar</w:t>
      </w:r>
      <w:r w:rsidRPr="00534DA7">
        <w:rPr>
          <w:rStyle w:val="HideTWBExt"/>
          <w:b w:val="0"/>
        </w:rPr>
        <w:t>&lt;/Rapporteur&gt;</w:t>
      </w:r>
    </w:p>
    <w:p w14:paraId="60B261DF" w14:textId="77777777" w:rsidR="009A7F30" w:rsidRPr="00357852" w:rsidRDefault="003A0A5E">
      <w:pPr>
        <w:pStyle w:val="CoverNormal24a"/>
      </w:pPr>
      <w:r w:rsidRPr="00534DA7">
        <w:rPr>
          <w:rStyle w:val="HideTWBExt"/>
        </w:rPr>
        <w:t>&lt;DocRefPE&gt;</w:t>
      </w:r>
      <w:r w:rsidRPr="00357852">
        <w:t>(PE697.631v01-00)</w:t>
      </w:r>
      <w:r w:rsidRPr="00534DA7">
        <w:rPr>
          <w:rStyle w:val="HideTWBExt"/>
        </w:rPr>
        <w:t>&lt;/DocRefPE&gt;</w:t>
      </w:r>
    </w:p>
    <w:p w14:paraId="36619A6E" w14:textId="77777777" w:rsidR="009A7F30" w:rsidRPr="00357852" w:rsidRDefault="003A0A5E">
      <w:pPr>
        <w:pStyle w:val="CoverNormal24a"/>
      </w:pPr>
      <w:r w:rsidRPr="00534DA7">
        <w:rPr>
          <w:rStyle w:val="HideTWBExt"/>
        </w:rPr>
        <w:t>&lt;Titre&gt;</w:t>
      </w:r>
      <w:r w:rsidRPr="00357852">
        <w:t>A migrációs és menekültügyi válsághelyzetek és vis maior helyzetek kezelése</w:t>
      </w:r>
      <w:r w:rsidRPr="00534DA7">
        <w:rPr>
          <w:rStyle w:val="HideTWBExt"/>
        </w:rPr>
        <w:t>&lt;/Titre&gt;</w:t>
      </w:r>
    </w:p>
    <w:p w14:paraId="596E2F72" w14:textId="77777777" w:rsidR="009A7F30" w:rsidRPr="00357852" w:rsidRDefault="003A0A5E">
      <w:pPr>
        <w:pStyle w:val="CoverNormal"/>
      </w:pPr>
      <w:r w:rsidRPr="00534DA7">
        <w:rPr>
          <w:rStyle w:val="HideTWBExt"/>
        </w:rPr>
        <w:t>&lt;DocAmend&gt;</w:t>
      </w:r>
      <w:r w:rsidRPr="00357852">
        <w:t>Rendeletre irányuló javaslat</w:t>
      </w:r>
      <w:r w:rsidRPr="00534DA7">
        <w:rPr>
          <w:rStyle w:val="HideTWBExt"/>
        </w:rPr>
        <w:t>&lt;/DocAmend&gt;</w:t>
      </w:r>
    </w:p>
    <w:p w14:paraId="731F1F2C" w14:textId="77777777" w:rsidR="009A7F30" w:rsidRPr="00357852" w:rsidRDefault="003A0A5E">
      <w:pPr>
        <w:pStyle w:val="CoverNormal24a"/>
      </w:pPr>
      <w:r w:rsidRPr="00534DA7">
        <w:rPr>
          <w:rStyle w:val="HideTWBExt"/>
        </w:rPr>
        <w:t>&lt;DocRef&gt;</w:t>
      </w:r>
      <w:r w:rsidRPr="00357852">
        <w:t>(COM(2020)0613 – C9-0308/2020 – 2020/0277(COD))</w:t>
      </w:r>
      <w:r w:rsidRPr="00534DA7">
        <w:rPr>
          <w:rStyle w:val="HideTWBExt"/>
        </w:rPr>
        <w:t>&lt;/DocRef&gt;</w:t>
      </w:r>
    </w:p>
    <w:p w14:paraId="0BFBD75E" w14:textId="77777777" w:rsidR="009A7F30" w:rsidRPr="00357852" w:rsidRDefault="003A0A5E">
      <w:r w:rsidRPr="00357852">
        <w:br w:type="page"/>
      </w:r>
      <w:r w:rsidRPr="00357852">
        <w:lastRenderedPageBreak/>
        <w:t>AM_Com_LegOpinion</w:t>
      </w:r>
    </w:p>
    <w:p w14:paraId="785A4E43" w14:textId="607FA3B0" w:rsidR="009760F5" w:rsidRPr="00357852" w:rsidRDefault="003A0A5E" w:rsidP="009760F5">
      <w:pPr>
        <w:pStyle w:val="AmNumberTabs"/>
      </w:pPr>
      <w:r w:rsidRPr="00357852">
        <w:br w:type="page"/>
      </w:r>
      <w:r w:rsidR="009760F5" w:rsidRPr="00534DA7">
        <w:rPr>
          <w:rStyle w:val="HideTWBExt"/>
          <w:b w:val="0"/>
        </w:rPr>
        <w:lastRenderedPageBreak/>
        <w:t>&lt;RepeatBlock-Amend&gt;&lt;Amend&gt;</w:t>
      </w:r>
      <w:r w:rsidR="009760F5" w:rsidRPr="00357852">
        <w:t>Módosítás</w:t>
      </w:r>
      <w:r w:rsidR="009760F5" w:rsidRPr="00357852">
        <w:tab/>
      </w:r>
      <w:r w:rsidR="009760F5" w:rsidRPr="00357852">
        <w:tab/>
      </w:r>
      <w:r w:rsidR="009760F5" w:rsidRPr="00534DA7">
        <w:rPr>
          <w:rStyle w:val="HideTWBExt"/>
          <w:b w:val="0"/>
        </w:rPr>
        <w:t>&lt;NumAm&gt;</w:t>
      </w:r>
      <w:r w:rsidR="009760F5" w:rsidRPr="00357852">
        <w:t>402</w:t>
      </w:r>
      <w:r w:rsidR="009760F5" w:rsidRPr="00534DA7">
        <w:rPr>
          <w:rStyle w:val="HideTWBExt"/>
          <w:b w:val="0"/>
        </w:rPr>
        <w:t>&lt;/NumAm&gt;</w:t>
      </w:r>
    </w:p>
    <w:p w14:paraId="3B79517B"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3837C050" w14:textId="77777777" w:rsidR="009760F5" w:rsidRPr="00357852" w:rsidRDefault="009760F5" w:rsidP="009760F5">
      <w:pPr>
        <w:pStyle w:val="NormalBold"/>
      </w:pPr>
      <w:r w:rsidRPr="00534DA7">
        <w:rPr>
          <w:rStyle w:val="HideTWBExt"/>
          <w:b w:val="0"/>
        </w:rPr>
        <w:t>&lt;/RepeatBlock-By&gt;</w:t>
      </w:r>
    </w:p>
    <w:p w14:paraId="4DD994BA"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F2B9157" w14:textId="77777777" w:rsidR="009760F5" w:rsidRPr="00357852" w:rsidRDefault="009760F5" w:rsidP="009760F5">
      <w:pPr>
        <w:pStyle w:val="NormalBold"/>
      </w:pPr>
      <w:r w:rsidRPr="00534DA7">
        <w:rPr>
          <w:rStyle w:val="HideTWBExt"/>
          <w:b w:val="0"/>
        </w:rPr>
        <w:t>&lt;Article&gt;</w:t>
      </w:r>
      <w:r w:rsidRPr="00357852">
        <w:t>I fejezet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E11903C" w14:textId="77777777" w:rsidTr="00BF7AFB">
        <w:trPr>
          <w:trHeight w:hRule="exact" w:val="240"/>
          <w:jc w:val="center"/>
        </w:trPr>
        <w:tc>
          <w:tcPr>
            <w:tcW w:w="9752" w:type="dxa"/>
            <w:gridSpan w:val="2"/>
          </w:tcPr>
          <w:p w14:paraId="3573946B" w14:textId="77777777" w:rsidR="009760F5" w:rsidRPr="00357852" w:rsidRDefault="009760F5" w:rsidP="00BF7AFB"/>
        </w:tc>
      </w:tr>
      <w:tr w:rsidR="00215CFA" w:rsidRPr="00357852" w14:paraId="1957B067" w14:textId="77777777" w:rsidTr="00BF7AFB">
        <w:trPr>
          <w:trHeight w:val="240"/>
          <w:jc w:val="center"/>
        </w:trPr>
        <w:tc>
          <w:tcPr>
            <w:tcW w:w="4876" w:type="dxa"/>
          </w:tcPr>
          <w:p w14:paraId="72D70C96" w14:textId="77777777" w:rsidR="009760F5" w:rsidRPr="00357852" w:rsidRDefault="009760F5" w:rsidP="00BF7AFB">
            <w:pPr>
              <w:pStyle w:val="AmColumnHeading"/>
            </w:pPr>
            <w:r w:rsidRPr="00357852">
              <w:t>A Bizottság által javasolt szöveg</w:t>
            </w:r>
          </w:p>
        </w:tc>
        <w:tc>
          <w:tcPr>
            <w:tcW w:w="4876" w:type="dxa"/>
          </w:tcPr>
          <w:p w14:paraId="3F0AB893" w14:textId="77777777" w:rsidR="009760F5" w:rsidRPr="00357852" w:rsidRDefault="009760F5" w:rsidP="00BF7AFB">
            <w:pPr>
              <w:pStyle w:val="AmColumnHeading"/>
            </w:pPr>
            <w:r w:rsidRPr="00357852">
              <w:t>Módosítás</w:t>
            </w:r>
          </w:p>
        </w:tc>
      </w:tr>
      <w:tr w:rsidR="00215CFA" w:rsidRPr="00357852" w14:paraId="6E8951E2" w14:textId="77777777" w:rsidTr="00BF7AFB">
        <w:trPr>
          <w:jc w:val="center"/>
        </w:trPr>
        <w:tc>
          <w:tcPr>
            <w:tcW w:w="4876" w:type="dxa"/>
          </w:tcPr>
          <w:p w14:paraId="54172074" w14:textId="77777777" w:rsidR="009760F5" w:rsidRPr="00357852" w:rsidRDefault="009760F5" w:rsidP="00BF7AFB">
            <w:pPr>
              <w:pStyle w:val="Normal6a"/>
            </w:pPr>
            <w:r w:rsidRPr="00357852">
              <w:t>I. FEJEZET</w:t>
            </w:r>
            <w:r w:rsidRPr="00357852">
              <w:tab/>
              <w:t>Általános rendelkezések</w:t>
            </w:r>
          </w:p>
        </w:tc>
        <w:tc>
          <w:tcPr>
            <w:tcW w:w="4876" w:type="dxa"/>
          </w:tcPr>
          <w:p w14:paraId="1644F575" w14:textId="77777777" w:rsidR="009760F5" w:rsidRPr="00357852" w:rsidRDefault="009760F5" w:rsidP="00BF7AFB">
            <w:pPr>
              <w:pStyle w:val="Normal6a"/>
            </w:pPr>
            <w:r w:rsidRPr="00357852">
              <w:t>I. FEJEZET</w:t>
            </w:r>
            <w:r w:rsidRPr="00357852">
              <w:tab/>
              <w:t>Általános</w:t>
            </w:r>
            <w:r w:rsidRPr="00357852">
              <w:rPr>
                <w:b/>
                <w:bCs/>
                <w:i/>
                <w:iCs/>
              </w:rPr>
              <w:t xml:space="preserve"> és eljárási</w:t>
            </w:r>
            <w:r w:rsidRPr="00357852">
              <w:t xml:space="preserve"> rendelkezések</w:t>
            </w:r>
          </w:p>
        </w:tc>
      </w:tr>
    </w:tbl>
    <w:p w14:paraId="251736C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69D2486" w14:textId="77777777" w:rsidR="009760F5" w:rsidRPr="00357852" w:rsidRDefault="009760F5" w:rsidP="009760F5">
      <w:r w:rsidRPr="00534DA7">
        <w:rPr>
          <w:rStyle w:val="HideTWBExt"/>
        </w:rPr>
        <w:t>&lt;/Amend&gt;</w:t>
      </w:r>
    </w:p>
    <w:p w14:paraId="6C00C49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403</w:t>
      </w:r>
      <w:r w:rsidRPr="00534DA7">
        <w:rPr>
          <w:rStyle w:val="HideTWBExt"/>
          <w:b w:val="0"/>
        </w:rPr>
        <w:t>&lt;/NumAm&gt;</w:t>
      </w:r>
    </w:p>
    <w:p w14:paraId="7483A62E"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798B2952" w14:textId="77777777" w:rsidR="009760F5" w:rsidRPr="00357852" w:rsidRDefault="009760F5" w:rsidP="009760F5">
      <w:pPr>
        <w:pStyle w:val="NormalBold"/>
      </w:pPr>
      <w:r w:rsidRPr="00534DA7">
        <w:rPr>
          <w:rStyle w:val="HideTWBExt"/>
          <w:b w:val="0"/>
        </w:rPr>
        <w:t>&lt;/RepeatBlock-By&gt;</w:t>
      </w:r>
    </w:p>
    <w:p w14:paraId="6ABD1D4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41A368A" w14:textId="77777777" w:rsidR="009760F5" w:rsidRPr="00357852" w:rsidRDefault="009760F5" w:rsidP="009760F5">
      <w:pPr>
        <w:pStyle w:val="NormalBold"/>
      </w:pPr>
      <w:r w:rsidRPr="00534DA7">
        <w:rPr>
          <w:rStyle w:val="HideTWBExt"/>
          <w:b w:val="0"/>
        </w:rPr>
        <w:t>&lt;Article&gt;</w:t>
      </w:r>
      <w:r w:rsidRPr="00357852">
        <w:t>1 cikk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FDC10C0" w14:textId="77777777" w:rsidTr="00BF7AFB">
        <w:trPr>
          <w:trHeight w:hRule="exact" w:val="240"/>
          <w:jc w:val="center"/>
        </w:trPr>
        <w:tc>
          <w:tcPr>
            <w:tcW w:w="9752" w:type="dxa"/>
            <w:gridSpan w:val="2"/>
          </w:tcPr>
          <w:p w14:paraId="2CAB39FB" w14:textId="77777777" w:rsidR="009760F5" w:rsidRPr="00357852" w:rsidRDefault="009760F5" w:rsidP="00BF7AFB"/>
        </w:tc>
      </w:tr>
      <w:tr w:rsidR="00215CFA" w:rsidRPr="00357852" w14:paraId="784EBDFB" w14:textId="77777777" w:rsidTr="00BF7AFB">
        <w:trPr>
          <w:trHeight w:val="240"/>
          <w:jc w:val="center"/>
        </w:trPr>
        <w:tc>
          <w:tcPr>
            <w:tcW w:w="4876" w:type="dxa"/>
          </w:tcPr>
          <w:p w14:paraId="787B62EC" w14:textId="77777777" w:rsidR="009760F5" w:rsidRPr="00357852" w:rsidRDefault="009760F5" w:rsidP="00BF7AFB">
            <w:pPr>
              <w:pStyle w:val="AmColumnHeading"/>
            </w:pPr>
            <w:r w:rsidRPr="00357852">
              <w:t>A Bizottság által javasolt szöveg</w:t>
            </w:r>
          </w:p>
        </w:tc>
        <w:tc>
          <w:tcPr>
            <w:tcW w:w="4876" w:type="dxa"/>
          </w:tcPr>
          <w:p w14:paraId="308EFB62" w14:textId="77777777" w:rsidR="009760F5" w:rsidRPr="00357852" w:rsidRDefault="009760F5" w:rsidP="00BF7AFB">
            <w:pPr>
              <w:pStyle w:val="AmColumnHeading"/>
            </w:pPr>
            <w:r w:rsidRPr="00357852">
              <w:t>Módosítás</w:t>
            </w:r>
          </w:p>
        </w:tc>
      </w:tr>
      <w:tr w:rsidR="00215CFA" w:rsidRPr="00357852" w14:paraId="75014CE2" w14:textId="77777777" w:rsidTr="00BF7AFB">
        <w:trPr>
          <w:jc w:val="center"/>
        </w:trPr>
        <w:tc>
          <w:tcPr>
            <w:tcW w:w="4876" w:type="dxa"/>
          </w:tcPr>
          <w:p w14:paraId="7FDB4F26" w14:textId="77777777" w:rsidR="009760F5" w:rsidRPr="00357852" w:rsidRDefault="009760F5" w:rsidP="00BF7AFB">
            <w:pPr>
              <w:pStyle w:val="Normal6a"/>
            </w:pPr>
            <w:r w:rsidRPr="00357852">
              <w:t>1. cikk</w:t>
            </w:r>
            <w:r w:rsidRPr="00357852">
              <w:tab/>
              <w:t>Tárgy</w:t>
            </w:r>
          </w:p>
        </w:tc>
        <w:tc>
          <w:tcPr>
            <w:tcW w:w="4876" w:type="dxa"/>
          </w:tcPr>
          <w:p w14:paraId="1B786682" w14:textId="77777777" w:rsidR="009760F5" w:rsidRPr="00357852" w:rsidRDefault="009760F5" w:rsidP="00BF7AFB">
            <w:pPr>
              <w:pStyle w:val="Normal6a"/>
            </w:pPr>
            <w:r w:rsidRPr="00357852">
              <w:t>1. cikk</w:t>
            </w:r>
            <w:r w:rsidRPr="00357852">
              <w:tab/>
            </w:r>
            <w:r w:rsidRPr="00357852">
              <w:rPr>
                <w:b/>
                <w:bCs/>
                <w:i/>
                <w:iCs/>
              </w:rPr>
              <w:t>Cél és</w:t>
            </w:r>
            <w:r w:rsidRPr="00357852">
              <w:t xml:space="preserve"> tárgy</w:t>
            </w:r>
          </w:p>
        </w:tc>
      </w:tr>
    </w:tbl>
    <w:p w14:paraId="4DEF7B2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75372BB" w14:textId="77777777" w:rsidR="009760F5" w:rsidRPr="00357852" w:rsidRDefault="009760F5" w:rsidP="009760F5">
      <w:r w:rsidRPr="00534DA7">
        <w:rPr>
          <w:rStyle w:val="HideTWBExt"/>
        </w:rPr>
        <w:t>&lt;/Amend&gt;</w:t>
      </w:r>
    </w:p>
    <w:p w14:paraId="0CAB8D6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404</w:t>
      </w:r>
      <w:r w:rsidRPr="00534DA7">
        <w:rPr>
          <w:rStyle w:val="HideTWBExt"/>
          <w:b w:val="0"/>
        </w:rPr>
        <w:t>&lt;/NumAm&gt;</w:t>
      </w:r>
    </w:p>
    <w:p w14:paraId="2C5CACD1"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7A5EA630" w14:textId="77777777" w:rsidR="009760F5" w:rsidRPr="00357852" w:rsidRDefault="009760F5" w:rsidP="009760F5">
      <w:pPr>
        <w:pStyle w:val="NormalBold"/>
      </w:pPr>
      <w:r w:rsidRPr="00534DA7">
        <w:rPr>
          <w:rStyle w:val="HideTWBExt"/>
          <w:b w:val="0"/>
        </w:rPr>
        <w:t>&lt;/RepeatBlock-By&gt;</w:t>
      </w:r>
    </w:p>
    <w:p w14:paraId="1C1A7E9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F774A23" w14:textId="77777777" w:rsidR="009760F5" w:rsidRPr="00357852" w:rsidRDefault="009760F5" w:rsidP="009760F5">
      <w:pPr>
        <w:pStyle w:val="NormalBold"/>
      </w:pPr>
      <w:r w:rsidRPr="00534DA7">
        <w:rPr>
          <w:rStyle w:val="HideTWBExt"/>
          <w:b w:val="0"/>
        </w:rPr>
        <w:t>&lt;Article&gt;</w:t>
      </w:r>
      <w:r w:rsidRPr="00357852">
        <w:t>1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AAFE0DB" w14:textId="77777777" w:rsidTr="00BF7AFB">
        <w:trPr>
          <w:trHeight w:hRule="exact" w:val="240"/>
          <w:jc w:val="center"/>
        </w:trPr>
        <w:tc>
          <w:tcPr>
            <w:tcW w:w="9752" w:type="dxa"/>
            <w:gridSpan w:val="2"/>
          </w:tcPr>
          <w:p w14:paraId="5E63EE0A" w14:textId="77777777" w:rsidR="009760F5" w:rsidRPr="00357852" w:rsidRDefault="009760F5" w:rsidP="00BF7AFB"/>
        </w:tc>
      </w:tr>
      <w:tr w:rsidR="00215CFA" w:rsidRPr="00357852" w14:paraId="7F968000" w14:textId="77777777" w:rsidTr="00BF7AFB">
        <w:trPr>
          <w:trHeight w:val="240"/>
          <w:jc w:val="center"/>
        </w:trPr>
        <w:tc>
          <w:tcPr>
            <w:tcW w:w="4876" w:type="dxa"/>
          </w:tcPr>
          <w:p w14:paraId="085208A1" w14:textId="77777777" w:rsidR="009760F5" w:rsidRPr="00357852" w:rsidRDefault="009760F5" w:rsidP="00BF7AFB">
            <w:pPr>
              <w:pStyle w:val="AmColumnHeading"/>
            </w:pPr>
            <w:r w:rsidRPr="00357852">
              <w:t>A Bizottság által javasolt szöveg</w:t>
            </w:r>
          </w:p>
        </w:tc>
        <w:tc>
          <w:tcPr>
            <w:tcW w:w="4876" w:type="dxa"/>
          </w:tcPr>
          <w:p w14:paraId="4E21BE83" w14:textId="77777777" w:rsidR="009760F5" w:rsidRPr="00357852" w:rsidRDefault="009760F5" w:rsidP="00BF7AFB">
            <w:pPr>
              <w:pStyle w:val="AmColumnHeading"/>
            </w:pPr>
            <w:r w:rsidRPr="00357852">
              <w:t>Módosítás</w:t>
            </w:r>
          </w:p>
        </w:tc>
      </w:tr>
      <w:tr w:rsidR="00215CFA" w:rsidRPr="00357852" w14:paraId="003E9EC5" w14:textId="77777777" w:rsidTr="00BF7AFB">
        <w:trPr>
          <w:jc w:val="center"/>
        </w:trPr>
        <w:tc>
          <w:tcPr>
            <w:tcW w:w="4876" w:type="dxa"/>
          </w:tcPr>
          <w:p w14:paraId="4BB98D17" w14:textId="77777777" w:rsidR="009760F5" w:rsidRPr="00357852" w:rsidRDefault="009760F5" w:rsidP="00BF7AFB">
            <w:pPr>
              <w:pStyle w:val="Normal6a"/>
            </w:pPr>
            <w:r w:rsidRPr="00357852">
              <w:t>(1)</w:t>
            </w:r>
            <w:r w:rsidRPr="00357852">
              <w:tab/>
              <w:t xml:space="preserve">Ez a rendelet az Unión belüli migrációs és menekültügyi válsághelyzetek </w:t>
            </w:r>
            <w:r w:rsidRPr="00357852">
              <w:rPr>
                <w:b/>
                <w:bCs/>
                <w:i/>
                <w:iCs/>
              </w:rPr>
              <w:t>és vis maior helyzetek</w:t>
            </w:r>
            <w:r w:rsidRPr="00357852">
              <w:t xml:space="preserve"> kezeléséről szól, és az (EU) XXX/XXX rendelet [a menekültügy és a migráció kezeléséről szóló rendelet], az (EU) XXX/XXX rendelet [a menekültügyi eljárásokról szóló rendelet ], valamint az (EU) XXX irányelv [az átdolgozott visszatérési irányelv] által meghatározott szabályoktól eltérő különös szabályokról rendelkezik.</w:t>
            </w:r>
          </w:p>
        </w:tc>
        <w:tc>
          <w:tcPr>
            <w:tcW w:w="4876" w:type="dxa"/>
          </w:tcPr>
          <w:p w14:paraId="28668665" w14:textId="77777777" w:rsidR="009760F5" w:rsidRPr="00357852" w:rsidRDefault="009760F5" w:rsidP="00BF7AFB">
            <w:pPr>
              <w:pStyle w:val="Normal6a"/>
            </w:pPr>
            <w:r w:rsidRPr="00357852">
              <w:t xml:space="preserve">(1)Ez a rendelet az Unión belüli migrációs és menekültügyi válsághelyzetek kezeléséről szól, és az (EU) XXX/XXX rendelet [a menekültügy és a migráció kezeléséről szóló rendelet], az (EU) XXX/XXX rendelet [a menekültügyi eljárásokról szóló rendelet ], </w:t>
            </w:r>
            <w:r w:rsidRPr="00357852">
              <w:rPr>
                <w:b/>
                <w:i/>
              </w:rPr>
              <w:t>az (EU) XXX/XXX rendelet [az előszűrésről szóló rendelet],</w:t>
            </w:r>
            <w:r w:rsidRPr="00357852">
              <w:t xml:space="preserve"> valamint az (EU) XXX irányelv [az átdolgozott visszatérési irányelv] által meghatározott szabályoktól eltérő különös szabályokról rendelkezik. </w:t>
            </w:r>
            <w:r w:rsidRPr="00357852">
              <w:rPr>
                <w:b/>
                <w:i/>
              </w:rPr>
              <w:t>Ez a rendelet válságelhárítási mechanizmust hoz létre, amelynek célja a válsághelyzetben lévő tagállamokra nehezedő nyomás enyhítése, ugyanakkor a nemzetközi védelmet kérelmező és a nemzetközi védelemben részesülő személyek jogainak védelme, beleértve a vonatkozó eljárásokhoz és a megfelelő befogadási feltételekhez való hozzáférést is válsághelyzetben.</w:t>
            </w:r>
          </w:p>
        </w:tc>
      </w:tr>
    </w:tbl>
    <w:p w14:paraId="7D5DA96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D37E8D3" w14:textId="77777777" w:rsidR="009760F5" w:rsidRPr="00357852" w:rsidRDefault="009760F5" w:rsidP="009760F5">
      <w:r w:rsidRPr="00534DA7">
        <w:rPr>
          <w:rStyle w:val="HideTWBExt"/>
        </w:rPr>
        <w:t>&lt;/Amend&gt;</w:t>
      </w:r>
    </w:p>
    <w:p w14:paraId="2FF7AD4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405</w:t>
      </w:r>
      <w:r w:rsidRPr="00534DA7">
        <w:rPr>
          <w:rStyle w:val="HideTWBExt"/>
          <w:b w:val="0"/>
        </w:rPr>
        <w:t>&lt;/NumAm&gt;</w:t>
      </w:r>
    </w:p>
    <w:p w14:paraId="4BBF6BD6"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0998D1EE" w14:textId="77777777" w:rsidR="009760F5" w:rsidRPr="00357852" w:rsidRDefault="009760F5" w:rsidP="009760F5">
      <w:pPr>
        <w:pStyle w:val="NormalBold"/>
      </w:pPr>
      <w:r w:rsidRPr="00534DA7">
        <w:rPr>
          <w:rStyle w:val="HideTWBExt"/>
          <w:b w:val="0"/>
        </w:rPr>
        <w:t>&lt;/RepeatBlock-By&gt;</w:t>
      </w:r>
    </w:p>
    <w:p w14:paraId="46BA3B2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17B2625" w14:textId="77777777" w:rsidR="009760F5" w:rsidRPr="00357852" w:rsidRDefault="009760F5" w:rsidP="009760F5">
      <w:pPr>
        <w:pStyle w:val="NormalBold"/>
      </w:pPr>
      <w:r w:rsidRPr="00534DA7">
        <w:rPr>
          <w:rStyle w:val="HideTWBExt"/>
          <w:b w:val="0"/>
        </w:rPr>
        <w:t>&lt;Article&gt;</w:t>
      </w:r>
      <w:r w:rsidRPr="00357852">
        <w:t>1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E4617A8" w14:textId="77777777" w:rsidTr="00BF7AFB">
        <w:trPr>
          <w:trHeight w:hRule="exact" w:val="240"/>
          <w:jc w:val="center"/>
        </w:trPr>
        <w:tc>
          <w:tcPr>
            <w:tcW w:w="9752" w:type="dxa"/>
            <w:gridSpan w:val="2"/>
          </w:tcPr>
          <w:p w14:paraId="1C734C62" w14:textId="77777777" w:rsidR="009760F5" w:rsidRPr="00357852" w:rsidRDefault="009760F5" w:rsidP="00BF7AFB"/>
        </w:tc>
      </w:tr>
      <w:tr w:rsidR="00215CFA" w:rsidRPr="00357852" w14:paraId="34159980" w14:textId="77777777" w:rsidTr="00BF7AFB">
        <w:trPr>
          <w:trHeight w:val="240"/>
          <w:jc w:val="center"/>
        </w:trPr>
        <w:tc>
          <w:tcPr>
            <w:tcW w:w="4876" w:type="dxa"/>
          </w:tcPr>
          <w:p w14:paraId="32064985" w14:textId="77777777" w:rsidR="009760F5" w:rsidRPr="00357852" w:rsidRDefault="009760F5" w:rsidP="00BF7AFB">
            <w:pPr>
              <w:pStyle w:val="AmColumnHeading"/>
            </w:pPr>
            <w:r w:rsidRPr="00357852">
              <w:t>A Bizottság által javasolt szöveg</w:t>
            </w:r>
          </w:p>
        </w:tc>
        <w:tc>
          <w:tcPr>
            <w:tcW w:w="4876" w:type="dxa"/>
          </w:tcPr>
          <w:p w14:paraId="363F43B7" w14:textId="77777777" w:rsidR="009760F5" w:rsidRPr="00357852" w:rsidRDefault="009760F5" w:rsidP="00BF7AFB">
            <w:pPr>
              <w:pStyle w:val="AmColumnHeading"/>
            </w:pPr>
            <w:r w:rsidRPr="00357852">
              <w:t>Módosítás</w:t>
            </w:r>
          </w:p>
        </w:tc>
      </w:tr>
      <w:tr w:rsidR="00215CFA" w:rsidRPr="00357852" w14:paraId="17E363DD" w14:textId="77777777" w:rsidTr="00BF7AFB">
        <w:trPr>
          <w:jc w:val="center"/>
        </w:trPr>
        <w:tc>
          <w:tcPr>
            <w:tcW w:w="4876" w:type="dxa"/>
          </w:tcPr>
          <w:p w14:paraId="3BAE8B0F" w14:textId="77777777" w:rsidR="009760F5" w:rsidRPr="00357852" w:rsidRDefault="009760F5" w:rsidP="00BF7AFB">
            <w:pPr>
              <w:pStyle w:val="Normal6a"/>
            </w:pPr>
            <w:r w:rsidRPr="00357852">
              <w:t>(1)</w:t>
            </w:r>
            <w:r w:rsidRPr="00357852">
              <w:tab/>
              <w:t xml:space="preserve">Ez a rendelet az Unión belüli </w:t>
            </w:r>
            <w:r w:rsidRPr="00357852">
              <w:rPr>
                <w:b/>
                <w:bCs/>
                <w:i/>
                <w:iCs/>
              </w:rPr>
              <w:t>migrációs és</w:t>
            </w:r>
            <w:r w:rsidRPr="00357852">
              <w:t xml:space="preserve"> menekültügyi </w:t>
            </w:r>
            <w:r w:rsidRPr="00357852">
              <w:rPr>
                <w:b/>
                <w:bCs/>
                <w:i/>
                <w:iCs/>
              </w:rPr>
              <w:t>válsághelyzetek és vis maior helyzetek</w:t>
            </w:r>
            <w:r w:rsidRPr="00357852">
              <w:t xml:space="preserve"> kezeléséről szól, és </w:t>
            </w:r>
            <w:r w:rsidRPr="00357852">
              <w:rPr>
                <w:b/>
                <w:bCs/>
                <w:i/>
                <w:iCs/>
              </w:rPr>
              <w:t>az (EU) XXX/XXX rendelet [a menekültügy és a migráció kezeléséről szóló rendelet], az (EU) XXX/XXX rendelet [a menekültügyi eljárásokról szóló rendelet ], valamint az (EU) XXX irányelv [az átdolgozott visszatérési irányelv] által meghatározott szabályoktól eltérő</w:t>
            </w:r>
            <w:r w:rsidRPr="00357852">
              <w:t xml:space="preserve"> különös szabályokról rendelkezik.</w:t>
            </w:r>
          </w:p>
        </w:tc>
        <w:tc>
          <w:tcPr>
            <w:tcW w:w="4876" w:type="dxa"/>
          </w:tcPr>
          <w:p w14:paraId="321983D6" w14:textId="77777777" w:rsidR="009760F5" w:rsidRPr="00357852" w:rsidRDefault="009760F5" w:rsidP="00BF7AFB">
            <w:pPr>
              <w:pStyle w:val="Normal6a"/>
            </w:pPr>
            <w:r w:rsidRPr="00357852">
              <w:t>(1)</w:t>
            </w:r>
            <w:r w:rsidRPr="00357852">
              <w:tab/>
              <w:t xml:space="preserve">Ez a rendelet az Unión belüli menekültügyi </w:t>
            </w:r>
            <w:r w:rsidRPr="00357852">
              <w:rPr>
                <w:b/>
                <w:bCs/>
                <w:i/>
                <w:iCs/>
              </w:rPr>
              <w:t>szükséghelyzet</w:t>
            </w:r>
            <w:r w:rsidRPr="00357852">
              <w:t xml:space="preserve"> kezeléséről szól, és különös </w:t>
            </w:r>
            <w:r w:rsidRPr="00357852">
              <w:rPr>
                <w:b/>
                <w:bCs/>
                <w:i/>
                <w:iCs/>
              </w:rPr>
              <w:t>ideiglenes</w:t>
            </w:r>
            <w:r w:rsidRPr="00357852">
              <w:t xml:space="preserve"> szabályokról rendelkezik.</w:t>
            </w:r>
          </w:p>
        </w:tc>
      </w:tr>
    </w:tbl>
    <w:p w14:paraId="097AD4D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8437DB1" w14:textId="77777777" w:rsidR="009760F5" w:rsidRPr="00357852" w:rsidRDefault="009760F5" w:rsidP="009760F5">
      <w:r w:rsidRPr="00534DA7">
        <w:rPr>
          <w:rStyle w:val="HideTWBExt"/>
        </w:rPr>
        <w:t>&lt;/Amend&gt;</w:t>
      </w:r>
    </w:p>
    <w:p w14:paraId="2082782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406</w:t>
      </w:r>
      <w:r w:rsidRPr="00534DA7">
        <w:rPr>
          <w:rStyle w:val="HideTWBExt"/>
          <w:b w:val="0"/>
        </w:rPr>
        <w:t>&lt;/NumAm&gt;</w:t>
      </w:r>
    </w:p>
    <w:p w14:paraId="4848278A" w14:textId="77777777" w:rsidR="009760F5" w:rsidRPr="00357852" w:rsidRDefault="009760F5" w:rsidP="009760F5">
      <w:pPr>
        <w:pStyle w:val="NormalBold"/>
      </w:pPr>
      <w:r w:rsidRPr="00534DA7">
        <w:rPr>
          <w:rStyle w:val="HideTWBExt"/>
          <w:b w:val="0"/>
        </w:rPr>
        <w:t>&lt;RepeatBlock-By&gt;&lt;Members&gt;</w:t>
      </w:r>
      <w:r w:rsidRPr="00357852">
        <w:t>Tomas Tobé, Lena Düpont, Elissavet Vozemberg-Vrionidi, Jeroen Lenaers</w:t>
      </w:r>
      <w:r w:rsidRPr="00534DA7">
        <w:rPr>
          <w:rStyle w:val="HideTWBExt"/>
          <w:b w:val="0"/>
        </w:rPr>
        <w:t>&lt;/Members&gt;</w:t>
      </w:r>
    </w:p>
    <w:p w14:paraId="1321BBE4" w14:textId="77777777" w:rsidR="009760F5" w:rsidRPr="00357852" w:rsidRDefault="009760F5" w:rsidP="009760F5">
      <w:pPr>
        <w:pStyle w:val="NormalBold"/>
      </w:pPr>
      <w:r w:rsidRPr="00534DA7">
        <w:rPr>
          <w:rStyle w:val="HideTWBExt"/>
          <w:b w:val="0"/>
        </w:rPr>
        <w:t>&lt;/RepeatBlock-By&gt;</w:t>
      </w:r>
    </w:p>
    <w:p w14:paraId="1031DCB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3EE205D" w14:textId="77777777" w:rsidR="009760F5" w:rsidRPr="00357852" w:rsidRDefault="009760F5" w:rsidP="009760F5">
      <w:pPr>
        <w:pStyle w:val="NormalBold"/>
      </w:pPr>
      <w:r w:rsidRPr="00534DA7">
        <w:rPr>
          <w:rStyle w:val="HideTWBExt"/>
          <w:b w:val="0"/>
        </w:rPr>
        <w:t>&lt;Article&gt;</w:t>
      </w:r>
      <w:r w:rsidRPr="00357852">
        <w:t>1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63DB7E5" w14:textId="77777777" w:rsidTr="00BF7AFB">
        <w:trPr>
          <w:trHeight w:hRule="exact" w:val="240"/>
          <w:jc w:val="center"/>
        </w:trPr>
        <w:tc>
          <w:tcPr>
            <w:tcW w:w="9752" w:type="dxa"/>
            <w:gridSpan w:val="2"/>
          </w:tcPr>
          <w:p w14:paraId="415C8A98" w14:textId="77777777" w:rsidR="009760F5" w:rsidRPr="00357852" w:rsidRDefault="009760F5" w:rsidP="00BF7AFB"/>
        </w:tc>
      </w:tr>
      <w:tr w:rsidR="00215CFA" w:rsidRPr="00357852" w14:paraId="13B814AF" w14:textId="77777777" w:rsidTr="00BF7AFB">
        <w:trPr>
          <w:trHeight w:val="240"/>
          <w:jc w:val="center"/>
        </w:trPr>
        <w:tc>
          <w:tcPr>
            <w:tcW w:w="4876" w:type="dxa"/>
          </w:tcPr>
          <w:p w14:paraId="58C49B64" w14:textId="77777777" w:rsidR="009760F5" w:rsidRPr="00357852" w:rsidRDefault="009760F5" w:rsidP="00BF7AFB">
            <w:pPr>
              <w:pStyle w:val="AmColumnHeading"/>
            </w:pPr>
            <w:r w:rsidRPr="00357852">
              <w:t>A Bizottság által javasolt szöveg</w:t>
            </w:r>
          </w:p>
        </w:tc>
        <w:tc>
          <w:tcPr>
            <w:tcW w:w="4876" w:type="dxa"/>
          </w:tcPr>
          <w:p w14:paraId="098A24F2" w14:textId="77777777" w:rsidR="009760F5" w:rsidRPr="00357852" w:rsidRDefault="009760F5" w:rsidP="00BF7AFB">
            <w:pPr>
              <w:pStyle w:val="AmColumnHeading"/>
            </w:pPr>
            <w:r w:rsidRPr="00357852">
              <w:t>Módosítás</w:t>
            </w:r>
          </w:p>
        </w:tc>
      </w:tr>
      <w:tr w:rsidR="00215CFA" w:rsidRPr="00357852" w14:paraId="2E0E6DB3" w14:textId="77777777" w:rsidTr="00BF7AFB">
        <w:trPr>
          <w:jc w:val="center"/>
        </w:trPr>
        <w:tc>
          <w:tcPr>
            <w:tcW w:w="4876" w:type="dxa"/>
          </w:tcPr>
          <w:p w14:paraId="17FE3CF7" w14:textId="77777777" w:rsidR="009760F5" w:rsidRPr="00357852" w:rsidRDefault="009760F5" w:rsidP="00BF7AFB">
            <w:pPr>
              <w:pStyle w:val="Normal6a"/>
            </w:pPr>
            <w:r w:rsidRPr="00357852">
              <w:t>(1)</w:t>
            </w:r>
            <w:r w:rsidRPr="00357852">
              <w:tab/>
              <w:t>Ez a rendelet az Unión belüli migrációs és menekültügyi válsághelyzetek és vis maior helyzetek kezeléséről szól, és az (EU) XXX/XXX rendelet [a menekültügy és a migráció kezeléséről szóló rendelet], az (EU) XXX/XXX rendelet [a menekültügyi eljárásokról szóló rendelet ], valamint az (EU) XXX irányelv [az átdolgozott visszatérési irányelv] által meghatározott szabályoktól eltérő különös szabályokról rendelkezik.</w:t>
            </w:r>
          </w:p>
        </w:tc>
        <w:tc>
          <w:tcPr>
            <w:tcW w:w="4876" w:type="dxa"/>
          </w:tcPr>
          <w:p w14:paraId="0F759CD6" w14:textId="77777777" w:rsidR="009760F5" w:rsidRPr="00357852" w:rsidRDefault="009760F5" w:rsidP="00BF7AFB">
            <w:pPr>
              <w:pStyle w:val="Normal6a"/>
            </w:pPr>
            <w:r w:rsidRPr="00357852">
              <w:t>(1)</w:t>
            </w:r>
            <w:r w:rsidRPr="00357852">
              <w:tab/>
              <w:t>Ez a rendelet az Unión belüli migrációs és menekültügyi válsághelyzetek és vis maior helyzetek kezeléséről szól, és az (EU) XXX/XXX rendelet [a menekültügy és a migráció kezeléséről szóló rendelet], az (EU) XXX/XXX rendelet [a menekültügyi eljárásokról szóló rendelet ], valamint az (EU) XXX irányelv [az átdolgozott visszatérési irányelv] által meghatározott szabályoktól eltérő különös szabályokról rendelkezik</w:t>
            </w:r>
            <w:r w:rsidRPr="00357852">
              <w:rPr>
                <w:b/>
                <w:i/>
              </w:rPr>
              <w:t>, amennyiben e rendeletek nem elegendőek a válsághelyzetek és vis maior helyzetek kezeléséhez</w:t>
            </w:r>
            <w:r w:rsidRPr="00357852">
              <w:t>.</w:t>
            </w:r>
          </w:p>
        </w:tc>
      </w:tr>
    </w:tbl>
    <w:p w14:paraId="7A93291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A9C58FA" w14:textId="77777777" w:rsidR="009760F5" w:rsidRPr="00357852" w:rsidRDefault="009760F5" w:rsidP="009760F5">
      <w:r w:rsidRPr="00534DA7">
        <w:rPr>
          <w:rStyle w:val="HideTWBExt"/>
        </w:rPr>
        <w:t>&lt;/Amend&gt;</w:t>
      </w:r>
    </w:p>
    <w:p w14:paraId="78E56E4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407</w:t>
      </w:r>
      <w:r w:rsidRPr="00534DA7">
        <w:rPr>
          <w:rStyle w:val="HideTWBExt"/>
          <w:b w:val="0"/>
        </w:rPr>
        <w:t>&lt;/NumAm&gt;</w:t>
      </w:r>
    </w:p>
    <w:p w14:paraId="14C47C54"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50E25099" w14:textId="77777777" w:rsidR="009760F5" w:rsidRPr="00357852" w:rsidRDefault="009760F5" w:rsidP="009760F5">
      <w:pPr>
        <w:pStyle w:val="NormalBold"/>
      </w:pPr>
      <w:r w:rsidRPr="00534DA7">
        <w:rPr>
          <w:rStyle w:val="HideTWBExt"/>
          <w:b w:val="0"/>
        </w:rPr>
        <w:t>&lt;/RepeatBlock-By&gt;</w:t>
      </w:r>
    </w:p>
    <w:p w14:paraId="153ACC4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BBACF2E" w14:textId="77777777" w:rsidR="009760F5" w:rsidRPr="00357852" w:rsidRDefault="009760F5" w:rsidP="009760F5">
      <w:pPr>
        <w:pStyle w:val="NormalBold"/>
      </w:pPr>
      <w:r w:rsidRPr="00534DA7">
        <w:rPr>
          <w:rStyle w:val="HideTWBExt"/>
          <w:b w:val="0"/>
        </w:rPr>
        <w:t>&lt;Article&gt;</w:t>
      </w:r>
      <w:r w:rsidRPr="00357852">
        <w:t>1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B39227F" w14:textId="77777777" w:rsidTr="00BF7AFB">
        <w:trPr>
          <w:trHeight w:hRule="exact" w:val="240"/>
          <w:jc w:val="center"/>
        </w:trPr>
        <w:tc>
          <w:tcPr>
            <w:tcW w:w="9752" w:type="dxa"/>
            <w:gridSpan w:val="2"/>
          </w:tcPr>
          <w:p w14:paraId="18AACAF7" w14:textId="77777777" w:rsidR="009760F5" w:rsidRPr="00357852" w:rsidRDefault="009760F5" w:rsidP="00BF7AFB"/>
        </w:tc>
      </w:tr>
      <w:tr w:rsidR="00215CFA" w:rsidRPr="00357852" w14:paraId="65A7BA85" w14:textId="77777777" w:rsidTr="00BF7AFB">
        <w:trPr>
          <w:trHeight w:val="240"/>
          <w:jc w:val="center"/>
        </w:trPr>
        <w:tc>
          <w:tcPr>
            <w:tcW w:w="4876" w:type="dxa"/>
          </w:tcPr>
          <w:p w14:paraId="09ED47E5" w14:textId="77777777" w:rsidR="009760F5" w:rsidRPr="00357852" w:rsidRDefault="009760F5" w:rsidP="00BF7AFB">
            <w:pPr>
              <w:pStyle w:val="AmColumnHeading"/>
            </w:pPr>
            <w:r w:rsidRPr="00357852">
              <w:t>A Bizottság által javasolt szöveg</w:t>
            </w:r>
          </w:p>
        </w:tc>
        <w:tc>
          <w:tcPr>
            <w:tcW w:w="4876" w:type="dxa"/>
          </w:tcPr>
          <w:p w14:paraId="6EEBC314" w14:textId="77777777" w:rsidR="009760F5" w:rsidRPr="00357852" w:rsidRDefault="009760F5" w:rsidP="00BF7AFB">
            <w:pPr>
              <w:pStyle w:val="AmColumnHeading"/>
            </w:pPr>
            <w:r w:rsidRPr="00357852">
              <w:t>Módosítás</w:t>
            </w:r>
          </w:p>
        </w:tc>
      </w:tr>
      <w:tr w:rsidR="00215CFA" w:rsidRPr="00357852" w14:paraId="6546243E" w14:textId="77777777" w:rsidTr="00BF7AFB">
        <w:trPr>
          <w:jc w:val="center"/>
        </w:trPr>
        <w:tc>
          <w:tcPr>
            <w:tcW w:w="4876" w:type="dxa"/>
          </w:tcPr>
          <w:p w14:paraId="6EAB5BA7" w14:textId="77777777" w:rsidR="009760F5" w:rsidRPr="00357852" w:rsidRDefault="009760F5" w:rsidP="00BF7AFB">
            <w:pPr>
              <w:pStyle w:val="Normal6a"/>
            </w:pPr>
            <w:r w:rsidRPr="00357852">
              <w:t>(1)</w:t>
            </w:r>
            <w:r w:rsidRPr="00357852">
              <w:tab/>
              <w:t xml:space="preserve">Ez a rendelet az Unión belüli </w:t>
            </w:r>
            <w:r w:rsidRPr="00357852">
              <w:rPr>
                <w:b/>
                <w:bCs/>
                <w:i/>
                <w:iCs/>
              </w:rPr>
              <w:t>migrációs és</w:t>
            </w:r>
            <w:r w:rsidRPr="00357852">
              <w:t xml:space="preserve"> menekültügyi </w:t>
            </w:r>
            <w:r w:rsidRPr="00357852">
              <w:rPr>
                <w:b/>
                <w:bCs/>
                <w:i/>
                <w:iCs/>
              </w:rPr>
              <w:t>válsághelyzetek és vis maior helyzetek</w:t>
            </w:r>
            <w:r w:rsidRPr="00357852">
              <w:t xml:space="preserve"> kezeléséről szól, és </w:t>
            </w:r>
            <w:r w:rsidRPr="00357852">
              <w:rPr>
                <w:b/>
                <w:bCs/>
                <w:i/>
                <w:iCs/>
              </w:rPr>
              <w:t>az (EU) XXX/XXX rendelet [a menekültügy és a migráció kezeléséről szóló rendelet], az (EU) XXX/XXX rendelet [a menekültügyi eljárásokról szóló rendelet ], valamint az (EU) XXX irányelv [az átdolgozott visszatérési irányelv] által meghatározott szabályoktól eltérő</w:t>
            </w:r>
            <w:r w:rsidRPr="00357852">
              <w:t xml:space="preserve"> különös szabályokról rendelkezik.</w:t>
            </w:r>
          </w:p>
        </w:tc>
        <w:tc>
          <w:tcPr>
            <w:tcW w:w="4876" w:type="dxa"/>
          </w:tcPr>
          <w:p w14:paraId="3EE7FF9E" w14:textId="77777777" w:rsidR="009760F5" w:rsidRPr="00357852" w:rsidRDefault="009760F5" w:rsidP="00BF7AFB">
            <w:pPr>
              <w:pStyle w:val="Normal6a"/>
            </w:pPr>
            <w:r w:rsidRPr="00357852">
              <w:t>(1)</w:t>
            </w:r>
            <w:r w:rsidRPr="00357852">
              <w:tab/>
              <w:t xml:space="preserve">Ez a rendelet az Unión belüli menekültügyi </w:t>
            </w:r>
            <w:r w:rsidRPr="00357852">
              <w:rPr>
                <w:b/>
                <w:bCs/>
                <w:i/>
                <w:iCs/>
              </w:rPr>
              <w:t xml:space="preserve">szükséghelyzetek </w:t>
            </w:r>
            <w:r w:rsidRPr="00357852">
              <w:t xml:space="preserve">kezeléséről szól, és </w:t>
            </w:r>
            <w:r w:rsidRPr="00357852">
              <w:rPr>
                <w:b/>
                <w:bCs/>
                <w:i/>
                <w:iCs/>
              </w:rPr>
              <w:t>az ilyen helyzetekben alkalmazandó</w:t>
            </w:r>
            <w:r w:rsidRPr="00357852">
              <w:t xml:space="preserve"> különös szabályokról rendelkezik.</w:t>
            </w:r>
            <w:r w:rsidRPr="00357852">
              <w:rPr>
                <w:b/>
                <w:i/>
              </w:rPr>
              <w:t xml:space="preserve"> </w:t>
            </w:r>
            <w:r w:rsidRPr="00357852">
              <w:rPr>
                <w:b/>
                <w:bCs/>
                <w:i/>
                <w:iCs/>
              </w:rPr>
              <w:t>Célja, hogy a felelősség tagállamok közötti megosztásával és a nemzetközi védelemre és áthelyezésre vonatkozó eljárások egyszerűsítésével támogassa a tagállamokat az ilyen helyzetekben.</w:t>
            </w:r>
          </w:p>
        </w:tc>
      </w:tr>
    </w:tbl>
    <w:p w14:paraId="4EE9422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59CA883" w14:textId="77777777" w:rsidR="009760F5" w:rsidRPr="00357852" w:rsidRDefault="009760F5" w:rsidP="009760F5">
      <w:r w:rsidRPr="00534DA7">
        <w:rPr>
          <w:rStyle w:val="HideTWBExt"/>
        </w:rPr>
        <w:t>&lt;/Amend&gt;</w:t>
      </w:r>
    </w:p>
    <w:p w14:paraId="2779218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408</w:t>
      </w:r>
      <w:r w:rsidRPr="00534DA7">
        <w:rPr>
          <w:rStyle w:val="HideTWBExt"/>
          <w:b w:val="0"/>
        </w:rPr>
        <w:t>&lt;/NumAm&gt;</w:t>
      </w:r>
    </w:p>
    <w:p w14:paraId="6D08608E"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756D14FA" w14:textId="77777777" w:rsidR="009760F5" w:rsidRPr="00357852" w:rsidRDefault="009760F5" w:rsidP="009760F5">
      <w:pPr>
        <w:pStyle w:val="NormalBold"/>
      </w:pPr>
      <w:r w:rsidRPr="00534DA7">
        <w:rPr>
          <w:rStyle w:val="HideTWBExt"/>
          <w:b w:val="0"/>
        </w:rPr>
        <w:t>&lt;/RepeatBlock-By&gt;</w:t>
      </w:r>
    </w:p>
    <w:p w14:paraId="74CAC283"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19519FF" w14:textId="77777777" w:rsidR="009760F5" w:rsidRPr="00357852" w:rsidRDefault="009760F5" w:rsidP="009760F5">
      <w:pPr>
        <w:pStyle w:val="NormalBold"/>
      </w:pPr>
      <w:r w:rsidRPr="00534DA7">
        <w:rPr>
          <w:rStyle w:val="HideTWBExt"/>
          <w:b w:val="0"/>
        </w:rPr>
        <w:t>&lt;Article&gt;</w:t>
      </w:r>
      <w:r w:rsidRPr="00357852">
        <w:t>1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64A30C2" w14:textId="77777777" w:rsidTr="00BF7AFB">
        <w:trPr>
          <w:trHeight w:hRule="exact" w:val="240"/>
          <w:jc w:val="center"/>
        </w:trPr>
        <w:tc>
          <w:tcPr>
            <w:tcW w:w="9752" w:type="dxa"/>
            <w:gridSpan w:val="2"/>
          </w:tcPr>
          <w:p w14:paraId="70130F98" w14:textId="77777777" w:rsidR="009760F5" w:rsidRPr="00357852" w:rsidRDefault="009760F5" w:rsidP="00BF7AFB"/>
        </w:tc>
      </w:tr>
      <w:tr w:rsidR="00215CFA" w:rsidRPr="00357852" w14:paraId="7D612955" w14:textId="77777777" w:rsidTr="00BF7AFB">
        <w:trPr>
          <w:trHeight w:val="240"/>
          <w:jc w:val="center"/>
        </w:trPr>
        <w:tc>
          <w:tcPr>
            <w:tcW w:w="4876" w:type="dxa"/>
          </w:tcPr>
          <w:p w14:paraId="073D43BE" w14:textId="77777777" w:rsidR="009760F5" w:rsidRPr="00357852" w:rsidRDefault="009760F5" w:rsidP="00BF7AFB">
            <w:pPr>
              <w:pStyle w:val="AmColumnHeading"/>
            </w:pPr>
            <w:r w:rsidRPr="00357852">
              <w:t>A Bizottság által javasolt szöveg</w:t>
            </w:r>
          </w:p>
        </w:tc>
        <w:tc>
          <w:tcPr>
            <w:tcW w:w="4876" w:type="dxa"/>
          </w:tcPr>
          <w:p w14:paraId="545C8B84" w14:textId="77777777" w:rsidR="009760F5" w:rsidRPr="00357852" w:rsidRDefault="009760F5" w:rsidP="00BF7AFB">
            <w:pPr>
              <w:pStyle w:val="AmColumnHeading"/>
            </w:pPr>
            <w:r w:rsidRPr="00357852">
              <w:t>Módosítás</w:t>
            </w:r>
          </w:p>
        </w:tc>
      </w:tr>
      <w:tr w:rsidR="00215CFA" w:rsidRPr="00357852" w14:paraId="2DFE2EAF" w14:textId="77777777" w:rsidTr="00BF7AFB">
        <w:trPr>
          <w:jc w:val="center"/>
        </w:trPr>
        <w:tc>
          <w:tcPr>
            <w:tcW w:w="4876" w:type="dxa"/>
          </w:tcPr>
          <w:p w14:paraId="137B8EAE" w14:textId="77777777" w:rsidR="009760F5" w:rsidRPr="00357852" w:rsidRDefault="009760F5" w:rsidP="00BF7AFB">
            <w:pPr>
              <w:pStyle w:val="Normal6a"/>
            </w:pPr>
            <w:r w:rsidRPr="00357852">
              <w:t>(1)</w:t>
            </w:r>
            <w:r w:rsidRPr="00357852">
              <w:tab/>
              <w:t xml:space="preserve">Ez a rendelet az Unión belüli </w:t>
            </w:r>
            <w:r w:rsidRPr="00357852">
              <w:rPr>
                <w:b/>
                <w:bCs/>
                <w:i/>
                <w:iCs/>
              </w:rPr>
              <w:t>migrációs</w:t>
            </w:r>
            <w:r w:rsidRPr="00357852">
              <w:t xml:space="preserve"> és menekültügyi válsághelyzetek és vis maior helyzetek </w:t>
            </w:r>
            <w:r w:rsidRPr="00357852">
              <w:rPr>
                <w:b/>
                <w:bCs/>
                <w:i/>
                <w:iCs/>
              </w:rPr>
              <w:t>kezeléséről</w:t>
            </w:r>
            <w:r w:rsidRPr="00357852">
              <w:t xml:space="preserve"> szól, és az (EU) XXX/XXX rendelet [a menekültügy és a migráció kezeléséről szóló rendelet], az (EU) XXX/XXX rendelet [a menekültügyi eljárásokról szóló rendelet], valamint az (EU) XXX irányelv [az átdolgozott visszatérési irányelv] által meghatározott szabályoktól eltérő különös szabályokról rendelkezik.</w:t>
            </w:r>
          </w:p>
        </w:tc>
        <w:tc>
          <w:tcPr>
            <w:tcW w:w="4876" w:type="dxa"/>
          </w:tcPr>
          <w:p w14:paraId="061D52CD" w14:textId="77777777" w:rsidR="009760F5" w:rsidRPr="00357852" w:rsidRDefault="009760F5" w:rsidP="00BF7AFB">
            <w:pPr>
              <w:pStyle w:val="Normal6a"/>
            </w:pPr>
            <w:r w:rsidRPr="00357852">
              <w:t>(1)</w:t>
            </w:r>
            <w:r w:rsidRPr="00357852">
              <w:tab/>
              <w:t xml:space="preserve">Ez a rendelet az Unión belüli </w:t>
            </w:r>
            <w:r w:rsidRPr="00357852">
              <w:rPr>
                <w:b/>
                <w:bCs/>
                <w:i/>
                <w:iCs/>
              </w:rPr>
              <w:t>bevándorlási</w:t>
            </w:r>
            <w:r w:rsidRPr="00357852">
              <w:t xml:space="preserve"> és menekültügyi válsághelyzetek és vis maior helyzetek </w:t>
            </w:r>
            <w:r w:rsidRPr="00357852">
              <w:rPr>
                <w:b/>
                <w:bCs/>
                <w:i/>
                <w:iCs/>
              </w:rPr>
              <w:t>kezelésének rendkívüli szabályozásáról</w:t>
            </w:r>
            <w:r w:rsidRPr="00357852">
              <w:t xml:space="preserve"> szól, és az (EU) XXX/XXX rendelet [a menekültügy és a migráció kezeléséről szóló rendelet], az (EU) XXX/XXX rendelet [a menekültügyi eljárásokról szóló rendelet], valamint az (EU) XXX irányelv [az átdolgozott visszatérési irányelv] által meghatározott szabályoktól eltérő különös szabályokról rendelkezik.</w:t>
            </w:r>
          </w:p>
        </w:tc>
      </w:tr>
    </w:tbl>
    <w:p w14:paraId="0B51A97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56E03045" w14:textId="77777777" w:rsidR="009760F5" w:rsidRPr="00357852" w:rsidRDefault="009760F5" w:rsidP="009760F5">
      <w:r w:rsidRPr="00534DA7">
        <w:rPr>
          <w:rStyle w:val="HideTWBExt"/>
        </w:rPr>
        <w:t>&lt;/Amend&gt;</w:t>
      </w:r>
    </w:p>
    <w:p w14:paraId="53DFE1DB"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409</w:t>
      </w:r>
      <w:r w:rsidRPr="00534DA7">
        <w:rPr>
          <w:rStyle w:val="HideTWBExt"/>
          <w:b w:val="0"/>
        </w:rPr>
        <w:t>&lt;/NumAm&gt;</w:t>
      </w:r>
    </w:p>
    <w:p w14:paraId="4EE86EFE"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45F6D759" w14:textId="77777777" w:rsidR="009760F5" w:rsidRPr="00357852" w:rsidRDefault="009760F5" w:rsidP="009760F5">
      <w:pPr>
        <w:pStyle w:val="NormalBold"/>
      </w:pPr>
      <w:r w:rsidRPr="00534DA7">
        <w:rPr>
          <w:rStyle w:val="HideTWBExt"/>
          <w:b w:val="0"/>
        </w:rPr>
        <w:t>&lt;/RepeatBlock-By&gt;</w:t>
      </w:r>
    </w:p>
    <w:p w14:paraId="29B03957"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894876F" w14:textId="77777777" w:rsidR="009760F5" w:rsidRPr="00357852" w:rsidRDefault="009760F5" w:rsidP="009760F5">
      <w:pPr>
        <w:pStyle w:val="NormalBold"/>
      </w:pPr>
      <w:r w:rsidRPr="00534DA7">
        <w:rPr>
          <w:rStyle w:val="HideTWBExt"/>
          <w:b w:val="0"/>
        </w:rPr>
        <w:t>&lt;Article&gt;</w:t>
      </w:r>
      <w:r w:rsidRPr="00357852">
        <w:t>1 cikk – 1 bekezdés – 1 albekezdés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5AA8333" w14:textId="77777777" w:rsidTr="00BF7AFB">
        <w:trPr>
          <w:trHeight w:hRule="exact" w:val="240"/>
          <w:jc w:val="center"/>
        </w:trPr>
        <w:tc>
          <w:tcPr>
            <w:tcW w:w="9752" w:type="dxa"/>
            <w:gridSpan w:val="2"/>
          </w:tcPr>
          <w:p w14:paraId="251C9C72" w14:textId="77777777" w:rsidR="009760F5" w:rsidRPr="00357852" w:rsidRDefault="009760F5" w:rsidP="00BF7AFB"/>
        </w:tc>
      </w:tr>
      <w:tr w:rsidR="00215CFA" w:rsidRPr="00357852" w14:paraId="2BAF7AC9" w14:textId="77777777" w:rsidTr="00BF7AFB">
        <w:trPr>
          <w:trHeight w:val="240"/>
          <w:jc w:val="center"/>
        </w:trPr>
        <w:tc>
          <w:tcPr>
            <w:tcW w:w="4876" w:type="dxa"/>
          </w:tcPr>
          <w:p w14:paraId="097827CD" w14:textId="77777777" w:rsidR="009760F5" w:rsidRPr="00357852" w:rsidRDefault="009760F5" w:rsidP="00BF7AFB">
            <w:pPr>
              <w:pStyle w:val="AmColumnHeading"/>
            </w:pPr>
            <w:r w:rsidRPr="00357852">
              <w:t>A Bizottság által javasolt szöveg</w:t>
            </w:r>
          </w:p>
        </w:tc>
        <w:tc>
          <w:tcPr>
            <w:tcW w:w="4876" w:type="dxa"/>
          </w:tcPr>
          <w:p w14:paraId="619BA901" w14:textId="77777777" w:rsidR="009760F5" w:rsidRPr="00357852" w:rsidRDefault="009760F5" w:rsidP="00BF7AFB">
            <w:pPr>
              <w:pStyle w:val="AmColumnHeading"/>
            </w:pPr>
            <w:r w:rsidRPr="00357852">
              <w:t>Módosítás</w:t>
            </w:r>
          </w:p>
        </w:tc>
      </w:tr>
      <w:tr w:rsidR="00215CFA" w:rsidRPr="00357852" w14:paraId="47611003" w14:textId="77777777" w:rsidTr="00BF7AFB">
        <w:trPr>
          <w:jc w:val="center"/>
        </w:trPr>
        <w:tc>
          <w:tcPr>
            <w:tcW w:w="4876" w:type="dxa"/>
          </w:tcPr>
          <w:p w14:paraId="06062852" w14:textId="77777777" w:rsidR="009760F5" w:rsidRPr="00357852" w:rsidRDefault="009760F5" w:rsidP="00BF7AFB">
            <w:pPr>
              <w:pStyle w:val="Normal6a"/>
            </w:pPr>
          </w:p>
        </w:tc>
        <w:tc>
          <w:tcPr>
            <w:tcW w:w="4876" w:type="dxa"/>
          </w:tcPr>
          <w:p w14:paraId="35458737" w14:textId="77777777" w:rsidR="009760F5" w:rsidRPr="00357852" w:rsidRDefault="009760F5" w:rsidP="00BF7AFB">
            <w:pPr>
              <w:pStyle w:val="Normal6a"/>
            </w:pPr>
            <w:r w:rsidRPr="00357852">
              <w:rPr>
                <w:b/>
                <w:i/>
              </w:rPr>
              <w:t>Ez a rendelet szükséghelyzet-reagálási mechanizmust hoz létre, amelynek célja a szükséghelyzetben lévő tagállamokra nehezedő nyomás enyhítése, biztosítva a felelősség méltányos megosztását és a nemzetközi és egyéb védelmet kérelmező és a nemzetközi és egyéb védelemben részesülő személyek jogainak védelmét és megerősítését, beleértve a menekültügyi eljárásokhoz való hozzáférést és a megfelelő befogadási feltételeket is.</w:t>
            </w:r>
          </w:p>
        </w:tc>
      </w:tr>
    </w:tbl>
    <w:p w14:paraId="71B0246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D721B34" w14:textId="77777777" w:rsidR="009760F5" w:rsidRPr="00357852" w:rsidRDefault="009760F5" w:rsidP="009760F5">
      <w:r w:rsidRPr="00534DA7">
        <w:rPr>
          <w:rStyle w:val="HideTWBExt"/>
        </w:rPr>
        <w:t>&lt;/Amend&gt;</w:t>
      </w:r>
    </w:p>
    <w:p w14:paraId="350FE48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410</w:t>
      </w:r>
      <w:r w:rsidRPr="00534DA7">
        <w:rPr>
          <w:rStyle w:val="HideTWBExt"/>
          <w:b w:val="0"/>
        </w:rPr>
        <w:t>&lt;/NumAm&gt;</w:t>
      </w:r>
    </w:p>
    <w:p w14:paraId="3DBEF9AB"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627CDACD" w14:textId="77777777" w:rsidR="009760F5" w:rsidRPr="00357852" w:rsidRDefault="009760F5" w:rsidP="009760F5">
      <w:pPr>
        <w:pStyle w:val="NormalBold"/>
      </w:pPr>
      <w:r w:rsidRPr="00534DA7">
        <w:rPr>
          <w:rStyle w:val="HideTWBExt"/>
          <w:b w:val="0"/>
        </w:rPr>
        <w:t>&lt;/RepeatBlock-By&gt;</w:t>
      </w:r>
    </w:p>
    <w:p w14:paraId="6AE2E7D3"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DE48570" w14:textId="77777777" w:rsidR="009760F5" w:rsidRPr="00357852" w:rsidRDefault="009760F5" w:rsidP="009760F5">
      <w:pPr>
        <w:pStyle w:val="NormalBold"/>
      </w:pPr>
      <w:r w:rsidRPr="00534DA7">
        <w:rPr>
          <w:rStyle w:val="HideTWBExt"/>
          <w:b w:val="0"/>
        </w:rPr>
        <w:t>&lt;Article&gt;</w:t>
      </w:r>
      <w:r w:rsidRPr="00357852">
        <w:t>1 cikk – 1 a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F361146" w14:textId="77777777" w:rsidTr="00BF7AFB">
        <w:trPr>
          <w:trHeight w:hRule="exact" w:val="240"/>
          <w:jc w:val="center"/>
        </w:trPr>
        <w:tc>
          <w:tcPr>
            <w:tcW w:w="9752" w:type="dxa"/>
            <w:gridSpan w:val="2"/>
          </w:tcPr>
          <w:p w14:paraId="62DFCFDC" w14:textId="77777777" w:rsidR="009760F5" w:rsidRPr="00357852" w:rsidRDefault="009760F5" w:rsidP="00BF7AFB"/>
        </w:tc>
      </w:tr>
      <w:tr w:rsidR="00215CFA" w:rsidRPr="00357852" w14:paraId="7D74FD44" w14:textId="77777777" w:rsidTr="00BF7AFB">
        <w:trPr>
          <w:trHeight w:val="240"/>
          <w:jc w:val="center"/>
        </w:trPr>
        <w:tc>
          <w:tcPr>
            <w:tcW w:w="4876" w:type="dxa"/>
          </w:tcPr>
          <w:p w14:paraId="184188EB" w14:textId="77777777" w:rsidR="009760F5" w:rsidRPr="00357852" w:rsidRDefault="009760F5" w:rsidP="00BF7AFB">
            <w:pPr>
              <w:pStyle w:val="AmColumnHeading"/>
            </w:pPr>
            <w:r w:rsidRPr="00357852">
              <w:t>A Bizottság által javasolt szöveg</w:t>
            </w:r>
          </w:p>
        </w:tc>
        <w:tc>
          <w:tcPr>
            <w:tcW w:w="4876" w:type="dxa"/>
          </w:tcPr>
          <w:p w14:paraId="252E54B9" w14:textId="77777777" w:rsidR="009760F5" w:rsidRPr="00357852" w:rsidRDefault="009760F5" w:rsidP="00BF7AFB">
            <w:pPr>
              <w:pStyle w:val="AmColumnHeading"/>
            </w:pPr>
            <w:r w:rsidRPr="00357852">
              <w:t>Módosítás</w:t>
            </w:r>
          </w:p>
        </w:tc>
      </w:tr>
      <w:tr w:rsidR="00215CFA" w:rsidRPr="00357852" w14:paraId="63D608D3" w14:textId="77777777" w:rsidTr="00BF7AFB">
        <w:trPr>
          <w:jc w:val="center"/>
        </w:trPr>
        <w:tc>
          <w:tcPr>
            <w:tcW w:w="4876" w:type="dxa"/>
          </w:tcPr>
          <w:p w14:paraId="0C252586" w14:textId="77777777" w:rsidR="009760F5" w:rsidRPr="00357852" w:rsidRDefault="009760F5" w:rsidP="00BF7AFB">
            <w:pPr>
              <w:pStyle w:val="Normal6a"/>
            </w:pPr>
          </w:p>
        </w:tc>
        <w:tc>
          <w:tcPr>
            <w:tcW w:w="4876" w:type="dxa"/>
          </w:tcPr>
          <w:p w14:paraId="081D3710" w14:textId="77777777" w:rsidR="009760F5" w:rsidRPr="00357852" w:rsidRDefault="009760F5" w:rsidP="00BF7AFB">
            <w:pPr>
              <w:pStyle w:val="Normal6a"/>
            </w:pPr>
            <w:r w:rsidRPr="00357852">
              <w:rPr>
                <w:b/>
                <w:i/>
              </w:rPr>
              <w:t>(1a)</w:t>
            </w:r>
            <w:r w:rsidRPr="00357852">
              <w:tab/>
            </w:r>
            <w:r w:rsidRPr="00357852">
              <w:rPr>
                <w:b/>
                <w:i/>
              </w:rPr>
              <w:t>Az Európai Tanács valamely tagállam kérésére kijelentheti, hogy egy tagállam válsághelyzetben van, és meghatározhatja az ilyen helyzetben alkalmazandó intézkedések pontos körét.</w:t>
            </w:r>
          </w:p>
        </w:tc>
      </w:tr>
    </w:tbl>
    <w:p w14:paraId="251D605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305D3B3" w14:textId="77777777" w:rsidR="009760F5" w:rsidRPr="00357852" w:rsidRDefault="009760F5" w:rsidP="009760F5">
      <w:r w:rsidRPr="00534DA7">
        <w:rPr>
          <w:rStyle w:val="HideTWBExt"/>
        </w:rPr>
        <w:t>&lt;/Amend&gt;</w:t>
      </w:r>
    </w:p>
    <w:p w14:paraId="603246C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411</w:t>
      </w:r>
      <w:r w:rsidRPr="00534DA7">
        <w:rPr>
          <w:rStyle w:val="HideTWBExt"/>
          <w:b w:val="0"/>
        </w:rPr>
        <w:t>&lt;/NumAm&gt;</w:t>
      </w:r>
    </w:p>
    <w:p w14:paraId="03D334C4"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589BF434" w14:textId="77777777" w:rsidR="009760F5" w:rsidRPr="00357852" w:rsidRDefault="009760F5" w:rsidP="009760F5">
      <w:pPr>
        <w:pStyle w:val="NormalBold"/>
      </w:pPr>
      <w:r w:rsidRPr="00534DA7">
        <w:rPr>
          <w:rStyle w:val="HideTWBExt"/>
          <w:b w:val="0"/>
        </w:rPr>
        <w:t>&lt;/RepeatBlock-By&gt;</w:t>
      </w:r>
    </w:p>
    <w:p w14:paraId="71F4672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8260B19" w14:textId="77777777" w:rsidR="009760F5" w:rsidRPr="00357852" w:rsidRDefault="009760F5" w:rsidP="009760F5">
      <w:pPr>
        <w:pStyle w:val="NormalBold"/>
      </w:pPr>
      <w:r w:rsidRPr="00534DA7">
        <w:rPr>
          <w:rStyle w:val="HideTWBExt"/>
          <w:b w:val="0"/>
        </w:rPr>
        <w:t>&lt;Article&gt;</w:t>
      </w:r>
      <w:r w:rsidRPr="00357852">
        <w:t>1 cikk – 2 bekezdés – bevezető rész</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9ECF193" w14:textId="77777777" w:rsidTr="00BF7AFB">
        <w:trPr>
          <w:trHeight w:hRule="exact" w:val="240"/>
          <w:jc w:val="center"/>
        </w:trPr>
        <w:tc>
          <w:tcPr>
            <w:tcW w:w="9752" w:type="dxa"/>
            <w:gridSpan w:val="2"/>
          </w:tcPr>
          <w:p w14:paraId="7684A64E" w14:textId="77777777" w:rsidR="009760F5" w:rsidRPr="00357852" w:rsidRDefault="009760F5" w:rsidP="00BF7AFB"/>
        </w:tc>
      </w:tr>
      <w:tr w:rsidR="00215CFA" w:rsidRPr="00357852" w14:paraId="2462A526" w14:textId="77777777" w:rsidTr="00BF7AFB">
        <w:trPr>
          <w:trHeight w:val="240"/>
          <w:jc w:val="center"/>
        </w:trPr>
        <w:tc>
          <w:tcPr>
            <w:tcW w:w="4876" w:type="dxa"/>
          </w:tcPr>
          <w:p w14:paraId="71FC7C53" w14:textId="77777777" w:rsidR="009760F5" w:rsidRPr="00357852" w:rsidRDefault="009760F5" w:rsidP="00BF7AFB">
            <w:pPr>
              <w:pStyle w:val="AmColumnHeading"/>
            </w:pPr>
            <w:r w:rsidRPr="00357852">
              <w:t>A Bizottság által javasolt szöveg</w:t>
            </w:r>
          </w:p>
        </w:tc>
        <w:tc>
          <w:tcPr>
            <w:tcW w:w="4876" w:type="dxa"/>
          </w:tcPr>
          <w:p w14:paraId="7E3A79E1" w14:textId="77777777" w:rsidR="009760F5" w:rsidRPr="00357852" w:rsidRDefault="009760F5" w:rsidP="00BF7AFB">
            <w:pPr>
              <w:pStyle w:val="AmColumnHeading"/>
            </w:pPr>
            <w:r w:rsidRPr="00357852">
              <w:t>Módosítás</w:t>
            </w:r>
          </w:p>
        </w:tc>
      </w:tr>
      <w:tr w:rsidR="00215CFA" w:rsidRPr="00357852" w14:paraId="111FB943" w14:textId="77777777" w:rsidTr="00BF7AFB">
        <w:trPr>
          <w:jc w:val="center"/>
        </w:trPr>
        <w:tc>
          <w:tcPr>
            <w:tcW w:w="4876" w:type="dxa"/>
          </w:tcPr>
          <w:p w14:paraId="776678BF" w14:textId="77777777" w:rsidR="009760F5" w:rsidRPr="00357852" w:rsidRDefault="009760F5" w:rsidP="00BF7AFB">
            <w:pPr>
              <w:pStyle w:val="Normal6a"/>
            </w:pPr>
            <w:r w:rsidRPr="00357852">
              <w:t>(2)</w:t>
            </w:r>
            <w:r w:rsidRPr="00357852">
              <w:tab/>
              <w:t xml:space="preserve">E rendelet alkalmazásában </w:t>
            </w:r>
            <w:r w:rsidRPr="00357852">
              <w:rPr>
                <w:b/>
                <w:bCs/>
                <w:i/>
                <w:iCs/>
              </w:rPr>
              <w:t>válsághelyzet:</w:t>
            </w:r>
          </w:p>
        </w:tc>
        <w:tc>
          <w:tcPr>
            <w:tcW w:w="4876" w:type="dxa"/>
          </w:tcPr>
          <w:p w14:paraId="31331E57" w14:textId="77777777" w:rsidR="009760F5" w:rsidRPr="00357852" w:rsidRDefault="009760F5" w:rsidP="00BF7AFB">
            <w:pPr>
              <w:pStyle w:val="Normal6a"/>
            </w:pPr>
            <w:r w:rsidRPr="00357852">
              <w:t>(2)</w:t>
            </w:r>
            <w:r w:rsidRPr="00357852">
              <w:tab/>
              <w:t xml:space="preserve">E rendelet alkalmazásában </w:t>
            </w:r>
            <w:r w:rsidRPr="00357852">
              <w:rPr>
                <w:b/>
                <w:bCs/>
                <w:i/>
                <w:iCs/>
              </w:rPr>
              <w:t>szükséghelyzet alatt olyan rendkívüli helyzet értendő, amikor a nemzetközi határon keresztül gyors ütemben jelentős számú embert érkezik, és a tagállam nem rendelkezik megfelelő befogadókapacitással vagy reagálási képességgel, különösen sürgősségi és egyéni menekültügyi eljárások során, amelyek keretében nem tudnak ilyen nagyszámú kérelmet elbírálni</w:t>
            </w:r>
            <w:r w:rsidRPr="00357852">
              <w:t>.</w:t>
            </w:r>
          </w:p>
        </w:tc>
      </w:tr>
      <w:tr w:rsidR="00215CFA" w:rsidRPr="00357852" w14:paraId="19BF8F08" w14:textId="77777777" w:rsidTr="00BF7AFB">
        <w:trPr>
          <w:jc w:val="center"/>
        </w:trPr>
        <w:tc>
          <w:tcPr>
            <w:tcW w:w="4876" w:type="dxa"/>
          </w:tcPr>
          <w:p w14:paraId="09130806" w14:textId="77777777" w:rsidR="009760F5" w:rsidRPr="00357852" w:rsidRDefault="009760F5" w:rsidP="00BF7AFB">
            <w:pPr>
              <w:pStyle w:val="Normal6a"/>
            </w:pPr>
          </w:p>
        </w:tc>
        <w:tc>
          <w:tcPr>
            <w:tcW w:w="4876" w:type="dxa"/>
          </w:tcPr>
          <w:p w14:paraId="3A278900" w14:textId="77777777" w:rsidR="009760F5" w:rsidRPr="00357852" w:rsidRDefault="009760F5" w:rsidP="00BF7AFB">
            <w:pPr>
              <w:pStyle w:val="Normal6a"/>
            </w:pPr>
            <w:r w:rsidRPr="00357852">
              <w:t xml:space="preserve"> </w:t>
            </w:r>
          </w:p>
        </w:tc>
      </w:tr>
    </w:tbl>
    <w:p w14:paraId="64DEEB10"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6ECB7C0" w14:textId="77777777" w:rsidR="009760F5" w:rsidRPr="00357852" w:rsidRDefault="009760F5" w:rsidP="009760F5">
      <w:pPr>
        <w:pStyle w:val="AmJustTitle"/>
      </w:pPr>
      <w:r w:rsidRPr="00534DA7">
        <w:rPr>
          <w:rStyle w:val="HideTWBExt"/>
          <w:i w:val="0"/>
        </w:rPr>
        <w:t>&lt;TitreJust&gt;</w:t>
      </w:r>
      <w:r w:rsidRPr="00357852">
        <w:t>Indokolás</w:t>
      </w:r>
      <w:r w:rsidRPr="00534DA7">
        <w:rPr>
          <w:rStyle w:val="HideTWBExt"/>
          <w:i w:val="0"/>
        </w:rPr>
        <w:t>&lt;/TitreJust&gt;</w:t>
      </w:r>
    </w:p>
    <w:p w14:paraId="52523304" w14:textId="77777777" w:rsidR="009760F5" w:rsidRPr="00357852" w:rsidRDefault="009760F5" w:rsidP="009760F5">
      <w:pPr>
        <w:pStyle w:val="AmJustText"/>
      </w:pPr>
      <w:r w:rsidRPr="00357852">
        <w:t>Ez a meghatározás a Főbiztosi Program Végrehajtó Bizottságának a tömeges beáramlással járó helyzetekben folytatott nemzetközi együttműködésről, valamint teher- és felelősségmegosztásról szóló, 2004. október 8-i 100. (LV) számú következtetéséből származik, amely a következő címen érhető el: https://www.refworld.org/docid/41751fd82.html</w:t>
      </w:r>
    </w:p>
    <w:p w14:paraId="367BFA5E" w14:textId="77777777" w:rsidR="009760F5" w:rsidRPr="00357852" w:rsidRDefault="009760F5" w:rsidP="009760F5">
      <w:r w:rsidRPr="00534DA7">
        <w:rPr>
          <w:rStyle w:val="HideTWBExt"/>
        </w:rPr>
        <w:t>&lt;/Amend&gt;</w:t>
      </w:r>
    </w:p>
    <w:p w14:paraId="29E7EED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412</w:t>
      </w:r>
      <w:r w:rsidRPr="00534DA7">
        <w:rPr>
          <w:rStyle w:val="HideTWBExt"/>
          <w:b w:val="0"/>
        </w:rPr>
        <w:t>&lt;/NumAm&gt;</w:t>
      </w:r>
    </w:p>
    <w:p w14:paraId="41C17C73"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36D02E48" w14:textId="77777777" w:rsidR="009760F5" w:rsidRPr="00357852" w:rsidRDefault="009760F5" w:rsidP="009760F5">
      <w:pPr>
        <w:pStyle w:val="NormalBold"/>
      </w:pPr>
      <w:r w:rsidRPr="00534DA7">
        <w:rPr>
          <w:rStyle w:val="HideTWBExt"/>
          <w:b w:val="0"/>
        </w:rPr>
        <w:t>&lt;/RepeatBlock-By&gt;</w:t>
      </w:r>
    </w:p>
    <w:p w14:paraId="6B8C463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F6E7F72" w14:textId="77777777" w:rsidR="009760F5" w:rsidRPr="00357852" w:rsidRDefault="009760F5" w:rsidP="009760F5">
      <w:pPr>
        <w:pStyle w:val="NormalBold"/>
      </w:pPr>
      <w:r w:rsidRPr="00534DA7">
        <w:rPr>
          <w:rStyle w:val="HideTWBExt"/>
          <w:b w:val="0"/>
        </w:rPr>
        <w:t>&lt;Article&gt;</w:t>
      </w:r>
      <w:r w:rsidRPr="00357852">
        <w:t>1 cikk – 2 bekezdés – bevezető rész</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0BA3FDE" w14:textId="77777777" w:rsidTr="00BF7AFB">
        <w:trPr>
          <w:trHeight w:hRule="exact" w:val="240"/>
          <w:jc w:val="center"/>
        </w:trPr>
        <w:tc>
          <w:tcPr>
            <w:tcW w:w="9752" w:type="dxa"/>
            <w:gridSpan w:val="2"/>
          </w:tcPr>
          <w:p w14:paraId="4D1C461A" w14:textId="77777777" w:rsidR="009760F5" w:rsidRPr="00357852" w:rsidRDefault="009760F5" w:rsidP="00BF7AFB"/>
        </w:tc>
      </w:tr>
      <w:tr w:rsidR="00215CFA" w:rsidRPr="00357852" w14:paraId="4E49D850" w14:textId="77777777" w:rsidTr="00BF7AFB">
        <w:trPr>
          <w:trHeight w:val="240"/>
          <w:jc w:val="center"/>
        </w:trPr>
        <w:tc>
          <w:tcPr>
            <w:tcW w:w="4876" w:type="dxa"/>
          </w:tcPr>
          <w:p w14:paraId="1430FB1F" w14:textId="77777777" w:rsidR="009760F5" w:rsidRPr="00357852" w:rsidRDefault="009760F5" w:rsidP="00BF7AFB">
            <w:pPr>
              <w:pStyle w:val="AmColumnHeading"/>
            </w:pPr>
            <w:r w:rsidRPr="00357852">
              <w:t>A Bizottság által javasolt szöveg</w:t>
            </w:r>
          </w:p>
        </w:tc>
        <w:tc>
          <w:tcPr>
            <w:tcW w:w="4876" w:type="dxa"/>
          </w:tcPr>
          <w:p w14:paraId="361E9513" w14:textId="77777777" w:rsidR="009760F5" w:rsidRPr="00357852" w:rsidRDefault="009760F5" w:rsidP="00BF7AFB">
            <w:pPr>
              <w:pStyle w:val="AmColumnHeading"/>
            </w:pPr>
            <w:r w:rsidRPr="00357852">
              <w:t>Módosítás</w:t>
            </w:r>
          </w:p>
        </w:tc>
      </w:tr>
      <w:tr w:rsidR="00215CFA" w:rsidRPr="00357852" w14:paraId="41D3EAAF" w14:textId="77777777" w:rsidTr="00BF7AFB">
        <w:trPr>
          <w:jc w:val="center"/>
        </w:trPr>
        <w:tc>
          <w:tcPr>
            <w:tcW w:w="4876" w:type="dxa"/>
          </w:tcPr>
          <w:p w14:paraId="01FC49CF" w14:textId="77777777" w:rsidR="009760F5" w:rsidRPr="00357852" w:rsidRDefault="009760F5" w:rsidP="00BF7AFB">
            <w:pPr>
              <w:pStyle w:val="Normal6a"/>
            </w:pPr>
            <w:r w:rsidRPr="00357852">
              <w:t>(2)</w:t>
            </w:r>
            <w:r w:rsidRPr="00357852">
              <w:tab/>
              <w:t xml:space="preserve">E </w:t>
            </w:r>
            <w:r w:rsidRPr="00357852">
              <w:rPr>
                <w:b/>
                <w:bCs/>
                <w:i/>
                <w:iCs/>
              </w:rPr>
              <w:t>rendelet</w:t>
            </w:r>
            <w:r w:rsidRPr="00357852">
              <w:t xml:space="preserve"> </w:t>
            </w:r>
            <w:r w:rsidRPr="00357852">
              <w:rPr>
                <w:b/>
                <w:bCs/>
                <w:i/>
                <w:iCs/>
              </w:rPr>
              <w:t>alkalmazásában válsághelyzet:</w:t>
            </w:r>
          </w:p>
        </w:tc>
        <w:tc>
          <w:tcPr>
            <w:tcW w:w="4876" w:type="dxa"/>
          </w:tcPr>
          <w:p w14:paraId="46A84E62" w14:textId="77777777" w:rsidR="009760F5" w:rsidRPr="00357852" w:rsidRDefault="009760F5" w:rsidP="00BF7AFB">
            <w:pPr>
              <w:pStyle w:val="Normal6a"/>
            </w:pPr>
            <w:r w:rsidRPr="00357852">
              <w:t>(2)</w:t>
            </w:r>
            <w:r w:rsidRPr="00357852">
              <w:tab/>
            </w:r>
            <w:r w:rsidRPr="00357852">
              <w:rPr>
                <w:b/>
                <w:bCs/>
                <w:i/>
                <w:iCs/>
              </w:rPr>
              <w:t>Az</w:t>
            </w:r>
            <w:r w:rsidRPr="00357852">
              <w:t xml:space="preserve"> e </w:t>
            </w:r>
            <w:r w:rsidRPr="00357852">
              <w:rPr>
                <w:b/>
                <w:bCs/>
                <w:i/>
                <w:iCs/>
              </w:rPr>
              <w:t>rendeletben foglalt intézkedések csak a helyzet szükségessége által feltétlenül megkívánt mértékben, ideiglenesen és korlátozottan, valamint csak kivételes körülmények között alkalmazhatók.</w:t>
            </w:r>
          </w:p>
        </w:tc>
      </w:tr>
    </w:tbl>
    <w:p w14:paraId="79DF075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C28ED7D" w14:textId="77777777" w:rsidR="009760F5" w:rsidRPr="00357852" w:rsidRDefault="009760F5" w:rsidP="009760F5">
      <w:pPr>
        <w:pStyle w:val="AmJustTitle"/>
      </w:pPr>
      <w:r w:rsidRPr="00534DA7">
        <w:rPr>
          <w:rStyle w:val="HideTWBExt"/>
          <w:i w:val="0"/>
        </w:rPr>
        <w:t>&lt;TitreJust&gt;</w:t>
      </w:r>
      <w:r w:rsidRPr="00357852">
        <w:t>Indokolás</w:t>
      </w:r>
      <w:r w:rsidRPr="00534DA7">
        <w:rPr>
          <w:rStyle w:val="HideTWBExt"/>
          <w:i w:val="0"/>
        </w:rPr>
        <w:t>&lt;/TitreJust&gt;</w:t>
      </w:r>
    </w:p>
    <w:p w14:paraId="492BDBCE" w14:textId="77777777" w:rsidR="009760F5" w:rsidRPr="00357852" w:rsidRDefault="009760F5" w:rsidP="009760F5">
      <w:pPr>
        <w:pStyle w:val="AmJustText"/>
      </w:pPr>
      <w:r w:rsidRPr="00357852">
        <w:t>A „szükséghelyzet” alkalmazásának körülhatárolása és annak kizárólag szükség esetén történő alkalmazásának biztosítása érdekében az árnyékelőadó úgy döntött, hogy beépíti a „szükséghelyzet” EJEE által elfogadott fogalommeghatározásán alapuló következő rendelkezést.</w:t>
      </w:r>
    </w:p>
    <w:p w14:paraId="329C505E" w14:textId="77777777" w:rsidR="009760F5" w:rsidRPr="00357852" w:rsidRDefault="009760F5" w:rsidP="009760F5">
      <w:r w:rsidRPr="00534DA7">
        <w:rPr>
          <w:rStyle w:val="HideTWBExt"/>
        </w:rPr>
        <w:t>&lt;/Amend&gt;</w:t>
      </w:r>
    </w:p>
    <w:p w14:paraId="4B8D9C8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413</w:t>
      </w:r>
      <w:r w:rsidRPr="00534DA7">
        <w:rPr>
          <w:rStyle w:val="HideTWBExt"/>
          <w:b w:val="0"/>
        </w:rPr>
        <w:t>&lt;/NumAm&gt;</w:t>
      </w:r>
    </w:p>
    <w:p w14:paraId="12B9C8A6"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7C533C3A" w14:textId="77777777" w:rsidR="009760F5" w:rsidRPr="00357852" w:rsidRDefault="009760F5" w:rsidP="009760F5">
      <w:pPr>
        <w:pStyle w:val="NormalBold"/>
      </w:pPr>
      <w:r w:rsidRPr="00534DA7">
        <w:rPr>
          <w:rStyle w:val="HideTWBExt"/>
          <w:b w:val="0"/>
        </w:rPr>
        <w:t>&lt;/RepeatBlock-By&gt;</w:t>
      </w:r>
    </w:p>
    <w:p w14:paraId="203A788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E2FA03F" w14:textId="77777777" w:rsidR="009760F5" w:rsidRPr="00357852" w:rsidRDefault="009760F5" w:rsidP="009760F5">
      <w:pPr>
        <w:pStyle w:val="NormalBold"/>
      </w:pPr>
      <w:r w:rsidRPr="00534DA7">
        <w:rPr>
          <w:rStyle w:val="HideTWBExt"/>
          <w:b w:val="0"/>
        </w:rPr>
        <w:t>&lt;Article&gt;</w:t>
      </w:r>
      <w:r w:rsidRPr="00357852">
        <w:t>1 cikk – 2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21AA157" w14:textId="77777777" w:rsidTr="00BF7AFB">
        <w:trPr>
          <w:trHeight w:hRule="exact" w:val="240"/>
          <w:jc w:val="center"/>
        </w:trPr>
        <w:tc>
          <w:tcPr>
            <w:tcW w:w="9752" w:type="dxa"/>
            <w:gridSpan w:val="2"/>
          </w:tcPr>
          <w:p w14:paraId="042387BA" w14:textId="77777777" w:rsidR="009760F5" w:rsidRPr="00357852" w:rsidRDefault="009760F5" w:rsidP="00BF7AFB"/>
        </w:tc>
      </w:tr>
      <w:tr w:rsidR="00215CFA" w:rsidRPr="00357852" w14:paraId="712D7AC1" w14:textId="77777777" w:rsidTr="00BF7AFB">
        <w:trPr>
          <w:trHeight w:val="240"/>
          <w:jc w:val="center"/>
        </w:trPr>
        <w:tc>
          <w:tcPr>
            <w:tcW w:w="4876" w:type="dxa"/>
          </w:tcPr>
          <w:p w14:paraId="32AC7E58" w14:textId="77777777" w:rsidR="009760F5" w:rsidRPr="00357852" w:rsidRDefault="009760F5" w:rsidP="00BF7AFB">
            <w:pPr>
              <w:pStyle w:val="AmColumnHeading"/>
            </w:pPr>
            <w:r w:rsidRPr="00357852">
              <w:t>A Bizottság által javasolt szöveg</w:t>
            </w:r>
          </w:p>
        </w:tc>
        <w:tc>
          <w:tcPr>
            <w:tcW w:w="4876" w:type="dxa"/>
          </w:tcPr>
          <w:p w14:paraId="1E77B37D" w14:textId="77777777" w:rsidR="009760F5" w:rsidRPr="00357852" w:rsidRDefault="009760F5" w:rsidP="00BF7AFB">
            <w:pPr>
              <w:pStyle w:val="AmColumnHeading"/>
            </w:pPr>
            <w:r w:rsidRPr="00357852">
              <w:t>Módosítás</w:t>
            </w:r>
          </w:p>
        </w:tc>
      </w:tr>
      <w:tr w:rsidR="00215CFA" w:rsidRPr="00357852" w14:paraId="34A61E29" w14:textId="77777777" w:rsidTr="00BF7AFB">
        <w:trPr>
          <w:jc w:val="center"/>
        </w:trPr>
        <w:tc>
          <w:tcPr>
            <w:tcW w:w="4876" w:type="dxa"/>
          </w:tcPr>
          <w:p w14:paraId="78CB2EBA" w14:textId="77777777" w:rsidR="009760F5" w:rsidRPr="00357852" w:rsidRDefault="009760F5" w:rsidP="00BF7AFB">
            <w:pPr>
              <w:pStyle w:val="Normal6a"/>
            </w:pPr>
            <w:r w:rsidRPr="00357852">
              <w:rPr>
                <w:b/>
                <w:i/>
              </w:rPr>
              <w:t>a)</w:t>
            </w:r>
            <w:r w:rsidRPr="00357852">
              <w:tab/>
            </w:r>
            <w:r w:rsidRPr="00357852">
              <w:rPr>
                <w:b/>
                <w:i/>
              </w:rPr>
              <w:t>olyan rendkívüli helyzet, amelyet a valamely tagállamba irregulárisan érkező vagy a kutatási-mentési műveleteket követően a területén partra szállított harmadik országbeli állampolgárok vagy hontalan személyek olyan tömeges beáramlása jellemez, amelynek– az érintett tagállam lakosságához és GDP-jéhez viszonyított – mértéke és jellege működésképtelenné teszi a tagállam menekültügyi, befogadási vagy visszaküldési rendszerét, továbbá súlyos következményekkel járhat a közös európai menekültügyi rendszer vagy az (EU) XXX/XXX rendeletben [a menekültügy és a migráció kezeléséről szóló rendeletben] meghatározott közös keret működésére nézve, vagy</w:t>
            </w:r>
          </w:p>
        </w:tc>
        <w:tc>
          <w:tcPr>
            <w:tcW w:w="4876" w:type="dxa"/>
          </w:tcPr>
          <w:p w14:paraId="25CC9613" w14:textId="77777777" w:rsidR="009760F5" w:rsidRPr="00357852" w:rsidRDefault="009760F5" w:rsidP="00BF7AFB">
            <w:pPr>
              <w:pStyle w:val="Normal6a"/>
            </w:pPr>
            <w:r w:rsidRPr="00357852">
              <w:rPr>
                <w:b/>
                <w:i/>
              </w:rPr>
              <w:t>törölve</w:t>
            </w:r>
          </w:p>
        </w:tc>
      </w:tr>
    </w:tbl>
    <w:p w14:paraId="63DFDAC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DD8832C" w14:textId="77777777" w:rsidR="009760F5" w:rsidRPr="00357852" w:rsidRDefault="009760F5" w:rsidP="009760F5">
      <w:r w:rsidRPr="00534DA7">
        <w:rPr>
          <w:rStyle w:val="HideTWBExt"/>
        </w:rPr>
        <w:t>&lt;/Amend&gt;</w:t>
      </w:r>
    </w:p>
    <w:p w14:paraId="7550159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414</w:t>
      </w:r>
      <w:r w:rsidRPr="00534DA7">
        <w:rPr>
          <w:rStyle w:val="HideTWBExt"/>
          <w:b w:val="0"/>
        </w:rPr>
        <w:t>&lt;/NumAm&gt;</w:t>
      </w:r>
    </w:p>
    <w:p w14:paraId="1C5A2DDC" w14:textId="77777777" w:rsidR="009760F5" w:rsidRPr="00357852" w:rsidRDefault="009760F5" w:rsidP="009760F5">
      <w:pPr>
        <w:pStyle w:val="NormalBold"/>
      </w:pPr>
      <w:r w:rsidRPr="00534DA7">
        <w:rPr>
          <w:rStyle w:val="HideTWBExt"/>
          <w:b w:val="0"/>
        </w:rPr>
        <w:t>&lt;RepeatBlock-By&gt;&lt;Members&gt;</w:t>
      </w:r>
      <w:r w:rsidRPr="00357852">
        <w:t>Silvia Sardone, Mara Bizzotto, Annalisa Tardino</w:t>
      </w:r>
      <w:r w:rsidRPr="00534DA7">
        <w:rPr>
          <w:rStyle w:val="HideTWBExt"/>
          <w:b w:val="0"/>
        </w:rPr>
        <w:t>&lt;/Members&gt;</w:t>
      </w:r>
    </w:p>
    <w:p w14:paraId="4A9E1448" w14:textId="77777777" w:rsidR="009760F5" w:rsidRPr="00357852" w:rsidRDefault="009760F5" w:rsidP="009760F5">
      <w:pPr>
        <w:pStyle w:val="NormalBold"/>
      </w:pPr>
      <w:r w:rsidRPr="00534DA7">
        <w:rPr>
          <w:rStyle w:val="HideTWBExt"/>
          <w:b w:val="0"/>
        </w:rPr>
        <w:t>&lt;/RepeatBlock-By&gt;</w:t>
      </w:r>
    </w:p>
    <w:p w14:paraId="2D7CF35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D8EFFC8" w14:textId="77777777" w:rsidR="009760F5" w:rsidRPr="00357852" w:rsidRDefault="009760F5" w:rsidP="009760F5">
      <w:pPr>
        <w:pStyle w:val="NormalBold"/>
      </w:pPr>
      <w:r w:rsidRPr="00534DA7">
        <w:rPr>
          <w:rStyle w:val="HideTWBExt"/>
          <w:b w:val="0"/>
        </w:rPr>
        <w:t>&lt;Article&gt;</w:t>
      </w:r>
      <w:r w:rsidRPr="00357852">
        <w:t>1 cikk – 2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C0D4A32" w14:textId="77777777" w:rsidTr="00BF7AFB">
        <w:trPr>
          <w:trHeight w:hRule="exact" w:val="240"/>
          <w:jc w:val="center"/>
        </w:trPr>
        <w:tc>
          <w:tcPr>
            <w:tcW w:w="9752" w:type="dxa"/>
            <w:gridSpan w:val="2"/>
          </w:tcPr>
          <w:p w14:paraId="61F76C94" w14:textId="77777777" w:rsidR="009760F5" w:rsidRPr="00357852" w:rsidRDefault="009760F5" w:rsidP="00BF7AFB"/>
        </w:tc>
      </w:tr>
      <w:tr w:rsidR="00215CFA" w:rsidRPr="00357852" w14:paraId="6E42F736" w14:textId="77777777" w:rsidTr="00BF7AFB">
        <w:trPr>
          <w:trHeight w:val="240"/>
          <w:jc w:val="center"/>
        </w:trPr>
        <w:tc>
          <w:tcPr>
            <w:tcW w:w="4876" w:type="dxa"/>
          </w:tcPr>
          <w:p w14:paraId="54E45799" w14:textId="77777777" w:rsidR="009760F5" w:rsidRPr="00357852" w:rsidRDefault="009760F5" w:rsidP="00BF7AFB">
            <w:pPr>
              <w:pStyle w:val="AmColumnHeading"/>
            </w:pPr>
            <w:r w:rsidRPr="00357852">
              <w:t>A Bizottság által javasolt szöveg</w:t>
            </w:r>
          </w:p>
        </w:tc>
        <w:tc>
          <w:tcPr>
            <w:tcW w:w="4876" w:type="dxa"/>
          </w:tcPr>
          <w:p w14:paraId="5701771A" w14:textId="77777777" w:rsidR="009760F5" w:rsidRPr="00357852" w:rsidRDefault="009760F5" w:rsidP="00BF7AFB">
            <w:pPr>
              <w:pStyle w:val="AmColumnHeading"/>
            </w:pPr>
            <w:r w:rsidRPr="00357852">
              <w:t>Módosítás</w:t>
            </w:r>
          </w:p>
        </w:tc>
      </w:tr>
      <w:tr w:rsidR="00215CFA" w:rsidRPr="00357852" w14:paraId="7FFA2E94" w14:textId="77777777" w:rsidTr="00BF7AFB">
        <w:trPr>
          <w:jc w:val="center"/>
        </w:trPr>
        <w:tc>
          <w:tcPr>
            <w:tcW w:w="4876" w:type="dxa"/>
          </w:tcPr>
          <w:p w14:paraId="1A12B97F" w14:textId="77777777" w:rsidR="009760F5" w:rsidRPr="00357852" w:rsidRDefault="009760F5" w:rsidP="00BF7AFB">
            <w:pPr>
              <w:pStyle w:val="Normal6a"/>
            </w:pPr>
            <w:r w:rsidRPr="00357852">
              <w:t>a)</w:t>
            </w:r>
            <w:r w:rsidRPr="00357852">
              <w:tab/>
              <w:t xml:space="preserve">olyan rendkívüli helyzet, amelyet a valamely tagállamba irregulárisan érkező vagy a kutatási-mentési műveleteket követően a területén partra szállított harmadik országbeli állampolgárok vagy hontalan személyek olyan tömeges beáramlása jellemez, amelynek </w:t>
            </w:r>
            <w:r w:rsidRPr="00357852">
              <w:rPr>
                <w:b/>
                <w:bCs/>
                <w:i/>
                <w:iCs/>
              </w:rPr>
              <w:t>– az érintett tagállam lakosságához és GDP-jéhez viszonyított –</w:t>
            </w:r>
            <w:r w:rsidRPr="00357852">
              <w:t xml:space="preserve"> mértéke és jellege működésképtelenné teszi a tagállam menekültügyi, befogadási vagy visszaküldési rendszerét, továbbá súlyos következményekkel járhat a közös európai menekültügyi rendszer vagy az (EU) XXX/XXX rendeletben [a menekültügy és a migráció kezeléséről szóló rendeletben] meghatározott közös keret működésére nézve, vagy</w:t>
            </w:r>
          </w:p>
        </w:tc>
        <w:tc>
          <w:tcPr>
            <w:tcW w:w="4876" w:type="dxa"/>
          </w:tcPr>
          <w:p w14:paraId="5B62FFBF" w14:textId="77777777" w:rsidR="009760F5" w:rsidRPr="00357852" w:rsidRDefault="009760F5" w:rsidP="00BF7AFB">
            <w:pPr>
              <w:pStyle w:val="Normal6a"/>
            </w:pPr>
            <w:r w:rsidRPr="00357852">
              <w:t>a)</w:t>
            </w:r>
            <w:r w:rsidRPr="00357852">
              <w:tab/>
              <w:t xml:space="preserve">E rendelet alkalmazásában válsághelyzet: olyan rendkívüli helyzet, amelyet a valamely tagállamba irregulárisan érkező vagy a </w:t>
            </w:r>
            <w:r w:rsidRPr="00357852">
              <w:rPr>
                <w:b/>
                <w:i/>
              </w:rPr>
              <w:t>hatóságok által végzett</w:t>
            </w:r>
            <w:r w:rsidRPr="00357852">
              <w:t xml:space="preserve"> kutatási-mentési műveleteket követően a területén partra szállított harmadik országbeli állampolgárok vagy hontalan személyek olyan tömeges beáramlása jellemez, amelynek mértéke és jellege</w:t>
            </w:r>
            <w:r w:rsidRPr="00357852">
              <w:rPr>
                <w:b/>
                <w:i/>
              </w:rPr>
              <w:t xml:space="preserve"> nemzeti és helyi szinten egyaránt</w:t>
            </w:r>
            <w:r w:rsidRPr="00357852">
              <w:t xml:space="preserve"> működésképtelenné teszi a tagállam menekültügyi, befogadási vagy visszaküldési rendszerét, továbbá súlyos következményekkel járhat a közös európai menekültügyi rendszer vagy az (EU) XXX/XXX rendeletben [a menekültügy és a migráció kezeléséről szóló rendeletben] meghatározott közös keret működésére</w:t>
            </w:r>
            <w:r w:rsidRPr="00357852">
              <w:rPr>
                <w:b/>
                <w:bCs/>
                <w:i/>
                <w:iCs/>
              </w:rPr>
              <w:t>, a helyi lakosság jóllétére vagy a nemzetbiztonságra</w:t>
            </w:r>
            <w:r w:rsidRPr="00357852">
              <w:t xml:space="preserve"> nézve, vagy</w:t>
            </w:r>
          </w:p>
        </w:tc>
      </w:tr>
    </w:tbl>
    <w:p w14:paraId="3BD9EF0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2B4DFB4" w14:textId="77777777" w:rsidR="009760F5" w:rsidRPr="00357852" w:rsidRDefault="009760F5" w:rsidP="009760F5">
      <w:r w:rsidRPr="00534DA7">
        <w:rPr>
          <w:rStyle w:val="HideTWBExt"/>
        </w:rPr>
        <w:t>&lt;/Amend&gt;</w:t>
      </w:r>
    </w:p>
    <w:p w14:paraId="0A27978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415</w:t>
      </w:r>
      <w:r w:rsidRPr="00534DA7">
        <w:rPr>
          <w:rStyle w:val="HideTWBExt"/>
          <w:b w:val="0"/>
        </w:rPr>
        <w:t>&lt;/NumAm&gt;</w:t>
      </w:r>
    </w:p>
    <w:p w14:paraId="2BEDE50D"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Abir Al-Sahlani, Olivier Chastel</w:t>
      </w:r>
      <w:r w:rsidRPr="00534DA7">
        <w:rPr>
          <w:rStyle w:val="HideTWBExt"/>
          <w:b w:val="0"/>
        </w:rPr>
        <w:t>&lt;/Members&gt;</w:t>
      </w:r>
    </w:p>
    <w:p w14:paraId="6078DB9E" w14:textId="77777777" w:rsidR="009760F5" w:rsidRPr="00357852" w:rsidRDefault="009760F5" w:rsidP="009760F5">
      <w:pPr>
        <w:pStyle w:val="NormalBold"/>
      </w:pPr>
      <w:r w:rsidRPr="00534DA7">
        <w:rPr>
          <w:rStyle w:val="HideTWBExt"/>
          <w:b w:val="0"/>
        </w:rPr>
        <w:t>&lt;/RepeatBlock-By&gt;</w:t>
      </w:r>
    </w:p>
    <w:p w14:paraId="178E299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3DD9277" w14:textId="77777777" w:rsidR="009760F5" w:rsidRPr="00357852" w:rsidRDefault="009760F5" w:rsidP="009760F5">
      <w:pPr>
        <w:pStyle w:val="NormalBold"/>
      </w:pPr>
      <w:r w:rsidRPr="00534DA7">
        <w:rPr>
          <w:rStyle w:val="HideTWBExt"/>
          <w:b w:val="0"/>
        </w:rPr>
        <w:t>&lt;Article&gt;</w:t>
      </w:r>
      <w:r w:rsidRPr="00357852">
        <w:t>1 cikk – 2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083271B" w14:textId="77777777" w:rsidTr="00BF7AFB">
        <w:trPr>
          <w:trHeight w:hRule="exact" w:val="240"/>
          <w:jc w:val="center"/>
        </w:trPr>
        <w:tc>
          <w:tcPr>
            <w:tcW w:w="9752" w:type="dxa"/>
            <w:gridSpan w:val="2"/>
          </w:tcPr>
          <w:p w14:paraId="2648C390" w14:textId="77777777" w:rsidR="009760F5" w:rsidRPr="00357852" w:rsidRDefault="009760F5" w:rsidP="00BF7AFB"/>
        </w:tc>
      </w:tr>
      <w:tr w:rsidR="00215CFA" w:rsidRPr="00357852" w14:paraId="1F5F6C0E" w14:textId="77777777" w:rsidTr="00BF7AFB">
        <w:trPr>
          <w:trHeight w:val="240"/>
          <w:jc w:val="center"/>
        </w:trPr>
        <w:tc>
          <w:tcPr>
            <w:tcW w:w="4876" w:type="dxa"/>
          </w:tcPr>
          <w:p w14:paraId="52800EB3" w14:textId="77777777" w:rsidR="009760F5" w:rsidRPr="00357852" w:rsidRDefault="009760F5" w:rsidP="00BF7AFB">
            <w:pPr>
              <w:pStyle w:val="AmColumnHeading"/>
            </w:pPr>
            <w:r w:rsidRPr="00357852">
              <w:t>A Bizottság által javasolt szöveg</w:t>
            </w:r>
          </w:p>
        </w:tc>
        <w:tc>
          <w:tcPr>
            <w:tcW w:w="4876" w:type="dxa"/>
          </w:tcPr>
          <w:p w14:paraId="15C0C558" w14:textId="77777777" w:rsidR="009760F5" w:rsidRPr="00357852" w:rsidRDefault="009760F5" w:rsidP="00BF7AFB">
            <w:pPr>
              <w:pStyle w:val="AmColumnHeading"/>
            </w:pPr>
            <w:r w:rsidRPr="00357852">
              <w:t>Módosítás</w:t>
            </w:r>
          </w:p>
        </w:tc>
      </w:tr>
      <w:tr w:rsidR="00215CFA" w:rsidRPr="00357852" w14:paraId="66967B1D" w14:textId="77777777" w:rsidTr="00BF7AFB">
        <w:trPr>
          <w:jc w:val="center"/>
        </w:trPr>
        <w:tc>
          <w:tcPr>
            <w:tcW w:w="4876" w:type="dxa"/>
          </w:tcPr>
          <w:p w14:paraId="2AC11992" w14:textId="77777777" w:rsidR="009760F5" w:rsidRPr="00357852" w:rsidRDefault="009760F5" w:rsidP="00BF7AFB">
            <w:pPr>
              <w:pStyle w:val="Normal6a"/>
            </w:pPr>
            <w:r w:rsidRPr="00357852">
              <w:t>a)</w:t>
            </w:r>
            <w:r w:rsidRPr="00357852">
              <w:tab/>
              <w:t xml:space="preserve">olyan rendkívüli helyzet, amelyet a valamely tagállamba irregulárisan érkező </w:t>
            </w:r>
            <w:r w:rsidRPr="00357852">
              <w:rPr>
                <w:b/>
                <w:bCs/>
                <w:i/>
                <w:iCs/>
              </w:rPr>
              <w:t>vagy a kutatási-mentési műveleteket követően a területén partra szállított</w:t>
            </w:r>
            <w:r w:rsidRPr="00357852">
              <w:t xml:space="preserve"> harmadik országbeli állampolgárok vagy hontalan személyek olyan tömeges beáramlása jellemez, amelynek – az érintett tagállam lakosságához és GDP-jéhez viszonyított – mértéke és jellege működésképtelenné teszi a tagállam menekültügyi, befogadási vagy visszaküldési rendszerét, </w:t>
            </w:r>
            <w:r w:rsidRPr="00357852">
              <w:rPr>
                <w:b/>
                <w:bCs/>
                <w:i/>
                <w:iCs/>
              </w:rPr>
              <w:t>továbbá</w:t>
            </w:r>
            <w:r w:rsidRPr="00357852">
              <w:t xml:space="preserve"> súlyos következményekkel </w:t>
            </w:r>
            <w:r w:rsidRPr="00357852">
              <w:rPr>
                <w:b/>
                <w:bCs/>
                <w:i/>
                <w:iCs/>
              </w:rPr>
              <w:t>járhat</w:t>
            </w:r>
            <w:r w:rsidRPr="00357852">
              <w:t xml:space="preserve"> a közös európai menekültügyi rendszer vagy az (EU) XXX/XXX rendeletben [a menekültügy és a migráció kezeléséről szóló rendeletben] meghatározott közös keret működésére nézve, vagy</w:t>
            </w:r>
          </w:p>
        </w:tc>
        <w:tc>
          <w:tcPr>
            <w:tcW w:w="4876" w:type="dxa"/>
          </w:tcPr>
          <w:p w14:paraId="4CFED0A0" w14:textId="77777777" w:rsidR="009760F5" w:rsidRPr="00357852" w:rsidRDefault="009760F5" w:rsidP="00BF7AFB">
            <w:pPr>
              <w:pStyle w:val="Normal6a"/>
            </w:pPr>
            <w:r w:rsidRPr="00357852">
              <w:t>a)</w:t>
            </w:r>
            <w:r w:rsidRPr="00357852">
              <w:tab/>
              <w:t>olyan rendkívüli helyzet, amelyet a valamely tagállamba</w:t>
            </w:r>
            <w:r w:rsidRPr="00357852">
              <w:rPr>
                <w:b/>
                <w:bCs/>
                <w:i/>
                <w:iCs/>
              </w:rPr>
              <w:t xml:space="preserve"> szárazföldön vagy a tengeren</w:t>
            </w:r>
            <w:r w:rsidRPr="00357852">
              <w:t xml:space="preserve"> irregulárisan érkező harmadik országbeli állampolgárok vagy hontalan személyek olyan tömeges beáramlása jellemez, amelynek – az érintett tagállam lakosságához és GDP-jéhez viszonyított – mértéke és jellege működésképtelenné teszi a </w:t>
            </w:r>
            <w:r w:rsidRPr="00357852">
              <w:rPr>
                <w:b/>
                <w:i/>
              </w:rPr>
              <w:t>bizonyíthatóan jól felkészült</w:t>
            </w:r>
            <w:r w:rsidRPr="00357852">
              <w:t xml:space="preserve"> tagállam menekültügyi, befogadási vagy visszaküldési rendszerét, </w:t>
            </w:r>
            <w:r w:rsidRPr="00357852">
              <w:rPr>
                <w:b/>
                <w:bCs/>
                <w:i/>
                <w:iCs/>
              </w:rPr>
              <w:t>különösen azáltal, hogy az adott tagállam e rendelet alapján meghatározott minimális válságkezelési kapacitásánál több nemzetközi védelem iránti kérelem érkezik az adott tagállamba, ami</w:t>
            </w:r>
            <w:r w:rsidRPr="00357852">
              <w:t xml:space="preserve"> súlyos következményekkel </w:t>
            </w:r>
            <w:r w:rsidRPr="00357852">
              <w:rPr>
                <w:b/>
                <w:bCs/>
                <w:i/>
                <w:iCs/>
              </w:rPr>
              <w:t>jár</w:t>
            </w:r>
            <w:r w:rsidRPr="00357852">
              <w:t xml:space="preserve"> a közös európai menekültügyi rendszer vagy az (EU) XXX/XXX rendeletben [a menekültügy és a migráció kezeléséről szóló rendeletben] meghatározott közös keret működésére nézve, vagy</w:t>
            </w:r>
          </w:p>
        </w:tc>
      </w:tr>
    </w:tbl>
    <w:p w14:paraId="35FE047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CFD3505" w14:textId="77777777" w:rsidR="009760F5" w:rsidRPr="00357852" w:rsidRDefault="009760F5" w:rsidP="009760F5">
      <w:r w:rsidRPr="00534DA7">
        <w:rPr>
          <w:rStyle w:val="HideTWBExt"/>
        </w:rPr>
        <w:t>&lt;/Amend&gt;</w:t>
      </w:r>
    </w:p>
    <w:p w14:paraId="42396E7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416</w:t>
      </w:r>
      <w:r w:rsidRPr="00534DA7">
        <w:rPr>
          <w:rStyle w:val="HideTWBExt"/>
          <w:b w:val="0"/>
        </w:rPr>
        <w:t>&lt;/NumAm&gt;</w:t>
      </w:r>
    </w:p>
    <w:p w14:paraId="304EA44B" w14:textId="77777777" w:rsidR="009760F5" w:rsidRPr="00357852" w:rsidRDefault="009760F5" w:rsidP="009760F5">
      <w:pPr>
        <w:pStyle w:val="NormalBold"/>
      </w:pPr>
      <w:r w:rsidRPr="00534DA7">
        <w:rPr>
          <w:rStyle w:val="HideTWBExt"/>
          <w:b w:val="0"/>
        </w:rPr>
        <w:t>&lt;RepeatBlock-By&gt;&lt;Members&gt;</w:t>
      </w:r>
      <w:r w:rsidRPr="00357852">
        <w:t>Tomas Tobé, Lena Düpont, Elissavet Vozemberg-Vrionidi, Jeroen Lenaers</w:t>
      </w:r>
      <w:r w:rsidRPr="00534DA7">
        <w:rPr>
          <w:rStyle w:val="HideTWBExt"/>
          <w:b w:val="0"/>
        </w:rPr>
        <w:t>&lt;/Members&gt;</w:t>
      </w:r>
    </w:p>
    <w:p w14:paraId="54019069" w14:textId="77777777" w:rsidR="009760F5" w:rsidRPr="00357852" w:rsidRDefault="009760F5" w:rsidP="009760F5">
      <w:pPr>
        <w:pStyle w:val="NormalBold"/>
      </w:pPr>
      <w:r w:rsidRPr="00534DA7">
        <w:rPr>
          <w:rStyle w:val="HideTWBExt"/>
          <w:b w:val="0"/>
        </w:rPr>
        <w:t>&lt;/RepeatBlock-By&gt;</w:t>
      </w:r>
    </w:p>
    <w:p w14:paraId="5B0DEAB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FF1DE12" w14:textId="77777777" w:rsidR="009760F5" w:rsidRPr="00357852" w:rsidRDefault="009760F5" w:rsidP="009760F5">
      <w:pPr>
        <w:pStyle w:val="NormalBold"/>
      </w:pPr>
      <w:r w:rsidRPr="00534DA7">
        <w:rPr>
          <w:rStyle w:val="HideTWBExt"/>
          <w:b w:val="0"/>
        </w:rPr>
        <w:t>&lt;Article&gt;</w:t>
      </w:r>
      <w:r w:rsidRPr="00357852">
        <w:t>1 cikk – 2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79B564C" w14:textId="77777777" w:rsidTr="00BF7AFB">
        <w:trPr>
          <w:trHeight w:hRule="exact" w:val="240"/>
          <w:jc w:val="center"/>
        </w:trPr>
        <w:tc>
          <w:tcPr>
            <w:tcW w:w="9752" w:type="dxa"/>
            <w:gridSpan w:val="2"/>
          </w:tcPr>
          <w:p w14:paraId="3CE13AD8" w14:textId="77777777" w:rsidR="009760F5" w:rsidRPr="00357852" w:rsidRDefault="009760F5" w:rsidP="00BF7AFB"/>
        </w:tc>
      </w:tr>
      <w:tr w:rsidR="00215CFA" w:rsidRPr="00357852" w14:paraId="71128795" w14:textId="77777777" w:rsidTr="00BF7AFB">
        <w:trPr>
          <w:trHeight w:val="240"/>
          <w:jc w:val="center"/>
        </w:trPr>
        <w:tc>
          <w:tcPr>
            <w:tcW w:w="4876" w:type="dxa"/>
          </w:tcPr>
          <w:p w14:paraId="0D4A75AF" w14:textId="77777777" w:rsidR="009760F5" w:rsidRPr="00357852" w:rsidRDefault="009760F5" w:rsidP="00BF7AFB">
            <w:pPr>
              <w:pStyle w:val="AmColumnHeading"/>
            </w:pPr>
            <w:r w:rsidRPr="00357852">
              <w:t>A Bizottság által javasolt szöveg</w:t>
            </w:r>
          </w:p>
        </w:tc>
        <w:tc>
          <w:tcPr>
            <w:tcW w:w="4876" w:type="dxa"/>
          </w:tcPr>
          <w:p w14:paraId="7C916667" w14:textId="77777777" w:rsidR="009760F5" w:rsidRPr="00357852" w:rsidRDefault="009760F5" w:rsidP="00BF7AFB">
            <w:pPr>
              <w:pStyle w:val="AmColumnHeading"/>
            </w:pPr>
            <w:r w:rsidRPr="00357852">
              <w:t>Módosítás</w:t>
            </w:r>
          </w:p>
        </w:tc>
      </w:tr>
      <w:tr w:rsidR="00215CFA" w:rsidRPr="00357852" w14:paraId="3263729F" w14:textId="77777777" w:rsidTr="00BF7AFB">
        <w:trPr>
          <w:jc w:val="center"/>
        </w:trPr>
        <w:tc>
          <w:tcPr>
            <w:tcW w:w="4876" w:type="dxa"/>
          </w:tcPr>
          <w:p w14:paraId="6EE85D3B" w14:textId="77777777" w:rsidR="009760F5" w:rsidRPr="00357852" w:rsidRDefault="009760F5" w:rsidP="00BF7AFB">
            <w:pPr>
              <w:pStyle w:val="Normal6a"/>
            </w:pPr>
            <w:r w:rsidRPr="00357852">
              <w:t>a)</w:t>
            </w:r>
            <w:r w:rsidRPr="00357852">
              <w:tab/>
              <w:t xml:space="preserve">olyan rendkívüli helyzet, amelyet a valamely tagállamba irregulárisan érkező vagy a kutatási-mentési műveleteket követően a területén partra szállított harmadik országbeli állampolgárok vagy hontalan személyek olyan tömeges beáramlása jellemez, amelynek </w:t>
            </w:r>
            <w:r w:rsidRPr="00357852">
              <w:rPr>
                <w:b/>
                <w:bCs/>
                <w:i/>
                <w:iCs/>
              </w:rPr>
              <w:t>– az érintett tagállam lakosságához és GDP-jéhez viszonyított –</w:t>
            </w:r>
            <w:r w:rsidRPr="00357852">
              <w:t xml:space="preserve"> mértéke és jellege működésképtelenné teszi a tagállam menekültügyi, befogadási vagy visszaküldési rendszerét, továbbá súlyos következményekkel járhat a közös európai menekültügyi rendszer vagy az (EU) XXX/XXX rendeletben [a menekültügy és a migráció kezeléséről szóló rendeletben] meghatározott közös keret működésére nézve, vagy</w:t>
            </w:r>
          </w:p>
        </w:tc>
        <w:tc>
          <w:tcPr>
            <w:tcW w:w="4876" w:type="dxa"/>
          </w:tcPr>
          <w:p w14:paraId="634D953F" w14:textId="77777777" w:rsidR="009760F5" w:rsidRPr="00357852" w:rsidRDefault="009760F5" w:rsidP="00BF7AFB">
            <w:pPr>
              <w:pStyle w:val="Normal6a"/>
            </w:pPr>
            <w:r w:rsidRPr="00357852">
              <w:t>a)</w:t>
            </w:r>
            <w:r w:rsidRPr="00357852">
              <w:tab/>
              <w:t xml:space="preserve">olyan rendkívüli helyzet, amelyet a valamely tagállamba irregulárisan érkező vagy a kutatási-mentési műveleteket követően a területén partra szállított harmadik országbeli állampolgárok vagy hontalan személyek olyan tömeges beáramlása jellemez, amelynek mértéke és jellege működésképtelenné teszi a tagállam menekültügyi, befogadási vagy visszaküldési rendszerét, továbbá </w:t>
            </w:r>
            <w:r w:rsidRPr="00357852">
              <w:rPr>
                <w:b/>
                <w:i/>
              </w:rPr>
              <w:t>az (EU) XXX/XXX rendelet [a menekültügyi eljárásokról szóló rendelet] és az (EU) XXX/XXX rendelet [a menekültügy és a migráció kezeléséről szóló rendelet] nem elegendő a helyzet kezeléséhez, ami</w:t>
            </w:r>
            <w:r w:rsidRPr="00357852">
              <w:t xml:space="preserve"> súlyos következményekkel járhat a közös európai menekültügyi rendszer vagy az (EU) XXX/XXX rendeletben [a menekültügy és a migráció kezeléséről szóló rendeletben] meghatározott közös keret működésére nézve, vagy</w:t>
            </w:r>
          </w:p>
        </w:tc>
      </w:tr>
    </w:tbl>
    <w:p w14:paraId="2C310459"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F8081DA" w14:textId="77777777" w:rsidR="009760F5" w:rsidRPr="00357852" w:rsidRDefault="009760F5" w:rsidP="009760F5">
      <w:r w:rsidRPr="00534DA7">
        <w:rPr>
          <w:rStyle w:val="HideTWBExt"/>
        </w:rPr>
        <w:t>&lt;/Amend&gt;</w:t>
      </w:r>
    </w:p>
    <w:p w14:paraId="1F8A662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417</w:t>
      </w:r>
      <w:r w:rsidRPr="00534DA7">
        <w:rPr>
          <w:rStyle w:val="HideTWBExt"/>
          <w:b w:val="0"/>
        </w:rPr>
        <w:t>&lt;/NumAm&gt;</w:t>
      </w:r>
    </w:p>
    <w:p w14:paraId="1B7CF867"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245236ED" w14:textId="77777777" w:rsidR="009760F5" w:rsidRPr="00357852" w:rsidRDefault="009760F5" w:rsidP="009760F5">
      <w:pPr>
        <w:pStyle w:val="NormalBold"/>
      </w:pPr>
      <w:r w:rsidRPr="00534DA7">
        <w:rPr>
          <w:rStyle w:val="HideTWBExt"/>
          <w:b w:val="0"/>
        </w:rPr>
        <w:t>&lt;/RepeatBlock-By&gt;</w:t>
      </w:r>
    </w:p>
    <w:p w14:paraId="0111DBB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526EF79" w14:textId="77777777" w:rsidR="009760F5" w:rsidRPr="00357852" w:rsidRDefault="009760F5" w:rsidP="009760F5">
      <w:pPr>
        <w:pStyle w:val="NormalBold"/>
      </w:pPr>
      <w:r w:rsidRPr="00534DA7">
        <w:rPr>
          <w:rStyle w:val="HideTWBExt"/>
          <w:b w:val="0"/>
        </w:rPr>
        <w:t>&lt;Article&gt;</w:t>
      </w:r>
      <w:r w:rsidRPr="00357852">
        <w:t>1 cikk – 2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4FBFB99" w14:textId="77777777" w:rsidTr="00BF7AFB">
        <w:trPr>
          <w:trHeight w:hRule="exact" w:val="240"/>
          <w:jc w:val="center"/>
        </w:trPr>
        <w:tc>
          <w:tcPr>
            <w:tcW w:w="9752" w:type="dxa"/>
            <w:gridSpan w:val="2"/>
          </w:tcPr>
          <w:p w14:paraId="61BDAF53" w14:textId="77777777" w:rsidR="009760F5" w:rsidRPr="00357852" w:rsidRDefault="009760F5" w:rsidP="00BF7AFB"/>
        </w:tc>
      </w:tr>
      <w:tr w:rsidR="00215CFA" w:rsidRPr="00357852" w14:paraId="4D3BC272" w14:textId="77777777" w:rsidTr="00BF7AFB">
        <w:trPr>
          <w:trHeight w:val="240"/>
          <w:jc w:val="center"/>
        </w:trPr>
        <w:tc>
          <w:tcPr>
            <w:tcW w:w="4876" w:type="dxa"/>
          </w:tcPr>
          <w:p w14:paraId="11F00915" w14:textId="77777777" w:rsidR="009760F5" w:rsidRPr="00357852" w:rsidRDefault="009760F5" w:rsidP="00BF7AFB">
            <w:pPr>
              <w:pStyle w:val="AmColumnHeading"/>
            </w:pPr>
            <w:r w:rsidRPr="00357852">
              <w:t>A Bizottság által javasolt szöveg</w:t>
            </w:r>
          </w:p>
        </w:tc>
        <w:tc>
          <w:tcPr>
            <w:tcW w:w="4876" w:type="dxa"/>
          </w:tcPr>
          <w:p w14:paraId="40991EB4" w14:textId="77777777" w:rsidR="009760F5" w:rsidRPr="00357852" w:rsidRDefault="009760F5" w:rsidP="00BF7AFB">
            <w:pPr>
              <w:pStyle w:val="AmColumnHeading"/>
            </w:pPr>
            <w:r w:rsidRPr="00357852">
              <w:t>Módosítás</w:t>
            </w:r>
          </w:p>
        </w:tc>
      </w:tr>
      <w:tr w:rsidR="00215CFA" w:rsidRPr="00357852" w14:paraId="06597AB2" w14:textId="77777777" w:rsidTr="00BF7AFB">
        <w:trPr>
          <w:jc w:val="center"/>
        </w:trPr>
        <w:tc>
          <w:tcPr>
            <w:tcW w:w="4876" w:type="dxa"/>
          </w:tcPr>
          <w:p w14:paraId="089F6E34" w14:textId="77777777" w:rsidR="009760F5" w:rsidRPr="00357852" w:rsidRDefault="009760F5" w:rsidP="00BF7AFB">
            <w:pPr>
              <w:pStyle w:val="Normal6a"/>
            </w:pPr>
            <w:r w:rsidRPr="00357852">
              <w:t>a)</w:t>
            </w:r>
            <w:r w:rsidRPr="00357852">
              <w:tab/>
              <w:t xml:space="preserve">olyan rendkívüli helyzet, </w:t>
            </w:r>
            <w:r w:rsidRPr="00357852">
              <w:rPr>
                <w:b/>
                <w:bCs/>
                <w:i/>
                <w:iCs/>
              </w:rPr>
              <w:t xml:space="preserve">amelyet a </w:t>
            </w:r>
            <w:r w:rsidRPr="00357852">
              <w:t xml:space="preserve">valamely </w:t>
            </w:r>
            <w:r w:rsidRPr="00357852">
              <w:rPr>
                <w:b/>
                <w:bCs/>
                <w:i/>
                <w:iCs/>
              </w:rPr>
              <w:t xml:space="preserve">tagállamba </w:t>
            </w:r>
            <w:r w:rsidRPr="00357852">
              <w:t xml:space="preserve">irregulárisan </w:t>
            </w:r>
            <w:r w:rsidRPr="00357852">
              <w:rPr>
                <w:b/>
                <w:bCs/>
                <w:i/>
                <w:iCs/>
              </w:rPr>
              <w:t>érkező vagy a kutatási-mentési műveleteket követően a területén partra szállított</w:t>
            </w:r>
            <w:r w:rsidRPr="00357852">
              <w:t xml:space="preserve"> harmadik országbeli állampolgárok vagy hontalan személyek </w:t>
            </w:r>
            <w:r w:rsidRPr="00357852">
              <w:rPr>
                <w:b/>
                <w:bCs/>
                <w:i/>
                <w:iCs/>
              </w:rPr>
              <w:t>olyan tömeges beáramlása jellemez</w:t>
            </w:r>
            <w:r w:rsidRPr="00357852">
              <w:t xml:space="preserve">, </w:t>
            </w:r>
            <w:r w:rsidRPr="00357852">
              <w:rPr>
                <w:b/>
                <w:bCs/>
                <w:i/>
                <w:iCs/>
              </w:rPr>
              <w:t>amelynek</w:t>
            </w:r>
            <w:r w:rsidRPr="00357852">
              <w:t xml:space="preserve"> – az érintett tagállam lakosságához és GDP-jéhez viszonyított – mértéke és jellege működésképtelenné teszi a tagállam menekültügyi, befogadási vagy visszaküldési rendszerét, továbbá súlyos következményekkel járhat a közös európai menekültügyi rendszer vagy az (EU) XXX/XXX rendeletben [a menekültügy és a migráció kezeléséről szóló rendeletben] meghatározott közös keret működésére nézve, vagy</w:t>
            </w:r>
          </w:p>
        </w:tc>
        <w:tc>
          <w:tcPr>
            <w:tcW w:w="4876" w:type="dxa"/>
          </w:tcPr>
          <w:p w14:paraId="67536BBF" w14:textId="77777777" w:rsidR="009760F5" w:rsidRPr="00357852" w:rsidRDefault="009760F5" w:rsidP="00BF7AFB">
            <w:pPr>
              <w:pStyle w:val="Normal6a"/>
            </w:pPr>
            <w:r w:rsidRPr="00357852">
              <w:t>a)</w:t>
            </w:r>
            <w:r w:rsidRPr="00357852">
              <w:tab/>
              <w:t xml:space="preserve">olyan rendkívüli helyzet, </w:t>
            </w:r>
            <w:r w:rsidRPr="00357852">
              <w:rPr>
                <w:b/>
                <w:bCs/>
                <w:i/>
                <w:iCs/>
              </w:rPr>
              <w:t>amikor</w:t>
            </w:r>
            <w:r w:rsidRPr="00357852">
              <w:t xml:space="preserve"> valamely </w:t>
            </w:r>
            <w:r w:rsidRPr="00357852">
              <w:rPr>
                <w:b/>
                <w:bCs/>
                <w:i/>
                <w:iCs/>
              </w:rPr>
              <w:t xml:space="preserve">tagállam külső határára </w:t>
            </w:r>
            <w:r w:rsidRPr="00357852">
              <w:t xml:space="preserve">irregulárisan </w:t>
            </w:r>
            <w:r w:rsidRPr="00357852">
              <w:rPr>
                <w:b/>
                <w:bCs/>
                <w:i/>
                <w:iCs/>
              </w:rPr>
              <w:t>nagy számban</w:t>
            </w:r>
            <w:r w:rsidRPr="00357852">
              <w:t xml:space="preserve"> harmadik országbeli állampolgárok vagy hontalan személyek </w:t>
            </w:r>
            <w:r w:rsidRPr="00357852">
              <w:rPr>
                <w:b/>
                <w:bCs/>
                <w:i/>
                <w:iCs/>
              </w:rPr>
              <w:t>érkeznek és beutazásukat kérik</w:t>
            </w:r>
            <w:r w:rsidRPr="00357852">
              <w:t xml:space="preserve">, </w:t>
            </w:r>
            <w:r w:rsidRPr="00357852">
              <w:rPr>
                <w:b/>
                <w:bCs/>
                <w:i/>
                <w:iCs/>
              </w:rPr>
              <w:t>aminek</w:t>
            </w:r>
            <w:r w:rsidRPr="00357852">
              <w:t xml:space="preserve"> – az érintett tagállam lakosságához és GDP-jéhez viszonyított – mértéke és jellege működésképtelenné teszi a tagállam menekültügyi, befogadási vagy visszaküldési rendszerét, továbbá súlyos következményekkel járhat a közös európai menekültügyi rendszer vagy az (EU) XXX/XXX rendeletben [a menekültügy és a migráció kezeléséről szóló rendeletben] meghatározott közös keret működésére nézve, vagy</w:t>
            </w:r>
          </w:p>
        </w:tc>
      </w:tr>
    </w:tbl>
    <w:p w14:paraId="31C4BF4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3E9EA1E" w14:textId="77777777" w:rsidR="009760F5" w:rsidRPr="00357852" w:rsidRDefault="009760F5" w:rsidP="009760F5">
      <w:r w:rsidRPr="00534DA7">
        <w:rPr>
          <w:rStyle w:val="HideTWBExt"/>
        </w:rPr>
        <w:t>&lt;/Amend&gt;</w:t>
      </w:r>
    </w:p>
    <w:p w14:paraId="4206737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418</w:t>
      </w:r>
      <w:r w:rsidRPr="00534DA7">
        <w:rPr>
          <w:rStyle w:val="HideTWBExt"/>
          <w:b w:val="0"/>
        </w:rPr>
        <w:t>&lt;/NumAm&gt;</w:t>
      </w:r>
    </w:p>
    <w:p w14:paraId="0C88A3A1"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70FA1394" w14:textId="77777777" w:rsidR="009760F5" w:rsidRPr="00357852" w:rsidRDefault="009760F5" w:rsidP="009760F5">
      <w:pPr>
        <w:pStyle w:val="NormalBold"/>
      </w:pPr>
      <w:r w:rsidRPr="00534DA7">
        <w:rPr>
          <w:rStyle w:val="HideTWBExt"/>
          <w:b w:val="0"/>
        </w:rPr>
        <w:t>&lt;/RepeatBlock-By&gt;</w:t>
      </w:r>
    </w:p>
    <w:p w14:paraId="44CE088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F2A154F" w14:textId="77777777" w:rsidR="009760F5" w:rsidRPr="00357852" w:rsidRDefault="009760F5" w:rsidP="009760F5">
      <w:pPr>
        <w:pStyle w:val="NormalBold"/>
      </w:pPr>
      <w:r w:rsidRPr="00534DA7">
        <w:rPr>
          <w:rStyle w:val="HideTWBExt"/>
          <w:b w:val="0"/>
        </w:rPr>
        <w:t>&lt;Article&gt;</w:t>
      </w:r>
      <w:r w:rsidRPr="00357852">
        <w:t>1 cikk – 2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1C7CCAC" w14:textId="77777777" w:rsidTr="00BF7AFB">
        <w:trPr>
          <w:trHeight w:hRule="exact" w:val="240"/>
          <w:jc w:val="center"/>
        </w:trPr>
        <w:tc>
          <w:tcPr>
            <w:tcW w:w="9752" w:type="dxa"/>
            <w:gridSpan w:val="2"/>
          </w:tcPr>
          <w:p w14:paraId="7C80519C" w14:textId="77777777" w:rsidR="009760F5" w:rsidRPr="00357852" w:rsidRDefault="009760F5" w:rsidP="00BF7AFB"/>
        </w:tc>
      </w:tr>
      <w:tr w:rsidR="00215CFA" w:rsidRPr="00357852" w14:paraId="410CA79F" w14:textId="77777777" w:rsidTr="00BF7AFB">
        <w:trPr>
          <w:trHeight w:val="240"/>
          <w:jc w:val="center"/>
        </w:trPr>
        <w:tc>
          <w:tcPr>
            <w:tcW w:w="4876" w:type="dxa"/>
          </w:tcPr>
          <w:p w14:paraId="4903DE31" w14:textId="77777777" w:rsidR="009760F5" w:rsidRPr="00357852" w:rsidRDefault="009760F5" w:rsidP="00BF7AFB">
            <w:pPr>
              <w:pStyle w:val="AmColumnHeading"/>
            </w:pPr>
            <w:r w:rsidRPr="00357852">
              <w:t>A Bizottság által javasolt szöveg</w:t>
            </w:r>
          </w:p>
        </w:tc>
        <w:tc>
          <w:tcPr>
            <w:tcW w:w="4876" w:type="dxa"/>
          </w:tcPr>
          <w:p w14:paraId="346FD35F" w14:textId="77777777" w:rsidR="009760F5" w:rsidRPr="00357852" w:rsidRDefault="009760F5" w:rsidP="00BF7AFB">
            <w:pPr>
              <w:pStyle w:val="AmColumnHeading"/>
            </w:pPr>
            <w:r w:rsidRPr="00357852">
              <w:t>Módosítás</w:t>
            </w:r>
          </w:p>
        </w:tc>
      </w:tr>
      <w:tr w:rsidR="00215CFA" w:rsidRPr="00357852" w14:paraId="1C16638F" w14:textId="77777777" w:rsidTr="00BF7AFB">
        <w:trPr>
          <w:jc w:val="center"/>
        </w:trPr>
        <w:tc>
          <w:tcPr>
            <w:tcW w:w="4876" w:type="dxa"/>
          </w:tcPr>
          <w:p w14:paraId="1D875CE0" w14:textId="77777777" w:rsidR="009760F5" w:rsidRPr="00357852" w:rsidRDefault="009760F5" w:rsidP="00BF7AFB">
            <w:pPr>
              <w:pStyle w:val="Normal6a"/>
            </w:pPr>
            <w:r w:rsidRPr="00357852">
              <w:t>a)</w:t>
            </w:r>
            <w:r w:rsidRPr="00357852">
              <w:tab/>
              <w:t xml:space="preserve">E rendelet alkalmazásában válsághelyzet: olyan rendkívüli helyzet, amelyet a valamely </w:t>
            </w:r>
            <w:r w:rsidRPr="00357852">
              <w:rPr>
                <w:b/>
                <w:bCs/>
                <w:i/>
                <w:iCs/>
              </w:rPr>
              <w:t>tagállamba</w:t>
            </w:r>
            <w:r w:rsidRPr="00357852">
              <w:t xml:space="preserve"> </w:t>
            </w:r>
            <w:r w:rsidRPr="00357852">
              <w:rPr>
                <w:b/>
                <w:bCs/>
                <w:i/>
                <w:iCs/>
              </w:rPr>
              <w:t>irregulárisan</w:t>
            </w:r>
            <w:r w:rsidRPr="00357852">
              <w:t xml:space="preserve"> érkező vagy </w:t>
            </w:r>
            <w:r w:rsidRPr="00357852">
              <w:rPr>
                <w:b/>
                <w:bCs/>
                <w:i/>
                <w:iCs/>
              </w:rPr>
              <w:t>a kutatási-mentési műveleteket követően a területén</w:t>
            </w:r>
            <w:r w:rsidRPr="00357852">
              <w:t xml:space="preserve"> partra szállított harmadik országbeli állampolgárok vagy hontalan személyek olyan tömeges beáramlása jellemez, amelynek – az érintett tagállam lakosságához és GDP-jéhez viszonyított – mértéke és jellege működésképtelenné teszi a tagállam menekültügyi, befogadási vagy visszaküldési rendszerét, továbbá súlyos következményekkel járhat a közös európai menekültügyi rendszer vagy az (EU) XXX/XXX rendeletben [a menekültügy és a migráció kezeléséről szóló rendeletben] meghatározott közös keret működésére nézve, vagy</w:t>
            </w:r>
          </w:p>
        </w:tc>
        <w:tc>
          <w:tcPr>
            <w:tcW w:w="4876" w:type="dxa"/>
          </w:tcPr>
          <w:p w14:paraId="6D02B63E" w14:textId="77777777" w:rsidR="009760F5" w:rsidRPr="00357852" w:rsidRDefault="009760F5" w:rsidP="00BF7AFB">
            <w:pPr>
              <w:pStyle w:val="Normal6a"/>
            </w:pPr>
            <w:r w:rsidRPr="00357852">
              <w:t>a)</w:t>
            </w:r>
            <w:r w:rsidRPr="00357852">
              <w:tab/>
              <w:t xml:space="preserve">E rendelet alkalmazásában válsághelyzet: olyan rendkívüli helyzet, amelyet a valamely </w:t>
            </w:r>
            <w:r w:rsidRPr="00357852">
              <w:rPr>
                <w:b/>
                <w:bCs/>
                <w:i/>
                <w:iCs/>
              </w:rPr>
              <w:t>tagállam területére</w:t>
            </w:r>
            <w:r w:rsidRPr="00357852">
              <w:t xml:space="preserve"> </w:t>
            </w:r>
            <w:r w:rsidRPr="00357852">
              <w:rPr>
                <w:b/>
                <w:bCs/>
                <w:i/>
                <w:iCs/>
              </w:rPr>
              <w:t>jogellenes módon</w:t>
            </w:r>
            <w:r w:rsidRPr="00357852">
              <w:t xml:space="preserve"> érkező vagy partra szállított harmadik országbeli állampolgárok vagy hontalan személyek olyan tömeges beáramlása jellemez, amelynek – az érintett tagállam lakosságához és GDP-jéhez</w:t>
            </w:r>
            <w:r w:rsidRPr="00357852">
              <w:rPr>
                <w:b/>
                <w:bCs/>
                <w:i/>
                <w:iCs/>
              </w:rPr>
              <w:t xml:space="preserve">, valamint az előző évben akkreditált illegális beérkezők számához </w:t>
            </w:r>
            <w:r w:rsidRPr="00357852">
              <w:t xml:space="preserve">viszonyított – mértéke és jellege helyi, regionális és/vagy nemzeti szinten működésképtelenné teszi a tagállam </w:t>
            </w:r>
            <w:r w:rsidRPr="00357852">
              <w:rPr>
                <w:b/>
                <w:bCs/>
                <w:i/>
                <w:iCs/>
              </w:rPr>
              <w:t xml:space="preserve">rendes </w:t>
            </w:r>
            <w:r w:rsidRPr="00357852">
              <w:t>menekültügyi, befogadási vagy visszaküldési rendszerét, továbbá súlyos következményekkel járhat a közös európai menekültügyi rendszer vagy az (EU) XXX/XXX rendeletben [a menekültügy és a migráció kezeléséről szóló rendeletben] meghatározott közös keret működésére nézve, vagy</w:t>
            </w:r>
          </w:p>
        </w:tc>
      </w:tr>
    </w:tbl>
    <w:p w14:paraId="21F6225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7A8F4E32" w14:textId="77777777" w:rsidR="009760F5" w:rsidRPr="00357852" w:rsidRDefault="009760F5" w:rsidP="009760F5">
      <w:r w:rsidRPr="00534DA7">
        <w:rPr>
          <w:rStyle w:val="HideTWBExt"/>
        </w:rPr>
        <w:t>&lt;/Amend&gt;</w:t>
      </w:r>
    </w:p>
    <w:p w14:paraId="24457E8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419</w:t>
      </w:r>
      <w:r w:rsidRPr="00534DA7">
        <w:rPr>
          <w:rStyle w:val="HideTWBExt"/>
          <w:b w:val="0"/>
        </w:rPr>
        <w:t>&lt;/NumAm&gt;</w:t>
      </w:r>
    </w:p>
    <w:p w14:paraId="19143E51"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38A75629" w14:textId="77777777" w:rsidR="009760F5" w:rsidRPr="00357852" w:rsidRDefault="009760F5" w:rsidP="009760F5">
      <w:pPr>
        <w:pStyle w:val="NormalBold"/>
      </w:pPr>
      <w:r w:rsidRPr="00534DA7">
        <w:rPr>
          <w:rStyle w:val="HideTWBExt"/>
          <w:b w:val="0"/>
        </w:rPr>
        <w:t>&lt;/RepeatBlock-By&gt;</w:t>
      </w:r>
    </w:p>
    <w:p w14:paraId="06A1273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F6ACF15" w14:textId="77777777" w:rsidR="009760F5" w:rsidRPr="00357852" w:rsidRDefault="009760F5" w:rsidP="009760F5">
      <w:pPr>
        <w:pStyle w:val="NormalBold"/>
      </w:pPr>
      <w:r w:rsidRPr="00534DA7">
        <w:rPr>
          <w:rStyle w:val="HideTWBExt"/>
          <w:b w:val="0"/>
        </w:rPr>
        <w:t>&lt;Article&gt;</w:t>
      </w:r>
      <w:r w:rsidRPr="00357852">
        <w:t>1 cikk – 2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B2C613B" w14:textId="77777777" w:rsidTr="00BF7AFB">
        <w:trPr>
          <w:trHeight w:hRule="exact" w:val="240"/>
          <w:jc w:val="center"/>
        </w:trPr>
        <w:tc>
          <w:tcPr>
            <w:tcW w:w="9752" w:type="dxa"/>
            <w:gridSpan w:val="2"/>
          </w:tcPr>
          <w:p w14:paraId="6F9751DC" w14:textId="77777777" w:rsidR="009760F5" w:rsidRPr="00357852" w:rsidRDefault="009760F5" w:rsidP="00BF7AFB"/>
        </w:tc>
      </w:tr>
      <w:tr w:rsidR="00215CFA" w:rsidRPr="00357852" w14:paraId="29325493" w14:textId="77777777" w:rsidTr="00BF7AFB">
        <w:trPr>
          <w:trHeight w:val="240"/>
          <w:jc w:val="center"/>
        </w:trPr>
        <w:tc>
          <w:tcPr>
            <w:tcW w:w="4876" w:type="dxa"/>
          </w:tcPr>
          <w:p w14:paraId="109AD51A" w14:textId="77777777" w:rsidR="009760F5" w:rsidRPr="00357852" w:rsidRDefault="009760F5" w:rsidP="00BF7AFB">
            <w:pPr>
              <w:pStyle w:val="AmColumnHeading"/>
            </w:pPr>
            <w:r w:rsidRPr="00357852">
              <w:t>A Bizottság által javasolt szöveg</w:t>
            </w:r>
          </w:p>
        </w:tc>
        <w:tc>
          <w:tcPr>
            <w:tcW w:w="4876" w:type="dxa"/>
          </w:tcPr>
          <w:p w14:paraId="1EEDF08F" w14:textId="77777777" w:rsidR="009760F5" w:rsidRPr="00357852" w:rsidRDefault="009760F5" w:rsidP="00BF7AFB">
            <w:pPr>
              <w:pStyle w:val="AmColumnHeading"/>
            </w:pPr>
            <w:r w:rsidRPr="00357852">
              <w:t>Módosítás</w:t>
            </w:r>
          </w:p>
        </w:tc>
      </w:tr>
      <w:tr w:rsidR="00215CFA" w:rsidRPr="00357852" w14:paraId="3722233F" w14:textId="77777777" w:rsidTr="00BF7AFB">
        <w:trPr>
          <w:jc w:val="center"/>
        </w:trPr>
        <w:tc>
          <w:tcPr>
            <w:tcW w:w="4876" w:type="dxa"/>
          </w:tcPr>
          <w:p w14:paraId="0AE34ED7" w14:textId="77777777" w:rsidR="009760F5" w:rsidRPr="00357852" w:rsidRDefault="009760F5" w:rsidP="00BF7AFB">
            <w:pPr>
              <w:pStyle w:val="Normal6a"/>
            </w:pPr>
            <w:r w:rsidRPr="00357852">
              <w:t>a)</w:t>
            </w:r>
            <w:r w:rsidRPr="00357852">
              <w:tab/>
              <w:t xml:space="preserve">olyan rendkívüli helyzet, amelyet a valamely tagállamba </w:t>
            </w:r>
            <w:r w:rsidRPr="00357852">
              <w:rPr>
                <w:b/>
                <w:bCs/>
                <w:i/>
                <w:iCs/>
              </w:rPr>
              <w:t>irregulárisan</w:t>
            </w:r>
            <w:r w:rsidRPr="00357852">
              <w:t xml:space="preserve"> érkező </w:t>
            </w:r>
            <w:r w:rsidRPr="00357852">
              <w:rPr>
                <w:b/>
                <w:bCs/>
                <w:i/>
                <w:iCs/>
              </w:rPr>
              <w:t>vagy a kutatási-mentési műveleteket követően a területén partra szállított</w:t>
            </w:r>
            <w:r w:rsidRPr="00357852">
              <w:t xml:space="preserve"> harmadik országbeli állampolgárok vagy hontalan személyek olyan tömeges beáramlása jellemez, amelynek– az érintett tagállam lakosságához és GDP-jéhez viszonyított – mértéke és jellege működésképtelenné teszi a tagállam menekültügyi, befogadási vagy visszaküldési rendszerét, továbbá súlyos következményekkel járhat a közös európai menekültügyi rendszer vagy az (EU) XXX/XXX rendeletben [a menekültügy és a migráció kezeléséről szóló rendeletben] meghatározott közös keret működésére nézve, vagy</w:t>
            </w:r>
          </w:p>
        </w:tc>
        <w:tc>
          <w:tcPr>
            <w:tcW w:w="4876" w:type="dxa"/>
          </w:tcPr>
          <w:p w14:paraId="4D5453DD" w14:textId="77777777" w:rsidR="009760F5" w:rsidRPr="00357852" w:rsidRDefault="009760F5" w:rsidP="00BF7AFB">
            <w:pPr>
              <w:pStyle w:val="Normal6a"/>
            </w:pPr>
            <w:r w:rsidRPr="00357852">
              <w:t>a)</w:t>
            </w:r>
            <w:r w:rsidRPr="00357852">
              <w:tab/>
              <w:t xml:space="preserve">olyan rendkívüli helyzet, amelyet a valamely tagállamba </w:t>
            </w:r>
            <w:r w:rsidRPr="00357852">
              <w:rPr>
                <w:b/>
                <w:bCs/>
                <w:i/>
                <w:iCs/>
              </w:rPr>
              <w:t>jogellenesen</w:t>
            </w:r>
            <w:r w:rsidRPr="00357852">
              <w:t xml:space="preserve"> érkező harmadik országbeli állampolgárok vagy hontalan személyek olyan tömeges beáramlása jellemez, amelynek– az érintett tagállam lakosságához és GDP-jéhez viszonyított – mértéke és jellege működésképtelenné teszi a tagállam menekültügyi, befogadási vagy visszaküldési rendszerét, továbbá súlyos következményekkel járhat a közös európai menekültügyi rendszer vagy az (EU) XXX/XXX rendeletben [a menekültügy és a migráció kezeléséről szóló rendeletben] meghatározott közös keret működésére nézve, vagy</w:t>
            </w:r>
          </w:p>
        </w:tc>
      </w:tr>
    </w:tbl>
    <w:p w14:paraId="33AEF92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A9A5CFC" w14:textId="77777777" w:rsidR="009760F5" w:rsidRPr="00357852" w:rsidRDefault="009760F5" w:rsidP="009760F5">
      <w:r w:rsidRPr="00534DA7">
        <w:rPr>
          <w:rStyle w:val="HideTWBExt"/>
        </w:rPr>
        <w:t>&lt;/Amend&gt;</w:t>
      </w:r>
    </w:p>
    <w:p w14:paraId="682F4F1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420</w:t>
      </w:r>
      <w:r w:rsidRPr="00534DA7">
        <w:rPr>
          <w:rStyle w:val="HideTWBExt"/>
          <w:b w:val="0"/>
        </w:rPr>
        <w:t>&lt;/NumAm&gt;</w:t>
      </w:r>
    </w:p>
    <w:p w14:paraId="79F92B38"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66FC00B2" w14:textId="77777777" w:rsidR="009760F5" w:rsidRPr="00357852" w:rsidRDefault="009760F5" w:rsidP="009760F5">
      <w:pPr>
        <w:pStyle w:val="NormalBold"/>
      </w:pPr>
      <w:r w:rsidRPr="00534DA7">
        <w:rPr>
          <w:rStyle w:val="HideTWBExt"/>
          <w:b w:val="0"/>
        </w:rPr>
        <w:t>&lt;/RepeatBlock-By&gt;</w:t>
      </w:r>
    </w:p>
    <w:p w14:paraId="6CB3A88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354D9D2" w14:textId="77777777" w:rsidR="009760F5" w:rsidRPr="00357852" w:rsidRDefault="009760F5" w:rsidP="009760F5">
      <w:pPr>
        <w:pStyle w:val="NormalBold"/>
      </w:pPr>
      <w:r w:rsidRPr="00534DA7">
        <w:rPr>
          <w:rStyle w:val="HideTWBExt"/>
          <w:b w:val="0"/>
        </w:rPr>
        <w:t>&lt;Article&gt;</w:t>
      </w:r>
      <w:r w:rsidRPr="00357852">
        <w:t>1 cikk – 2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86CE02C" w14:textId="77777777" w:rsidTr="00BF7AFB">
        <w:trPr>
          <w:trHeight w:hRule="exact" w:val="240"/>
          <w:jc w:val="center"/>
        </w:trPr>
        <w:tc>
          <w:tcPr>
            <w:tcW w:w="9752" w:type="dxa"/>
            <w:gridSpan w:val="2"/>
          </w:tcPr>
          <w:p w14:paraId="29352F86" w14:textId="77777777" w:rsidR="009760F5" w:rsidRPr="00357852" w:rsidRDefault="009760F5" w:rsidP="00BF7AFB"/>
        </w:tc>
      </w:tr>
      <w:tr w:rsidR="00215CFA" w:rsidRPr="00357852" w14:paraId="1A78A0D7" w14:textId="77777777" w:rsidTr="00BF7AFB">
        <w:trPr>
          <w:trHeight w:val="240"/>
          <w:jc w:val="center"/>
        </w:trPr>
        <w:tc>
          <w:tcPr>
            <w:tcW w:w="4876" w:type="dxa"/>
          </w:tcPr>
          <w:p w14:paraId="03E0F68B" w14:textId="77777777" w:rsidR="009760F5" w:rsidRPr="00357852" w:rsidRDefault="009760F5" w:rsidP="00BF7AFB">
            <w:pPr>
              <w:pStyle w:val="AmColumnHeading"/>
            </w:pPr>
            <w:r w:rsidRPr="00357852">
              <w:t>A Bizottság által javasolt szöveg</w:t>
            </w:r>
          </w:p>
        </w:tc>
        <w:tc>
          <w:tcPr>
            <w:tcW w:w="4876" w:type="dxa"/>
          </w:tcPr>
          <w:p w14:paraId="685EDE07" w14:textId="77777777" w:rsidR="009760F5" w:rsidRPr="00357852" w:rsidRDefault="009760F5" w:rsidP="00BF7AFB">
            <w:pPr>
              <w:pStyle w:val="AmColumnHeading"/>
            </w:pPr>
            <w:r w:rsidRPr="00357852">
              <w:t>Módosítás</w:t>
            </w:r>
          </w:p>
        </w:tc>
      </w:tr>
      <w:tr w:rsidR="00215CFA" w:rsidRPr="00357852" w14:paraId="595C10DE" w14:textId="77777777" w:rsidTr="00BF7AFB">
        <w:trPr>
          <w:jc w:val="center"/>
        </w:trPr>
        <w:tc>
          <w:tcPr>
            <w:tcW w:w="4876" w:type="dxa"/>
          </w:tcPr>
          <w:p w14:paraId="20BF19F8" w14:textId="77777777" w:rsidR="009760F5" w:rsidRPr="00357852" w:rsidRDefault="009760F5" w:rsidP="00BF7AFB">
            <w:pPr>
              <w:pStyle w:val="Normal6a"/>
            </w:pPr>
            <w:r w:rsidRPr="00357852">
              <w:t>a)</w:t>
            </w:r>
            <w:r w:rsidRPr="00357852">
              <w:tab/>
              <w:t xml:space="preserve">olyan rendkívüli helyzet, amelyet a valamely tagállamba irregulárisan érkező </w:t>
            </w:r>
            <w:r w:rsidRPr="00357852">
              <w:rPr>
                <w:b/>
                <w:bCs/>
                <w:i/>
                <w:iCs/>
              </w:rPr>
              <w:t>vagy a kutatási-mentési műveleteket követően a területén partra szállított</w:t>
            </w:r>
            <w:r w:rsidRPr="00357852">
              <w:t xml:space="preserve"> harmadik országbeli állampolgárok vagy hontalan személyek olyan tömeges beáramlása jellemez, amelynek– az érintett tagállam lakosságához és GDP-jéhez viszonyított – mértéke és jellege működésképtelenné teszi a tagállam menekültügyi, befogadási vagy visszaküldési rendszerét, továbbá súlyos következményekkel járhat a közös európai menekültügyi rendszer vagy az (EU) XXX/XXX rendeletben [a menekültügy és a migráció kezeléséről szóló rendeletben] meghatározott közös keret működésére nézve, vagy</w:t>
            </w:r>
          </w:p>
        </w:tc>
        <w:tc>
          <w:tcPr>
            <w:tcW w:w="4876" w:type="dxa"/>
          </w:tcPr>
          <w:p w14:paraId="5E540BF8" w14:textId="77777777" w:rsidR="009760F5" w:rsidRPr="00357852" w:rsidRDefault="009760F5" w:rsidP="00BF7AFB">
            <w:pPr>
              <w:pStyle w:val="Normal6a"/>
            </w:pPr>
            <w:r w:rsidRPr="00357852">
              <w:t>a)</w:t>
            </w:r>
            <w:r w:rsidRPr="00357852">
              <w:tab/>
              <w:t>olyan rendkívüli helyzet, amelyet a valamely tagállamba irregulárisan érkező harmadik országbeli állampolgárok vagy hontalan személyek olyan tömeges beáramlása jellemez, amelynek– az érintett tagállam lakosságához és GDP-jéhez viszonyított – mértéke és jellege működésképtelenné teszi a tagállam menekültügyi, befogadási vagy visszaküldési rendszerét, továbbá súlyos következményekkel járhat a közös európai menekültügyi rendszer vagy az (EU) XXX/XXX rendeletben [a menekültügy és a migráció kezeléséről szóló rendeletben] meghatározott közös keret működésére nézve, vagy</w:t>
            </w:r>
          </w:p>
        </w:tc>
      </w:tr>
    </w:tbl>
    <w:p w14:paraId="3C00047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7B73D30" w14:textId="77777777" w:rsidR="009760F5" w:rsidRPr="00357852" w:rsidRDefault="009760F5" w:rsidP="009760F5">
      <w:r w:rsidRPr="00534DA7">
        <w:rPr>
          <w:rStyle w:val="HideTWBExt"/>
        </w:rPr>
        <w:t>&lt;/Amend&gt;</w:t>
      </w:r>
    </w:p>
    <w:p w14:paraId="22F7DB5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421</w:t>
      </w:r>
      <w:r w:rsidRPr="00534DA7">
        <w:rPr>
          <w:rStyle w:val="HideTWBExt"/>
          <w:b w:val="0"/>
        </w:rPr>
        <w:t>&lt;/NumAm&gt;</w:t>
      </w:r>
    </w:p>
    <w:p w14:paraId="19A65945" w14:textId="77777777" w:rsidR="009760F5" w:rsidRPr="00357852" w:rsidRDefault="009760F5" w:rsidP="009760F5">
      <w:pPr>
        <w:pStyle w:val="NormalBold"/>
      </w:pPr>
      <w:r w:rsidRPr="00534DA7">
        <w:rPr>
          <w:rStyle w:val="HideTWBExt"/>
          <w:b w:val="0"/>
        </w:rPr>
        <w:t>&lt;RepeatBlock-By&gt;&lt;Members&gt;</w:t>
      </w:r>
      <w:r w:rsidRPr="00357852">
        <w:t>Laura Ferrara</w:t>
      </w:r>
      <w:r w:rsidRPr="00534DA7">
        <w:rPr>
          <w:rStyle w:val="HideTWBExt"/>
          <w:b w:val="0"/>
        </w:rPr>
        <w:t>&lt;/Members&gt;</w:t>
      </w:r>
    </w:p>
    <w:p w14:paraId="1DBB7C8B" w14:textId="77777777" w:rsidR="009760F5" w:rsidRPr="00357852" w:rsidRDefault="009760F5" w:rsidP="009760F5">
      <w:pPr>
        <w:pStyle w:val="NormalBold"/>
      </w:pPr>
      <w:r w:rsidRPr="00534DA7">
        <w:rPr>
          <w:rStyle w:val="HideTWBExt"/>
          <w:b w:val="0"/>
        </w:rPr>
        <w:t>&lt;/RepeatBlock-By&gt;</w:t>
      </w:r>
    </w:p>
    <w:p w14:paraId="3CA5971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7A343B3" w14:textId="77777777" w:rsidR="009760F5" w:rsidRPr="00357852" w:rsidRDefault="009760F5" w:rsidP="009760F5">
      <w:pPr>
        <w:pStyle w:val="NormalBold"/>
      </w:pPr>
      <w:r w:rsidRPr="00534DA7">
        <w:rPr>
          <w:rStyle w:val="HideTWBExt"/>
          <w:b w:val="0"/>
        </w:rPr>
        <w:t>&lt;Article&gt;</w:t>
      </w:r>
      <w:r w:rsidRPr="00357852">
        <w:t>1 cikk – 2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DC3CFFC" w14:textId="77777777" w:rsidTr="00BF7AFB">
        <w:trPr>
          <w:trHeight w:hRule="exact" w:val="240"/>
          <w:jc w:val="center"/>
        </w:trPr>
        <w:tc>
          <w:tcPr>
            <w:tcW w:w="9752" w:type="dxa"/>
            <w:gridSpan w:val="2"/>
          </w:tcPr>
          <w:p w14:paraId="0D68EFCA" w14:textId="77777777" w:rsidR="009760F5" w:rsidRPr="00357852" w:rsidRDefault="009760F5" w:rsidP="00BF7AFB"/>
        </w:tc>
      </w:tr>
      <w:tr w:rsidR="00215CFA" w:rsidRPr="00357852" w14:paraId="1DFD520D" w14:textId="77777777" w:rsidTr="00BF7AFB">
        <w:trPr>
          <w:trHeight w:val="240"/>
          <w:jc w:val="center"/>
        </w:trPr>
        <w:tc>
          <w:tcPr>
            <w:tcW w:w="4876" w:type="dxa"/>
          </w:tcPr>
          <w:p w14:paraId="2C0EA17B" w14:textId="77777777" w:rsidR="009760F5" w:rsidRPr="00357852" w:rsidRDefault="009760F5" w:rsidP="00BF7AFB">
            <w:pPr>
              <w:pStyle w:val="AmColumnHeading"/>
            </w:pPr>
            <w:r w:rsidRPr="00357852">
              <w:t>A Bizottság által javasolt szöveg</w:t>
            </w:r>
          </w:p>
        </w:tc>
        <w:tc>
          <w:tcPr>
            <w:tcW w:w="4876" w:type="dxa"/>
          </w:tcPr>
          <w:p w14:paraId="4855C898" w14:textId="77777777" w:rsidR="009760F5" w:rsidRPr="00357852" w:rsidRDefault="009760F5" w:rsidP="00BF7AFB">
            <w:pPr>
              <w:pStyle w:val="AmColumnHeading"/>
            </w:pPr>
            <w:r w:rsidRPr="00357852">
              <w:t>Módosítás</w:t>
            </w:r>
          </w:p>
        </w:tc>
      </w:tr>
      <w:tr w:rsidR="00215CFA" w:rsidRPr="00357852" w14:paraId="4455F93A" w14:textId="77777777" w:rsidTr="00BF7AFB">
        <w:trPr>
          <w:jc w:val="center"/>
        </w:trPr>
        <w:tc>
          <w:tcPr>
            <w:tcW w:w="4876" w:type="dxa"/>
          </w:tcPr>
          <w:p w14:paraId="1A41869B" w14:textId="77777777" w:rsidR="009760F5" w:rsidRPr="00357852" w:rsidRDefault="009760F5" w:rsidP="00BF7AFB">
            <w:pPr>
              <w:pStyle w:val="Normal6a"/>
            </w:pPr>
            <w:r w:rsidRPr="00357852">
              <w:t>a)</w:t>
            </w:r>
            <w:r w:rsidRPr="00357852">
              <w:tab/>
              <w:t xml:space="preserve">E rendelet alkalmazásában válsághelyzet: olyan rendkívüli helyzet, amelyet a valamely tagállamba irregulárisan érkező vagy a kutatási-mentési műveleteket követően a területén partra szállított harmadik országbeli állampolgárok vagy hontalan személyek olyan tömeges beáramlása jellemez, amelynek – az érintett tagállam lakosságához </w:t>
            </w:r>
            <w:r w:rsidRPr="00357852">
              <w:rPr>
                <w:b/>
                <w:bCs/>
                <w:i/>
                <w:iCs/>
              </w:rPr>
              <w:t>és</w:t>
            </w:r>
            <w:r w:rsidRPr="00357852">
              <w:t xml:space="preserve"> GDP-jéhez viszonyított – mértéke és jellege működésképtelenné teszi a tagállam menekültügyi, befogadási vagy visszaküldési rendszerét, továbbá súlyos következményekkel járhat a közös európai menekültügyi rendszer vagy az (EU) XXX/XXX rendeletben [a menekültügy és a migráció kezeléséről szóló rendeletben] meghatározott közös keret működésére nézve, vagy</w:t>
            </w:r>
          </w:p>
        </w:tc>
        <w:tc>
          <w:tcPr>
            <w:tcW w:w="4876" w:type="dxa"/>
          </w:tcPr>
          <w:p w14:paraId="5ED59F87" w14:textId="77777777" w:rsidR="009760F5" w:rsidRPr="00357852" w:rsidRDefault="009760F5" w:rsidP="00BF7AFB">
            <w:pPr>
              <w:pStyle w:val="Normal6a"/>
            </w:pPr>
            <w:r w:rsidRPr="00357852">
              <w:t>a)</w:t>
            </w:r>
            <w:r w:rsidRPr="00357852">
              <w:tab/>
              <w:t>E rendelet alkalmazásában válsághelyzet: olyan rendkívüli helyzet, amelyet a valamely tagállamba irregulárisan érkező vagy a kutatási-mentési műveleteket követően a területén partra szállított harmadik országbeli állampolgárok vagy hontalan személyek olyan tömeges beáramlása jellemez, amelynek – az érintett tagállam lakosságához</w:t>
            </w:r>
            <w:r w:rsidRPr="00357852">
              <w:rPr>
                <w:b/>
                <w:bCs/>
                <w:i/>
                <w:iCs/>
              </w:rPr>
              <w:t>,</w:t>
            </w:r>
            <w:r w:rsidRPr="00357852">
              <w:t xml:space="preserve"> GDP-jéhez </w:t>
            </w:r>
            <w:r w:rsidRPr="00357852">
              <w:rPr>
                <w:b/>
                <w:bCs/>
                <w:i/>
                <w:iCs/>
              </w:rPr>
              <w:t>és munkanélküliségi rátájához</w:t>
            </w:r>
            <w:r w:rsidRPr="00357852">
              <w:t xml:space="preserve"> viszonyított – mértéke és jellege működésképtelenné teszi a tagállam menekültügyi, befogadási vagy visszaküldési rendszerét, továbbá súlyos következményekkel járhat a közös európai menekültügyi rendszer vagy az (EU) XXX/XXX rendeletben [a menekültügy és a migráció kezeléséről szóló rendeletben] meghatározott közös keret működésére nézve, vagy</w:t>
            </w:r>
          </w:p>
        </w:tc>
      </w:tr>
    </w:tbl>
    <w:p w14:paraId="3146F13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{IT}</w:t>
      </w:r>
      <w:r w:rsidRPr="00357852">
        <w:t>it</w:t>
      </w:r>
      <w:r w:rsidRPr="00534DA7">
        <w:rPr>
          <w:rStyle w:val="HideTWBExt"/>
        </w:rPr>
        <w:t>&lt;/Original&gt;</w:t>
      </w:r>
    </w:p>
    <w:p w14:paraId="09A0F8AB" w14:textId="77777777" w:rsidR="009760F5" w:rsidRPr="00357852" w:rsidRDefault="009760F5" w:rsidP="009760F5">
      <w:r w:rsidRPr="00534DA7">
        <w:rPr>
          <w:rStyle w:val="HideTWBExt"/>
        </w:rPr>
        <w:t>&lt;/Amend&gt;</w:t>
      </w:r>
    </w:p>
    <w:p w14:paraId="08DF2B2B"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422</w:t>
      </w:r>
      <w:r w:rsidRPr="00534DA7">
        <w:rPr>
          <w:rStyle w:val="HideTWBExt"/>
          <w:b w:val="0"/>
        </w:rPr>
        <w:t>&lt;/NumAm&gt;</w:t>
      </w:r>
    </w:p>
    <w:p w14:paraId="7487BE06" w14:textId="77777777" w:rsidR="009760F5" w:rsidRPr="00357852" w:rsidRDefault="009760F5" w:rsidP="009760F5">
      <w:pPr>
        <w:pStyle w:val="NormalBold"/>
      </w:pPr>
      <w:r w:rsidRPr="00534DA7">
        <w:rPr>
          <w:rStyle w:val="HideTWBExt"/>
          <w:b w:val="0"/>
        </w:rPr>
        <w:t>&lt;RepeatBlock-By&gt;&lt;Members&gt;</w:t>
      </w:r>
      <w:r w:rsidRPr="00357852">
        <w:t>Ondřej Kovařík, Malik Azmani</w:t>
      </w:r>
      <w:r w:rsidRPr="00534DA7">
        <w:rPr>
          <w:rStyle w:val="HideTWBExt"/>
          <w:b w:val="0"/>
        </w:rPr>
        <w:t>&lt;/Members&gt;</w:t>
      </w:r>
    </w:p>
    <w:p w14:paraId="1691EF3B" w14:textId="77777777" w:rsidR="009760F5" w:rsidRPr="00357852" w:rsidRDefault="009760F5" w:rsidP="009760F5">
      <w:pPr>
        <w:pStyle w:val="NormalBold"/>
      </w:pPr>
      <w:r w:rsidRPr="00534DA7">
        <w:rPr>
          <w:rStyle w:val="HideTWBExt"/>
          <w:b w:val="0"/>
        </w:rPr>
        <w:t>&lt;/RepeatBlock-By&gt;</w:t>
      </w:r>
    </w:p>
    <w:p w14:paraId="7793786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F801788" w14:textId="77777777" w:rsidR="009760F5" w:rsidRPr="00357852" w:rsidRDefault="009760F5" w:rsidP="009760F5">
      <w:pPr>
        <w:pStyle w:val="NormalBold"/>
      </w:pPr>
      <w:r w:rsidRPr="00534DA7">
        <w:rPr>
          <w:rStyle w:val="HideTWBExt"/>
          <w:b w:val="0"/>
        </w:rPr>
        <w:t>&lt;Article&gt;</w:t>
      </w:r>
      <w:r w:rsidRPr="00357852">
        <w:t>1 cikk – 2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FFE0102" w14:textId="77777777" w:rsidTr="00BF7AFB">
        <w:trPr>
          <w:trHeight w:hRule="exact" w:val="240"/>
          <w:jc w:val="center"/>
        </w:trPr>
        <w:tc>
          <w:tcPr>
            <w:tcW w:w="9752" w:type="dxa"/>
            <w:gridSpan w:val="2"/>
          </w:tcPr>
          <w:p w14:paraId="2013BB1D" w14:textId="77777777" w:rsidR="009760F5" w:rsidRPr="00357852" w:rsidRDefault="009760F5" w:rsidP="00BF7AFB"/>
        </w:tc>
      </w:tr>
      <w:tr w:rsidR="00215CFA" w:rsidRPr="00357852" w14:paraId="418F8AE1" w14:textId="77777777" w:rsidTr="00BF7AFB">
        <w:trPr>
          <w:trHeight w:val="240"/>
          <w:jc w:val="center"/>
        </w:trPr>
        <w:tc>
          <w:tcPr>
            <w:tcW w:w="4876" w:type="dxa"/>
          </w:tcPr>
          <w:p w14:paraId="3E79696B" w14:textId="77777777" w:rsidR="009760F5" w:rsidRPr="00357852" w:rsidRDefault="009760F5" w:rsidP="00BF7AFB">
            <w:pPr>
              <w:pStyle w:val="AmColumnHeading"/>
            </w:pPr>
            <w:r w:rsidRPr="00357852">
              <w:t>A Bizottság által javasolt szöveg</w:t>
            </w:r>
          </w:p>
        </w:tc>
        <w:tc>
          <w:tcPr>
            <w:tcW w:w="4876" w:type="dxa"/>
          </w:tcPr>
          <w:p w14:paraId="52CDF07B" w14:textId="77777777" w:rsidR="009760F5" w:rsidRPr="00357852" w:rsidRDefault="009760F5" w:rsidP="00BF7AFB">
            <w:pPr>
              <w:pStyle w:val="AmColumnHeading"/>
            </w:pPr>
            <w:r w:rsidRPr="00357852">
              <w:t>Módosítás</w:t>
            </w:r>
          </w:p>
        </w:tc>
      </w:tr>
      <w:tr w:rsidR="00215CFA" w:rsidRPr="00357852" w14:paraId="7A9E07E4" w14:textId="77777777" w:rsidTr="00BF7AFB">
        <w:trPr>
          <w:jc w:val="center"/>
        </w:trPr>
        <w:tc>
          <w:tcPr>
            <w:tcW w:w="4876" w:type="dxa"/>
          </w:tcPr>
          <w:p w14:paraId="3ACFBEAB" w14:textId="77777777" w:rsidR="009760F5" w:rsidRPr="00357852" w:rsidRDefault="009760F5" w:rsidP="00BF7AFB">
            <w:pPr>
              <w:pStyle w:val="Normal6a"/>
            </w:pPr>
            <w:r w:rsidRPr="00357852">
              <w:t>a)</w:t>
            </w:r>
            <w:r w:rsidRPr="00357852">
              <w:tab/>
              <w:t xml:space="preserve">olyan rendkívüli helyzet, amelyet a valamely </w:t>
            </w:r>
            <w:r w:rsidRPr="00357852">
              <w:rPr>
                <w:b/>
                <w:bCs/>
                <w:i/>
                <w:iCs/>
              </w:rPr>
              <w:t>tagállamba</w:t>
            </w:r>
            <w:r w:rsidRPr="00357852">
              <w:t xml:space="preserve"> </w:t>
            </w:r>
            <w:r w:rsidRPr="00357852">
              <w:rPr>
                <w:b/>
                <w:bCs/>
                <w:i/>
                <w:iCs/>
              </w:rPr>
              <w:t>irregulárisan</w:t>
            </w:r>
            <w:r w:rsidRPr="00357852">
              <w:t xml:space="preserve"> érkező </w:t>
            </w:r>
            <w:r w:rsidRPr="00357852">
              <w:rPr>
                <w:b/>
                <w:bCs/>
                <w:i/>
                <w:iCs/>
              </w:rPr>
              <w:t>vagy a kutatási-mentési műveleteket követően a területén partra szállított</w:t>
            </w:r>
            <w:r w:rsidRPr="00357852">
              <w:t xml:space="preserve"> harmadik országbeli állampolgárok vagy hontalan személyek olyan tömeges beáramlása jellemez, </w:t>
            </w:r>
            <w:r w:rsidRPr="00357852">
              <w:rPr>
                <w:b/>
                <w:bCs/>
                <w:i/>
                <w:iCs/>
              </w:rPr>
              <w:t>amelynek– az érintett tagállam lakosságához és GDP-jéhez viszonyított – mértéke és</w:t>
            </w:r>
            <w:r w:rsidRPr="00357852">
              <w:t xml:space="preserve"> jellege működésképtelenné teszi a </w:t>
            </w:r>
            <w:r w:rsidRPr="00357852">
              <w:rPr>
                <w:b/>
                <w:bCs/>
                <w:i/>
                <w:iCs/>
              </w:rPr>
              <w:t>tagállam</w:t>
            </w:r>
            <w:r w:rsidRPr="00357852">
              <w:t xml:space="preserve"> menekültügyi, befogadási </w:t>
            </w:r>
            <w:r w:rsidRPr="00357852">
              <w:rPr>
                <w:b/>
                <w:bCs/>
                <w:i/>
                <w:iCs/>
              </w:rPr>
              <w:t>vagy</w:t>
            </w:r>
            <w:r w:rsidRPr="00357852">
              <w:t xml:space="preserve"> visszaküldési </w:t>
            </w:r>
            <w:r w:rsidRPr="00357852">
              <w:rPr>
                <w:b/>
                <w:bCs/>
                <w:i/>
                <w:iCs/>
              </w:rPr>
              <w:t>rendszerét</w:t>
            </w:r>
            <w:r w:rsidRPr="00357852">
              <w:t xml:space="preserve">, továbbá súlyos következményekkel járhat a közös európai menekültügyi rendszer </w:t>
            </w:r>
            <w:r w:rsidRPr="00357852">
              <w:rPr>
                <w:b/>
                <w:bCs/>
                <w:i/>
                <w:iCs/>
              </w:rPr>
              <w:t>vagy az (EU) XXX/XXX rendeletben [a menekültügy és a migráció kezeléséről szóló rendeletben] meghatározott közös keret</w:t>
            </w:r>
            <w:r w:rsidRPr="00357852">
              <w:t xml:space="preserve"> működésére nézve, vagy</w:t>
            </w:r>
          </w:p>
        </w:tc>
        <w:tc>
          <w:tcPr>
            <w:tcW w:w="4876" w:type="dxa"/>
          </w:tcPr>
          <w:p w14:paraId="4ED2734C" w14:textId="77777777" w:rsidR="009760F5" w:rsidRPr="00357852" w:rsidRDefault="009760F5" w:rsidP="00BF7AFB">
            <w:pPr>
              <w:pStyle w:val="Normal6a"/>
            </w:pPr>
            <w:r w:rsidRPr="00357852">
              <w:t>a)</w:t>
            </w:r>
            <w:r w:rsidRPr="00357852">
              <w:tab/>
              <w:t xml:space="preserve">olyan rendkívüli helyzet, amelyet a valamely </w:t>
            </w:r>
            <w:r w:rsidRPr="00357852">
              <w:rPr>
                <w:b/>
                <w:bCs/>
                <w:i/>
                <w:iCs/>
              </w:rPr>
              <w:t>tagállam területére</w:t>
            </w:r>
            <w:r w:rsidRPr="00357852">
              <w:t xml:space="preserve"> érkező harmadik országbeli állampolgárok vagy hontalan személyek tömeges beáramlása jellemez, </w:t>
            </w:r>
            <w:r w:rsidRPr="00357852">
              <w:rPr>
                <w:b/>
                <w:bCs/>
                <w:i/>
                <w:iCs/>
              </w:rPr>
              <w:t>amely az Unió általános helyzetéhez képest olyan jellegű, ami</w:t>
            </w:r>
            <w:r w:rsidRPr="00357852">
              <w:t xml:space="preserve"> működésképtelenné teszi a </w:t>
            </w:r>
            <w:r w:rsidRPr="00357852">
              <w:rPr>
                <w:b/>
                <w:bCs/>
                <w:i/>
                <w:iCs/>
              </w:rPr>
              <w:t>jól felkészült</w:t>
            </w:r>
            <w:r w:rsidRPr="00357852">
              <w:t xml:space="preserve"> menekültügyi, befogadási </w:t>
            </w:r>
            <w:r w:rsidRPr="00357852">
              <w:rPr>
                <w:b/>
                <w:bCs/>
                <w:i/>
                <w:iCs/>
              </w:rPr>
              <w:t>és</w:t>
            </w:r>
            <w:r w:rsidRPr="00357852">
              <w:t xml:space="preserve"> visszaküldési </w:t>
            </w:r>
            <w:r w:rsidRPr="00357852">
              <w:rPr>
                <w:b/>
                <w:bCs/>
                <w:i/>
                <w:iCs/>
              </w:rPr>
              <w:t>rendszert</w:t>
            </w:r>
            <w:r w:rsidRPr="00357852">
              <w:t>, továbbá súlyos következményekkel járhat a közös európai menekültügyi rendszer működésére nézve, vagy</w:t>
            </w:r>
          </w:p>
        </w:tc>
      </w:tr>
    </w:tbl>
    <w:p w14:paraId="1BA1BB8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6A2F924" w14:textId="77777777" w:rsidR="009760F5" w:rsidRPr="00357852" w:rsidRDefault="009760F5" w:rsidP="009760F5">
      <w:r w:rsidRPr="00534DA7">
        <w:rPr>
          <w:rStyle w:val="HideTWBExt"/>
        </w:rPr>
        <w:t>&lt;/Amend&gt;</w:t>
      </w:r>
    </w:p>
    <w:p w14:paraId="39CEF49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423</w:t>
      </w:r>
      <w:r w:rsidRPr="00534DA7">
        <w:rPr>
          <w:rStyle w:val="HideTWBExt"/>
          <w:b w:val="0"/>
        </w:rPr>
        <w:t>&lt;/NumAm&gt;</w:t>
      </w:r>
    </w:p>
    <w:p w14:paraId="538A6D12" w14:textId="77777777" w:rsidR="009760F5" w:rsidRPr="00357852" w:rsidRDefault="009760F5" w:rsidP="009760F5">
      <w:pPr>
        <w:pStyle w:val="NormalBold"/>
      </w:pPr>
      <w:r w:rsidRPr="00534DA7">
        <w:rPr>
          <w:rStyle w:val="HideTWBExt"/>
          <w:b w:val="0"/>
        </w:rPr>
        <w:t>&lt;RepeatBlock-By&gt;&lt;Members&gt;</w:t>
      </w:r>
      <w:r w:rsidRPr="00357852">
        <w:t>Elissavet Vozemberg-Vrionidi, Jeroen Lenaers, Tomas Tobé, Loucas Fourlas</w:t>
      </w:r>
      <w:r w:rsidRPr="00534DA7">
        <w:rPr>
          <w:rStyle w:val="HideTWBExt"/>
          <w:b w:val="0"/>
        </w:rPr>
        <w:t>&lt;/Members&gt;</w:t>
      </w:r>
    </w:p>
    <w:p w14:paraId="00871D11" w14:textId="77777777" w:rsidR="009760F5" w:rsidRPr="00357852" w:rsidRDefault="009760F5" w:rsidP="009760F5">
      <w:pPr>
        <w:pStyle w:val="NormalBold"/>
      </w:pPr>
      <w:r w:rsidRPr="00534DA7">
        <w:rPr>
          <w:rStyle w:val="HideTWBExt"/>
          <w:b w:val="0"/>
        </w:rPr>
        <w:t>&lt;/RepeatBlock-By&gt;</w:t>
      </w:r>
    </w:p>
    <w:p w14:paraId="5A72BA4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E60992B" w14:textId="77777777" w:rsidR="009760F5" w:rsidRPr="00357852" w:rsidRDefault="009760F5" w:rsidP="009760F5">
      <w:pPr>
        <w:pStyle w:val="NormalBold"/>
      </w:pPr>
      <w:r w:rsidRPr="00534DA7">
        <w:rPr>
          <w:rStyle w:val="HideTWBExt"/>
          <w:b w:val="0"/>
        </w:rPr>
        <w:t>&lt;Article&gt;</w:t>
      </w:r>
      <w:r w:rsidRPr="00357852">
        <w:t>1 cikk – 2 bekezdés – a a pont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54E444C" w14:textId="77777777" w:rsidTr="00BF7AFB">
        <w:trPr>
          <w:trHeight w:hRule="exact" w:val="240"/>
          <w:jc w:val="center"/>
        </w:trPr>
        <w:tc>
          <w:tcPr>
            <w:tcW w:w="9752" w:type="dxa"/>
            <w:gridSpan w:val="2"/>
          </w:tcPr>
          <w:p w14:paraId="5AE10373" w14:textId="77777777" w:rsidR="009760F5" w:rsidRPr="00357852" w:rsidRDefault="009760F5" w:rsidP="00BF7AFB"/>
        </w:tc>
      </w:tr>
      <w:tr w:rsidR="00215CFA" w:rsidRPr="00357852" w14:paraId="43FC8AC3" w14:textId="77777777" w:rsidTr="00BF7AFB">
        <w:trPr>
          <w:trHeight w:val="240"/>
          <w:jc w:val="center"/>
        </w:trPr>
        <w:tc>
          <w:tcPr>
            <w:tcW w:w="4876" w:type="dxa"/>
          </w:tcPr>
          <w:p w14:paraId="269ED235" w14:textId="77777777" w:rsidR="009760F5" w:rsidRPr="00357852" w:rsidRDefault="009760F5" w:rsidP="00BF7AFB">
            <w:pPr>
              <w:pStyle w:val="AmColumnHeading"/>
            </w:pPr>
            <w:r w:rsidRPr="00357852">
              <w:t>A Bizottság által javasolt szöveg</w:t>
            </w:r>
          </w:p>
        </w:tc>
        <w:tc>
          <w:tcPr>
            <w:tcW w:w="4876" w:type="dxa"/>
          </w:tcPr>
          <w:p w14:paraId="35F2F061" w14:textId="77777777" w:rsidR="009760F5" w:rsidRPr="00357852" w:rsidRDefault="009760F5" w:rsidP="00BF7AFB">
            <w:pPr>
              <w:pStyle w:val="AmColumnHeading"/>
            </w:pPr>
            <w:r w:rsidRPr="00357852">
              <w:t>Módosítás</w:t>
            </w:r>
          </w:p>
        </w:tc>
      </w:tr>
      <w:tr w:rsidR="00215CFA" w:rsidRPr="00357852" w14:paraId="3868F47C" w14:textId="77777777" w:rsidTr="00BF7AFB">
        <w:trPr>
          <w:jc w:val="center"/>
        </w:trPr>
        <w:tc>
          <w:tcPr>
            <w:tcW w:w="4876" w:type="dxa"/>
          </w:tcPr>
          <w:p w14:paraId="4A64264B" w14:textId="77777777" w:rsidR="009760F5" w:rsidRPr="00357852" w:rsidRDefault="009760F5" w:rsidP="00BF7AFB">
            <w:pPr>
              <w:pStyle w:val="Normal6a"/>
            </w:pPr>
          </w:p>
        </w:tc>
        <w:tc>
          <w:tcPr>
            <w:tcW w:w="4876" w:type="dxa"/>
          </w:tcPr>
          <w:p w14:paraId="7F1DE1B6" w14:textId="77777777" w:rsidR="009760F5" w:rsidRPr="00357852" w:rsidRDefault="009760F5" w:rsidP="00BF7AFB">
            <w:pPr>
              <w:pStyle w:val="Normal6a"/>
            </w:pPr>
            <w:r w:rsidRPr="00357852">
              <w:rPr>
                <w:b/>
                <w:i/>
              </w:rPr>
              <w:t>aa)</w:t>
            </w:r>
            <w:r w:rsidRPr="00357852">
              <w:tab/>
            </w:r>
            <w:r w:rsidRPr="00357852">
              <w:rPr>
                <w:b/>
                <w:i/>
              </w:rPr>
              <w:t>A vis maior alatt olyan elkerülhetetlen válsághelyzet értendő, amikor egy tagállam által nem befolyásolható, megállíthatatlan erő lép fel, amely gyakorlatilag lehetetlenné teszi az adott tagállam számára, hogy eleget tegyen az uniós menekültügyi és migrációs jogszabályok szerinti kötelezettségeinek.</w:t>
            </w:r>
          </w:p>
        </w:tc>
      </w:tr>
    </w:tbl>
    <w:p w14:paraId="2D780C2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176ABC6" w14:textId="77777777" w:rsidR="009760F5" w:rsidRPr="00357852" w:rsidRDefault="009760F5" w:rsidP="009760F5">
      <w:r w:rsidRPr="00534DA7">
        <w:rPr>
          <w:rStyle w:val="HideTWBExt"/>
        </w:rPr>
        <w:t>&lt;/Amend&gt;</w:t>
      </w:r>
    </w:p>
    <w:p w14:paraId="2FD0947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424</w:t>
      </w:r>
      <w:r w:rsidRPr="00534DA7">
        <w:rPr>
          <w:rStyle w:val="HideTWBExt"/>
          <w:b w:val="0"/>
        </w:rPr>
        <w:t>&lt;/NumAm&gt;</w:t>
      </w:r>
    </w:p>
    <w:p w14:paraId="6FDBB174" w14:textId="77777777" w:rsidR="009760F5" w:rsidRPr="00357852" w:rsidRDefault="009760F5" w:rsidP="009760F5">
      <w:pPr>
        <w:pStyle w:val="NormalBold"/>
      </w:pPr>
      <w:r w:rsidRPr="00534DA7">
        <w:rPr>
          <w:rStyle w:val="HideTWBExt"/>
          <w:b w:val="0"/>
        </w:rPr>
        <w:t>&lt;RepeatBlock-By&gt;&lt;Members&gt;</w:t>
      </w:r>
      <w:r w:rsidRPr="00357852">
        <w:t>Joachim Stanisław Brudziński, Jadwiga Wiśniewska, Patryk Jaki, Beata Kempa</w:t>
      </w:r>
      <w:r w:rsidRPr="00534DA7">
        <w:rPr>
          <w:rStyle w:val="HideTWBExt"/>
          <w:b w:val="0"/>
        </w:rPr>
        <w:t>&lt;/Members&gt;</w:t>
      </w:r>
    </w:p>
    <w:p w14:paraId="5A339963" w14:textId="77777777" w:rsidR="009760F5" w:rsidRPr="00357852" w:rsidRDefault="009760F5" w:rsidP="009760F5">
      <w:r w:rsidRPr="00534DA7">
        <w:rPr>
          <w:rStyle w:val="HideTWBExt"/>
        </w:rPr>
        <w:t>&lt;AuNomDe&gt;</w:t>
      </w:r>
      <w:r w:rsidRPr="00534DA7">
        <w:rPr>
          <w:rStyle w:val="HideTWBInt"/>
        </w:rPr>
        <w:t>{ECR}</w:t>
      </w:r>
      <w:r w:rsidRPr="00357852">
        <w:t>az ECR képviselőcsoport nevében</w:t>
      </w:r>
      <w:r w:rsidRPr="00534DA7">
        <w:rPr>
          <w:rStyle w:val="HideTWBExt"/>
        </w:rPr>
        <w:t>&lt;/AuNomDe&gt;</w:t>
      </w:r>
    </w:p>
    <w:p w14:paraId="08905AB0" w14:textId="77777777" w:rsidR="009760F5" w:rsidRPr="00357852" w:rsidRDefault="009760F5" w:rsidP="009760F5">
      <w:r w:rsidRPr="00534DA7">
        <w:rPr>
          <w:rStyle w:val="HideTWBExt"/>
        </w:rPr>
        <w:t>&lt;/RepeatBlock-By&gt;</w:t>
      </w:r>
    </w:p>
    <w:p w14:paraId="24F3BEB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5E970B1" w14:textId="77777777" w:rsidR="009760F5" w:rsidRPr="00357852" w:rsidRDefault="009760F5" w:rsidP="009760F5">
      <w:pPr>
        <w:pStyle w:val="NormalBold"/>
      </w:pPr>
      <w:r w:rsidRPr="00534DA7">
        <w:rPr>
          <w:rStyle w:val="HideTWBExt"/>
          <w:b w:val="0"/>
        </w:rPr>
        <w:t>&lt;Article&gt;</w:t>
      </w:r>
      <w:r w:rsidRPr="00357852">
        <w:t>1 cikk – 2 bekezdés – b pont</w:t>
      </w:r>
      <w:r w:rsidRPr="00534DA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A0104A1" w14:textId="77777777" w:rsidTr="00BF7AFB">
        <w:trPr>
          <w:trHeight w:hRule="exact" w:val="240"/>
          <w:jc w:val="center"/>
        </w:trPr>
        <w:tc>
          <w:tcPr>
            <w:tcW w:w="9752" w:type="dxa"/>
            <w:gridSpan w:val="2"/>
          </w:tcPr>
          <w:p w14:paraId="5794FED5" w14:textId="77777777" w:rsidR="009760F5" w:rsidRPr="00357852" w:rsidRDefault="009760F5" w:rsidP="00BF7AFB"/>
        </w:tc>
      </w:tr>
      <w:tr w:rsidR="00215CFA" w:rsidRPr="00357852" w14:paraId="15E2A1DA" w14:textId="77777777" w:rsidTr="00BF7AFB">
        <w:trPr>
          <w:trHeight w:val="240"/>
          <w:jc w:val="center"/>
        </w:trPr>
        <w:tc>
          <w:tcPr>
            <w:tcW w:w="4876" w:type="dxa"/>
          </w:tcPr>
          <w:p w14:paraId="641B4065" w14:textId="77777777" w:rsidR="009760F5" w:rsidRPr="00357852" w:rsidRDefault="009760F5" w:rsidP="00BF7AFB">
            <w:pPr>
              <w:pStyle w:val="AmColumnHeading"/>
            </w:pPr>
            <w:r w:rsidRPr="00357852">
              <w:t>A Bizottság által javasolt szöveg</w:t>
            </w:r>
          </w:p>
        </w:tc>
        <w:tc>
          <w:tcPr>
            <w:tcW w:w="4876" w:type="dxa"/>
          </w:tcPr>
          <w:p w14:paraId="04824D78" w14:textId="77777777" w:rsidR="009760F5" w:rsidRPr="00357852" w:rsidRDefault="009760F5" w:rsidP="00BF7AFB">
            <w:pPr>
              <w:pStyle w:val="AmColumnHeading"/>
            </w:pPr>
            <w:r w:rsidRPr="00357852">
              <w:t>Módosítás</w:t>
            </w:r>
          </w:p>
        </w:tc>
      </w:tr>
      <w:tr w:rsidR="00215CFA" w:rsidRPr="00357852" w14:paraId="24009320" w14:textId="77777777" w:rsidTr="00BF7AFB">
        <w:trPr>
          <w:jc w:val="center"/>
        </w:trPr>
        <w:tc>
          <w:tcPr>
            <w:tcW w:w="4876" w:type="dxa"/>
          </w:tcPr>
          <w:p w14:paraId="3267F6F2" w14:textId="77777777" w:rsidR="009760F5" w:rsidRPr="00357852" w:rsidRDefault="009760F5" w:rsidP="00BF7AFB">
            <w:pPr>
              <w:pStyle w:val="Normal6a"/>
            </w:pPr>
            <w:r w:rsidRPr="00357852">
              <w:rPr>
                <w:b/>
                <w:i/>
              </w:rPr>
              <w:t>b)</w:t>
            </w:r>
            <w:r w:rsidRPr="00357852">
              <w:tab/>
            </w:r>
            <w:r w:rsidRPr="00357852">
              <w:rPr>
                <w:b/>
                <w:i/>
              </w:rPr>
              <w:t>az ilyen helyzet közvetlen veszélye.</w:t>
            </w:r>
          </w:p>
        </w:tc>
        <w:tc>
          <w:tcPr>
            <w:tcW w:w="4876" w:type="dxa"/>
          </w:tcPr>
          <w:p w14:paraId="59797815" w14:textId="77777777" w:rsidR="009760F5" w:rsidRPr="00357852" w:rsidRDefault="009760F5" w:rsidP="00BF7AFB">
            <w:pPr>
              <w:pStyle w:val="Normal6a"/>
            </w:pPr>
            <w:r w:rsidRPr="00357852">
              <w:rPr>
                <w:b/>
                <w:i/>
              </w:rPr>
              <w:t>törölve</w:t>
            </w:r>
          </w:p>
        </w:tc>
      </w:tr>
    </w:tbl>
    <w:p w14:paraId="4518EFC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{PL}</w:t>
      </w:r>
      <w:r w:rsidRPr="00357852">
        <w:t>pl</w:t>
      </w:r>
      <w:r w:rsidRPr="00534DA7">
        <w:rPr>
          <w:rStyle w:val="HideTWBExt"/>
        </w:rPr>
        <w:t>&lt;/Original&gt;</w:t>
      </w:r>
    </w:p>
    <w:p w14:paraId="68B3146F" w14:textId="77777777" w:rsidR="009760F5" w:rsidRPr="00357852" w:rsidRDefault="009760F5" w:rsidP="009760F5">
      <w:r w:rsidRPr="00534DA7">
        <w:rPr>
          <w:rStyle w:val="HideTWBExt"/>
        </w:rPr>
        <w:t>&lt;/Amend&gt;</w:t>
      </w:r>
    </w:p>
    <w:p w14:paraId="1007FF2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425</w:t>
      </w:r>
      <w:r w:rsidRPr="00534DA7">
        <w:rPr>
          <w:rStyle w:val="HideTWBExt"/>
          <w:b w:val="0"/>
        </w:rPr>
        <w:t>&lt;/NumAm&gt;</w:t>
      </w:r>
    </w:p>
    <w:p w14:paraId="1DD519BB"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1348CDDF" w14:textId="77777777" w:rsidR="009760F5" w:rsidRPr="00357852" w:rsidRDefault="009760F5" w:rsidP="009760F5">
      <w:pPr>
        <w:pStyle w:val="NormalBold"/>
      </w:pPr>
      <w:r w:rsidRPr="00534DA7">
        <w:rPr>
          <w:rStyle w:val="HideTWBExt"/>
          <w:b w:val="0"/>
        </w:rPr>
        <w:t>&lt;/RepeatBlock-By&gt;</w:t>
      </w:r>
    </w:p>
    <w:p w14:paraId="6B0E8CC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83B5A94" w14:textId="77777777" w:rsidR="009760F5" w:rsidRPr="00357852" w:rsidRDefault="009760F5" w:rsidP="009760F5">
      <w:pPr>
        <w:pStyle w:val="NormalBold"/>
      </w:pPr>
      <w:r w:rsidRPr="00534DA7">
        <w:rPr>
          <w:rStyle w:val="HideTWBExt"/>
          <w:b w:val="0"/>
        </w:rPr>
        <w:t>&lt;Article&gt;</w:t>
      </w:r>
      <w:r w:rsidRPr="00357852">
        <w:t>1 cikk – 2 bekezdés – b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438EBEB" w14:textId="77777777" w:rsidTr="00BF7AFB">
        <w:trPr>
          <w:trHeight w:hRule="exact" w:val="240"/>
          <w:jc w:val="center"/>
        </w:trPr>
        <w:tc>
          <w:tcPr>
            <w:tcW w:w="9752" w:type="dxa"/>
            <w:gridSpan w:val="2"/>
          </w:tcPr>
          <w:p w14:paraId="080EA0BB" w14:textId="77777777" w:rsidR="009760F5" w:rsidRPr="00357852" w:rsidRDefault="009760F5" w:rsidP="00BF7AFB"/>
        </w:tc>
      </w:tr>
      <w:tr w:rsidR="00215CFA" w:rsidRPr="00357852" w14:paraId="114FE4BD" w14:textId="77777777" w:rsidTr="00BF7AFB">
        <w:trPr>
          <w:trHeight w:val="240"/>
          <w:jc w:val="center"/>
        </w:trPr>
        <w:tc>
          <w:tcPr>
            <w:tcW w:w="4876" w:type="dxa"/>
          </w:tcPr>
          <w:p w14:paraId="06BF62E0" w14:textId="77777777" w:rsidR="009760F5" w:rsidRPr="00357852" w:rsidRDefault="009760F5" w:rsidP="00BF7AFB">
            <w:pPr>
              <w:pStyle w:val="AmColumnHeading"/>
            </w:pPr>
            <w:r w:rsidRPr="00357852">
              <w:t>A Bizottság által javasolt szöveg</w:t>
            </w:r>
          </w:p>
        </w:tc>
        <w:tc>
          <w:tcPr>
            <w:tcW w:w="4876" w:type="dxa"/>
          </w:tcPr>
          <w:p w14:paraId="7740F04E" w14:textId="77777777" w:rsidR="009760F5" w:rsidRPr="00357852" w:rsidRDefault="009760F5" w:rsidP="00BF7AFB">
            <w:pPr>
              <w:pStyle w:val="AmColumnHeading"/>
            </w:pPr>
            <w:r w:rsidRPr="00357852">
              <w:t>Módosítás</w:t>
            </w:r>
          </w:p>
        </w:tc>
      </w:tr>
      <w:tr w:rsidR="00215CFA" w:rsidRPr="00357852" w14:paraId="44DE638B" w14:textId="77777777" w:rsidTr="00BF7AFB">
        <w:trPr>
          <w:jc w:val="center"/>
        </w:trPr>
        <w:tc>
          <w:tcPr>
            <w:tcW w:w="4876" w:type="dxa"/>
          </w:tcPr>
          <w:p w14:paraId="4106D8A3" w14:textId="77777777" w:rsidR="009760F5" w:rsidRPr="00357852" w:rsidRDefault="009760F5" w:rsidP="00BF7AFB">
            <w:pPr>
              <w:pStyle w:val="Normal6a"/>
            </w:pPr>
            <w:r w:rsidRPr="00357852">
              <w:rPr>
                <w:b/>
                <w:i/>
              </w:rPr>
              <w:t>b)</w:t>
            </w:r>
            <w:r w:rsidRPr="00357852">
              <w:tab/>
            </w:r>
            <w:r w:rsidRPr="00357852">
              <w:rPr>
                <w:b/>
                <w:i/>
              </w:rPr>
              <w:t>az ilyen helyzet közvetlen veszélye.</w:t>
            </w:r>
          </w:p>
        </w:tc>
        <w:tc>
          <w:tcPr>
            <w:tcW w:w="4876" w:type="dxa"/>
          </w:tcPr>
          <w:p w14:paraId="3EB1C4F9" w14:textId="77777777" w:rsidR="009760F5" w:rsidRPr="00357852" w:rsidRDefault="009760F5" w:rsidP="00BF7AFB">
            <w:pPr>
              <w:pStyle w:val="Normal6a"/>
            </w:pPr>
            <w:r w:rsidRPr="00357852">
              <w:rPr>
                <w:b/>
                <w:i/>
              </w:rPr>
              <w:t>törölve</w:t>
            </w:r>
          </w:p>
        </w:tc>
      </w:tr>
    </w:tbl>
    <w:p w14:paraId="229D923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1FFA6E5" w14:textId="77777777" w:rsidR="009760F5" w:rsidRPr="00357852" w:rsidRDefault="009760F5" w:rsidP="009760F5">
      <w:r w:rsidRPr="00534DA7">
        <w:rPr>
          <w:rStyle w:val="HideTWBExt"/>
        </w:rPr>
        <w:t>&lt;/Amend&gt;</w:t>
      </w:r>
    </w:p>
    <w:p w14:paraId="64FED8BB"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426</w:t>
      </w:r>
      <w:r w:rsidRPr="00534DA7">
        <w:rPr>
          <w:rStyle w:val="HideTWBExt"/>
          <w:b w:val="0"/>
        </w:rPr>
        <w:t>&lt;/NumAm&gt;</w:t>
      </w:r>
    </w:p>
    <w:p w14:paraId="1FCD5CA5"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2467F033" w14:textId="77777777" w:rsidR="009760F5" w:rsidRPr="00357852" w:rsidRDefault="009760F5" w:rsidP="009760F5">
      <w:pPr>
        <w:pStyle w:val="NormalBold"/>
      </w:pPr>
      <w:r w:rsidRPr="00534DA7">
        <w:rPr>
          <w:rStyle w:val="HideTWBExt"/>
          <w:b w:val="0"/>
        </w:rPr>
        <w:t>&lt;/RepeatBlock-By&gt;</w:t>
      </w:r>
    </w:p>
    <w:p w14:paraId="4276883A"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854FFA5" w14:textId="77777777" w:rsidR="009760F5" w:rsidRPr="00357852" w:rsidRDefault="009760F5" w:rsidP="009760F5">
      <w:pPr>
        <w:pStyle w:val="NormalBold"/>
      </w:pPr>
      <w:r w:rsidRPr="00534DA7">
        <w:rPr>
          <w:rStyle w:val="HideTWBExt"/>
          <w:b w:val="0"/>
        </w:rPr>
        <w:t>&lt;Article&gt;</w:t>
      </w:r>
      <w:r w:rsidRPr="00357852">
        <w:t>1 cikk – 2 bekezdés – b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B769C3A" w14:textId="77777777" w:rsidTr="00BF7AFB">
        <w:trPr>
          <w:trHeight w:hRule="exact" w:val="240"/>
          <w:jc w:val="center"/>
        </w:trPr>
        <w:tc>
          <w:tcPr>
            <w:tcW w:w="9752" w:type="dxa"/>
            <w:gridSpan w:val="2"/>
          </w:tcPr>
          <w:p w14:paraId="4FE05055" w14:textId="77777777" w:rsidR="009760F5" w:rsidRPr="00357852" w:rsidRDefault="009760F5" w:rsidP="00BF7AFB"/>
        </w:tc>
      </w:tr>
      <w:tr w:rsidR="00215CFA" w:rsidRPr="00357852" w14:paraId="5DB0208C" w14:textId="77777777" w:rsidTr="00BF7AFB">
        <w:trPr>
          <w:trHeight w:val="240"/>
          <w:jc w:val="center"/>
        </w:trPr>
        <w:tc>
          <w:tcPr>
            <w:tcW w:w="4876" w:type="dxa"/>
          </w:tcPr>
          <w:p w14:paraId="4054449F" w14:textId="77777777" w:rsidR="009760F5" w:rsidRPr="00357852" w:rsidRDefault="009760F5" w:rsidP="00BF7AFB">
            <w:pPr>
              <w:pStyle w:val="AmColumnHeading"/>
            </w:pPr>
            <w:r w:rsidRPr="00357852">
              <w:t>A Bizottság által javasolt szöveg</w:t>
            </w:r>
          </w:p>
        </w:tc>
        <w:tc>
          <w:tcPr>
            <w:tcW w:w="4876" w:type="dxa"/>
          </w:tcPr>
          <w:p w14:paraId="7BD962CC" w14:textId="77777777" w:rsidR="009760F5" w:rsidRPr="00357852" w:rsidRDefault="009760F5" w:rsidP="00BF7AFB">
            <w:pPr>
              <w:pStyle w:val="AmColumnHeading"/>
            </w:pPr>
            <w:r w:rsidRPr="00357852">
              <w:t>Módosítás</w:t>
            </w:r>
          </w:p>
        </w:tc>
      </w:tr>
      <w:tr w:rsidR="00215CFA" w:rsidRPr="00357852" w14:paraId="69EC3D1B" w14:textId="77777777" w:rsidTr="00BF7AFB">
        <w:trPr>
          <w:jc w:val="center"/>
        </w:trPr>
        <w:tc>
          <w:tcPr>
            <w:tcW w:w="4876" w:type="dxa"/>
          </w:tcPr>
          <w:p w14:paraId="48DD7F30" w14:textId="77777777" w:rsidR="009760F5" w:rsidRPr="00357852" w:rsidRDefault="009760F5" w:rsidP="00BF7AFB">
            <w:pPr>
              <w:pStyle w:val="Normal6a"/>
            </w:pPr>
            <w:r w:rsidRPr="00357852">
              <w:rPr>
                <w:b/>
                <w:i/>
              </w:rPr>
              <w:t>b)</w:t>
            </w:r>
            <w:r w:rsidRPr="00357852">
              <w:tab/>
            </w:r>
            <w:r w:rsidRPr="00357852">
              <w:rPr>
                <w:b/>
                <w:i/>
              </w:rPr>
              <w:t>az ilyen helyzet közvetlen veszélye.</w:t>
            </w:r>
          </w:p>
        </w:tc>
        <w:tc>
          <w:tcPr>
            <w:tcW w:w="4876" w:type="dxa"/>
          </w:tcPr>
          <w:p w14:paraId="74653697" w14:textId="77777777" w:rsidR="009760F5" w:rsidRPr="00357852" w:rsidRDefault="009760F5" w:rsidP="00BF7AFB">
            <w:pPr>
              <w:pStyle w:val="Normal6a"/>
            </w:pPr>
            <w:r w:rsidRPr="00357852">
              <w:rPr>
                <w:b/>
                <w:i/>
              </w:rPr>
              <w:t>törölve</w:t>
            </w:r>
          </w:p>
        </w:tc>
      </w:tr>
    </w:tbl>
    <w:p w14:paraId="26F1378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EED415E" w14:textId="77777777" w:rsidR="009760F5" w:rsidRPr="00357852" w:rsidRDefault="009760F5" w:rsidP="009760F5">
      <w:r w:rsidRPr="00534DA7">
        <w:rPr>
          <w:rStyle w:val="HideTWBExt"/>
        </w:rPr>
        <w:t>&lt;/Amend&gt;</w:t>
      </w:r>
    </w:p>
    <w:p w14:paraId="487F44D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427</w:t>
      </w:r>
      <w:r w:rsidRPr="00534DA7">
        <w:rPr>
          <w:rStyle w:val="HideTWBExt"/>
          <w:b w:val="0"/>
        </w:rPr>
        <w:t>&lt;/NumAm&gt;</w:t>
      </w:r>
    </w:p>
    <w:p w14:paraId="5581B291"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 Ondřej Kovařík</w:t>
      </w:r>
      <w:r w:rsidRPr="00534DA7">
        <w:rPr>
          <w:rStyle w:val="HideTWBExt"/>
          <w:b w:val="0"/>
        </w:rPr>
        <w:t>&lt;/Members&gt;</w:t>
      </w:r>
    </w:p>
    <w:p w14:paraId="6BAC4E2C" w14:textId="77777777" w:rsidR="009760F5" w:rsidRPr="00357852" w:rsidRDefault="009760F5" w:rsidP="009760F5">
      <w:pPr>
        <w:pStyle w:val="NormalBold"/>
      </w:pPr>
      <w:r w:rsidRPr="00534DA7">
        <w:rPr>
          <w:rStyle w:val="HideTWBExt"/>
          <w:b w:val="0"/>
        </w:rPr>
        <w:t>&lt;/RepeatBlock-By&gt;</w:t>
      </w:r>
    </w:p>
    <w:p w14:paraId="4C3FE49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A3189BD" w14:textId="77777777" w:rsidR="009760F5" w:rsidRPr="00357852" w:rsidRDefault="009760F5" w:rsidP="009760F5">
      <w:pPr>
        <w:pStyle w:val="NormalBold"/>
      </w:pPr>
      <w:r w:rsidRPr="00534DA7">
        <w:rPr>
          <w:rStyle w:val="HideTWBExt"/>
          <w:b w:val="0"/>
        </w:rPr>
        <w:t>&lt;Article&gt;</w:t>
      </w:r>
      <w:r w:rsidRPr="00357852">
        <w:t>1 cikk – 2 bekezdés – b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F30B27A" w14:textId="77777777" w:rsidTr="00BF7AFB">
        <w:trPr>
          <w:trHeight w:hRule="exact" w:val="240"/>
          <w:jc w:val="center"/>
        </w:trPr>
        <w:tc>
          <w:tcPr>
            <w:tcW w:w="9752" w:type="dxa"/>
            <w:gridSpan w:val="2"/>
          </w:tcPr>
          <w:p w14:paraId="697DEE6D" w14:textId="77777777" w:rsidR="009760F5" w:rsidRPr="00357852" w:rsidRDefault="009760F5" w:rsidP="00BF7AFB"/>
        </w:tc>
      </w:tr>
      <w:tr w:rsidR="00215CFA" w:rsidRPr="00357852" w14:paraId="4C8E7A12" w14:textId="77777777" w:rsidTr="00BF7AFB">
        <w:trPr>
          <w:trHeight w:val="240"/>
          <w:jc w:val="center"/>
        </w:trPr>
        <w:tc>
          <w:tcPr>
            <w:tcW w:w="4876" w:type="dxa"/>
          </w:tcPr>
          <w:p w14:paraId="2A3BB4DC" w14:textId="77777777" w:rsidR="009760F5" w:rsidRPr="00357852" w:rsidRDefault="009760F5" w:rsidP="00BF7AFB">
            <w:pPr>
              <w:pStyle w:val="AmColumnHeading"/>
            </w:pPr>
            <w:r w:rsidRPr="00357852">
              <w:t>A Bizottság által javasolt szöveg</w:t>
            </w:r>
          </w:p>
        </w:tc>
        <w:tc>
          <w:tcPr>
            <w:tcW w:w="4876" w:type="dxa"/>
          </w:tcPr>
          <w:p w14:paraId="4F961AC9" w14:textId="77777777" w:rsidR="009760F5" w:rsidRPr="00357852" w:rsidRDefault="009760F5" w:rsidP="00BF7AFB">
            <w:pPr>
              <w:pStyle w:val="AmColumnHeading"/>
            </w:pPr>
            <w:r w:rsidRPr="00357852">
              <w:t>Módosítás</w:t>
            </w:r>
          </w:p>
        </w:tc>
      </w:tr>
      <w:tr w:rsidR="00215CFA" w:rsidRPr="00357852" w14:paraId="1948CB10" w14:textId="77777777" w:rsidTr="00BF7AFB">
        <w:trPr>
          <w:jc w:val="center"/>
        </w:trPr>
        <w:tc>
          <w:tcPr>
            <w:tcW w:w="4876" w:type="dxa"/>
          </w:tcPr>
          <w:p w14:paraId="10EDD158" w14:textId="77777777" w:rsidR="009760F5" w:rsidRPr="00357852" w:rsidRDefault="009760F5" w:rsidP="00BF7AFB">
            <w:pPr>
              <w:pStyle w:val="Normal6a"/>
            </w:pPr>
            <w:r w:rsidRPr="00357852">
              <w:t>b)</w:t>
            </w:r>
            <w:r w:rsidRPr="00357852">
              <w:tab/>
              <w:t>az ilyen helyzet közvetlen veszélye.</w:t>
            </w:r>
          </w:p>
        </w:tc>
        <w:tc>
          <w:tcPr>
            <w:tcW w:w="4876" w:type="dxa"/>
          </w:tcPr>
          <w:p w14:paraId="0E84D76B" w14:textId="77777777" w:rsidR="009760F5" w:rsidRPr="00357852" w:rsidRDefault="009760F5" w:rsidP="00BF7AFB">
            <w:pPr>
              <w:pStyle w:val="Normal6a"/>
            </w:pPr>
            <w:r w:rsidRPr="00357852">
              <w:t>b)</w:t>
            </w:r>
            <w:r w:rsidRPr="00357852">
              <w:tab/>
              <w:t>az ilyen helyzet közvetlen veszélye</w:t>
            </w:r>
            <w:r w:rsidRPr="00357852">
              <w:rPr>
                <w:b/>
                <w:i/>
              </w:rPr>
              <w:t>, amely az uniós menekültügyi és migrációs kereten belül nem mérsékelhető külső dimenzióval kapcsolatos politikákkal, többek között az uniós migrációs felkészültségi és válságkezelési terv</w:t>
            </w:r>
            <w:r w:rsidRPr="00357852">
              <w:rPr>
                <w:rStyle w:val="SupBoldItalic"/>
                <w:b w:val="0"/>
                <w:i w:val="0"/>
              </w:rPr>
              <w:t>9a</w:t>
            </w:r>
            <w:r w:rsidRPr="00357852">
              <w:rPr>
                <w:b/>
                <w:i/>
              </w:rPr>
              <w:t xml:space="preserve"> segítségével, illetve az a) pontban említett személyek beutazása előtt</w:t>
            </w:r>
            <w:r w:rsidRPr="00357852">
              <w:t>.</w:t>
            </w:r>
          </w:p>
        </w:tc>
      </w:tr>
      <w:tr w:rsidR="00215CFA" w:rsidRPr="00357852" w14:paraId="4A4E9716" w14:textId="77777777" w:rsidTr="00BF7AFB">
        <w:trPr>
          <w:jc w:val="center"/>
        </w:trPr>
        <w:tc>
          <w:tcPr>
            <w:tcW w:w="4876" w:type="dxa"/>
          </w:tcPr>
          <w:p w14:paraId="18A2D837" w14:textId="77777777" w:rsidR="009760F5" w:rsidRPr="00357852" w:rsidRDefault="009760F5" w:rsidP="00BF7AFB">
            <w:pPr>
              <w:pStyle w:val="Normal6a"/>
            </w:pPr>
          </w:p>
        </w:tc>
        <w:tc>
          <w:tcPr>
            <w:tcW w:w="4876" w:type="dxa"/>
          </w:tcPr>
          <w:p w14:paraId="3A4D80AF" w14:textId="77777777" w:rsidR="009760F5" w:rsidRPr="00357852" w:rsidRDefault="009760F5" w:rsidP="00BF7AFB">
            <w:pPr>
              <w:pStyle w:val="Normal6a"/>
            </w:pPr>
            <w:r w:rsidRPr="00357852">
              <w:t>_________________</w:t>
            </w:r>
          </w:p>
        </w:tc>
      </w:tr>
      <w:tr w:rsidR="00215CFA" w:rsidRPr="00357852" w14:paraId="46DA469B" w14:textId="77777777" w:rsidTr="00BF7AFB">
        <w:trPr>
          <w:jc w:val="center"/>
        </w:trPr>
        <w:tc>
          <w:tcPr>
            <w:tcW w:w="4876" w:type="dxa"/>
          </w:tcPr>
          <w:p w14:paraId="4406F4D8" w14:textId="77777777" w:rsidR="009760F5" w:rsidRPr="00357852" w:rsidRDefault="009760F5" w:rsidP="00BF7AFB">
            <w:pPr>
              <w:pStyle w:val="Normal6a"/>
            </w:pPr>
          </w:p>
        </w:tc>
        <w:tc>
          <w:tcPr>
            <w:tcW w:w="4876" w:type="dxa"/>
          </w:tcPr>
          <w:p w14:paraId="59EBD1BE" w14:textId="77777777" w:rsidR="009760F5" w:rsidRPr="00357852" w:rsidRDefault="009760F5" w:rsidP="00BF7AFB">
            <w:pPr>
              <w:pStyle w:val="Normal6a"/>
            </w:pPr>
            <w:r w:rsidRPr="00357852">
              <w:rPr>
                <w:rStyle w:val="SupBoldItalic"/>
              </w:rPr>
              <w:t>9a</w:t>
            </w:r>
            <w:r w:rsidRPr="00357852">
              <w:t xml:space="preserve"> </w:t>
            </w:r>
            <w:r w:rsidRPr="00357852">
              <w:rPr>
                <w:b/>
                <w:i/>
              </w:rPr>
              <w:t>A Bizottság ajánlása (2020. szeptember 23.) a migrációval kapcsolatos felkészültségi és válságkezelési uniós mechanizmusról (C(2020) 6469, 2020.9.23.)</w:t>
            </w:r>
          </w:p>
        </w:tc>
      </w:tr>
    </w:tbl>
    <w:p w14:paraId="3ED3875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3FB148D" w14:textId="77777777" w:rsidR="009760F5" w:rsidRPr="00357852" w:rsidRDefault="009760F5" w:rsidP="009760F5">
      <w:r w:rsidRPr="00534DA7">
        <w:rPr>
          <w:rStyle w:val="HideTWBExt"/>
        </w:rPr>
        <w:t>&lt;/Amend&gt;</w:t>
      </w:r>
    </w:p>
    <w:p w14:paraId="0024ABB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428</w:t>
      </w:r>
      <w:r w:rsidRPr="00534DA7">
        <w:rPr>
          <w:rStyle w:val="HideTWBExt"/>
          <w:b w:val="0"/>
        </w:rPr>
        <w:t>&lt;/NumAm&gt;</w:t>
      </w:r>
    </w:p>
    <w:p w14:paraId="19DCA550" w14:textId="77777777" w:rsidR="009760F5" w:rsidRPr="00357852" w:rsidRDefault="009760F5" w:rsidP="009760F5">
      <w:pPr>
        <w:pStyle w:val="NormalBold"/>
      </w:pPr>
      <w:r w:rsidRPr="00534DA7">
        <w:rPr>
          <w:rStyle w:val="HideTWBExt"/>
          <w:b w:val="0"/>
        </w:rPr>
        <w:t>&lt;RepeatBlock-By&gt;&lt;Members&gt;</w:t>
      </w:r>
      <w:r w:rsidRPr="00357852">
        <w:t>Ondřej Kovařík, Malik Azmani</w:t>
      </w:r>
      <w:r w:rsidRPr="00534DA7">
        <w:rPr>
          <w:rStyle w:val="HideTWBExt"/>
          <w:b w:val="0"/>
        </w:rPr>
        <w:t>&lt;/Members&gt;</w:t>
      </w:r>
    </w:p>
    <w:p w14:paraId="40BE9E05" w14:textId="77777777" w:rsidR="009760F5" w:rsidRPr="00357852" w:rsidRDefault="009760F5" w:rsidP="009760F5">
      <w:pPr>
        <w:pStyle w:val="NormalBold"/>
      </w:pPr>
      <w:r w:rsidRPr="00534DA7">
        <w:rPr>
          <w:rStyle w:val="HideTWBExt"/>
          <w:b w:val="0"/>
        </w:rPr>
        <w:t>&lt;/RepeatBlock-By&gt;</w:t>
      </w:r>
    </w:p>
    <w:p w14:paraId="6BC0F14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3F40295" w14:textId="77777777" w:rsidR="009760F5" w:rsidRPr="00357852" w:rsidRDefault="009760F5" w:rsidP="009760F5">
      <w:pPr>
        <w:pStyle w:val="NormalBold"/>
      </w:pPr>
      <w:r w:rsidRPr="00534DA7">
        <w:rPr>
          <w:rStyle w:val="HideTWBExt"/>
          <w:b w:val="0"/>
        </w:rPr>
        <w:t>&lt;Article&gt;</w:t>
      </w:r>
      <w:r w:rsidRPr="00357852">
        <w:t>1 cikk – 2 bekezdés – b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1AAB93E" w14:textId="77777777" w:rsidTr="00BF7AFB">
        <w:trPr>
          <w:trHeight w:hRule="exact" w:val="240"/>
          <w:jc w:val="center"/>
        </w:trPr>
        <w:tc>
          <w:tcPr>
            <w:tcW w:w="9752" w:type="dxa"/>
            <w:gridSpan w:val="2"/>
          </w:tcPr>
          <w:p w14:paraId="23140258" w14:textId="77777777" w:rsidR="009760F5" w:rsidRPr="00357852" w:rsidRDefault="009760F5" w:rsidP="00BF7AFB"/>
        </w:tc>
      </w:tr>
      <w:tr w:rsidR="00215CFA" w:rsidRPr="00357852" w14:paraId="1E119A0E" w14:textId="77777777" w:rsidTr="00BF7AFB">
        <w:trPr>
          <w:trHeight w:val="240"/>
          <w:jc w:val="center"/>
        </w:trPr>
        <w:tc>
          <w:tcPr>
            <w:tcW w:w="4876" w:type="dxa"/>
          </w:tcPr>
          <w:p w14:paraId="1D91601C" w14:textId="77777777" w:rsidR="009760F5" w:rsidRPr="00357852" w:rsidRDefault="009760F5" w:rsidP="00BF7AFB">
            <w:pPr>
              <w:pStyle w:val="AmColumnHeading"/>
            </w:pPr>
            <w:r w:rsidRPr="00357852">
              <w:t>A Bizottság által javasolt szöveg</w:t>
            </w:r>
          </w:p>
        </w:tc>
        <w:tc>
          <w:tcPr>
            <w:tcW w:w="4876" w:type="dxa"/>
          </w:tcPr>
          <w:p w14:paraId="6D20CAD1" w14:textId="77777777" w:rsidR="009760F5" w:rsidRPr="00357852" w:rsidRDefault="009760F5" w:rsidP="00BF7AFB">
            <w:pPr>
              <w:pStyle w:val="AmColumnHeading"/>
            </w:pPr>
            <w:r w:rsidRPr="00357852">
              <w:t>Módosítás</w:t>
            </w:r>
          </w:p>
        </w:tc>
      </w:tr>
      <w:tr w:rsidR="00215CFA" w:rsidRPr="00357852" w14:paraId="36FBEB93" w14:textId="77777777" w:rsidTr="00BF7AFB">
        <w:trPr>
          <w:jc w:val="center"/>
        </w:trPr>
        <w:tc>
          <w:tcPr>
            <w:tcW w:w="4876" w:type="dxa"/>
          </w:tcPr>
          <w:p w14:paraId="244FD4BE" w14:textId="77777777" w:rsidR="009760F5" w:rsidRPr="00357852" w:rsidRDefault="009760F5" w:rsidP="00BF7AFB">
            <w:pPr>
              <w:pStyle w:val="Normal6a"/>
            </w:pPr>
            <w:r w:rsidRPr="00357852">
              <w:t>b)</w:t>
            </w:r>
            <w:r w:rsidRPr="00357852">
              <w:tab/>
              <w:t>az ilyen helyzet közvetlen veszélye.</w:t>
            </w:r>
          </w:p>
        </w:tc>
        <w:tc>
          <w:tcPr>
            <w:tcW w:w="4876" w:type="dxa"/>
          </w:tcPr>
          <w:p w14:paraId="25A145B5" w14:textId="77777777" w:rsidR="009760F5" w:rsidRPr="00357852" w:rsidRDefault="009760F5" w:rsidP="00BF7AFB">
            <w:pPr>
              <w:pStyle w:val="Normal6a"/>
            </w:pPr>
            <w:r w:rsidRPr="00357852">
              <w:t>b)</w:t>
            </w:r>
            <w:r w:rsidRPr="00357852">
              <w:tab/>
              <w:t>az ilyen helyzet közvetlen veszélye</w:t>
            </w:r>
            <w:r w:rsidRPr="00357852">
              <w:rPr>
                <w:b/>
                <w:i/>
              </w:rPr>
              <w:t>, amely a külső dimenzió keretében vagy az érintett személyek belépése előtt nem mérsékelhető azonnali beavatkozás útján</w:t>
            </w:r>
            <w:r w:rsidRPr="00357852">
              <w:t>.</w:t>
            </w:r>
          </w:p>
        </w:tc>
      </w:tr>
    </w:tbl>
    <w:p w14:paraId="7989306E"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F13D77C" w14:textId="77777777" w:rsidR="009760F5" w:rsidRPr="00357852" w:rsidRDefault="009760F5" w:rsidP="009760F5">
      <w:r w:rsidRPr="00534DA7">
        <w:rPr>
          <w:rStyle w:val="HideTWBExt"/>
        </w:rPr>
        <w:t>&lt;/Amend&gt;</w:t>
      </w:r>
    </w:p>
    <w:p w14:paraId="1C48A3D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429</w:t>
      </w:r>
      <w:r w:rsidRPr="00534DA7">
        <w:rPr>
          <w:rStyle w:val="HideTWBExt"/>
          <w:b w:val="0"/>
        </w:rPr>
        <w:t>&lt;/NumAm&gt;</w:t>
      </w:r>
    </w:p>
    <w:p w14:paraId="29C354E4"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459C7D81" w14:textId="77777777" w:rsidR="009760F5" w:rsidRPr="00357852" w:rsidRDefault="009760F5" w:rsidP="009760F5">
      <w:pPr>
        <w:pStyle w:val="NormalBold"/>
      </w:pPr>
      <w:r w:rsidRPr="00534DA7">
        <w:rPr>
          <w:rStyle w:val="HideTWBExt"/>
          <w:b w:val="0"/>
        </w:rPr>
        <w:t>&lt;/RepeatBlock-By&gt;</w:t>
      </w:r>
    </w:p>
    <w:p w14:paraId="1F878D11"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E3B786E" w14:textId="77777777" w:rsidR="009760F5" w:rsidRPr="00357852" w:rsidRDefault="009760F5" w:rsidP="009760F5">
      <w:pPr>
        <w:pStyle w:val="NormalBold"/>
      </w:pPr>
      <w:r w:rsidRPr="00534DA7">
        <w:rPr>
          <w:rStyle w:val="HideTWBExt"/>
          <w:b w:val="0"/>
        </w:rPr>
        <w:t>&lt;Article&gt;</w:t>
      </w:r>
      <w:r w:rsidRPr="00357852">
        <w:t>1 cikk – 2 a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75F5554" w14:textId="77777777" w:rsidTr="00BF7AFB">
        <w:trPr>
          <w:trHeight w:hRule="exact" w:val="240"/>
          <w:jc w:val="center"/>
        </w:trPr>
        <w:tc>
          <w:tcPr>
            <w:tcW w:w="9752" w:type="dxa"/>
            <w:gridSpan w:val="2"/>
          </w:tcPr>
          <w:p w14:paraId="3A87D0BA" w14:textId="77777777" w:rsidR="009760F5" w:rsidRPr="00357852" w:rsidRDefault="009760F5" w:rsidP="00BF7AFB"/>
        </w:tc>
      </w:tr>
      <w:tr w:rsidR="00215CFA" w:rsidRPr="00357852" w14:paraId="665482E4" w14:textId="77777777" w:rsidTr="00BF7AFB">
        <w:trPr>
          <w:trHeight w:val="240"/>
          <w:jc w:val="center"/>
        </w:trPr>
        <w:tc>
          <w:tcPr>
            <w:tcW w:w="4876" w:type="dxa"/>
          </w:tcPr>
          <w:p w14:paraId="6F591E40" w14:textId="77777777" w:rsidR="009760F5" w:rsidRPr="00357852" w:rsidRDefault="009760F5" w:rsidP="00BF7AFB">
            <w:pPr>
              <w:pStyle w:val="AmColumnHeading"/>
            </w:pPr>
            <w:r w:rsidRPr="00357852">
              <w:t>A Bizottság által javasolt szöveg</w:t>
            </w:r>
          </w:p>
        </w:tc>
        <w:tc>
          <w:tcPr>
            <w:tcW w:w="4876" w:type="dxa"/>
          </w:tcPr>
          <w:p w14:paraId="48EA79EE" w14:textId="77777777" w:rsidR="009760F5" w:rsidRPr="00357852" w:rsidRDefault="009760F5" w:rsidP="00BF7AFB">
            <w:pPr>
              <w:pStyle w:val="AmColumnHeading"/>
            </w:pPr>
            <w:r w:rsidRPr="00357852">
              <w:t>Módosítás</w:t>
            </w:r>
          </w:p>
        </w:tc>
      </w:tr>
      <w:tr w:rsidR="00215CFA" w:rsidRPr="00357852" w14:paraId="1136DC10" w14:textId="77777777" w:rsidTr="00BF7AFB">
        <w:trPr>
          <w:jc w:val="center"/>
        </w:trPr>
        <w:tc>
          <w:tcPr>
            <w:tcW w:w="4876" w:type="dxa"/>
          </w:tcPr>
          <w:p w14:paraId="532E4017" w14:textId="77777777" w:rsidR="009760F5" w:rsidRPr="00357852" w:rsidRDefault="009760F5" w:rsidP="00BF7AFB">
            <w:pPr>
              <w:pStyle w:val="Normal6a"/>
            </w:pPr>
          </w:p>
        </w:tc>
        <w:tc>
          <w:tcPr>
            <w:tcW w:w="4876" w:type="dxa"/>
          </w:tcPr>
          <w:p w14:paraId="305D9556" w14:textId="77777777" w:rsidR="009760F5" w:rsidRPr="00357852" w:rsidRDefault="009760F5" w:rsidP="00BF7AFB">
            <w:pPr>
              <w:pStyle w:val="Normal6a"/>
            </w:pPr>
            <w:r w:rsidRPr="00357852">
              <w:rPr>
                <w:b/>
                <w:i/>
              </w:rPr>
              <w:t>(2a)</w:t>
            </w:r>
            <w:r w:rsidRPr="00357852">
              <w:tab/>
            </w:r>
            <w:r w:rsidRPr="00357852">
              <w:rPr>
                <w:b/>
                <w:i/>
              </w:rPr>
              <w:t>Az e rendelet alapján elfogadott ideiglenes intézkedéseknek meg kell felelniük a szükségesség és az arányosság követelményének, alkalmasnak kell lenniük a kitűzött célok elérésére, és nem sérthetik az Európai Unió Alapjogi Chartájából, a nemzetközi jogból és az uniós menekültügyi vívmányokból eredő tagállami kötelezettségeket. Az ilyen intézkedéseknek összhangban kell lenniük a nemzetközi jogból és az uniós menekültügyi vívmányokból eredő tagállami kötelezettségekkel, mégpedig azzal, hogy biztosítani kell a kérelmező védelem iránti igényével kapcsolatos körülmények teljes körű és egyedi elbírálását.</w:t>
            </w:r>
          </w:p>
        </w:tc>
      </w:tr>
    </w:tbl>
    <w:p w14:paraId="00A500CC"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51C4150" w14:textId="77777777" w:rsidR="009760F5" w:rsidRPr="00357852" w:rsidRDefault="009760F5" w:rsidP="009760F5">
      <w:r w:rsidRPr="00534DA7">
        <w:rPr>
          <w:rStyle w:val="HideTWBExt"/>
        </w:rPr>
        <w:t>&lt;/Amend&gt;</w:t>
      </w:r>
    </w:p>
    <w:p w14:paraId="1A70323B"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430</w:t>
      </w:r>
      <w:r w:rsidRPr="00534DA7">
        <w:rPr>
          <w:rStyle w:val="HideTWBExt"/>
          <w:b w:val="0"/>
        </w:rPr>
        <w:t>&lt;/NumAm&gt;</w:t>
      </w:r>
    </w:p>
    <w:p w14:paraId="5D43CBB0"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0CE9F901" w14:textId="77777777" w:rsidR="009760F5" w:rsidRPr="00357852" w:rsidRDefault="009760F5" w:rsidP="009760F5">
      <w:pPr>
        <w:pStyle w:val="NormalBold"/>
      </w:pPr>
      <w:r w:rsidRPr="00534DA7">
        <w:rPr>
          <w:rStyle w:val="HideTWBExt"/>
          <w:b w:val="0"/>
        </w:rPr>
        <w:t>&lt;/RepeatBlock-By&gt;</w:t>
      </w:r>
    </w:p>
    <w:p w14:paraId="07025B9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08009CC" w14:textId="77777777" w:rsidR="009760F5" w:rsidRPr="00357852" w:rsidRDefault="009760F5" w:rsidP="009760F5">
      <w:pPr>
        <w:pStyle w:val="NormalBold"/>
      </w:pPr>
      <w:r w:rsidRPr="00534DA7">
        <w:rPr>
          <w:rStyle w:val="HideTWBExt"/>
          <w:b w:val="0"/>
        </w:rPr>
        <w:t>&lt;Article&gt;</w:t>
      </w:r>
      <w:r w:rsidRPr="00357852">
        <w:t>1 cikk – 2 a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6B30046" w14:textId="77777777" w:rsidTr="00BF7AFB">
        <w:trPr>
          <w:trHeight w:hRule="exact" w:val="240"/>
          <w:jc w:val="center"/>
        </w:trPr>
        <w:tc>
          <w:tcPr>
            <w:tcW w:w="9752" w:type="dxa"/>
            <w:gridSpan w:val="2"/>
          </w:tcPr>
          <w:p w14:paraId="4B048018" w14:textId="77777777" w:rsidR="009760F5" w:rsidRPr="00357852" w:rsidRDefault="009760F5" w:rsidP="00BF7AFB"/>
        </w:tc>
      </w:tr>
      <w:tr w:rsidR="00215CFA" w:rsidRPr="00357852" w14:paraId="28AB4EC6" w14:textId="77777777" w:rsidTr="00BF7AFB">
        <w:trPr>
          <w:trHeight w:val="240"/>
          <w:jc w:val="center"/>
        </w:trPr>
        <w:tc>
          <w:tcPr>
            <w:tcW w:w="4876" w:type="dxa"/>
          </w:tcPr>
          <w:p w14:paraId="1C1E3D6C" w14:textId="77777777" w:rsidR="009760F5" w:rsidRPr="00357852" w:rsidRDefault="009760F5" w:rsidP="00BF7AFB">
            <w:pPr>
              <w:pStyle w:val="AmColumnHeading"/>
            </w:pPr>
            <w:r w:rsidRPr="00357852">
              <w:t>A Bizottság által javasolt szöveg</w:t>
            </w:r>
          </w:p>
        </w:tc>
        <w:tc>
          <w:tcPr>
            <w:tcW w:w="4876" w:type="dxa"/>
          </w:tcPr>
          <w:p w14:paraId="4F27105B" w14:textId="77777777" w:rsidR="009760F5" w:rsidRPr="00357852" w:rsidRDefault="009760F5" w:rsidP="00BF7AFB">
            <w:pPr>
              <w:pStyle w:val="AmColumnHeading"/>
            </w:pPr>
            <w:r w:rsidRPr="00357852">
              <w:t>Módosítás</w:t>
            </w:r>
          </w:p>
        </w:tc>
      </w:tr>
      <w:tr w:rsidR="00215CFA" w:rsidRPr="00357852" w14:paraId="719F4129" w14:textId="77777777" w:rsidTr="00BF7AFB">
        <w:trPr>
          <w:jc w:val="center"/>
        </w:trPr>
        <w:tc>
          <w:tcPr>
            <w:tcW w:w="4876" w:type="dxa"/>
          </w:tcPr>
          <w:p w14:paraId="4EF9C1FE" w14:textId="77777777" w:rsidR="009760F5" w:rsidRPr="00357852" w:rsidRDefault="009760F5" w:rsidP="00BF7AFB">
            <w:pPr>
              <w:pStyle w:val="Normal6a"/>
            </w:pPr>
          </w:p>
        </w:tc>
        <w:tc>
          <w:tcPr>
            <w:tcW w:w="4876" w:type="dxa"/>
          </w:tcPr>
          <w:p w14:paraId="5E9412BA" w14:textId="77777777" w:rsidR="009760F5" w:rsidRPr="00357852" w:rsidRDefault="009760F5" w:rsidP="00BF7AFB">
            <w:pPr>
              <w:pStyle w:val="Normal6a"/>
            </w:pPr>
            <w:r w:rsidRPr="00357852">
              <w:rPr>
                <w:b/>
                <w:i/>
              </w:rPr>
              <w:t>(2a)</w:t>
            </w:r>
            <w:r w:rsidRPr="00357852">
              <w:tab/>
            </w:r>
            <w:r w:rsidRPr="00357852">
              <w:rPr>
                <w:b/>
                <w:i/>
              </w:rPr>
              <w:t>E rendelet nem alkalmazandó, ha a Bizottság vagy a Tanács olyan határozatot hozott, amelyben megállapítja, hogy egy harmadik ország hibrid hadviselést folytat az Unió ellen azáltal, hogy a migrációt fegyverként használja valamely tagállam vagy az Unió destabilizálása érdekében.</w:t>
            </w:r>
          </w:p>
        </w:tc>
      </w:tr>
    </w:tbl>
    <w:p w14:paraId="0593A8B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CBB9699" w14:textId="77777777" w:rsidR="009760F5" w:rsidRPr="00357852" w:rsidRDefault="009760F5" w:rsidP="009760F5">
      <w:r w:rsidRPr="00534DA7">
        <w:rPr>
          <w:rStyle w:val="HideTWBExt"/>
        </w:rPr>
        <w:t>&lt;/Amend&gt;</w:t>
      </w:r>
    </w:p>
    <w:p w14:paraId="3DFD687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431</w:t>
      </w:r>
      <w:r w:rsidRPr="00534DA7">
        <w:rPr>
          <w:rStyle w:val="HideTWBExt"/>
          <w:b w:val="0"/>
        </w:rPr>
        <w:t>&lt;/NumAm&gt;</w:t>
      </w:r>
    </w:p>
    <w:p w14:paraId="3D9EA4A8"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0A1F96AE" w14:textId="77777777" w:rsidR="009760F5" w:rsidRPr="00357852" w:rsidRDefault="009760F5" w:rsidP="009760F5">
      <w:pPr>
        <w:pStyle w:val="NormalBold"/>
      </w:pPr>
      <w:r w:rsidRPr="00534DA7">
        <w:rPr>
          <w:rStyle w:val="HideTWBExt"/>
          <w:b w:val="0"/>
        </w:rPr>
        <w:t>&lt;/RepeatBlock-By&gt;</w:t>
      </w:r>
    </w:p>
    <w:p w14:paraId="78E435E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5F59F16" w14:textId="77777777" w:rsidR="009760F5" w:rsidRPr="00357852" w:rsidRDefault="009760F5" w:rsidP="009760F5">
      <w:pPr>
        <w:pStyle w:val="NormalBold"/>
      </w:pPr>
      <w:r w:rsidRPr="00534DA7">
        <w:rPr>
          <w:rStyle w:val="HideTWBExt"/>
          <w:b w:val="0"/>
        </w:rPr>
        <w:t>&lt;Article&gt;</w:t>
      </w:r>
      <w:r w:rsidRPr="00357852">
        <w:t>1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BA53AF6" w14:textId="77777777" w:rsidTr="00BF7AFB">
        <w:trPr>
          <w:trHeight w:hRule="exact" w:val="240"/>
          <w:jc w:val="center"/>
        </w:trPr>
        <w:tc>
          <w:tcPr>
            <w:tcW w:w="9752" w:type="dxa"/>
            <w:gridSpan w:val="2"/>
          </w:tcPr>
          <w:p w14:paraId="1AE4EEAE" w14:textId="77777777" w:rsidR="009760F5" w:rsidRPr="00357852" w:rsidRDefault="009760F5" w:rsidP="00BF7AFB"/>
        </w:tc>
      </w:tr>
      <w:tr w:rsidR="00215CFA" w:rsidRPr="00357852" w14:paraId="3105B686" w14:textId="77777777" w:rsidTr="00BF7AFB">
        <w:trPr>
          <w:trHeight w:val="240"/>
          <w:jc w:val="center"/>
        </w:trPr>
        <w:tc>
          <w:tcPr>
            <w:tcW w:w="4876" w:type="dxa"/>
          </w:tcPr>
          <w:p w14:paraId="6CD3E095" w14:textId="77777777" w:rsidR="009760F5" w:rsidRPr="00357852" w:rsidRDefault="009760F5" w:rsidP="00BF7AFB">
            <w:pPr>
              <w:pStyle w:val="AmColumnHeading"/>
            </w:pPr>
            <w:r w:rsidRPr="00357852">
              <w:t>A Bizottság által javasolt szöveg</w:t>
            </w:r>
          </w:p>
        </w:tc>
        <w:tc>
          <w:tcPr>
            <w:tcW w:w="4876" w:type="dxa"/>
          </w:tcPr>
          <w:p w14:paraId="175B9F94" w14:textId="77777777" w:rsidR="009760F5" w:rsidRPr="00357852" w:rsidRDefault="009760F5" w:rsidP="00BF7AFB">
            <w:pPr>
              <w:pStyle w:val="AmColumnHeading"/>
            </w:pPr>
            <w:r w:rsidRPr="00357852">
              <w:t>Módosítás</w:t>
            </w:r>
          </w:p>
        </w:tc>
      </w:tr>
      <w:tr w:rsidR="00215CFA" w:rsidRPr="00357852" w14:paraId="1F70524A" w14:textId="77777777" w:rsidTr="00BF7AFB">
        <w:trPr>
          <w:jc w:val="center"/>
        </w:trPr>
        <w:tc>
          <w:tcPr>
            <w:tcW w:w="4876" w:type="dxa"/>
          </w:tcPr>
          <w:p w14:paraId="433810A4" w14:textId="77777777" w:rsidR="009760F5" w:rsidRPr="00357852" w:rsidRDefault="009760F5" w:rsidP="00BF7AFB">
            <w:pPr>
              <w:pStyle w:val="Normal6a"/>
            </w:pPr>
          </w:p>
        </w:tc>
        <w:tc>
          <w:tcPr>
            <w:tcW w:w="4876" w:type="dxa"/>
          </w:tcPr>
          <w:p w14:paraId="58E334E0" w14:textId="77777777" w:rsidR="009760F5" w:rsidRPr="00357852" w:rsidRDefault="009760F5" w:rsidP="00BF7AFB">
            <w:pPr>
              <w:pStyle w:val="NormalBoldItalicCenter6a"/>
            </w:pPr>
            <w:r w:rsidRPr="00357852">
              <w:t>1a. cikk</w:t>
            </w:r>
          </w:p>
        </w:tc>
      </w:tr>
      <w:tr w:rsidR="00215CFA" w:rsidRPr="00357852" w14:paraId="16CF97FE" w14:textId="77777777" w:rsidTr="00BF7AFB">
        <w:trPr>
          <w:jc w:val="center"/>
        </w:trPr>
        <w:tc>
          <w:tcPr>
            <w:tcW w:w="4876" w:type="dxa"/>
          </w:tcPr>
          <w:p w14:paraId="33119D5A" w14:textId="77777777" w:rsidR="009760F5" w:rsidRPr="00357852" w:rsidRDefault="009760F5" w:rsidP="00BF7AFB">
            <w:pPr>
              <w:pStyle w:val="Normal6a"/>
            </w:pPr>
          </w:p>
        </w:tc>
        <w:tc>
          <w:tcPr>
            <w:tcW w:w="4876" w:type="dxa"/>
          </w:tcPr>
          <w:p w14:paraId="45CE4F93" w14:textId="77777777" w:rsidR="009760F5" w:rsidRPr="00357852" w:rsidRDefault="009760F5" w:rsidP="00BF7AFB">
            <w:pPr>
              <w:pStyle w:val="NormalBoldItalicCenter6a"/>
            </w:pPr>
            <w:r w:rsidRPr="00357852">
              <w:t>Fogalommeghatározások</w:t>
            </w:r>
          </w:p>
        </w:tc>
      </w:tr>
      <w:tr w:rsidR="00215CFA" w:rsidRPr="00357852" w14:paraId="300D3AF3" w14:textId="77777777" w:rsidTr="00BF7AFB">
        <w:trPr>
          <w:jc w:val="center"/>
        </w:trPr>
        <w:tc>
          <w:tcPr>
            <w:tcW w:w="4876" w:type="dxa"/>
          </w:tcPr>
          <w:p w14:paraId="350699BB" w14:textId="77777777" w:rsidR="009760F5" w:rsidRPr="00357852" w:rsidRDefault="009760F5" w:rsidP="00BF7AFB">
            <w:pPr>
              <w:pStyle w:val="Normal6a"/>
            </w:pPr>
          </w:p>
        </w:tc>
        <w:tc>
          <w:tcPr>
            <w:tcW w:w="4876" w:type="dxa"/>
          </w:tcPr>
          <w:p w14:paraId="59446616" w14:textId="77777777" w:rsidR="009760F5" w:rsidRPr="00357852" w:rsidRDefault="009760F5" w:rsidP="00BF7AFB">
            <w:pPr>
              <w:pStyle w:val="Normal6a"/>
            </w:pPr>
            <w:r w:rsidRPr="00357852">
              <w:rPr>
                <w:b/>
                <w:i/>
              </w:rPr>
              <w:t>E rendelet alkalmazásában a következő fogalommeghatározásokat kell alkalmazni:</w:t>
            </w:r>
          </w:p>
        </w:tc>
      </w:tr>
      <w:tr w:rsidR="00215CFA" w:rsidRPr="00357852" w14:paraId="04CE6A07" w14:textId="77777777" w:rsidTr="00BF7AFB">
        <w:trPr>
          <w:jc w:val="center"/>
        </w:trPr>
        <w:tc>
          <w:tcPr>
            <w:tcW w:w="4876" w:type="dxa"/>
          </w:tcPr>
          <w:p w14:paraId="069B57C5" w14:textId="77777777" w:rsidR="009760F5" w:rsidRPr="00357852" w:rsidRDefault="009760F5" w:rsidP="00BF7AFB">
            <w:pPr>
              <w:pStyle w:val="Normal6a"/>
            </w:pPr>
          </w:p>
        </w:tc>
        <w:tc>
          <w:tcPr>
            <w:tcW w:w="4876" w:type="dxa"/>
          </w:tcPr>
          <w:p w14:paraId="1082CBBA" w14:textId="77777777" w:rsidR="009760F5" w:rsidRPr="00357852" w:rsidRDefault="009760F5" w:rsidP="00BF7AFB">
            <w:pPr>
              <w:pStyle w:val="Normal6a"/>
            </w:pPr>
            <w:r w:rsidRPr="00357852">
              <w:rPr>
                <w:b/>
                <w:i/>
              </w:rPr>
              <w:t>a) „szükséghelyzet”: olyan rendkívüli helyzet, amelyet harmadik országbeli állampolgároknak vagy hontalan személyeknek az érintett tagállam népességéhez, GDP-jéhez és befogadóképességéhez viszonyítva olyan mértékű hirtelen érkezése jellemez, amely hatását tekintve széles körű és súlyos humanitárius, társadalmi vagy gazdasági következményekkel jár egy vagy több tagállamban. A szükséghelyzet olyan jellegű, amely a tagállam menekültügyi, befogadási, integrációs vagy gyermekvédelmi rendszerét működésképtelenné teszi, valamint lehetetlenné teszi a közös európai menekültügyi rendszer működését.</w:t>
            </w:r>
          </w:p>
        </w:tc>
      </w:tr>
      <w:tr w:rsidR="00215CFA" w:rsidRPr="00357852" w14:paraId="6D9676CB" w14:textId="77777777" w:rsidTr="00BF7AFB">
        <w:trPr>
          <w:jc w:val="center"/>
        </w:trPr>
        <w:tc>
          <w:tcPr>
            <w:tcW w:w="4876" w:type="dxa"/>
          </w:tcPr>
          <w:p w14:paraId="7DC63EA5" w14:textId="77777777" w:rsidR="009760F5" w:rsidRPr="00357852" w:rsidRDefault="009760F5" w:rsidP="00BF7AFB">
            <w:pPr>
              <w:pStyle w:val="Normal6a"/>
            </w:pPr>
          </w:p>
        </w:tc>
        <w:tc>
          <w:tcPr>
            <w:tcW w:w="4876" w:type="dxa"/>
          </w:tcPr>
          <w:p w14:paraId="395E314F" w14:textId="77777777" w:rsidR="009760F5" w:rsidRPr="00357852" w:rsidRDefault="009760F5" w:rsidP="00BF7AFB">
            <w:pPr>
              <w:pStyle w:val="Normal6a"/>
            </w:pPr>
            <w:r w:rsidRPr="00357852">
              <w:rPr>
                <w:b/>
                <w:i/>
              </w:rPr>
              <w:t>b) „prima facie nemzetközi védelem”: a menekültstátusznak az (EU) XXX/XXX rendelettel [kvalifikációs rendelet] összhangban, a származási országban vagy a korábbi szokásos tartózkodási hely szerinti országban vagy annak egy adott részében, illetve a kérelmezők egy meghatározott csoportja tekintetében uralkodó nyilvánvaló, objektív körülmények alapján történő, valamely tagállam általi elismerése. A prima facie védelmi jogállással rendelkezőket kiszolgáltatott helyzetben lévő személyeknek kell tekinteni;</w:t>
            </w:r>
          </w:p>
        </w:tc>
      </w:tr>
      <w:tr w:rsidR="00215CFA" w:rsidRPr="00357852" w14:paraId="541B4D0C" w14:textId="77777777" w:rsidTr="00BF7AFB">
        <w:trPr>
          <w:jc w:val="center"/>
        </w:trPr>
        <w:tc>
          <w:tcPr>
            <w:tcW w:w="4876" w:type="dxa"/>
          </w:tcPr>
          <w:p w14:paraId="40583472" w14:textId="77777777" w:rsidR="009760F5" w:rsidRPr="00357852" w:rsidRDefault="009760F5" w:rsidP="00BF7AFB">
            <w:pPr>
              <w:pStyle w:val="Normal6a"/>
            </w:pPr>
          </w:p>
        </w:tc>
        <w:tc>
          <w:tcPr>
            <w:tcW w:w="4876" w:type="dxa"/>
          </w:tcPr>
          <w:p w14:paraId="12E0C612" w14:textId="77777777" w:rsidR="009760F5" w:rsidRPr="00357852" w:rsidRDefault="009760F5" w:rsidP="00BF7AFB">
            <w:pPr>
              <w:pStyle w:val="Normal6a"/>
            </w:pPr>
            <w:r w:rsidRPr="00357852">
              <w:rPr>
                <w:b/>
                <w:i/>
              </w:rPr>
              <w:t>c) „azonnali védelem”: kivételes jellegű eljárás, amelynek célja az e cikk [a) pontjában] említett szükséghelyzet esetén azonnali és átmeneti védelem biztosítása az olyan nemzetközi védelmet kérelmező személyeknek, akik nem jogosultak prima facie nemzetközi védelemre és nagyfokú veszélynek vannak kitéve, különösen azok, akik fegyveres konfliktus, illetve helyi vagy megkülönböztetés nélküli erőszak által sújtott területekről menekülnek, olyan kérelmezők, akik emberi jogaik rendszeres vagy általános megsértése komoly kockázatának vannak kitéve, illetve ennek áldozatai, olyan kérelmezők, akik az életkörülmények jelentős romlásához vezető környezeti katasztrófa elől menekülnek, illetve olyan elutasított menedékkérők, akik nem tudnak biztonságosan visszatérni származási országukba vagy korábbi szokásos tartózkodási helyükre.</w:t>
            </w:r>
          </w:p>
        </w:tc>
      </w:tr>
    </w:tbl>
    <w:p w14:paraId="36679B2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FB8002F" w14:textId="77777777" w:rsidR="009760F5" w:rsidRPr="00357852" w:rsidRDefault="009760F5" w:rsidP="009760F5">
      <w:pPr>
        <w:pStyle w:val="AmJustTitle"/>
      </w:pPr>
      <w:r w:rsidRPr="00534DA7">
        <w:rPr>
          <w:rStyle w:val="HideTWBExt"/>
          <w:i w:val="0"/>
        </w:rPr>
        <w:t>&lt;TitreJust&gt;</w:t>
      </w:r>
      <w:r w:rsidRPr="00357852">
        <w:t>Indokolás</w:t>
      </w:r>
      <w:r w:rsidRPr="00534DA7">
        <w:rPr>
          <w:rStyle w:val="HideTWBExt"/>
          <w:i w:val="0"/>
        </w:rPr>
        <w:t>&lt;/TitreJust&gt;</w:t>
      </w:r>
    </w:p>
    <w:p w14:paraId="10EBDCD3" w14:textId="77777777" w:rsidR="009760F5" w:rsidRPr="00357852" w:rsidRDefault="009760F5" w:rsidP="009760F5">
      <w:pPr>
        <w:pStyle w:val="AmJustText"/>
      </w:pPr>
      <w:r w:rsidRPr="00357852">
        <w:t>Az árnyékelőadó úgy véli, hogy a szükséghelyzetet meghatározó gazdasági tényezők mellett a humanitárius és szociális tényezőket (például a túlzsúfolt táborokat és a méltatlan befogadási feltételeket) is figyelembe kell venni.</w:t>
      </w:r>
    </w:p>
    <w:p w14:paraId="438344A6" w14:textId="77777777" w:rsidR="009760F5" w:rsidRPr="00357852" w:rsidRDefault="009760F5" w:rsidP="009760F5">
      <w:r w:rsidRPr="00534DA7">
        <w:rPr>
          <w:rStyle w:val="HideTWBExt"/>
        </w:rPr>
        <w:t>&lt;/Amend&gt;</w:t>
      </w:r>
    </w:p>
    <w:p w14:paraId="09F8130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432</w:t>
      </w:r>
      <w:r w:rsidRPr="00534DA7">
        <w:rPr>
          <w:rStyle w:val="HideTWBExt"/>
          <w:b w:val="0"/>
        </w:rPr>
        <w:t>&lt;/NumAm&gt;</w:t>
      </w:r>
    </w:p>
    <w:p w14:paraId="0CFE9A22"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Olivier Chastel, Moritz Körner</w:t>
      </w:r>
      <w:r w:rsidRPr="00534DA7">
        <w:rPr>
          <w:rStyle w:val="HideTWBExt"/>
          <w:b w:val="0"/>
        </w:rPr>
        <w:t>&lt;/Members&gt;</w:t>
      </w:r>
    </w:p>
    <w:p w14:paraId="1E6BD2BC" w14:textId="77777777" w:rsidR="009760F5" w:rsidRPr="00357852" w:rsidRDefault="009760F5" w:rsidP="009760F5">
      <w:pPr>
        <w:pStyle w:val="NormalBold"/>
      </w:pPr>
      <w:r w:rsidRPr="00534DA7">
        <w:rPr>
          <w:rStyle w:val="HideTWBExt"/>
          <w:b w:val="0"/>
        </w:rPr>
        <w:t>&lt;/RepeatBlock-By&gt;</w:t>
      </w:r>
    </w:p>
    <w:p w14:paraId="29803B9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77B83D3" w14:textId="77777777" w:rsidR="009760F5" w:rsidRPr="00357852" w:rsidRDefault="009760F5" w:rsidP="009760F5">
      <w:pPr>
        <w:pStyle w:val="NormalBold"/>
      </w:pPr>
      <w:r w:rsidRPr="00534DA7">
        <w:rPr>
          <w:rStyle w:val="HideTWBExt"/>
          <w:b w:val="0"/>
        </w:rPr>
        <w:t>&lt;Article&gt;</w:t>
      </w:r>
      <w:r w:rsidRPr="00357852">
        <w:t>1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D754CBB" w14:textId="77777777" w:rsidTr="00BF7AFB">
        <w:trPr>
          <w:trHeight w:hRule="exact" w:val="240"/>
          <w:jc w:val="center"/>
        </w:trPr>
        <w:tc>
          <w:tcPr>
            <w:tcW w:w="9752" w:type="dxa"/>
            <w:gridSpan w:val="2"/>
          </w:tcPr>
          <w:p w14:paraId="187CF951" w14:textId="77777777" w:rsidR="009760F5" w:rsidRPr="00357852" w:rsidRDefault="009760F5" w:rsidP="00BF7AFB"/>
        </w:tc>
      </w:tr>
      <w:tr w:rsidR="00215CFA" w:rsidRPr="00357852" w14:paraId="4470A158" w14:textId="77777777" w:rsidTr="00BF7AFB">
        <w:trPr>
          <w:trHeight w:val="240"/>
          <w:jc w:val="center"/>
        </w:trPr>
        <w:tc>
          <w:tcPr>
            <w:tcW w:w="4876" w:type="dxa"/>
          </w:tcPr>
          <w:p w14:paraId="680D4D2A" w14:textId="77777777" w:rsidR="009760F5" w:rsidRPr="00357852" w:rsidRDefault="009760F5" w:rsidP="00BF7AFB">
            <w:pPr>
              <w:pStyle w:val="AmColumnHeading"/>
            </w:pPr>
            <w:r w:rsidRPr="00357852">
              <w:t>A Bizottság által javasolt szöveg</w:t>
            </w:r>
          </w:p>
        </w:tc>
        <w:tc>
          <w:tcPr>
            <w:tcW w:w="4876" w:type="dxa"/>
          </w:tcPr>
          <w:p w14:paraId="61563D0A" w14:textId="77777777" w:rsidR="009760F5" w:rsidRPr="00357852" w:rsidRDefault="009760F5" w:rsidP="00BF7AFB">
            <w:pPr>
              <w:pStyle w:val="AmColumnHeading"/>
            </w:pPr>
            <w:r w:rsidRPr="00357852">
              <w:t>Módosítás</w:t>
            </w:r>
          </w:p>
        </w:tc>
      </w:tr>
      <w:tr w:rsidR="00215CFA" w:rsidRPr="00357852" w14:paraId="16DA6382" w14:textId="77777777" w:rsidTr="00BF7AFB">
        <w:trPr>
          <w:jc w:val="center"/>
        </w:trPr>
        <w:tc>
          <w:tcPr>
            <w:tcW w:w="4876" w:type="dxa"/>
          </w:tcPr>
          <w:p w14:paraId="2FEA7859" w14:textId="77777777" w:rsidR="009760F5" w:rsidRPr="00357852" w:rsidRDefault="009760F5" w:rsidP="00BF7AFB">
            <w:pPr>
              <w:pStyle w:val="Normal6a"/>
            </w:pPr>
          </w:p>
        </w:tc>
        <w:tc>
          <w:tcPr>
            <w:tcW w:w="4876" w:type="dxa"/>
          </w:tcPr>
          <w:p w14:paraId="5117BDD5" w14:textId="77777777" w:rsidR="009760F5" w:rsidRPr="00357852" w:rsidRDefault="009760F5" w:rsidP="00BF7AFB">
            <w:pPr>
              <w:pStyle w:val="NormalBoldItalicCenter6a"/>
            </w:pPr>
            <w:r w:rsidRPr="00357852">
              <w:t>1a. cikk</w:t>
            </w:r>
          </w:p>
        </w:tc>
      </w:tr>
      <w:tr w:rsidR="00215CFA" w:rsidRPr="00357852" w14:paraId="0F1455B4" w14:textId="77777777" w:rsidTr="00BF7AFB">
        <w:trPr>
          <w:jc w:val="center"/>
        </w:trPr>
        <w:tc>
          <w:tcPr>
            <w:tcW w:w="4876" w:type="dxa"/>
          </w:tcPr>
          <w:p w14:paraId="53281E82" w14:textId="77777777" w:rsidR="009760F5" w:rsidRPr="00357852" w:rsidRDefault="009760F5" w:rsidP="00BF7AFB">
            <w:pPr>
              <w:pStyle w:val="Normal6a"/>
            </w:pPr>
          </w:p>
        </w:tc>
        <w:tc>
          <w:tcPr>
            <w:tcW w:w="4876" w:type="dxa"/>
          </w:tcPr>
          <w:p w14:paraId="4527487A" w14:textId="77777777" w:rsidR="009760F5" w:rsidRPr="00357852" w:rsidRDefault="009760F5" w:rsidP="00BF7AFB">
            <w:pPr>
              <w:pStyle w:val="NormalBoldItalicCenter6a"/>
            </w:pPr>
            <w:r w:rsidRPr="00357852">
              <w:t>A minimális válságkezelési kapacitás éves meghatározása</w:t>
            </w:r>
          </w:p>
        </w:tc>
      </w:tr>
      <w:tr w:rsidR="00215CFA" w:rsidRPr="00357852" w14:paraId="0335F5A2" w14:textId="77777777" w:rsidTr="00BF7AFB">
        <w:trPr>
          <w:jc w:val="center"/>
        </w:trPr>
        <w:tc>
          <w:tcPr>
            <w:tcW w:w="4876" w:type="dxa"/>
          </w:tcPr>
          <w:p w14:paraId="1A2884A7" w14:textId="77777777" w:rsidR="009760F5" w:rsidRPr="00357852" w:rsidRDefault="009760F5" w:rsidP="00BF7AFB">
            <w:pPr>
              <w:pStyle w:val="Normal6a"/>
            </w:pPr>
          </w:p>
        </w:tc>
        <w:tc>
          <w:tcPr>
            <w:tcW w:w="4876" w:type="dxa"/>
          </w:tcPr>
          <w:p w14:paraId="1F75BF3B" w14:textId="77777777" w:rsidR="009760F5" w:rsidRPr="00357852" w:rsidRDefault="009760F5" w:rsidP="00BF7AFB">
            <w:pPr>
              <w:pStyle w:val="Normal6a"/>
            </w:pPr>
            <w:r w:rsidRPr="00357852">
              <w:rPr>
                <w:b/>
                <w:i/>
              </w:rPr>
              <w:t>(1) Annak megállapítása érdekében, hogy mi minősül az 1. cikk (2) bekezdésének a) pontjában említett, bizonyíthatóan jól felkészült menekültügyi, befogadási vagy visszatérési rendszernek, a Bizottság végrehajtási jogi aktus útján évente meghatározza a tagállamok minimális válságkezelési kapacitását.</w:t>
            </w:r>
          </w:p>
        </w:tc>
      </w:tr>
      <w:tr w:rsidR="00215CFA" w:rsidRPr="00357852" w14:paraId="5ED8450A" w14:textId="77777777" w:rsidTr="00BF7AFB">
        <w:trPr>
          <w:jc w:val="center"/>
        </w:trPr>
        <w:tc>
          <w:tcPr>
            <w:tcW w:w="4876" w:type="dxa"/>
          </w:tcPr>
          <w:p w14:paraId="481CE7FF" w14:textId="77777777" w:rsidR="009760F5" w:rsidRPr="00357852" w:rsidRDefault="009760F5" w:rsidP="00BF7AFB">
            <w:pPr>
              <w:pStyle w:val="Normal6a"/>
            </w:pPr>
          </w:p>
        </w:tc>
        <w:tc>
          <w:tcPr>
            <w:tcW w:w="4876" w:type="dxa"/>
          </w:tcPr>
          <w:p w14:paraId="17FCF88F" w14:textId="77777777" w:rsidR="009760F5" w:rsidRPr="00357852" w:rsidRDefault="009760F5" w:rsidP="00BF7AFB">
            <w:pPr>
              <w:pStyle w:val="Normal6a"/>
            </w:pPr>
            <w:r w:rsidRPr="00357852">
              <w:rPr>
                <w:b/>
                <w:i/>
              </w:rPr>
              <w:t>A Bizottság ezt az (EU) XXX/XXX rendelet [a menekültügy és a migráció kezeléséről szóló rendelet] 6. cikkének (4) bekezdésében említett migrációkezelési jelentés elfogadásakor teszi meg.</w:t>
            </w:r>
          </w:p>
        </w:tc>
      </w:tr>
      <w:tr w:rsidR="00215CFA" w:rsidRPr="00357852" w14:paraId="0D4F1229" w14:textId="77777777" w:rsidTr="00BF7AFB">
        <w:trPr>
          <w:jc w:val="center"/>
        </w:trPr>
        <w:tc>
          <w:tcPr>
            <w:tcW w:w="4876" w:type="dxa"/>
          </w:tcPr>
          <w:p w14:paraId="29DD683A" w14:textId="77777777" w:rsidR="009760F5" w:rsidRPr="00357852" w:rsidRDefault="009760F5" w:rsidP="00BF7AFB">
            <w:pPr>
              <w:pStyle w:val="Normal6a"/>
            </w:pPr>
          </w:p>
        </w:tc>
        <w:tc>
          <w:tcPr>
            <w:tcW w:w="4876" w:type="dxa"/>
          </w:tcPr>
          <w:p w14:paraId="2DF43983" w14:textId="77777777" w:rsidR="009760F5" w:rsidRPr="00357852" w:rsidRDefault="009760F5" w:rsidP="00BF7AFB">
            <w:pPr>
              <w:pStyle w:val="Normal6a"/>
            </w:pPr>
            <w:r w:rsidRPr="00357852">
              <w:rPr>
                <w:b/>
                <w:i/>
              </w:rPr>
              <w:t>(2) Az egyes tagállamok minimális válságkezelési kapacitásának meghatározásakor a Bizottság az (EU) XXX/XXX rendelet [a menekültügy és a migráció kezeléséről szóló rendelet] 6. cikkének (2) bekezdésében felsorolt elemek alapján végez értékelést.</w:t>
            </w:r>
          </w:p>
        </w:tc>
      </w:tr>
    </w:tbl>
    <w:p w14:paraId="2D7871E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0B5AD6B" w14:textId="77777777" w:rsidR="009760F5" w:rsidRPr="00357852" w:rsidRDefault="009760F5" w:rsidP="009760F5">
      <w:r w:rsidRPr="00534DA7">
        <w:rPr>
          <w:rStyle w:val="HideTWBExt"/>
        </w:rPr>
        <w:t>&lt;/Amend&gt;</w:t>
      </w:r>
    </w:p>
    <w:p w14:paraId="0182F7F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433</w:t>
      </w:r>
      <w:r w:rsidRPr="00534DA7">
        <w:rPr>
          <w:rStyle w:val="HideTWBExt"/>
          <w:b w:val="0"/>
        </w:rPr>
        <w:t>&lt;/NumAm&gt;</w:t>
      </w:r>
    </w:p>
    <w:p w14:paraId="186FB3FF"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1058FB62" w14:textId="77777777" w:rsidR="009760F5" w:rsidRPr="00357852" w:rsidRDefault="009760F5" w:rsidP="009760F5">
      <w:pPr>
        <w:pStyle w:val="NormalBold"/>
      </w:pPr>
      <w:r w:rsidRPr="00534DA7">
        <w:rPr>
          <w:rStyle w:val="HideTWBExt"/>
          <w:b w:val="0"/>
        </w:rPr>
        <w:t>&lt;/RepeatBlock-By&gt;</w:t>
      </w:r>
    </w:p>
    <w:p w14:paraId="40B090F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0B72CD0" w14:textId="77777777" w:rsidR="009760F5" w:rsidRPr="00357852" w:rsidRDefault="009760F5" w:rsidP="009760F5">
      <w:pPr>
        <w:pStyle w:val="NormalBold"/>
      </w:pPr>
      <w:r w:rsidRPr="00534DA7">
        <w:rPr>
          <w:rStyle w:val="HideTWBExt"/>
          <w:b w:val="0"/>
        </w:rPr>
        <w:t>&lt;Article&gt;</w:t>
      </w:r>
      <w:r w:rsidRPr="00357852">
        <w:t>1 b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267BB1D" w14:textId="77777777" w:rsidTr="00BF7AFB">
        <w:trPr>
          <w:trHeight w:hRule="exact" w:val="240"/>
          <w:jc w:val="center"/>
        </w:trPr>
        <w:tc>
          <w:tcPr>
            <w:tcW w:w="9752" w:type="dxa"/>
            <w:gridSpan w:val="2"/>
          </w:tcPr>
          <w:p w14:paraId="1E3F0321" w14:textId="77777777" w:rsidR="009760F5" w:rsidRPr="00357852" w:rsidRDefault="009760F5" w:rsidP="00BF7AFB"/>
        </w:tc>
      </w:tr>
      <w:tr w:rsidR="00215CFA" w:rsidRPr="00357852" w14:paraId="4C283E46" w14:textId="77777777" w:rsidTr="00BF7AFB">
        <w:trPr>
          <w:trHeight w:val="240"/>
          <w:jc w:val="center"/>
        </w:trPr>
        <w:tc>
          <w:tcPr>
            <w:tcW w:w="4876" w:type="dxa"/>
          </w:tcPr>
          <w:p w14:paraId="1082353C" w14:textId="77777777" w:rsidR="009760F5" w:rsidRPr="00357852" w:rsidRDefault="009760F5" w:rsidP="00BF7AFB">
            <w:pPr>
              <w:pStyle w:val="AmColumnHeading"/>
            </w:pPr>
            <w:r w:rsidRPr="00357852">
              <w:t>A Bizottság által javasolt szöveg</w:t>
            </w:r>
          </w:p>
        </w:tc>
        <w:tc>
          <w:tcPr>
            <w:tcW w:w="4876" w:type="dxa"/>
          </w:tcPr>
          <w:p w14:paraId="6E40EF46" w14:textId="77777777" w:rsidR="009760F5" w:rsidRPr="00357852" w:rsidRDefault="009760F5" w:rsidP="00BF7AFB">
            <w:pPr>
              <w:pStyle w:val="AmColumnHeading"/>
            </w:pPr>
            <w:r w:rsidRPr="00357852">
              <w:t>Módosítás</w:t>
            </w:r>
          </w:p>
        </w:tc>
      </w:tr>
      <w:tr w:rsidR="00215CFA" w:rsidRPr="00357852" w14:paraId="13FF70DF" w14:textId="77777777" w:rsidTr="00BF7AFB">
        <w:trPr>
          <w:jc w:val="center"/>
        </w:trPr>
        <w:tc>
          <w:tcPr>
            <w:tcW w:w="4876" w:type="dxa"/>
          </w:tcPr>
          <w:p w14:paraId="3EE9E85C" w14:textId="77777777" w:rsidR="009760F5" w:rsidRPr="00357852" w:rsidRDefault="009760F5" w:rsidP="00BF7AFB">
            <w:pPr>
              <w:pStyle w:val="Normal6a"/>
            </w:pPr>
          </w:p>
        </w:tc>
        <w:tc>
          <w:tcPr>
            <w:tcW w:w="4876" w:type="dxa"/>
          </w:tcPr>
          <w:p w14:paraId="2E83DE99" w14:textId="77777777" w:rsidR="009760F5" w:rsidRPr="00357852" w:rsidRDefault="009760F5" w:rsidP="00BF7AFB">
            <w:pPr>
              <w:pStyle w:val="NormalBoldItalicCenter6a"/>
            </w:pPr>
            <w:r w:rsidRPr="00357852">
              <w:t>1b. cikk</w:t>
            </w:r>
          </w:p>
        </w:tc>
      </w:tr>
      <w:tr w:rsidR="00215CFA" w:rsidRPr="00357852" w14:paraId="1F61280A" w14:textId="77777777" w:rsidTr="00BF7AFB">
        <w:trPr>
          <w:jc w:val="center"/>
        </w:trPr>
        <w:tc>
          <w:tcPr>
            <w:tcW w:w="4876" w:type="dxa"/>
          </w:tcPr>
          <w:p w14:paraId="4999D3F5" w14:textId="77777777" w:rsidR="009760F5" w:rsidRPr="00357852" w:rsidRDefault="009760F5" w:rsidP="00BF7AFB">
            <w:pPr>
              <w:pStyle w:val="Normal6a"/>
            </w:pPr>
          </w:p>
        </w:tc>
        <w:tc>
          <w:tcPr>
            <w:tcW w:w="4876" w:type="dxa"/>
          </w:tcPr>
          <w:p w14:paraId="2D6539A5" w14:textId="77777777" w:rsidR="009760F5" w:rsidRPr="00357852" w:rsidRDefault="009760F5" w:rsidP="00BF7AFB">
            <w:pPr>
              <w:pStyle w:val="NormalBoldItalicCenter6a"/>
            </w:pPr>
            <w:r w:rsidRPr="00357852">
              <w:t>Feltételek és eljárási rendelkezések</w:t>
            </w:r>
          </w:p>
        </w:tc>
      </w:tr>
      <w:tr w:rsidR="00215CFA" w:rsidRPr="00357852" w14:paraId="2F82FEE6" w14:textId="77777777" w:rsidTr="00BF7AFB">
        <w:trPr>
          <w:jc w:val="center"/>
        </w:trPr>
        <w:tc>
          <w:tcPr>
            <w:tcW w:w="4876" w:type="dxa"/>
          </w:tcPr>
          <w:p w14:paraId="6D49CAD7" w14:textId="77777777" w:rsidR="009760F5" w:rsidRPr="00357852" w:rsidRDefault="009760F5" w:rsidP="00BF7AFB">
            <w:pPr>
              <w:pStyle w:val="Normal6a"/>
            </w:pPr>
          </w:p>
        </w:tc>
        <w:tc>
          <w:tcPr>
            <w:tcW w:w="4876" w:type="dxa"/>
          </w:tcPr>
          <w:p w14:paraId="42F797AF" w14:textId="77777777" w:rsidR="009760F5" w:rsidRPr="00357852" w:rsidRDefault="009760F5" w:rsidP="00BF7AFB">
            <w:pPr>
              <w:pStyle w:val="Normal6a"/>
            </w:pPr>
            <w:r w:rsidRPr="00357852">
              <w:rPr>
                <w:b/>
                <w:i/>
              </w:rPr>
              <w:t>(1) Amennyiben egy tagállam úgy ítéli meg, hogy válsághelyzetbe került, indokolással ellátott kérelmet nyújt be a Bizottsághoz az e rendeletben meghatározott intézkedések alkalmazása céljából. Ha egy tagállam túllépi minimális válságkezelési kapacitását, a Bizottság javasolhatja a Tanácsnak, hogy nyújtson be ilyen indokolt kérelmet.</w:t>
            </w:r>
          </w:p>
        </w:tc>
      </w:tr>
      <w:tr w:rsidR="00215CFA" w:rsidRPr="00357852" w14:paraId="5CF1A047" w14:textId="77777777" w:rsidTr="00BF7AFB">
        <w:trPr>
          <w:jc w:val="center"/>
        </w:trPr>
        <w:tc>
          <w:tcPr>
            <w:tcW w:w="4876" w:type="dxa"/>
          </w:tcPr>
          <w:p w14:paraId="4F798DBA" w14:textId="77777777" w:rsidR="009760F5" w:rsidRPr="00357852" w:rsidRDefault="009760F5" w:rsidP="00BF7AFB">
            <w:pPr>
              <w:pStyle w:val="Normal6a"/>
            </w:pPr>
          </w:p>
        </w:tc>
        <w:tc>
          <w:tcPr>
            <w:tcW w:w="4876" w:type="dxa"/>
          </w:tcPr>
          <w:p w14:paraId="053F000D" w14:textId="77777777" w:rsidR="009760F5" w:rsidRPr="00357852" w:rsidRDefault="009760F5" w:rsidP="00BF7AFB">
            <w:pPr>
              <w:pStyle w:val="Normal6a"/>
            </w:pPr>
            <w:r w:rsidRPr="00357852">
              <w:rPr>
                <w:b/>
                <w:i/>
              </w:rPr>
              <w:t>(2) Amennyiben a Bizottság az (5) bekezdés szerint elvégzett vizsgálat alapján úgy ítéli meg, hogy a kérelem indokolt, végrehajtási határozat útján meghatározza, hogy az érintett tagállam esetében szükséghelyzet áll fenn.</w:t>
            </w:r>
          </w:p>
        </w:tc>
      </w:tr>
      <w:tr w:rsidR="00215CFA" w:rsidRPr="00357852" w14:paraId="4C399294" w14:textId="77777777" w:rsidTr="00BF7AFB">
        <w:trPr>
          <w:jc w:val="center"/>
        </w:trPr>
        <w:tc>
          <w:tcPr>
            <w:tcW w:w="4876" w:type="dxa"/>
          </w:tcPr>
          <w:p w14:paraId="3C9EAE6B" w14:textId="77777777" w:rsidR="009760F5" w:rsidRPr="00357852" w:rsidRDefault="009760F5" w:rsidP="00BF7AFB">
            <w:pPr>
              <w:pStyle w:val="Normal6a"/>
            </w:pPr>
          </w:p>
        </w:tc>
        <w:tc>
          <w:tcPr>
            <w:tcW w:w="4876" w:type="dxa"/>
          </w:tcPr>
          <w:p w14:paraId="2E96048E" w14:textId="77777777" w:rsidR="009760F5" w:rsidRPr="00357852" w:rsidRDefault="009760F5" w:rsidP="00BF7AFB">
            <w:pPr>
              <w:pStyle w:val="Normal6a"/>
            </w:pPr>
            <w:r w:rsidRPr="00357852">
              <w:rPr>
                <w:b/>
                <w:i/>
              </w:rPr>
              <w:t>(3) A (2) bekezdésben említett határozatot a 2. cikk (4) bekezdésében és a 11. cikkben említett eljárással összhangban a kérelem benyújtásától számított tíz napon belül kell elfogadni.</w:t>
            </w:r>
          </w:p>
        </w:tc>
      </w:tr>
      <w:tr w:rsidR="00215CFA" w:rsidRPr="00357852" w14:paraId="178D6707" w14:textId="77777777" w:rsidTr="00BF7AFB">
        <w:trPr>
          <w:jc w:val="center"/>
        </w:trPr>
        <w:tc>
          <w:tcPr>
            <w:tcW w:w="4876" w:type="dxa"/>
          </w:tcPr>
          <w:p w14:paraId="57B90D2F" w14:textId="77777777" w:rsidR="009760F5" w:rsidRPr="00357852" w:rsidRDefault="009760F5" w:rsidP="00BF7AFB">
            <w:pPr>
              <w:pStyle w:val="Normal6a"/>
            </w:pPr>
          </w:p>
        </w:tc>
        <w:tc>
          <w:tcPr>
            <w:tcW w:w="4876" w:type="dxa"/>
          </w:tcPr>
          <w:p w14:paraId="713BA09C" w14:textId="77777777" w:rsidR="009760F5" w:rsidRPr="00357852" w:rsidRDefault="009760F5" w:rsidP="00BF7AFB">
            <w:pPr>
              <w:pStyle w:val="Normal6a"/>
            </w:pPr>
            <w:r w:rsidRPr="00357852">
              <w:rPr>
                <w:b/>
                <w:i/>
              </w:rPr>
              <w:t>(4) A (2) bekezdésben említett határozatban a Bizottság a következők közül elfogad egy vagy több válságintézkedést:</w:t>
            </w:r>
          </w:p>
        </w:tc>
      </w:tr>
      <w:tr w:rsidR="00215CFA" w:rsidRPr="00357852" w14:paraId="7BF47DCC" w14:textId="77777777" w:rsidTr="00BF7AFB">
        <w:trPr>
          <w:jc w:val="center"/>
        </w:trPr>
        <w:tc>
          <w:tcPr>
            <w:tcW w:w="4876" w:type="dxa"/>
          </w:tcPr>
          <w:p w14:paraId="26B62FD1" w14:textId="77777777" w:rsidR="009760F5" w:rsidRPr="00357852" w:rsidRDefault="009760F5" w:rsidP="00BF7AFB">
            <w:pPr>
              <w:pStyle w:val="Normal6a"/>
            </w:pPr>
          </w:p>
        </w:tc>
        <w:tc>
          <w:tcPr>
            <w:tcW w:w="4876" w:type="dxa"/>
          </w:tcPr>
          <w:p w14:paraId="36552836" w14:textId="77777777" w:rsidR="009760F5" w:rsidRPr="00357852" w:rsidRDefault="009760F5" w:rsidP="00BF7AFB">
            <w:pPr>
              <w:pStyle w:val="Normal6a"/>
            </w:pPr>
            <w:r w:rsidRPr="00357852">
              <w:rPr>
                <w:b/>
                <w:i/>
              </w:rPr>
              <w:t>a) rendelkezik azokról az intézkedésekről, amelyeket az érintett tagállamnak a migráció kezelése és a menekültügy területén meg kell hoznia;</w:t>
            </w:r>
          </w:p>
        </w:tc>
      </w:tr>
      <w:tr w:rsidR="00215CFA" w:rsidRPr="00357852" w14:paraId="17902EB9" w14:textId="77777777" w:rsidTr="00BF7AFB">
        <w:trPr>
          <w:jc w:val="center"/>
        </w:trPr>
        <w:tc>
          <w:tcPr>
            <w:tcW w:w="4876" w:type="dxa"/>
          </w:tcPr>
          <w:p w14:paraId="6D8B07AC" w14:textId="77777777" w:rsidR="009760F5" w:rsidRPr="00357852" w:rsidRDefault="009760F5" w:rsidP="00BF7AFB">
            <w:pPr>
              <w:pStyle w:val="Normal6a"/>
            </w:pPr>
          </w:p>
        </w:tc>
        <w:tc>
          <w:tcPr>
            <w:tcW w:w="4876" w:type="dxa"/>
          </w:tcPr>
          <w:p w14:paraId="09B24866" w14:textId="77777777" w:rsidR="009760F5" w:rsidRPr="00357852" w:rsidRDefault="009760F5" w:rsidP="00BF7AFB">
            <w:pPr>
              <w:pStyle w:val="Normal6a"/>
            </w:pPr>
            <w:r w:rsidRPr="00357852">
              <w:rPr>
                <w:b/>
                <w:i/>
              </w:rPr>
              <w:t>b) engedélyezi az érintett tagállam számára az e rendelet 2., 3a., 3b., 4., 5., 5a. vagy 5b. cikkében megállapított eltérési szabályok alkalmazását;</w:t>
            </w:r>
          </w:p>
        </w:tc>
      </w:tr>
      <w:tr w:rsidR="00215CFA" w:rsidRPr="00357852" w14:paraId="252ACDD6" w14:textId="77777777" w:rsidTr="00BF7AFB">
        <w:trPr>
          <w:jc w:val="center"/>
        </w:trPr>
        <w:tc>
          <w:tcPr>
            <w:tcW w:w="4876" w:type="dxa"/>
          </w:tcPr>
          <w:p w14:paraId="115D357E" w14:textId="77777777" w:rsidR="009760F5" w:rsidRPr="00357852" w:rsidRDefault="009760F5" w:rsidP="00BF7AFB">
            <w:pPr>
              <w:pStyle w:val="Normal6a"/>
            </w:pPr>
          </w:p>
        </w:tc>
        <w:tc>
          <w:tcPr>
            <w:tcW w:w="4876" w:type="dxa"/>
          </w:tcPr>
          <w:p w14:paraId="3FD9E4C9" w14:textId="77777777" w:rsidR="009760F5" w:rsidRPr="00357852" w:rsidRDefault="009760F5" w:rsidP="00BF7AFB">
            <w:pPr>
              <w:pStyle w:val="Normal6a"/>
            </w:pPr>
            <w:r w:rsidRPr="00357852">
              <w:rPr>
                <w:b/>
                <w:i/>
              </w:rPr>
              <w:t>c) engedélyezi az uniós ügynökségek számára, hogy az érintett tagállamnak nyújtott operatív és technikai támogatásukat prioritásként kezeljék, többek között megkezdjék a 9c. és 9d. cikk szerinti feladataik ellátását;</w:t>
            </w:r>
          </w:p>
        </w:tc>
      </w:tr>
      <w:tr w:rsidR="00215CFA" w:rsidRPr="00357852" w14:paraId="54432EAF" w14:textId="77777777" w:rsidTr="00BF7AFB">
        <w:trPr>
          <w:jc w:val="center"/>
        </w:trPr>
        <w:tc>
          <w:tcPr>
            <w:tcW w:w="4876" w:type="dxa"/>
          </w:tcPr>
          <w:p w14:paraId="762743E9" w14:textId="77777777" w:rsidR="009760F5" w:rsidRPr="00357852" w:rsidRDefault="009760F5" w:rsidP="00BF7AFB">
            <w:pPr>
              <w:pStyle w:val="Normal6a"/>
            </w:pPr>
          </w:p>
        </w:tc>
        <w:tc>
          <w:tcPr>
            <w:tcW w:w="4876" w:type="dxa"/>
          </w:tcPr>
          <w:p w14:paraId="5B65322F" w14:textId="77777777" w:rsidR="009760F5" w:rsidRPr="00357852" w:rsidRDefault="009760F5" w:rsidP="00BF7AFB">
            <w:pPr>
              <w:pStyle w:val="Normal6a"/>
            </w:pPr>
            <w:r w:rsidRPr="00357852">
              <w:rPr>
                <w:b/>
                <w:i/>
              </w:rPr>
              <w:t>d) kötelezi a tagállamokat, hogy a 10. cikkel összhangban bizonyos esetekben egyszerűsített és gyorsított eljárásokat alkalmazzanak;</w:t>
            </w:r>
          </w:p>
        </w:tc>
      </w:tr>
      <w:tr w:rsidR="00215CFA" w:rsidRPr="00357852" w14:paraId="18662C25" w14:textId="77777777" w:rsidTr="00BF7AFB">
        <w:trPr>
          <w:jc w:val="center"/>
        </w:trPr>
        <w:tc>
          <w:tcPr>
            <w:tcW w:w="4876" w:type="dxa"/>
          </w:tcPr>
          <w:p w14:paraId="3062C1D9" w14:textId="77777777" w:rsidR="009760F5" w:rsidRPr="00357852" w:rsidRDefault="009760F5" w:rsidP="00BF7AFB">
            <w:pPr>
              <w:pStyle w:val="Normal6a"/>
            </w:pPr>
          </w:p>
        </w:tc>
        <w:tc>
          <w:tcPr>
            <w:tcW w:w="4876" w:type="dxa"/>
          </w:tcPr>
          <w:p w14:paraId="57B3663E" w14:textId="77777777" w:rsidR="009760F5" w:rsidRPr="00357852" w:rsidRDefault="009760F5" w:rsidP="00BF7AFB">
            <w:pPr>
              <w:pStyle w:val="Normal6a"/>
            </w:pPr>
            <w:r w:rsidRPr="00357852">
              <w:rPr>
                <w:b/>
                <w:i/>
              </w:rPr>
              <w:t>e) a 9e. cikkel összhangban pénzügyi támogatást nyújt az e rendelet alapján elfogadott válságintézkedésekhez;</w:t>
            </w:r>
          </w:p>
        </w:tc>
      </w:tr>
      <w:tr w:rsidR="00215CFA" w:rsidRPr="00357852" w14:paraId="746DDE96" w14:textId="77777777" w:rsidTr="00BF7AFB">
        <w:trPr>
          <w:jc w:val="center"/>
        </w:trPr>
        <w:tc>
          <w:tcPr>
            <w:tcW w:w="4876" w:type="dxa"/>
          </w:tcPr>
          <w:p w14:paraId="22B85631" w14:textId="77777777" w:rsidR="009760F5" w:rsidRPr="00357852" w:rsidRDefault="009760F5" w:rsidP="00BF7AFB">
            <w:pPr>
              <w:pStyle w:val="Normal6a"/>
            </w:pPr>
          </w:p>
        </w:tc>
        <w:tc>
          <w:tcPr>
            <w:tcW w:w="4876" w:type="dxa"/>
          </w:tcPr>
          <w:p w14:paraId="14CF6BF9" w14:textId="77777777" w:rsidR="009760F5" w:rsidRPr="00357852" w:rsidRDefault="009760F5" w:rsidP="00BF7AFB">
            <w:pPr>
              <w:pStyle w:val="Normal6a"/>
            </w:pPr>
            <w:r w:rsidRPr="00357852">
              <w:rPr>
                <w:b/>
                <w:i/>
              </w:rPr>
              <w:t>f) tájékoztatja az uniós válságkoordinátort a megállapításairól és kiadja első utasításait.</w:t>
            </w:r>
          </w:p>
        </w:tc>
      </w:tr>
      <w:tr w:rsidR="00215CFA" w:rsidRPr="00357852" w14:paraId="75503681" w14:textId="77777777" w:rsidTr="00BF7AFB">
        <w:trPr>
          <w:jc w:val="center"/>
        </w:trPr>
        <w:tc>
          <w:tcPr>
            <w:tcW w:w="4876" w:type="dxa"/>
          </w:tcPr>
          <w:p w14:paraId="360103FF" w14:textId="77777777" w:rsidR="009760F5" w:rsidRPr="00357852" w:rsidRDefault="009760F5" w:rsidP="00BF7AFB">
            <w:pPr>
              <w:pStyle w:val="Normal6a"/>
            </w:pPr>
          </w:p>
        </w:tc>
        <w:tc>
          <w:tcPr>
            <w:tcW w:w="4876" w:type="dxa"/>
          </w:tcPr>
          <w:p w14:paraId="60032FDE" w14:textId="77777777" w:rsidR="009760F5" w:rsidRPr="00357852" w:rsidRDefault="009760F5" w:rsidP="00BF7AFB">
            <w:pPr>
              <w:pStyle w:val="Normal6a"/>
            </w:pPr>
            <w:r w:rsidRPr="00357852">
              <w:rPr>
                <w:b/>
                <w:i/>
              </w:rPr>
              <w:t>(5) A Bizottság az (EU) XXX/XXX rendelet [a menekültügy és a migráció kezeléséről szóló rendelet] 50. cikkének (3) és (4) bekezdésében felsorolt elemek alapján megvizsgálja az indokolással ellátott kérelmet.</w:t>
            </w:r>
          </w:p>
        </w:tc>
      </w:tr>
    </w:tbl>
    <w:p w14:paraId="2147F16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00567C4" w14:textId="77777777" w:rsidR="009760F5" w:rsidRPr="00357852" w:rsidRDefault="009760F5" w:rsidP="009760F5">
      <w:r w:rsidRPr="00534DA7">
        <w:rPr>
          <w:rStyle w:val="HideTWBExt"/>
        </w:rPr>
        <w:t>&lt;/Amend&gt;</w:t>
      </w:r>
    </w:p>
    <w:p w14:paraId="749BCA2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434</w:t>
      </w:r>
      <w:r w:rsidRPr="00534DA7">
        <w:rPr>
          <w:rStyle w:val="HideTWBExt"/>
          <w:b w:val="0"/>
        </w:rPr>
        <w:t>&lt;/NumAm&gt;</w:t>
      </w:r>
    </w:p>
    <w:p w14:paraId="17A714FC"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7FDCC0B7" w14:textId="77777777" w:rsidR="009760F5" w:rsidRPr="00357852" w:rsidRDefault="009760F5" w:rsidP="009760F5">
      <w:pPr>
        <w:pStyle w:val="NormalBold"/>
      </w:pPr>
      <w:r w:rsidRPr="00534DA7">
        <w:rPr>
          <w:rStyle w:val="HideTWBExt"/>
          <w:b w:val="0"/>
        </w:rPr>
        <w:t>&lt;/RepeatBlock-By&gt;</w:t>
      </w:r>
    </w:p>
    <w:p w14:paraId="52DA1D0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498426E" w14:textId="77777777" w:rsidR="009760F5" w:rsidRPr="00357852" w:rsidRDefault="009760F5" w:rsidP="009760F5">
      <w:pPr>
        <w:pStyle w:val="NormalBold"/>
      </w:pPr>
      <w:r w:rsidRPr="00534DA7">
        <w:rPr>
          <w:rStyle w:val="HideTWBExt"/>
          <w:b w:val="0"/>
        </w:rPr>
        <w:t>&lt;Article&gt;</w:t>
      </w:r>
      <w:r w:rsidRPr="00357852">
        <w:t>II fejezet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AD52C6D" w14:textId="77777777" w:rsidTr="00BF7AFB">
        <w:trPr>
          <w:trHeight w:hRule="exact" w:val="240"/>
          <w:jc w:val="center"/>
        </w:trPr>
        <w:tc>
          <w:tcPr>
            <w:tcW w:w="9752" w:type="dxa"/>
            <w:gridSpan w:val="2"/>
          </w:tcPr>
          <w:p w14:paraId="303921DF" w14:textId="77777777" w:rsidR="009760F5" w:rsidRPr="00357852" w:rsidRDefault="009760F5" w:rsidP="00BF7AFB"/>
        </w:tc>
      </w:tr>
      <w:tr w:rsidR="00215CFA" w:rsidRPr="00357852" w14:paraId="47363AF1" w14:textId="77777777" w:rsidTr="00BF7AFB">
        <w:trPr>
          <w:trHeight w:val="240"/>
          <w:jc w:val="center"/>
        </w:trPr>
        <w:tc>
          <w:tcPr>
            <w:tcW w:w="4876" w:type="dxa"/>
          </w:tcPr>
          <w:p w14:paraId="7F15FEDA" w14:textId="77777777" w:rsidR="009760F5" w:rsidRPr="00357852" w:rsidRDefault="009760F5" w:rsidP="00BF7AFB">
            <w:pPr>
              <w:pStyle w:val="AmColumnHeading"/>
            </w:pPr>
            <w:r w:rsidRPr="00357852">
              <w:t>A Bizottság által javasolt szöveg</w:t>
            </w:r>
          </w:p>
        </w:tc>
        <w:tc>
          <w:tcPr>
            <w:tcW w:w="4876" w:type="dxa"/>
          </w:tcPr>
          <w:p w14:paraId="09DEE650" w14:textId="77777777" w:rsidR="009760F5" w:rsidRPr="00357852" w:rsidRDefault="009760F5" w:rsidP="00BF7AFB">
            <w:pPr>
              <w:pStyle w:val="AmColumnHeading"/>
            </w:pPr>
            <w:r w:rsidRPr="00357852">
              <w:t>Módosítás</w:t>
            </w:r>
          </w:p>
        </w:tc>
      </w:tr>
      <w:tr w:rsidR="00215CFA" w:rsidRPr="00357852" w14:paraId="00873A91" w14:textId="77777777" w:rsidTr="00BF7AFB">
        <w:trPr>
          <w:jc w:val="center"/>
        </w:trPr>
        <w:tc>
          <w:tcPr>
            <w:tcW w:w="4876" w:type="dxa"/>
          </w:tcPr>
          <w:p w14:paraId="06800C04" w14:textId="77777777" w:rsidR="009760F5" w:rsidRPr="00357852" w:rsidRDefault="009760F5" w:rsidP="00BF7AFB">
            <w:pPr>
              <w:pStyle w:val="Normal6a"/>
            </w:pPr>
            <w:r w:rsidRPr="00357852">
              <w:t>II. FEJEZET</w:t>
            </w:r>
            <w:r w:rsidRPr="00357852">
              <w:tab/>
            </w:r>
            <w:r w:rsidRPr="00357852">
              <w:rPr>
                <w:b/>
                <w:i/>
              </w:rPr>
              <w:t>Szolidaritási mechanizmus</w:t>
            </w:r>
          </w:p>
        </w:tc>
        <w:tc>
          <w:tcPr>
            <w:tcW w:w="4876" w:type="dxa"/>
          </w:tcPr>
          <w:p w14:paraId="7959AE78" w14:textId="77777777" w:rsidR="009760F5" w:rsidRPr="00357852" w:rsidRDefault="009760F5" w:rsidP="00BF7AFB">
            <w:pPr>
              <w:pStyle w:val="Normal6a"/>
            </w:pPr>
            <w:r w:rsidRPr="00357852">
              <w:t>II. FEJEZET</w:t>
            </w:r>
            <w:r w:rsidRPr="00357852">
              <w:tab/>
            </w:r>
            <w:r w:rsidRPr="00357852">
              <w:rPr>
                <w:b/>
                <w:i/>
              </w:rPr>
              <w:t>A szükséghelyzet meghatározása</w:t>
            </w:r>
          </w:p>
        </w:tc>
      </w:tr>
    </w:tbl>
    <w:p w14:paraId="5EDE81A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920A742" w14:textId="77777777" w:rsidR="009760F5" w:rsidRPr="00357852" w:rsidRDefault="009760F5" w:rsidP="009760F5">
      <w:r w:rsidRPr="00534DA7">
        <w:rPr>
          <w:rStyle w:val="HideTWBExt"/>
        </w:rPr>
        <w:t>&lt;/Amend&gt;</w:t>
      </w:r>
    </w:p>
    <w:p w14:paraId="08248F2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435</w:t>
      </w:r>
      <w:r w:rsidRPr="00534DA7">
        <w:rPr>
          <w:rStyle w:val="HideTWBExt"/>
          <w:b w:val="0"/>
        </w:rPr>
        <w:t>&lt;/NumAm&gt;</w:t>
      </w:r>
    </w:p>
    <w:p w14:paraId="7D94106C"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3446EFDA" w14:textId="77777777" w:rsidR="009760F5" w:rsidRPr="00357852" w:rsidRDefault="009760F5" w:rsidP="009760F5">
      <w:pPr>
        <w:pStyle w:val="NormalBold"/>
      </w:pPr>
      <w:r w:rsidRPr="00534DA7">
        <w:rPr>
          <w:rStyle w:val="HideTWBExt"/>
          <w:b w:val="0"/>
        </w:rPr>
        <w:t>&lt;/RepeatBlock-By&gt;</w:t>
      </w:r>
    </w:p>
    <w:p w14:paraId="206C585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785A26C" w14:textId="77777777" w:rsidR="009760F5" w:rsidRPr="00357852" w:rsidRDefault="009760F5" w:rsidP="009760F5">
      <w:pPr>
        <w:pStyle w:val="NormalBold"/>
      </w:pPr>
      <w:r w:rsidRPr="00534DA7">
        <w:rPr>
          <w:rStyle w:val="HideTWBExt"/>
          <w:b w:val="0"/>
        </w:rPr>
        <w:t>&lt;Article&gt;</w:t>
      </w:r>
      <w:r w:rsidRPr="00357852">
        <w:t>II fejezet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5AE3CAA" w14:textId="77777777" w:rsidTr="00BF7AFB">
        <w:trPr>
          <w:trHeight w:hRule="exact" w:val="240"/>
          <w:jc w:val="center"/>
        </w:trPr>
        <w:tc>
          <w:tcPr>
            <w:tcW w:w="9752" w:type="dxa"/>
            <w:gridSpan w:val="2"/>
          </w:tcPr>
          <w:p w14:paraId="5CB4F880" w14:textId="77777777" w:rsidR="009760F5" w:rsidRPr="00357852" w:rsidRDefault="009760F5" w:rsidP="00BF7AFB"/>
        </w:tc>
      </w:tr>
      <w:tr w:rsidR="00215CFA" w:rsidRPr="00357852" w14:paraId="363B41F2" w14:textId="77777777" w:rsidTr="00BF7AFB">
        <w:trPr>
          <w:trHeight w:val="240"/>
          <w:jc w:val="center"/>
        </w:trPr>
        <w:tc>
          <w:tcPr>
            <w:tcW w:w="4876" w:type="dxa"/>
          </w:tcPr>
          <w:p w14:paraId="285A0A65" w14:textId="77777777" w:rsidR="009760F5" w:rsidRPr="00357852" w:rsidRDefault="009760F5" w:rsidP="00BF7AFB">
            <w:pPr>
              <w:pStyle w:val="AmColumnHeading"/>
            </w:pPr>
            <w:r w:rsidRPr="00357852">
              <w:t>A Bizottság által javasolt szöveg</w:t>
            </w:r>
          </w:p>
        </w:tc>
        <w:tc>
          <w:tcPr>
            <w:tcW w:w="4876" w:type="dxa"/>
          </w:tcPr>
          <w:p w14:paraId="214D86DB" w14:textId="77777777" w:rsidR="009760F5" w:rsidRPr="00357852" w:rsidRDefault="009760F5" w:rsidP="00BF7AFB">
            <w:pPr>
              <w:pStyle w:val="AmColumnHeading"/>
            </w:pPr>
            <w:r w:rsidRPr="00357852">
              <w:t>Módosítás</w:t>
            </w:r>
          </w:p>
        </w:tc>
      </w:tr>
      <w:tr w:rsidR="00215CFA" w:rsidRPr="00357852" w14:paraId="31F19B21" w14:textId="77777777" w:rsidTr="00BF7AFB">
        <w:trPr>
          <w:jc w:val="center"/>
        </w:trPr>
        <w:tc>
          <w:tcPr>
            <w:tcW w:w="4876" w:type="dxa"/>
          </w:tcPr>
          <w:p w14:paraId="1A5DB835" w14:textId="77777777" w:rsidR="009760F5" w:rsidRPr="00357852" w:rsidRDefault="009760F5" w:rsidP="00BF7AFB">
            <w:pPr>
              <w:pStyle w:val="Normal6a"/>
            </w:pPr>
            <w:r w:rsidRPr="00357852">
              <w:t>II. FEJEZET</w:t>
            </w:r>
            <w:r w:rsidRPr="00357852">
              <w:tab/>
            </w:r>
            <w:r w:rsidRPr="00357852">
              <w:rPr>
                <w:b/>
                <w:bCs/>
                <w:i/>
                <w:iCs/>
              </w:rPr>
              <w:t>Szolidaritási mechanizmus</w:t>
            </w:r>
          </w:p>
        </w:tc>
        <w:tc>
          <w:tcPr>
            <w:tcW w:w="4876" w:type="dxa"/>
          </w:tcPr>
          <w:p w14:paraId="1870942F" w14:textId="77777777" w:rsidR="009760F5" w:rsidRPr="00357852" w:rsidRDefault="009760F5" w:rsidP="00BF7AFB">
            <w:pPr>
              <w:pStyle w:val="Normal6a"/>
            </w:pPr>
            <w:r w:rsidRPr="00357852">
              <w:t>II. FEJEZET</w:t>
            </w:r>
            <w:r w:rsidRPr="00357852">
              <w:tab/>
            </w:r>
            <w:r w:rsidRPr="00357852">
              <w:rPr>
                <w:b/>
                <w:bCs/>
                <w:i/>
                <w:iCs/>
              </w:rPr>
              <w:t>Szolidaritás és menekültügyi és kiutasítási eljárások válsághelyzetben</w:t>
            </w:r>
          </w:p>
        </w:tc>
      </w:tr>
    </w:tbl>
    <w:p w14:paraId="1CD9027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C40D2B8" w14:textId="77777777" w:rsidR="009760F5" w:rsidRPr="00357852" w:rsidRDefault="009760F5" w:rsidP="009760F5">
      <w:r w:rsidRPr="00534DA7">
        <w:rPr>
          <w:rStyle w:val="HideTWBExt"/>
        </w:rPr>
        <w:t>&lt;/Amend&gt;</w:t>
      </w:r>
    </w:p>
    <w:p w14:paraId="550AF1B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436</w:t>
      </w:r>
      <w:r w:rsidRPr="00534DA7">
        <w:rPr>
          <w:rStyle w:val="HideTWBExt"/>
          <w:b w:val="0"/>
        </w:rPr>
        <w:t>&lt;/NumAm&gt;</w:t>
      </w:r>
    </w:p>
    <w:p w14:paraId="1FE7A3BE"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14817496" w14:textId="77777777" w:rsidR="009760F5" w:rsidRPr="00357852" w:rsidRDefault="009760F5" w:rsidP="009760F5">
      <w:pPr>
        <w:pStyle w:val="NormalBold"/>
      </w:pPr>
      <w:r w:rsidRPr="00534DA7">
        <w:rPr>
          <w:rStyle w:val="HideTWBExt"/>
          <w:b w:val="0"/>
        </w:rPr>
        <w:t>&lt;/RepeatBlock-By&gt;</w:t>
      </w:r>
    </w:p>
    <w:p w14:paraId="456259A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9177B71" w14:textId="77777777" w:rsidR="009760F5" w:rsidRPr="00357852" w:rsidRDefault="009760F5" w:rsidP="009760F5">
      <w:pPr>
        <w:pStyle w:val="NormalBold"/>
      </w:pPr>
      <w:r w:rsidRPr="00534DA7">
        <w:rPr>
          <w:rStyle w:val="HideTWBExt"/>
          <w:b w:val="0"/>
        </w:rPr>
        <w:t>&lt;Article&gt;</w:t>
      </w:r>
      <w:r w:rsidRPr="00357852">
        <w:t>II fejezet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43EDA55" w14:textId="77777777" w:rsidTr="00BF7AFB">
        <w:trPr>
          <w:trHeight w:hRule="exact" w:val="240"/>
          <w:jc w:val="center"/>
        </w:trPr>
        <w:tc>
          <w:tcPr>
            <w:tcW w:w="9752" w:type="dxa"/>
            <w:gridSpan w:val="2"/>
          </w:tcPr>
          <w:p w14:paraId="44E79B55" w14:textId="77777777" w:rsidR="009760F5" w:rsidRPr="00357852" w:rsidRDefault="009760F5" w:rsidP="00BF7AFB"/>
        </w:tc>
      </w:tr>
      <w:tr w:rsidR="00215CFA" w:rsidRPr="00357852" w14:paraId="1037D974" w14:textId="77777777" w:rsidTr="00BF7AFB">
        <w:trPr>
          <w:trHeight w:val="240"/>
          <w:jc w:val="center"/>
        </w:trPr>
        <w:tc>
          <w:tcPr>
            <w:tcW w:w="4876" w:type="dxa"/>
          </w:tcPr>
          <w:p w14:paraId="7A4AA92B" w14:textId="77777777" w:rsidR="009760F5" w:rsidRPr="00357852" w:rsidRDefault="009760F5" w:rsidP="00BF7AFB">
            <w:pPr>
              <w:pStyle w:val="AmColumnHeading"/>
            </w:pPr>
            <w:r w:rsidRPr="00357852">
              <w:t>A Bizottság által javasolt szöveg</w:t>
            </w:r>
          </w:p>
        </w:tc>
        <w:tc>
          <w:tcPr>
            <w:tcW w:w="4876" w:type="dxa"/>
          </w:tcPr>
          <w:p w14:paraId="1D48E2F7" w14:textId="77777777" w:rsidR="009760F5" w:rsidRPr="00357852" w:rsidRDefault="009760F5" w:rsidP="00BF7AFB">
            <w:pPr>
              <w:pStyle w:val="AmColumnHeading"/>
            </w:pPr>
            <w:r w:rsidRPr="00357852">
              <w:t>Módosítás</w:t>
            </w:r>
          </w:p>
        </w:tc>
      </w:tr>
      <w:tr w:rsidR="00215CFA" w:rsidRPr="00357852" w14:paraId="182F2FF1" w14:textId="77777777" w:rsidTr="00BF7AFB">
        <w:trPr>
          <w:jc w:val="center"/>
        </w:trPr>
        <w:tc>
          <w:tcPr>
            <w:tcW w:w="4876" w:type="dxa"/>
          </w:tcPr>
          <w:p w14:paraId="499DE1B3" w14:textId="77777777" w:rsidR="009760F5" w:rsidRPr="00357852" w:rsidRDefault="009760F5" w:rsidP="00BF7AFB">
            <w:pPr>
              <w:pStyle w:val="Normal6a"/>
            </w:pPr>
            <w:r w:rsidRPr="00357852">
              <w:t>II. FEJEZET</w:t>
            </w:r>
            <w:r w:rsidRPr="00357852">
              <w:tab/>
            </w:r>
            <w:r w:rsidRPr="00357852">
              <w:rPr>
                <w:b/>
                <w:bCs/>
                <w:i/>
                <w:iCs/>
              </w:rPr>
              <w:t>Szolidaritási</w:t>
            </w:r>
            <w:r w:rsidRPr="00357852">
              <w:t xml:space="preserve"> mechanizmus</w:t>
            </w:r>
          </w:p>
        </w:tc>
        <w:tc>
          <w:tcPr>
            <w:tcW w:w="4876" w:type="dxa"/>
          </w:tcPr>
          <w:p w14:paraId="48E87076" w14:textId="77777777" w:rsidR="009760F5" w:rsidRPr="00357852" w:rsidRDefault="009760F5" w:rsidP="00BF7AFB">
            <w:pPr>
              <w:pStyle w:val="Normal6a"/>
            </w:pPr>
            <w:r w:rsidRPr="00357852">
              <w:t>II. FEJEZET</w:t>
            </w:r>
            <w:r w:rsidRPr="00357852">
              <w:tab/>
            </w:r>
            <w:r w:rsidRPr="00357852">
              <w:rPr>
                <w:b/>
                <w:i/>
              </w:rPr>
              <w:t>Irányítási</w:t>
            </w:r>
            <w:r w:rsidRPr="00357852">
              <w:t xml:space="preserve"> mechanizmus </w:t>
            </w:r>
            <w:r w:rsidRPr="00357852">
              <w:rPr>
                <w:b/>
                <w:bCs/>
                <w:i/>
                <w:iCs/>
              </w:rPr>
              <w:t>szükséghelyzetben</w:t>
            </w:r>
          </w:p>
        </w:tc>
      </w:tr>
    </w:tbl>
    <w:p w14:paraId="654EF88E"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1A24EC8" w14:textId="77777777" w:rsidR="009760F5" w:rsidRPr="00357852" w:rsidRDefault="009760F5" w:rsidP="009760F5">
      <w:r w:rsidRPr="00534DA7">
        <w:rPr>
          <w:rStyle w:val="HideTWBExt"/>
        </w:rPr>
        <w:t>&lt;/Amend&gt;</w:t>
      </w:r>
    </w:p>
    <w:p w14:paraId="3959739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437</w:t>
      </w:r>
      <w:r w:rsidRPr="00534DA7">
        <w:rPr>
          <w:rStyle w:val="HideTWBExt"/>
          <w:b w:val="0"/>
        </w:rPr>
        <w:t>&lt;/NumAm&gt;</w:t>
      </w:r>
    </w:p>
    <w:p w14:paraId="37B5743A"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4738AA43" w14:textId="77777777" w:rsidR="009760F5" w:rsidRPr="00357852" w:rsidRDefault="009760F5" w:rsidP="009760F5">
      <w:pPr>
        <w:pStyle w:val="NormalBold"/>
      </w:pPr>
      <w:r w:rsidRPr="00534DA7">
        <w:rPr>
          <w:rStyle w:val="HideTWBExt"/>
          <w:b w:val="0"/>
        </w:rPr>
        <w:t>&lt;/RepeatBlock-By&gt;</w:t>
      </w:r>
    </w:p>
    <w:p w14:paraId="63E8BA5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2414197" w14:textId="77777777" w:rsidR="009760F5" w:rsidRPr="00357852" w:rsidRDefault="009760F5" w:rsidP="009760F5">
      <w:pPr>
        <w:pStyle w:val="NormalBold"/>
      </w:pPr>
      <w:r w:rsidRPr="00534DA7">
        <w:rPr>
          <w:rStyle w:val="HideTWBExt"/>
          <w:b w:val="0"/>
        </w:rPr>
        <w:t>&lt;Article&gt;</w:t>
      </w:r>
      <w:r w:rsidRPr="00357852">
        <w:t>II fejezet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2A6B132" w14:textId="77777777" w:rsidTr="00BF7AFB">
        <w:trPr>
          <w:trHeight w:hRule="exact" w:val="240"/>
          <w:jc w:val="center"/>
        </w:trPr>
        <w:tc>
          <w:tcPr>
            <w:tcW w:w="9752" w:type="dxa"/>
            <w:gridSpan w:val="2"/>
          </w:tcPr>
          <w:p w14:paraId="4C7E4194" w14:textId="77777777" w:rsidR="009760F5" w:rsidRPr="00357852" w:rsidRDefault="009760F5" w:rsidP="00BF7AFB"/>
        </w:tc>
      </w:tr>
      <w:tr w:rsidR="00215CFA" w:rsidRPr="00357852" w14:paraId="4DDD2CC4" w14:textId="77777777" w:rsidTr="00BF7AFB">
        <w:trPr>
          <w:trHeight w:val="240"/>
          <w:jc w:val="center"/>
        </w:trPr>
        <w:tc>
          <w:tcPr>
            <w:tcW w:w="4876" w:type="dxa"/>
          </w:tcPr>
          <w:p w14:paraId="6FE88A40" w14:textId="77777777" w:rsidR="009760F5" w:rsidRPr="00357852" w:rsidRDefault="009760F5" w:rsidP="00BF7AFB">
            <w:pPr>
              <w:pStyle w:val="AmColumnHeading"/>
            </w:pPr>
            <w:r w:rsidRPr="00357852">
              <w:t>A Bizottság által javasolt szöveg</w:t>
            </w:r>
          </w:p>
        </w:tc>
        <w:tc>
          <w:tcPr>
            <w:tcW w:w="4876" w:type="dxa"/>
          </w:tcPr>
          <w:p w14:paraId="470CB734" w14:textId="77777777" w:rsidR="009760F5" w:rsidRPr="00357852" w:rsidRDefault="009760F5" w:rsidP="00BF7AFB">
            <w:pPr>
              <w:pStyle w:val="AmColumnHeading"/>
            </w:pPr>
            <w:r w:rsidRPr="00357852">
              <w:t>Módosítás</w:t>
            </w:r>
          </w:p>
        </w:tc>
      </w:tr>
      <w:tr w:rsidR="00215CFA" w:rsidRPr="00357852" w14:paraId="45487589" w14:textId="77777777" w:rsidTr="00BF7AFB">
        <w:trPr>
          <w:jc w:val="center"/>
        </w:trPr>
        <w:tc>
          <w:tcPr>
            <w:tcW w:w="4876" w:type="dxa"/>
          </w:tcPr>
          <w:p w14:paraId="390B441A" w14:textId="77777777" w:rsidR="009760F5" w:rsidRPr="00357852" w:rsidRDefault="009760F5" w:rsidP="00BF7AFB">
            <w:pPr>
              <w:pStyle w:val="Normal6a"/>
            </w:pPr>
            <w:r w:rsidRPr="00357852">
              <w:t>II. FEJEZET</w:t>
            </w:r>
            <w:r w:rsidRPr="00357852">
              <w:tab/>
            </w:r>
            <w:r w:rsidRPr="00357852">
              <w:rPr>
                <w:b/>
                <w:bCs/>
                <w:i/>
                <w:iCs/>
              </w:rPr>
              <w:t>Szolidaritási</w:t>
            </w:r>
            <w:r w:rsidRPr="00357852">
              <w:t xml:space="preserve"> mechanizmus</w:t>
            </w:r>
          </w:p>
        </w:tc>
        <w:tc>
          <w:tcPr>
            <w:tcW w:w="4876" w:type="dxa"/>
          </w:tcPr>
          <w:p w14:paraId="00407EAD" w14:textId="77777777" w:rsidR="009760F5" w:rsidRPr="00357852" w:rsidRDefault="009760F5" w:rsidP="00BF7AFB">
            <w:pPr>
              <w:pStyle w:val="Normal6a"/>
            </w:pPr>
            <w:r w:rsidRPr="00357852">
              <w:t>II. FEJEZET</w:t>
            </w:r>
            <w:r w:rsidRPr="00357852">
              <w:tab/>
            </w:r>
            <w:r w:rsidRPr="00357852">
              <w:rPr>
                <w:b/>
                <w:bCs/>
                <w:i/>
                <w:iCs/>
              </w:rPr>
              <w:t>Önkéntes hozzájárulási</w:t>
            </w:r>
            <w:r w:rsidRPr="00357852">
              <w:t xml:space="preserve"> mechanizmus</w:t>
            </w:r>
          </w:p>
        </w:tc>
      </w:tr>
    </w:tbl>
    <w:p w14:paraId="07D1D59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7FB313C" w14:textId="77777777" w:rsidR="009760F5" w:rsidRPr="00357852" w:rsidRDefault="009760F5" w:rsidP="009760F5">
      <w:r w:rsidRPr="00534DA7">
        <w:rPr>
          <w:rStyle w:val="HideTWBExt"/>
        </w:rPr>
        <w:t>&lt;/Amend&gt;</w:t>
      </w:r>
    </w:p>
    <w:p w14:paraId="2310912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438</w:t>
      </w:r>
      <w:r w:rsidRPr="00534DA7">
        <w:rPr>
          <w:rStyle w:val="HideTWBExt"/>
          <w:b w:val="0"/>
        </w:rPr>
        <w:t>&lt;/NumAm&gt;</w:t>
      </w:r>
    </w:p>
    <w:p w14:paraId="4D9C3AC9"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7D8819C4" w14:textId="77777777" w:rsidR="009760F5" w:rsidRPr="00357852" w:rsidRDefault="009760F5" w:rsidP="009760F5">
      <w:pPr>
        <w:pStyle w:val="NormalBold"/>
      </w:pPr>
      <w:r w:rsidRPr="00534DA7">
        <w:rPr>
          <w:rStyle w:val="HideTWBExt"/>
          <w:b w:val="0"/>
        </w:rPr>
        <w:t>&lt;/RepeatBlock-By&gt;</w:t>
      </w:r>
    </w:p>
    <w:p w14:paraId="695171D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489CFEC" w14:textId="77777777" w:rsidR="009760F5" w:rsidRPr="00357852" w:rsidRDefault="009760F5" w:rsidP="009760F5">
      <w:pPr>
        <w:pStyle w:val="NormalBold"/>
      </w:pPr>
      <w:r w:rsidRPr="00534DA7">
        <w:rPr>
          <w:rStyle w:val="HideTWBExt"/>
          <w:b w:val="0"/>
        </w:rPr>
        <w:t>&lt;Article&gt;</w:t>
      </w:r>
      <w:r w:rsidRPr="00357852">
        <w:t>2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79184A0" w14:textId="77777777" w:rsidTr="00BF7AFB">
        <w:trPr>
          <w:trHeight w:hRule="exact" w:val="240"/>
          <w:jc w:val="center"/>
        </w:trPr>
        <w:tc>
          <w:tcPr>
            <w:tcW w:w="9752" w:type="dxa"/>
            <w:gridSpan w:val="2"/>
          </w:tcPr>
          <w:p w14:paraId="65FA8A1E" w14:textId="77777777" w:rsidR="009760F5" w:rsidRPr="00357852" w:rsidRDefault="009760F5" w:rsidP="00BF7AFB"/>
        </w:tc>
      </w:tr>
      <w:tr w:rsidR="00215CFA" w:rsidRPr="00357852" w14:paraId="6D08A40E" w14:textId="77777777" w:rsidTr="00BF7AFB">
        <w:trPr>
          <w:trHeight w:val="240"/>
          <w:jc w:val="center"/>
        </w:trPr>
        <w:tc>
          <w:tcPr>
            <w:tcW w:w="4876" w:type="dxa"/>
          </w:tcPr>
          <w:p w14:paraId="0499E544" w14:textId="77777777" w:rsidR="009760F5" w:rsidRPr="00357852" w:rsidRDefault="009760F5" w:rsidP="00BF7AFB">
            <w:pPr>
              <w:pStyle w:val="AmColumnHeading"/>
            </w:pPr>
            <w:r w:rsidRPr="00357852">
              <w:t>A Bizottság által javasolt szöveg</w:t>
            </w:r>
          </w:p>
        </w:tc>
        <w:tc>
          <w:tcPr>
            <w:tcW w:w="4876" w:type="dxa"/>
          </w:tcPr>
          <w:p w14:paraId="1EFD0DD7" w14:textId="77777777" w:rsidR="009760F5" w:rsidRPr="00357852" w:rsidRDefault="009760F5" w:rsidP="00BF7AFB">
            <w:pPr>
              <w:pStyle w:val="AmColumnHeading"/>
            </w:pPr>
            <w:r w:rsidRPr="00357852">
              <w:t>Módosítás</w:t>
            </w:r>
          </w:p>
        </w:tc>
      </w:tr>
      <w:tr w:rsidR="00215CFA" w:rsidRPr="00357852" w14:paraId="43A88909" w14:textId="77777777" w:rsidTr="00BF7AFB">
        <w:trPr>
          <w:jc w:val="center"/>
        </w:trPr>
        <w:tc>
          <w:tcPr>
            <w:tcW w:w="4876" w:type="dxa"/>
          </w:tcPr>
          <w:p w14:paraId="7F8A9AB4" w14:textId="77777777" w:rsidR="009760F5" w:rsidRPr="00357852" w:rsidRDefault="009760F5" w:rsidP="00BF7AFB">
            <w:pPr>
              <w:pStyle w:val="NormalBoldItalicCenter6a"/>
            </w:pPr>
            <w:r w:rsidRPr="00357852">
              <w:t>2. cikk</w:t>
            </w:r>
          </w:p>
        </w:tc>
        <w:tc>
          <w:tcPr>
            <w:tcW w:w="4876" w:type="dxa"/>
          </w:tcPr>
          <w:p w14:paraId="035DE1B5" w14:textId="77777777" w:rsidR="009760F5" w:rsidRPr="00357852" w:rsidRDefault="009760F5" w:rsidP="00BF7AFB">
            <w:pPr>
              <w:pStyle w:val="Normal6a"/>
            </w:pPr>
            <w:r w:rsidRPr="00357852">
              <w:rPr>
                <w:b/>
                <w:i/>
              </w:rPr>
              <w:t>törölve</w:t>
            </w:r>
          </w:p>
        </w:tc>
      </w:tr>
      <w:tr w:rsidR="00215CFA" w:rsidRPr="00357852" w14:paraId="4129114A" w14:textId="77777777" w:rsidTr="00BF7AFB">
        <w:trPr>
          <w:jc w:val="center"/>
        </w:trPr>
        <w:tc>
          <w:tcPr>
            <w:tcW w:w="4876" w:type="dxa"/>
          </w:tcPr>
          <w:p w14:paraId="339E0586" w14:textId="77777777" w:rsidR="009760F5" w:rsidRPr="00357852" w:rsidRDefault="009760F5" w:rsidP="00BF7AFB">
            <w:pPr>
              <w:pStyle w:val="NormalBoldItalicCenter6a"/>
            </w:pPr>
            <w:r w:rsidRPr="00357852">
              <w:t>Szolidaritás válsághelyzetekben</w:t>
            </w:r>
          </w:p>
        </w:tc>
        <w:tc>
          <w:tcPr>
            <w:tcW w:w="4876" w:type="dxa"/>
          </w:tcPr>
          <w:p w14:paraId="5046A4B2" w14:textId="77777777" w:rsidR="009760F5" w:rsidRPr="00357852" w:rsidRDefault="009760F5" w:rsidP="00BF7AFB">
            <w:pPr>
              <w:pStyle w:val="Normal6a"/>
            </w:pPr>
          </w:p>
        </w:tc>
      </w:tr>
      <w:tr w:rsidR="00215CFA" w:rsidRPr="00357852" w14:paraId="0757FF2F" w14:textId="77777777" w:rsidTr="00BF7AFB">
        <w:trPr>
          <w:jc w:val="center"/>
        </w:trPr>
        <w:tc>
          <w:tcPr>
            <w:tcW w:w="4876" w:type="dxa"/>
          </w:tcPr>
          <w:p w14:paraId="5F890871" w14:textId="77777777" w:rsidR="009760F5" w:rsidRPr="00357852" w:rsidRDefault="009760F5" w:rsidP="00BF7AFB">
            <w:pPr>
              <w:pStyle w:val="Normal6a"/>
            </w:pPr>
            <w:r w:rsidRPr="00357852">
              <w:rPr>
                <w:b/>
                <w:i/>
              </w:rPr>
              <w:t>(1) Az 1. cikk (2) bekezdésének a) pontjában meghatározott válsághelyzetekben a valamely tagállam számára történő szolidaritási hozzájárulások biztosítása céljából értelemszerűen az (EU) XXX/XXX rendelet [a menekültügy és a migráció kezeléséről szóló rendelet] IV. része alkalmazandó, kivéve 45. cikke (1) bekezdésének d) pontját, 47. cikkét, 48. cikkét, 49. cikkét, 51. cikke (3) bekezdése b) pontjának iii. alpontját és (4) bekezdését, 52. cikkének (2) és (5) bekezdését, valamint 53. cikke (2) bekezdésének második és harmadik albekezdését.</w:t>
            </w:r>
          </w:p>
        </w:tc>
        <w:tc>
          <w:tcPr>
            <w:tcW w:w="4876" w:type="dxa"/>
          </w:tcPr>
          <w:p w14:paraId="2715B89C" w14:textId="77777777" w:rsidR="009760F5" w:rsidRPr="00357852" w:rsidRDefault="009760F5" w:rsidP="00BF7AFB">
            <w:pPr>
              <w:pStyle w:val="Normal6a"/>
            </w:pPr>
          </w:p>
        </w:tc>
      </w:tr>
      <w:tr w:rsidR="00215CFA" w:rsidRPr="00357852" w14:paraId="5C6C1BD8" w14:textId="77777777" w:rsidTr="00BF7AFB">
        <w:trPr>
          <w:jc w:val="center"/>
        </w:trPr>
        <w:tc>
          <w:tcPr>
            <w:tcW w:w="4876" w:type="dxa"/>
          </w:tcPr>
          <w:p w14:paraId="55E55EA0" w14:textId="77777777" w:rsidR="009760F5" w:rsidRPr="00357852" w:rsidRDefault="009760F5" w:rsidP="00BF7AFB">
            <w:pPr>
              <w:pStyle w:val="Normal6a"/>
            </w:pPr>
            <w:r w:rsidRPr="00357852">
              <w:rPr>
                <w:b/>
                <w:i/>
              </w:rPr>
              <w:t>(2) Az 50. cikk (3) bekezdésétől eltérve a szóban forgó bekezdésben említett értékelés az érintett tagállamban a megelőző [egy] hónapban fennálló helyzetre vonatkozik.</w:t>
            </w:r>
          </w:p>
        </w:tc>
        <w:tc>
          <w:tcPr>
            <w:tcW w:w="4876" w:type="dxa"/>
          </w:tcPr>
          <w:p w14:paraId="5B6C14F0" w14:textId="77777777" w:rsidR="009760F5" w:rsidRPr="00357852" w:rsidRDefault="009760F5" w:rsidP="00BF7AFB">
            <w:pPr>
              <w:pStyle w:val="Normal6a"/>
            </w:pPr>
          </w:p>
        </w:tc>
      </w:tr>
      <w:tr w:rsidR="00215CFA" w:rsidRPr="00357852" w14:paraId="699C9F30" w14:textId="77777777" w:rsidTr="00BF7AFB">
        <w:trPr>
          <w:jc w:val="center"/>
        </w:trPr>
        <w:tc>
          <w:tcPr>
            <w:tcW w:w="4876" w:type="dxa"/>
          </w:tcPr>
          <w:p w14:paraId="3A751372" w14:textId="77777777" w:rsidR="009760F5" w:rsidRPr="00357852" w:rsidRDefault="009760F5" w:rsidP="00BF7AFB">
            <w:pPr>
              <w:pStyle w:val="Normal6a"/>
            </w:pPr>
            <w:r w:rsidRPr="00357852">
              <w:rPr>
                <w:b/>
                <w:i/>
              </w:rPr>
              <w:t>(3) Az (EU) XXX/XXX rendelet [a menekültügy és a migráció kezeléséről szóló rendelet] 51. cikkének (1) bekezdésétől, 53. cikkének (3) bekezdésétől és 53. cikkének (1) bekezdésétől eltérve, a felsorolt rendelkezésekben meghatározott határidők egy hétre csökkennek.</w:t>
            </w:r>
          </w:p>
        </w:tc>
        <w:tc>
          <w:tcPr>
            <w:tcW w:w="4876" w:type="dxa"/>
          </w:tcPr>
          <w:p w14:paraId="3877DE6C" w14:textId="77777777" w:rsidR="009760F5" w:rsidRPr="00357852" w:rsidRDefault="009760F5" w:rsidP="00BF7AFB">
            <w:pPr>
              <w:pStyle w:val="Normal6a"/>
            </w:pPr>
          </w:p>
        </w:tc>
      </w:tr>
      <w:tr w:rsidR="00215CFA" w:rsidRPr="00357852" w14:paraId="447A13FC" w14:textId="77777777" w:rsidTr="00BF7AFB">
        <w:trPr>
          <w:jc w:val="center"/>
        </w:trPr>
        <w:tc>
          <w:tcPr>
            <w:tcW w:w="4876" w:type="dxa"/>
          </w:tcPr>
          <w:p w14:paraId="3893D8FE" w14:textId="77777777" w:rsidR="009760F5" w:rsidRPr="00357852" w:rsidRDefault="009760F5" w:rsidP="00BF7AFB">
            <w:pPr>
              <w:pStyle w:val="Normal6a"/>
            </w:pPr>
            <w:r w:rsidRPr="00357852">
              <w:rPr>
                <w:b/>
                <w:i/>
              </w:rPr>
              <w:t>(4) Az (EU) XXX/XXX rendelet [a menekültügy és a migráció kezeléséről szóló rendelet] 51. cikkének (2) bekezdésétől eltérve, az ott említett jelentés feltünteti, hogy az érintett tagállam az e rendelet 1. cikke (2) bekezdésének a) pontja szerinti válsághelyzetben van-e.</w:t>
            </w:r>
          </w:p>
        </w:tc>
        <w:tc>
          <w:tcPr>
            <w:tcW w:w="4876" w:type="dxa"/>
          </w:tcPr>
          <w:p w14:paraId="1AF858F9" w14:textId="77777777" w:rsidR="009760F5" w:rsidRPr="00357852" w:rsidRDefault="009760F5" w:rsidP="00BF7AFB">
            <w:pPr>
              <w:pStyle w:val="Normal6a"/>
            </w:pPr>
          </w:p>
        </w:tc>
      </w:tr>
      <w:tr w:rsidR="00215CFA" w:rsidRPr="00357852" w14:paraId="760F705A" w14:textId="77777777" w:rsidTr="00BF7AFB">
        <w:trPr>
          <w:jc w:val="center"/>
        </w:trPr>
        <w:tc>
          <w:tcPr>
            <w:tcW w:w="4876" w:type="dxa"/>
          </w:tcPr>
          <w:p w14:paraId="1A5D87FC" w14:textId="77777777" w:rsidR="009760F5" w:rsidRPr="00357852" w:rsidRDefault="009760F5" w:rsidP="00BF7AFB">
            <w:pPr>
              <w:pStyle w:val="Normal6a"/>
            </w:pPr>
            <w:r w:rsidRPr="00357852">
              <w:rPr>
                <w:b/>
                <w:i/>
              </w:rPr>
              <w:t>(5) Az (EU) XXX/XXX rendelet [a menekültügy és a migráció kezeléséről szóló rendelet] 51. cikke (3) bekezdése b) pontjának ii. alpontjától, 51. cikke (1) bekezdésétől és 52. cikke (3) bekezdésének első albekezdésétől, valamint 53. cikke (3) bekezdésének a) pontjától eltérve az áttelepítés nem csupán az említett rendelet 45. cikke (1) bekezdésének a) és c) pontjában említett személyekre terjed ki, hanem a 45. cikk (2) bekezdésének a) és b) pontjában említett személyekre is.</w:t>
            </w:r>
          </w:p>
        </w:tc>
        <w:tc>
          <w:tcPr>
            <w:tcW w:w="4876" w:type="dxa"/>
          </w:tcPr>
          <w:p w14:paraId="1136956F" w14:textId="77777777" w:rsidR="009760F5" w:rsidRPr="00357852" w:rsidRDefault="009760F5" w:rsidP="00BF7AFB">
            <w:pPr>
              <w:pStyle w:val="Normal6a"/>
            </w:pPr>
          </w:p>
        </w:tc>
      </w:tr>
      <w:tr w:rsidR="00215CFA" w:rsidRPr="00357852" w14:paraId="249EC42B" w14:textId="77777777" w:rsidTr="00BF7AFB">
        <w:trPr>
          <w:jc w:val="center"/>
        </w:trPr>
        <w:tc>
          <w:tcPr>
            <w:tcW w:w="4876" w:type="dxa"/>
          </w:tcPr>
          <w:p w14:paraId="49563344" w14:textId="77777777" w:rsidR="009760F5" w:rsidRPr="00357852" w:rsidRDefault="009760F5" w:rsidP="00BF7AFB">
            <w:pPr>
              <w:pStyle w:val="Normal6a"/>
            </w:pPr>
            <w:r w:rsidRPr="00357852">
              <w:rPr>
                <w:b/>
                <w:i/>
              </w:rPr>
              <w:t>(6) Az (EU) XXX/XXX rendelet [a menekültügy és a migráció kezeléséről szóló rendelet] 54. cikkétől eltérve az említett cikkben meghatározott képlet szerint kiszámított részesedés az említett rendelet 45. cikke (2) bekezdésének a) és b) pontjában meghatározott intézkedésekre is alkalmazandó.</w:t>
            </w:r>
          </w:p>
        </w:tc>
        <w:tc>
          <w:tcPr>
            <w:tcW w:w="4876" w:type="dxa"/>
          </w:tcPr>
          <w:p w14:paraId="0AF99A3D" w14:textId="77777777" w:rsidR="009760F5" w:rsidRPr="00357852" w:rsidRDefault="009760F5" w:rsidP="00BF7AFB">
            <w:pPr>
              <w:pStyle w:val="Normal6a"/>
            </w:pPr>
          </w:p>
        </w:tc>
      </w:tr>
      <w:tr w:rsidR="00215CFA" w:rsidRPr="00357852" w14:paraId="7F64A4FA" w14:textId="77777777" w:rsidTr="00BF7AFB">
        <w:trPr>
          <w:jc w:val="center"/>
        </w:trPr>
        <w:tc>
          <w:tcPr>
            <w:tcW w:w="4876" w:type="dxa"/>
          </w:tcPr>
          <w:p w14:paraId="79D86D53" w14:textId="77777777" w:rsidR="009760F5" w:rsidRPr="00357852" w:rsidRDefault="009760F5" w:rsidP="00BF7AFB">
            <w:pPr>
              <w:pStyle w:val="Normal6a"/>
            </w:pPr>
            <w:r w:rsidRPr="00357852">
              <w:rPr>
                <w:b/>
                <w:i/>
              </w:rPr>
              <w:t>(7) Az (EU) XXX/XXX rendelet [a menekültügy és a migráció kezeléséről szóló rendelet] 55. cikkének (2) bekezdésétől eltérve az ott meghatározott határidő négy hónapban kerül meghatározásra.</w:t>
            </w:r>
          </w:p>
        </w:tc>
        <w:tc>
          <w:tcPr>
            <w:tcW w:w="4876" w:type="dxa"/>
          </w:tcPr>
          <w:p w14:paraId="7EE702D5" w14:textId="77777777" w:rsidR="009760F5" w:rsidRPr="00357852" w:rsidRDefault="009760F5" w:rsidP="00BF7AFB">
            <w:pPr>
              <w:pStyle w:val="Normal6a"/>
            </w:pPr>
          </w:p>
        </w:tc>
      </w:tr>
    </w:tbl>
    <w:p w14:paraId="531A17E9"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B1420AF" w14:textId="77777777" w:rsidR="009760F5" w:rsidRPr="00357852" w:rsidRDefault="009760F5" w:rsidP="009760F5">
      <w:r w:rsidRPr="00534DA7">
        <w:rPr>
          <w:rStyle w:val="HideTWBExt"/>
        </w:rPr>
        <w:t>&lt;/Amend&gt;</w:t>
      </w:r>
    </w:p>
    <w:p w14:paraId="51A8FAF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439</w:t>
      </w:r>
      <w:r w:rsidRPr="00534DA7">
        <w:rPr>
          <w:rStyle w:val="HideTWBExt"/>
          <w:b w:val="0"/>
        </w:rPr>
        <w:t>&lt;/NumAm&gt;</w:t>
      </w:r>
    </w:p>
    <w:p w14:paraId="5AAFBE13"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231BC688" w14:textId="77777777" w:rsidR="009760F5" w:rsidRPr="00357852" w:rsidRDefault="009760F5" w:rsidP="009760F5">
      <w:pPr>
        <w:pStyle w:val="NormalBold"/>
      </w:pPr>
      <w:r w:rsidRPr="00534DA7">
        <w:rPr>
          <w:rStyle w:val="HideTWBExt"/>
          <w:b w:val="0"/>
        </w:rPr>
        <w:t>&lt;/RepeatBlock-By&gt;</w:t>
      </w:r>
    </w:p>
    <w:p w14:paraId="7B9C0AE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C5AFBF0" w14:textId="77777777" w:rsidR="009760F5" w:rsidRPr="00357852" w:rsidRDefault="009760F5" w:rsidP="009760F5">
      <w:pPr>
        <w:pStyle w:val="NormalBold"/>
      </w:pPr>
      <w:r w:rsidRPr="00534DA7">
        <w:rPr>
          <w:rStyle w:val="HideTWBExt"/>
          <w:b w:val="0"/>
        </w:rPr>
        <w:t>&lt;Article&gt;</w:t>
      </w:r>
      <w:r w:rsidRPr="00357852">
        <w:t>2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BA83F94" w14:textId="77777777" w:rsidTr="00BF7AFB">
        <w:trPr>
          <w:trHeight w:hRule="exact" w:val="240"/>
          <w:jc w:val="center"/>
        </w:trPr>
        <w:tc>
          <w:tcPr>
            <w:tcW w:w="9752" w:type="dxa"/>
            <w:gridSpan w:val="2"/>
          </w:tcPr>
          <w:p w14:paraId="397FECB2" w14:textId="77777777" w:rsidR="009760F5" w:rsidRPr="00357852" w:rsidRDefault="009760F5" w:rsidP="00BF7AFB"/>
        </w:tc>
      </w:tr>
      <w:tr w:rsidR="00215CFA" w:rsidRPr="00357852" w14:paraId="1020F816" w14:textId="77777777" w:rsidTr="00BF7AFB">
        <w:trPr>
          <w:trHeight w:val="240"/>
          <w:jc w:val="center"/>
        </w:trPr>
        <w:tc>
          <w:tcPr>
            <w:tcW w:w="4876" w:type="dxa"/>
          </w:tcPr>
          <w:p w14:paraId="009C0595" w14:textId="77777777" w:rsidR="009760F5" w:rsidRPr="00357852" w:rsidRDefault="009760F5" w:rsidP="00BF7AFB">
            <w:pPr>
              <w:pStyle w:val="AmColumnHeading"/>
            </w:pPr>
            <w:r w:rsidRPr="00357852">
              <w:t>A Bizottság által javasolt szöveg</w:t>
            </w:r>
          </w:p>
        </w:tc>
        <w:tc>
          <w:tcPr>
            <w:tcW w:w="4876" w:type="dxa"/>
          </w:tcPr>
          <w:p w14:paraId="7C8EDF7F" w14:textId="77777777" w:rsidR="009760F5" w:rsidRPr="00357852" w:rsidRDefault="009760F5" w:rsidP="00BF7AFB">
            <w:pPr>
              <w:pStyle w:val="AmColumnHeading"/>
            </w:pPr>
            <w:r w:rsidRPr="00357852">
              <w:t>Módosítás</w:t>
            </w:r>
          </w:p>
        </w:tc>
      </w:tr>
      <w:tr w:rsidR="00215CFA" w:rsidRPr="00357852" w14:paraId="6B229B59" w14:textId="77777777" w:rsidTr="00BF7AFB">
        <w:trPr>
          <w:jc w:val="center"/>
        </w:trPr>
        <w:tc>
          <w:tcPr>
            <w:tcW w:w="4876" w:type="dxa"/>
          </w:tcPr>
          <w:p w14:paraId="5BDA270D" w14:textId="77777777" w:rsidR="009760F5" w:rsidRPr="00357852" w:rsidRDefault="009760F5" w:rsidP="00BF7AFB">
            <w:pPr>
              <w:pStyle w:val="NormalBoldItalicCenter6a"/>
            </w:pPr>
            <w:r w:rsidRPr="00357852">
              <w:t>2. cikk</w:t>
            </w:r>
          </w:p>
        </w:tc>
        <w:tc>
          <w:tcPr>
            <w:tcW w:w="4876" w:type="dxa"/>
          </w:tcPr>
          <w:p w14:paraId="5B190D5D" w14:textId="77777777" w:rsidR="009760F5" w:rsidRPr="00357852" w:rsidRDefault="009760F5" w:rsidP="00BF7AFB">
            <w:pPr>
              <w:pStyle w:val="Normal6a"/>
            </w:pPr>
            <w:r w:rsidRPr="00357852">
              <w:rPr>
                <w:b/>
                <w:i/>
              </w:rPr>
              <w:t>törölve</w:t>
            </w:r>
          </w:p>
        </w:tc>
      </w:tr>
      <w:tr w:rsidR="00215CFA" w:rsidRPr="00357852" w14:paraId="4E262BA3" w14:textId="77777777" w:rsidTr="00BF7AFB">
        <w:trPr>
          <w:jc w:val="center"/>
        </w:trPr>
        <w:tc>
          <w:tcPr>
            <w:tcW w:w="4876" w:type="dxa"/>
          </w:tcPr>
          <w:p w14:paraId="29AE9B1F" w14:textId="77777777" w:rsidR="009760F5" w:rsidRPr="00357852" w:rsidRDefault="009760F5" w:rsidP="00BF7AFB">
            <w:pPr>
              <w:pStyle w:val="NormalBoldItalicCenter6a"/>
            </w:pPr>
            <w:r w:rsidRPr="00357852">
              <w:t>Szolidaritás válsághelyzetekben</w:t>
            </w:r>
          </w:p>
        </w:tc>
        <w:tc>
          <w:tcPr>
            <w:tcW w:w="4876" w:type="dxa"/>
          </w:tcPr>
          <w:p w14:paraId="2A81BC6B" w14:textId="77777777" w:rsidR="009760F5" w:rsidRPr="00357852" w:rsidRDefault="009760F5" w:rsidP="00BF7AFB">
            <w:pPr>
              <w:pStyle w:val="Normal6a"/>
            </w:pPr>
          </w:p>
        </w:tc>
      </w:tr>
      <w:tr w:rsidR="00215CFA" w:rsidRPr="00357852" w14:paraId="32337CD8" w14:textId="77777777" w:rsidTr="00BF7AFB">
        <w:trPr>
          <w:jc w:val="center"/>
        </w:trPr>
        <w:tc>
          <w:tcPr>
            <w:tcW w:w="4876" w:type="dxa"/>
          </w:tcPr>
          <w:p w14:paraId="2964F318" w14:textId="77777777" w:rsidR="009760F5" w:rsidRPr="00357852" w:rsidRDefault="009760F5" w:rsidP="00BF7AFB">
            <w:pPr>
              <w:pStyle w:val="Normal6a"/>
            </w:pPr>
            <w:r w:rsidRPr="00357852">
              <w:rPr>
                <w:b/>
                <w:i/>
              </w:rPr>
              <w:t>(1) Az 1. cikk (2) bekezdésének a) pontjában meghatározott válsághelyzetekben a valamely tagállam számára történő szolidaritási hozzájárulások biztosítása céljából értelemszerűen az (EU) XXX/XXX rendelet [a menekültügy és a migráció kezeléséről szóló rendelet] IV. része alkalmazandó, kivéve 45. cikke (1) bekezdésének d) pontját, 47. cikkét, 48. cikkét, 49. cikkét, 51. cikke (3) bekezdése b) pontjának iii. alpontját és (4) bekezdését, 52. cikkének (2) és (5) bekezdését, valamint 53. cikke (2) bekezdésének második és harmadik albekezdését.</w:t>
            </w:r>
          </w:p>
        </w:tc>
        <w:tc>
          <w:tcPr>
            <w:tcW w:w="4876" w:type="dxa"/>
          </w:tcPr>
          <w:p w14:paraId="20CEA242" w14:textId="77777777" w:rsidR="009760F5" w:rsidRPr="00357852" w:rsidRDefault="009760F5" w:rsidP="00BF7AFB">
            <w:pPr>
              <w:pStyle w:val="Normal6a"/>
            </w:pPr>
          </w:p>
        </w:tc>
      </w:tr>
      <w:tr w:rsidR="00215CFA" w:rsidRPr="00357852" w14:paraId="69BCB1C2" w14:textId="77777777" w:rsidTr="00BF7AFB">
        <w:trPr>
          <w:jc w:val="center"/>
        </w:trPr>
        <w:tc>
          <w:tcPr>
            <w:tcW w:w="4876" w:type="dxa"/>
          </w:tcPr>
          <w:p w14:paraId="7C492D27" w14:textId="77777777" w:rsidR="009760F5" w:rsidRPr="00357852" w:rsidRDefault="009760F5" w:rsidP="00BF7AFB">
            <w:pPr>
              <w:pStyle w:val="Normal6a"/>
            </w:pPr>
            <w:r w:rsidRPr="00357852">
              <w:rPr>
                <w:b/>
                <w:i/>
              </w:rPr>
              <w:t>(2) Az 50. cikk (3) bekezdésétől eltérve a szóban forgó bekezdésben említett értékelés az érintett tagállamban a megelőző [egy] hónapban fennálló helyzetre vonatkozik.</w:t>
            </w:r>
          </w:p>
        </w:tc>
        <w:tc>
          <w:tcPr>
            <w:tcW w:w="4876" w:type="dxa"/>
          </w:tcPr>
          <w:p w14:paraId="1E562456" w14:textId="77777777" w:rsidR="009760F5" w:rsidRPr="00357852" w:rsidRDefault="009760F5" w:rsidP="00BF7AFB">
            <w:pPr>
              <w:pStyle w:val="Normal6a"/>
            </w:pPr>
          </w:p>
        </w:tc>
      </w:tr>
      <w:tr w:rsidR="00215CFA" w:rsidRPr="00357852" w14:paraId="57E9C441" w14:textId="77777777" w:rsidTr="00BF7AFB">
        <w:trPr>
          <w:jc w:val="center"/>
        </w:trPr>
        <w:tc>
          <w:tcPr>
            <w:tcW w:w="4876" w:type="dxa"/>
          </w:tcPr>
          <w:p w14:paraId="06FC5A5D" w14:textId="77777777" w:rsidR="009760F5" w:rsidRPr="00357852" w:rsidRDefault="009760F5" w:rsidP="00BF7AFB">
            <w:pPr>
              <w:pStyle w:val="Normal6a"/>
            </w:pPr>
            <w:r w:rsidRPr="00357852">
              <w:rPr>
                <w:b/>
                <w:i/>
              </w:rPr>
              <w:t>(3) Az (EU) XXX/XXX rendelet [a menekültügy és a migráció kezeléséről szóló rendelet] 51. cikkének (1) bekezdésétől, 53. cikkének (3) bekezdésétől és 53. cikkének (1) bekezdésétől eltérve, a felsorolt rendelkezésekben meghatározott határidők egy hétre csökkennek.</w:t>
            </w:r>
          </w:p>
        </w:tc>
        <w:tc>
          <w:tcPr>
            <w:tcW w:w="4876" w:type="dxa"/>
          </w:tcPr>
          <w:p w14:paraId="1A235111" w14:textId="77777777" w:rsidR="009760F5" w:rsidRPr="00357852" w:rsidRDefault="009760F5" w:rsidP="00BF7AFB">
            <w:pPr>
              <w:pStyle w:val="Normal6a"/>
            </w:pPr>
          </w:p>
        </w:tc>
      </w:tr>
      <w:tr w:rsidR="00215CFA" w:rsidRPr="00357852" w14:paraId="4D2BC2BC" w14:textId="77777777" w:rsidTr="00BF7AFB">
        <w:trPr>
          <w:jc w:val="center"/>
        </w:trPr>
        <w:tc>
          <w:tcPr>
            <w:tcW w:w="4876" w:type="dxa"/>
          </w:tcPr>
          <w:p w14:paraId="3E1ACB9A" w14:textId="77777777" w:rsidR="009760F5" w:rsidRPr="00357852" w:rsidRDefault="009760F5" w:rsidP="00BF7AFB">
            <w:pPr>
              <w:pStyle w:val="Normal6a"/>
            </w:pPr>
            <w:r w:rsidRPr="00357852">
              <w:rPr>
                <w:b/>
                <w:i/>
              </w:rPr>
              <w:t>(4) Az (EU) XXX/XXX rendelet [a menekültügy és a migráció kezeléséről szóló rendelet] 51. cikkének (2) bekezdésétől eltérve, az ott említett jelentés feltünteti, hogy az érintett tagállam az e rendelet 1. cikke (2) bekezdésének a) pontja szerinti válsághelyzetben van-e.</w:t>
            </w:r>
          </w:p>
        </w:tc>
        <w:tc>
          <w:tcPr>
            <w:tcW w:w="4876" w:type="dxa"/>
          </w:tcPr>
          <w:p w14:paraId="2501B28E" w14:textId="77777777" w:rsidR="009760F5" w:rsidRPr="00357852" w:rsidRDefault="009760F5" w:rsidP="00BF7AFB">
            <w:pPr>
              <w:pStyle w:val="Normal6a"/>
            </w:pPr>
          </w:p>
        </w:tc>
      </w:tr>
      <w:tr w:rsidR="00215CFA" w:rsidRPr="00357852" w14:paraId="57380535" w14:textId="77777777" w:rsidTr="00BF7AFB">
        <w:trPr>
          <w:jc w:val="center"/>
        </w:trPr>
        <w:tc>
          <w:tcPr>
            <w:tcW w:w="4876" w:type="dxa"/>
          </w:tcPr>
          <w:p w14:paraId="22DA7546" w14:textId="77777777" w:rsidR="009760F5" w:rsidRPr="00357852" w:rsidRDefault="009760F5" w:rsidP="00BF7AFB">
            <w:pPr>
              <w:pStyle w:val="Normal6a"/>
            </w:pPr>
            <w:r w:rsidRPr="00357852">
              <w:rPr>
                <w:b/>
                <w:i/>
              </w:rPr>
              <w:t>(5) Az (EU) XXX/XXX rendelet [a menekültügy és a migráció kezeléséről szóló rendelet] 51. cikke (3) bekezdése b) pontjának ii. alpontjától, 51. cikke (1) bekezdésétől és 52. cikke (3) bekezdésének első albekezdésétől, valamint 53. cikke (3) bekezdésének a) pontjától eltérve az áttelepítés nem csupán az említett rendelet 45. cikke (1) bekezdésének a) és c) pontjában említett személyekre terjed ki, hanem a 45. cikk (2) bekezdésének a) és b) pontjában említett személyekre is.</w:t>
            </w:r>
          </w:p>
        </w:tc>
        <w:tc>
          <w:tcPr>
            <w:tcW w:w="4876" w:type="dxa"/>
          </w:tcPr>
          <w:p w14:paraId="31D1C324" w14:textId="77777777" w:rsidR="009760F5" w:rsidRPr="00357852" w:rsidRDefault="009760F5" w:rsidP="00BF7AFB">
            <w:pPr>
              <w:pStyle w:val="Normal6a"/>
            </w:pPr>
          </w:p>
        </w:tc>
      </w:tr>
      <w:tr w:rsidR="00215CFA" w:rsidRPr="00357852" w14:paraId="109C63FA" w14:textId="77777777" w:rsidTr="00BF7AFB">
        <w:trPr>
          <w:jc w:val="center"/>
        </w:trPr>
        <w:tc>
          <w:tcPr>
            <w:tcW w:w="4876" w:type="dxa"/>
          </w:tcPr>
          <w:p w14:paraId="1B2CA6E3" w14:textId="77777777" w:rsidR="009760F5" w:rsidRPr="00357852" w:rsidRDefault="009760F5" w:rsidP="00BF7AFB">
            <w:pPr>
              <w:pStyle w:val="Normal6a"/>
            </w:pPr>
            <w:r w:rsidRPr="00357852">
              <w:rPr>
                <w:b/>
                <w:i/>
              </w:rPr>
              <w:t>(6) Az (EU) XXX/XXX rendelet [a menekültügy és a migráció kezeléséről szóló rendelet] 54. cikkétől eltérve az említett cikkben meghatározott képlet szerint kiszámított részesedés az említett rendelet 45. cikke (2) bekezdésének a) és b) pontjában meghatározott intézkedésekre is alkalmazandó.</w:t>
            </w:r>
          </w:p>
        </w:tc>
        <w:tc>
          <w:tcPr>
            <w:tcW w:w="4876" w:type="dxa"/>
          </w:tcPr>
          <w:p w14:paraId="1B0B03C5" w14:textId="77777777" w:rsidR="009760F5" w:rsidRPr="00357852" w:rsidRDefault="009760F5" w:rsidP="00BF7AFB">
            <w:pPr>
              <w:pStyle w:val="Normal6a"/>
            </w:pPr>
          </w:p>
        </w:tc>
      </w:tr>
      <w:tr w:rsidR="00215CFA" w:rsidRPr="00357852" w14:paraId="321FB9C1" w14:textId="77777777" w:rsidTr="00BF7AFB">
        <w:trPr>
          <w:jc w:val="center"/>
        </w:trPr>
        <w:tc>
          <w:tcPr>
            <w:tcW w:w="4876" w:type="dxa"/>
          </w:tcPr>
          <w:p w14:paraId="5AB42544" w14:textId="77777777" w:rsidR="009760F5" w:rsidRPr="00357852" w:rsidRDefault="009760F5" w:rsidP="00BF7AFB">
            <w:pPr>
              <w:pStyle w:val="Normal6a"/>
            </w:pPr>
            <w:r w:rsidRPr="00357852">
              <w:rPr>
                <w:b/>
                <w:i/>
              </w:rPr>
              <w:t>(7) Az (EU) XXX/XXX rendelet [a menekültügy és a migráció kezeléséről szóló rendelet] 55. cikkének (2) bekezdésétől eltérve az ott meghatározott határidő négy hónapban kerül meghatározásra.</w:t>
            </w:r>
          </w:p>
        </w:tc>
        <w:tc>
          <w:tcPr>
            <w:tcW w:w="4876" w:type="dxa"/>
          </w:tcPr>
          <w:p w14:paraId="4C068B6D" w14:textId="77777777" w:rsidR="009760F5" w:rsidRPr="00357852" w:rsidRDefault="009760F5" w:rsidP="00BF7AFB">
            <w:pPr>
              <w:pStyle w:val="Normal6a"/>
            </w:pPr>
          </w:p>
        </w:tc>
      </w:tr>
    </w:tbl>
    <w:p w14:paraId="0625DCD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595A84C" w14:textId="77777777" w:rsidR="009760F5" w:rsidRPr="00357852" w:rsidRDefault="009760F5" w:rsidP="009760F5">
      <w:r w:rsidRPr="00534DA7">
        <w:rPr>
          <w:rStyle w:val="HideTWBExt"/>
        </w:rPr>
        <w:t>&lt;/Amend&gt;</w:t>
      </w:r>
    </w:p>
    <w:p w14:paraId="25451FB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440</w:t>
      </w:r>
      <w:r w:rsidRPr="00534DA7">
        <w:rPr>
          <w:rStyle w:val="HideTWBExt"/>
          <w:b w:val="0"/>
        </w:rPr>
        <w:t>&lt;/NumAm&gt;</w:t>
      </w:r>
    </w:p>
    <w:p w14:paraId="67DE2417"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501B6F2E" w14:textId="77777777" w:rsidR="009760F5" w:rsidRPr="00357852" w:rsidRDefault="009760F5" w:rsidP="009760F5">
      <w:pPr>
        <w:pStyle w:val="NormalBold"/>
      </w:pPr>
      <w:r w:rsidRPr="00534DA7">
        <w:rPr>
          <w:rStyle w:val="HideTWBExt"/>
          <w:b w:val="0"/>
        </w:rPr>
        <w:t>&lt;/RepeatBlock-By&gt;</w:t>
      </w:r>
    </w:p>
    <w:p w14:paraId="478515F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7A8B843" w14:textId="77777777" w:rsidR="009760F5" w:rsidRPr="00357852" w:rsidRDefault="009760F5" w:rsidP="009760F5">
      <w:pPr>
        <w:pStyle w:val="NormalBold"/>
      </w:pPr>
      <w:r w:rsidRPr="00534DA7">
        <w:rPr>
          <w:rStyle w:val="HideTWBExt"/>
          <w:b w:val="0"/>
        </w:rPr>
        <w:t>&lt;Article&gt;</w:t>
      </w:r>
      <w:r w:rsidRPr="00357852">
        <w:t>2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74A3752" w14:textId="77777777" w:rsidTr="00BF7AFB">
        <w:trPr>
          <w:trHeight w:hRule="exact" w:val="240"/>
          <w:jc w:val="center"/>
        </w:trPr>
        <w:tc>
          <w:tcPr>
            <w:tcW w:w="9752" w:type="dxa"/>
            <w:gridSpan w:val="2"/>
          </w:tcPr>
          <w:p w14:paraId="7EB1D520" w14:textId="77777777" w:rsidR="009760F5" w:rsidRPr="00357852" w:rsidRDefault="009760F5" w:rsidP="00BF7AFB"/>
        </w:tc>
      </w:tr>
      <w:tr w:rsidR="00215CFA" w:rsidRPr="00357852" w14:paraId="0C640206" w14:textId="77777777" w:rsidTr="00BF7AFB">
        <w:trPr>
          <w:trHeight w:val="240"/>
          <w:jc w:val="center"/>
        </w:trPr>
        <w:tc>
          <w:tcPr>
            <w:tcW w:w="4876" w:type="dxa"/>
          </w:tcPr>
          <w:p w14:paraId="453900A8" w14:textId="77777777" w:rsidR="009760F5" w:rsidRPr="00357852" w:rsidRDefault="009760F5" w:rsidP="00BF7AFB">
            <w:pPr>
              <w:pStyle w:val="AmColumnHeading"/>
            </w:pPr>
            <w:r w:rsidRPr="00357852">
              <w:t>A Bizottság által javasolt szöveg</w:t>
            </w:r>
          </w:p>
        </w:tc>
        <w:tc>
          <w:tcPr>
            <w:tcW w:w="4876" w:type="dxa"/>
          </w:tcPr>
          <w:p w14:paraId="36DB0BE4" w14:textId="77777777" w:rsidR="009760F5" w:rsidRPr="00357852" w:rsidRDefault="009760F5" w:rsidP="00BF7AFB">
            <w:pPr>
              <w:pStyle w:val="AmColumnHeading"/>
            </w:pPr>
            <w:r w:rsidRPr="00357852">
              <w:t>Módosítás</w:t>
            </w:r>
          </w:p>
        </w:tc>
      </w:tr>
      <w:tr w:rsidR="00215CFA" w:rsidRPr="00357852" w14:paraId="7861018D" w14:textId="77777777" w:rsidTr="00BF7AFB">
        <w:trPr>
          <w:jc w:val="center"/>
        </w:trPr>
        <w:tc>
          <w:tcPr>
            <w:tcW w:w="4876" w:type="dxa"/>
          </w:tcPr>
          <w:p w14:paraId="73AE4BA3" w14:textId="77777777" w:rsidR="009760F5" w:rsidRPr="00357852" w:rsidRDefault="009760F5" w:rsidP="00BF7AFB">
            <w:pPr>
              <w:pStyle w:val="NormalBoldItalicCenter6a"/>
            </w:pPr>
            <w:r w:rsidRPr="00357852">
              <w:t>2. cikk</w:t>
            </w:r>
          </w:p>
        </w:tc>
        <w:tc>
          <w:tcPr>
            <w:tcW w:w="4876" w:type="dxa"/>
          </w:tcPr>
          <w:p w14:paraId="0098938C" w14:textId="77777777" w:rsidR="009760F5" w:rsidRPr="00357852" w:rsidRDefault="009760F5" w:rsidP="00BF7AFB">
            <w:pPr>
              <w:pStyle w:val="Normal6a"/>
            </w:pPr>
            <w:r w:rsidRPr="00357852">
              <w:rPr>
                <w:b/>
                <w:i/>
              </w:rPr>
              <w:t>törölve</w:t>
            </w:r>
          </w:p>
        </w:tc>
      </w:tr>
      <w:tr w:rsidR="00215CFA" w:rsidRPr="00357852" w14:paraId="41A7CCD5" w14:textId="77777777" w:rsidTr="00BF7AFB">
        <w:trPr>
          <w:jc w:val="center"/>
        </w:trPr>
        <w:tc>
          <w:tcPr>
            <w:tcW w:w="4876" w:type="dxa"/>
          </w:tcPr>
          <w:p w14:paraId="3C85780F" w14:textId="77777777" w:rsidR="009760F5" w:rsidRPr="00357852" w:rsidRDefault="009760F5" w:rsidP="00BF7AFB">
            <w:pPr>
              <w:pStyle w:val="NormalBoldItalicCenter6a"/>
            </w:pPr>
            <w:r w:rsidRPr="00357852">
              <w:t>Szolidaritás válsághelyzetekben</w:t>
            </w:r>
          </w:p>
        </w:tc>
        <w:tc>
          <w:tcPr>
            <w:tcW w:w="4876" w:type="dxa"/>
          </w:tcPr>
          <w:p w14:paraId="675BA3CD" w14:textId="77777777" w:rsidR="009760F5" w:rsidRPr="00357852" w:rsidRDefault="009760F5" w:rsidP="00BF7AFB">
            <w:pPr>
              <w:pStyle w:val="Normal6a"/>
            </w:pPr>
          </w:p>
        </w:tc>
      </w:tr>
      <w:tr w:rsidR="00215CFA" w:rsidRPr="00357852" w14:paraId="7BAD63B0" w14:textId="77777777" w:rsidTr="00BF7AFB">
        <w:trPr>
          <w:jc w:val="center"/>
        </w:trPr>
        <w:tc>
          <w:tcPr>
            <w:tcW w:w="4876" w:type="dxa"/>
          </w:tcPr>
          <w:p w14:paraId="5D69EDA8" w14:textId="77777777" w:rsidR="009760F5" w:rsidRPr="00357852" w:rsidRDefault="009760F5" w:rsidP="00BF7AFB">
            <w:pPr>
              <w:pStyle w:val="Normal6a"/>
            </w:pPr>
            <w:r w:rsidRPr="00357852">
              <w:rPr>
                <w:b/>
                <w:i/>
              </w:rPr>
              <w:t>(1) Az 1. cikk (2) bekezdésének a) pontjában meghatározott válsághelyzetekben a valamely tagállam számára történő szolidaritási hozzájárulások biztosítása céljából értelemszerűen az (EU) XXX/XXX rendelet [a menekültügy és a migráció kezeléséről szóló rendelet] IV. része alkalmazandó, kivéve 45. cikke (1) bekezdésének d) pontját, 47. cikkét, 48. cikkét, 49. cikkét, 51. cikke (3) bekezdése b) pontjának iii. alpontját és (4) bekezdését, 52. cikkének (2) és (5) bekezdését, valamint 53. cikke (2) bekezdésének második és harmadik albekezdését.</w:t>
            </w:r>
          </w:p>
        </w:tc>
        <w:tc>
          <w:tcPr>
            <w:tcW w:w="4876" w:type="dxa"/>
          </w:tcPr>
          <w:p w14:paraId="43CF1D8C" w14:textId="77777777" w:rsidR="009760F5" w:rsidRPr="00357852" w:rsidRDefault="009760F5" w:rsidP="00BF7AFB">
            <w:pPr>
              <w:pStyle w:val="Normal6a"/>
            </w:pPr>
          </w:p>
        </w:tc>
      </w:tr>
      <w:tr w:rsidR="00215CFA" w:rsidRPr="00357852" w14:paraId="582BB80F" w14:textId="77777777" w:rsidTr="00BF7AFB">
        <w:trPr>
          <w:jc w:val="center"/>
        </w:trPr>
        <w:tc>
          <w:tcPr>
            <w:tcW w:w="4876" w:type="dxa"/>
          </w:tcPr>
          <w:p w14:paraId="45D6635A" w14:textId="77777777" w:rsidR="009760F5" w:rsidRPr="00357852" w:rsidRDefault="009760F5" w:rsidP="00BF7AFB">
            <w:pPr>
              <w:pStyle w:val="Normal6a"/>
            </w:pPr>
            <w:r w:rsidRPr="00357852">
              <w:rPr>
                <w:b/>
                <w:i/>
              </w:rPr>
              <w:t>(2) Az 50. cikk (3) bekezdésétől eltérve a szóban forgó bekezdésben említett értékelés az érintett tagállamban a megelőző [egy] hónapban fennálló helyzetre vonatkozik.</w:t>
            </w:r>
          </w:p>
        </w:tc>
        <w:tc>
          <w:tcPr>
            <w:tcW w:w="4876" w:type="dxa"/>
          </w:tcPr>
          <w:p w14:paraId="4CAE5CD2" w14:textId="77777777" w:rsidR="009760F5" w:rsidRPr="00357852" w:rsidRDefault="009760F5" w:rsidP="00BF7AFB">
            <w:pPr>
              <w:pStyle w:val="Normal6a"/>
            </w:pPr>
          </w:p>
        </w:tc>
      </w:tr>
      <w:tr w:rsidR="00215CFA" w:rsidRPr="00357852" w14:paraId="719F59D1" w14:textId="77777777" w:rsidTr="00BF7AFB">
        <w:trPr>
          <w:jc w:val="center"/>
        </w:trPr>
        <w:tc>
          <w:tcPr>
            <w:tcW w:w="4876" w:type="dxa"/>
          </w:tcPr>
          <w:p w14:paraId="2040F423" w14:textId="77777777" w:rsidR="009760F5" w:rsidRPr="00357852" w:rsidRDefault="009760F5" w:rsidP="00BF7AFB">
            <w:pPr>
              <w:pStyle w:val="Normal6a"/>
            </w:pPr>
            <w:r w:rsidRPr="00357852">
              <w:rPr>
                <w:b/>
                <w:i/>
              </w:rPr>
              <w:t>(3) Az (EU) XXX/XXX rendelet [a menekültügy és a migráció kezeléséről szóló rendelet] 51. cikkének (1) bekezdésétől, 53. cikkének (3) bekezdésétől és 53. cikkének (1) bekezdésétől eltérve, a felsorolt rendelkezésekben meghatározott határidők egy hétre csökkennek.</w:t>
            </w:r>
          </w:p>
        </w:tc>
        <w:tc>
          <w:tcPr>
            <w:tcW w:w="4876" w:type="dxa"/>
          </w:tcPr>
          <w:p w14:paraId="76E2B0A3" w14:textId="77777777" w:rsidR="009760F5" w:rsidRPr="00357852" w:rsidRDefault="009760F5" w:rsidP="00BF7AFB">
            <w:pPr>
              <w:pStyle w:val="Normal6a"/>
            </w:pPr>
          </w:p>
        </w:tc>
      </w:tr>
      <w:tr w:rsidR="00215CFA" w:rsidRPr="00357852" w14:paraId="6270E6B7" w14:textId="77777777" w:rsidTr="00BF7AFB">
        <w:trPr>
          <w:jc w:val="center"/>
        </w:trPr>
        <w:tc>
          <w:tcPr>
            <w:tcW w:w="4876" w:type="dxa"/>
          </w:tcPr>
          <w:p w14:paraId="0945A9D4" w14:textId="77777777" w:rsidR="009760F5" w:rsidRPr="00357852" w:rsidRDefault="009760F5" w:rsidP="00BF7AFB">
            <w:pPr>
              <w:pStyle w:val="Normal6a"/>
            </w:pPr>
            <w:r w:rsidRPr="00357852">
              <w:rPr>
                <w:b/>
                <w:i/>
              </w:rPr>
              <w:t>(4) Az (EU) XXX/XXX rendelet [a menekültügy és a migráció kezeléséről szóló rendelet] 51. cikkének (2) bekezdésétől eltérve, az ott említett jelentés feltünteti, hogy az érintett tagállam az e rendelet 1. cikke (2) bekezdésének a) pontja szerinti válsághelyzetben van-e.</w:t>
            </w:r>
          </w:p>
        </w:tc>
        <w:tc>
          <w:tcPr>
            <w:tcW w:w="4876" w:type="dxa"/>
          </w:tcPr>
          <w:p w14:paraId="5090EA14" w14:textId="77777777" w:rsidR="009760F5" w:rsidRPr="00357852" w:rsidRDefault="009760F5" w:rsidP="00BF7AFB">
            <w:pPr>
              <w:pStyle w:val="Normal6a"/>
            </w:pPr>
          </w:p>
        </w:tc>
      </w:tr>
      <w:tr w:rsidR="00215CFA" w:rsidRPr="00357852" w14:paraId="48042A8E" w14:textId="77777777" w:rsidTr="00BF7AFB">
        <w:trPr>
          <w:jc w:val="center"/>
        </w:trPr>
        <w:tc>
          <w:tcPr>
            <w:tcW w:w="4876" w:type="dxa"/>
          </w:tcPr>
          <w:p w14:paraId="204FF870" w14:textId="77777777" w:rsidR="009760F5" w:rsidRPr="00357852" w:rsidRDefault="009760F5" w:rsidP="00BF7AFB">
            <w:pPr>
              <w:pStyle w:val="Normal6a"/>
            </w:pPr>
            <w:r w:rsidRPr="00357852">
              <w:rPr>
                <w:b/>
                <w:i/>
              </w:rPr>
              <w:t>(5) Az (EU) XXX/XXX rendelet [a menekültügy és a migráció kezeléséről szóló rendelet] 51. cikke (3) bekezdése b) pontjának ii. alpontjától, 51. cikke (1) bekezdésétől és 52. cikke (3) bekezdésének első albekezdésétől, valamint 53. cikke (3) bekezdésének a) pontjától eltérve az áttelepítés nem csupán az említett rendelet 45. cikke (1) bekezdésének a) és c) pontjában említett személyekre terjed ki, hanem a 45. cikk (2) bekezdésének a) és b) pontjában említett személyekre is.</w:t>
            </w:r>
          </w:p>
        </w:tc>
        <w:tc>
          <w:tcPr>
            <w:tcW w:w="4876" w:type="dxa"/>
          </w:tcPr>
          <w:p w14:paraId="36FAA120" w14:textId="77777777" w:rsidR="009760F5" w:rsidRPr="00357852" w:rsidRDefault="009760F5" w:rsidP="00BF7AFB">
            <w:pPr>
              <w:pStyle w:val="Normal6a"/>
            </w:pPr>
          </w:p>
        </w:tc>
      </w:tr>
      <w:tr w:rsidR="00215CFA" w:rsidRPr="00357852" w14:paraId="5975B5D2" w14:textId="77777777" w:rsidTr="00BF7AFB">
        <w:trPr>
          <w:jc w:val="center"/>
        </w:trPr>
        <w:tc>
          <w:tcPr>
            <w:tcW w:w="4876" w:type="dxa"/>
          </w:tcPr>
          <w:p w14:paraId="62E172EF" w14:textId="77777777" w:rsidR="009760F5" w:rsidRPr="00357852" w:rsidRDefault="009760F5" w:rsidP="00BF7AFB">
            <w:pPr>
              <w:pStyle w:val="Normal6a"/>
            </w:pPr>
            <w:r w:rsidRPr="00357852">
              <w:rPr>
                <w:b/>
                <w:i/>
              </w:rPr>
              <w:t>(6) Az (EU) XXX/XXX rendelet [a menekültügy és a migráció kezeléséről szóló rendelet] 54. cikkétől eltérve az említett cikkben meghatározott képlet szerint kiszámított részesedés az említett rendelet 45. cikke (2) bekezdésének a) és b) pontjában meghatározott intézkedésekre is alkalmazandó.</w:t>
            </w:r>
          </w:p>
        </w:tc>
        <w:tc>
          <w:tcPr>
            <w:tcW w:w="4876" w:type="dxa"/>
          </w:tcPr>
          <w:p w14:paraId="7E03237F" w14:textId="77777777" w:rsidR="009760F5" w:rsidRPr="00357852" w:rsidRDefault="009760F5" w:rsidP="00BF7AFB">
            <w:pPr>
              <w:pStyle w:val="Normal6a"/>
            </w:pPr>
          </w:p>
        </w:tc>
      </w:tr>
      <w:tr w:rsidR="00215CFA" w:rsidRPr="00357852" w14:paraId="38CF268C" w14:textId="77777777" w:rsidTr="00BF7AFB">
        <w:trPr>
          <w:jc w:val="center"/>
        </w:trPr>
        <w:tc>
          <w:tcPr>
            <w:tcW w:w="4876" w:type="dxa"/>
          </w:tcPr>
          <w:p w14:paraId="13CD2EB4" w14:textId="77777777" w:rsidR="009760F5" w:rsidRPr="00357852" w:rsidRDefault="009760F5" w:rsidP="00BF7AFB">
            <w:pPr>
              <w:pStyle w:val="Normal6a"/>
            </w:pPr>
            <w:r w:rsidRPr="00357852">
              <w:rPr>
                <w:b/>
                <w:i/>
              </w:rPr>
              <w:t>(7) Az (EU) XXX/XXX rendelet [a menekültügy és a migráció kezeléséről szóló rendelet] 55. cikkének (2) bekezdésétől eltérve az ott meghatározott határidő négy hónapban kerül meghatározásra.</w:t>
            </w:r>
          </w:p>
        </w:tc>
        <w:tc>
          <w:tcPr>
            <w:tcW w:w="4876" w:type="dxa"/>
          </w:tcPr>
          <w:p w14:paraId="41857B12" w14:textId="77777777" w:rsidR="009760F5" w:rsidRPr="00357852" w:rsidRDefault="009760F5" w:rsidP="00BF7AFB">
            <w:pPr>
              <w:pStyle w:val="Normal6a"/>
            </w:pPr>
          </w:p>
        </w:tc>
      </w:tr>
    </w:tbl>
    <w:p w14:paraId="7E06ADDC"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148CB6E" w14:textId="77777777" w:rsidR="009760F5" w:rsidRPr="00357852" w:rsidRDefault="009760F5" w:rsidP="009760F5">
      <w:r w:rsidRPr="00534DA7">
        <w:rPr>
          <w:rStyle w:val="HideTWBExt"/>
        </w:rPr>
        <w:t>&lt;/Amend&gt;</w:t>
      </w:r>
    </w:p>
    <w:p w14:paraId="63ADED2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441</w:t>
      </w:r>
      <w:r w:rsidRPr="00534DA7">
        <w:rPr>
          <w:rStyle w:val="HideTWBExt"/>
          <w:b w:val="0"/>
        </w:rPr>
        <w:t>&lt;/NumAm&gt;</w:t>
      </w:r>
    </w:p>
    <w:p w14:paraId="227015A3"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40FADC97" w14:textId="77777777" w:rsidR="009760F5" w:rsidRPr="00357852" w:rsidRDefault="009760F5" w:rsidP="009760F5">
      <w:pPr>
        <w:pStyle w:val="NormalBold"/>
      </w:pPr>
      <w:r w:rsidRPr="00534DA7">
        <w:rPr>
          <w:rStyle w:val="HideTWBExt"/>
          <w:b w:val="0"/>
        </w:rPr>
        <w:t>&lt;/RepeatBlock-By&gt;</w:t>
      </w:r>
    </w:p>
    <w:p w14:paraId="72ED668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883CC99" w14:textId="77777777" w:rsidR="009760F5" w:rsidRPr="00357852" w:rsidRDefault="009760F5" w:rsidP="009760F5">
      <w:pPr>
        <w:pStyle w:val="NormalBold"/>
      </w:pPr>
      <w:r w:rsidRPr="00534DA7">
        <w:rPr>
          <w:rStyle w:val="HideTWBExt"/>
          <w:b w:val="0"/>
        </w:rPr>
        <w:t>&lt;Article&gt;</w:t>
      </w:r>
      <w:r w:rsidRPr="00357852">
        <w:t>2 cikk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328ACAD" w14:textId="77777777" w:rsidTr="00BF7AFB">
        <w:trPr>
          <w:trHeight w:hRule="exact" w:val="240"/>
          <w:jc w:val="center"/>
        </w:trPr>
        <w:tc>
          <w:tcPr>
            <w:tcW w:w="9752" w:type="dxa"/>
            <w:gridSpan w:val="2"/>
          </w:tcPr>
          <w:p w14:paraId="134CC4DA" w14:textId="77777777" w:rsidR="009760F5" w:rsidRPr="00357852" w:rsidRDefault="009760F5" w:rsidP="00BF7AFB"/>
        </w:tc>
      </w:tr>
      <w:tr w:rsidR="00215CFA" w:rsidRPr="00357852" w14:paraId="04C34654" w14:textId="77777777" w:rsidTr="00BF7AFB">
        <w:trPr>
          <w:trHeight w:val="240"/>
          <w:jc w:val="center"/>
        </w:trPr>
        <w:tc>
          <w:tcPr>
            <w:tcW w:w="4876" w:type="dxa"/>
          </w:tcPr>
          <w:p w14:paraId="4A751548" w14:textId="77777777" w:rsidR="009760F5" w:rsidRPr="00357852" w:rsidRDefault="009760F5" w:rsidP="00BF7AFB">
            <w:pPr>
              <w:pStyle w:val="AmColumnHeading"/>
            </w:pPr>
            <w:r w:rsidRPr="00357852">
              <w:t>A Bizottság által javasolt szöveg</w:t>
            </w:r>
          </w:p>
        </w:tc>
        <w:tc>
          <w:tcPr>
            <w:tcW w:w="4876" w:type="dxa"/>
          </w:tcPr>
          <w:p w14:paraId="08BE39FD" w14:textId="77777777" w:rsidR="009760F5" w:rsidRPr="00357852" w:rsidRDefault="009760F5" w:rsidP="00BF7AFB">
            <w:pPr>
              <w:pStyle w:val="AmColumnHeading"/>
            </w:pPr>
            <w:r w:rsidRPr="00357852">
              <w:t>Módosítás</w:t>
            </w:r>
          </w:p>
        </w:tc>
      </w:tr>
      <w:tr w:rsidR="00215CFA" w:rsidRPr="00357852" w14:paraId="7EF5BEE3" w14:textId="77777777" w:rsidTr="00BF7AFB">
        <w:trPr>
          <w:jc w:val="center"/>
        </w:trPr>
        <w:tc>
          <w:tcPr>
            <w:tcW w:w="4876" w:type="dxa"/>
          </w:tcPr>
          <w:p w14:paraId="526DA675" w14:textId="77777777" w:rsidR="009760F5" w:rsidRPr="00357852" w:rsidRDefault="009760F5" w:rsidP="00BF7AFB">
            <w:pPr>
              <w:pStyle w:val="Normal6a"/>
            </w:pPr>
            <w:r w:rsidRPr="00357852">
              <w:rPr>
                <w:b/>
                <w:bCs/>
                <w:i/>
                <w:iCs/>
              </w:rPr>
              <w:t>Szolidaritás</w:t>
            </w:r>
            <w:r w:rsidRPr="00357852">
              <w:t xml:space="preserve"> válsághelyzetekben</w:t>
            </w:r>
          </w:p>
        </w:tc>
        <w:tc>
          <w:tcPr>
            <w:tcW w:w="4876" w:type="dxa"/>
          </w:tcPr>
          <w:p w14:paraId="5397BB35" w14:textId="77777777" w:rsidR="009760F5" w:rsidRPr="00357852" w:rsidRDefault="009760F5" w:rsidP="00BF7AFB">
            <w:pPr>
              <w:pStyle w:val="Normal6a"/>
            </w:pPr>
            <w:r w:rsidRPr="00357852">
              <w:rPr>
                <w:b/>
                <w:bCs/>
                <w:i/>
                <w:iCs/>
              </w:rPr>
              <w:t>Önkéntes hozzájárulás</w:t>
            </w:r>
            <w:r w:rsidRPr="00357852">
              <w:t xml:space="preserve"> válsághelyzetekben</w:t>
            </w:r>
          </w:p>
        </w:tc>
      </w:tr>
    </w:tbl>
    <w:p w14:paraId="34A8F41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0A9DADF" w14:textId="77777777" w:rsidR="009760F5" w:rsidRPr="00357852" w:rsidRDefault="009760F5" w:rsidP="009760F5">
      <w:r w:rsidRPr="00534DA7">
        <w:rPr>
          <w:rStyle w:val="HideTWBExt"/>
        </w:rPr>
        <w:t>&lt;/Amend&gt;</w:t>
      </w:r>
    </w:p>
    <w:p w14:paraId="4E502D0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442</w:t>
      </w:r>
      <w:r w:rsidRPr="00534DA7">
        <w:rPr>
          <w:rStyle w:val="HideTWBExt"/>
          <w:b w:val="0"/>
        </w:rPr>
        <w:t>&lt;/NumAm&gt;</w:t>
      </w:r>
    </w:p>
    <w:p w14:paraId="74DB8D59" w14:textId="77777777" w:rsidR="009760F5" w:rsidRPr="00357852" w:rsidRDefault="009760F5" w:rsidP="009760F5">
      <w:pPr>
        <w:pStyle w:val="NormalBold"/>
      </w:pPr>
      <w:r w:rsidRPr="00534DA7">
        <w:rPr>
          <w:rStyle w:val="HideTWBExt"/>
          <w:b w:val="0"/>
        </w:rPr>
        <w:t>&lt;RepeatBlock-By&gt;&lt;Members&gt;</w:t>
      </w:r>
      <w:r w:rsidRPr="00357852">
        <w:t>Laura Ferrara</w:t>
      </w:r>
      <w:r w:rsidRPr="00534DA7">
        <w:rPr>
          <w:rStyle w:val="HideTWBExt"/>
          <w:b w:val="0"/>
        </w:rPr>
        <w:t>&lt;/Members&gt;</w:t>
      </w:r>
    </w:p>
    <w:p w14:paraId="25CA978E" w14:textId="77777777" w:rsidR="009760F5" w:rsidRPr="00357852" w:rsidRDefault="009760F5" w:rsidP="009760F5">
      <w:pPr>
        <w:pStyle w:val="NormalBold"/>
      </w:pPr>
      <w:r w:rsidRPr="00534DA7">
        <w:rPr>
          <w:rStyle w:val="HideTWBExt"/>
          <w:b w:val="0"/>
        </w:rPr>
        <w:t>&lt;/RepeatBlock-By&gt;</w:t>
      </w:r>
    </w:p>
    <w:p w14:paraId="6824DEC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982667B" w14:textId="77777777" w:rsidR="009760F5" w:rsidRPr="00357852" w:rsidRDefault="009760F5" w:rsidP="009760F5">
      <w:pPr>
        <w:pStyle w:val="NormalBold"/>
      </w:pPr>
      <w:r w:rsidRPr="00534DA7">
        <w:rPr>
          <w:rStyle w:val="HideTWBExt"/>
          <w:b w:val="0"/>
        </w:rPr>
        <w:t>&lt;Article&gt;</w:t>
      </w:r>
      <w:r w:rsidRPr="00357852">
        <w:t>2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3E6416F" w14:textId="77777777" w:rsidTr="00BF7AFB">
        <w:trPr>
          <w:trHeight w:hRule="exact" w:val="240"/>
          <w:jc w:val="center"/>
        </w:trPr>
        <w:tc>
          <w:tcPr>
            <w:tcW w:w="9752" w:type="dxa"/>
            <w:gridSpan w:val="2"/>
          </w:tcPr>
          <w:p w14:paraId="4AA26AC1" w14:textId="77777777" w:rsidR="009760F5" w:rsidRPr="00357852" w:rsidRDefault="009760F5" w:rsidP="00BF7AFB"/>
        </w:tc>
      </w:tr>
      <w:tr w:rsidR="00215CFA" w:rsidRPr="00357852" w14:paraId="011001BB" w14:textId="77777777" w:rsidTr="00BF7AFB">
        <w:trPr>
          <w:trHeight w:val="240"/>
          <w:jc w:val="center"/>
        </w:trPr>
        <w:tc>
          <w:tcPr>
            <w:tcW w:w="4876" w:type="dxa"/>
          </w:tcPr>
          <w:p w14:paraId="43691890" w14:textId="77777777" w:rsidR="009760F5" w:rsidRPr="00357852" w:rsidRDefault="009760F5" w:rsidP="00BF7AFB">
            <w:pPr>
              <w:pStyle w:val="AmColumnHeading"/>
            </w:pPr>
            <w:r w:rsidRPr="00357852">
              <w:t>A Bizottság által javasolt szöveg</w:t>
            </w:r>
          </w:p>
        </w:tc>
        <w:tc>
          <w:tcPr>
            <w:tcW w:w="4876" w:type="dxa"/>
          </w:tcPr>
          <w:p w14:paraId="31E032F7" w14:textId="77777777" w:rsidR="009760F5" w:rsidRPr="00357852" w:rsidRDefault="009760F5" w:rsidP="00BF7AFB">
            <w:pPr>
              <w:pStyle w:val="AmColumnHeading"/>
            </w:pPr>
            <w:r w:rsidRPr="00357852">
              <w:t>Módosítás</w:t>
            </w:r>
          </w:p>
        </w:tc>
      </w:tr>
      <w:tr w:rsidR="00215CFA" w:rsidRPr="00357852" w14:paraId="757D0D19" w14:textId="77777777" w:rsidTr="00BF7AFB">
        <w:trPr>
          <w:jc w:val="center"/>
        </w:trPr>
        <w:tc>
          <w:tcPr>
            <w:tcW w:w="4876" w:type="dxa"/>
          </w:tcPr>
          <w:p w14:paraId="5E1F07CC" w14:textId="77777777" w:rsidR="009760F5" w:rsidRPr="00357852" w:rsidRDefault="009760F5" w:rsidP="00BF7AFB">
            <w:pPr>
              <w:pStyle w:val="Normal6a"/>
            </w:pPr>
            <w:r w:rsidRPr="00357852">
              <w:t>(1)</w:t>
            </w:r>
            <w:r w:rsidRPr="00357852">
              <w:tab/>
              <w:t xml:space="preserve">Az 1. cikk (2) bekezdésének a) pontjában meghatározott válsághelyzetekben a valamely tagállam számára történő szolidaritási hozzájárulások biztosítása céljából értelemszerűen az (EU) XXX/XXX rendelet [a menekültügy és a migráció kezeléséről szóló rendelet] IV. része alkalmazandó, kivéve 45. cikke (1) bekezdésének </w:t>
            </w:r>
            <w:r w:rsidRPr="00357852">
              <w:rPr>
                <w:b/>
                <w:bCs/>
                <w:i/>
                <w:iCs/>
              </w:rPr>
              <w:t>d)</w:t>
            </w:r>
            <w:r w:rsidRPr="00357852">
              <w:t xml:space="preserve"> pontját, 47. cikkét, 48. cikkét, 49. cikkét, 51. cikke (3) bekezdése b) pontjának iii. alpontját és (4) bekezdését, 52. cikkének (2) és (5) bekezdését, valamint 53. cikke (2) bekezdésének második és harmadik albekezdését.</w:t>
            </w:r>
          </w:p>
        </w:tc>
        <w:tc>
          <w:tcPr>
            <w:tcW w:w="4876" w:type="dxa"/>
          </w:tcPr>
          <w:p w14:paraId="677B0509" w14:textId="77777777" w:rsidR="009760F5" w:rsidRPr="00357852" w:rsidRDefault="009760F5" w:rsidP="00BF7AFB">
            <w:pPr>
              <w:pStyle w:val="Normal6a"/>
            </w:pPr>
            <w:r w:rsidRPr="00357852">
              <w:t>(1)</w:t>
            </w:r>
            <w:r w:rsidRPr="00357852">
              <w:tab/>
              <w:t xml:space="preserve">Az 1. cikk (2) bekezdésének a) pontjában meghatározott válsághelyzetekben a valamely tagállam számára történő szolidaritási hozzájárulások biztosítása céljából értelemszerűen az (EU) XXX/XXX rendelet [a menekültügy és a migráció kezeléséről szóló rendelet] IV. része alkalmazandó, kivéve 45. cikke (1) bekezdésének </w:t>
            </w:r>
            <w:r w:rsidRPr="00357852">
              <w:rPr>
                <w:b/>
                <w:bCs/>
                <w:i/>
                <w:iCs/>
              </w:rPr>
              <w:t>b) és d)</w:t>
            </w:r>
            <w:r w:rsidRPr="00357852">
              <w:t xml:space="preserve"> pontját</w:t>
            </w:r>
            <w:r w:rsidRPr="00357852">
              <w:rPr>
                <w:b/>
                <w:bCs/>
                <w:i/>
                <w:iCs/>
              </w:rPr>
              <w:t>, 46. cikkét</w:t>
            </w:r>
            <w:r w:rsidRPr="00357852">
              <w:t>, 47. cikkét, 48. cikkét, 49. cikkét, 51. cikke (3) bekezdése b) pontjának iii. alpontját és (4) bekezdését, 52. cikkének (2) és (5) bekezdését, valamint 53. cikke (2) bekezdésének második és harmadik albekezdését.</w:t>
            </w:r>
          </w:p>
        </w:tc>
      </w:tr>
    </w:tbl>
    <w:p w14:paraId="596C685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{IT}</w:t>
      </w:r>
      <w:r w:rsidRPr="00357852">
        <w:t>it</w:t>
      </w:r>
      <w:r w:rsidRPr="00534DA7">
        <w:rPr>
          <w:rStyle w:val="HideTWBExt"/>
        </w:rPr>
        <w:t>&lt;/Original&gt;</w:t>
      </w:r>
    </w:p>
    <w:p w14:paraId="2EEB15E4" w14:textId="77777777" w:rsidR="009760F5" w:rsidRPr="00357852" w:rsidRDefault="009760F5" w:rsidP="009760F5">
      <w:r w:rsidRPr="00534DA7">
        <w:rPr>
          <w:rStyle w:val="HideTWBExt"/>
        </w:rPr>
        <w:t>&lt;/Amend&gt;</w:t>
      </w:r>
    </w:p>
    <w:p w14:paraId="5AFA87F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443</w:t>
      </w:r>
      <w:r w:rsidRPr="00534DA7">
        <w:rPr>
          <w:rStyle w:val="HideTWBExt"/>
          <w:b w:val="0"/>
        </w:rPr>
        <w:t>&lt;/NumAm&gt;</w:t>
      </w:r>
    </w:p>
    <w:p w14:paraId="583F3C90"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0D0349BD" w14:textId="77777777" w:rsidR="009760F5" w:rsidRPr="00357852" w:rsidRDefault="009760F5" w:rsidP="009760F5">
      <w:pPr>
        <w:pStyle w:val="NormalBold"/>
      </w:pPr>
      <w:r w:rsidRPr="00534DA7">
        <w:rPr>
          <w:rStyle w:val="HideTWBExt"/>
          <w:b w:val="0"/>
        </w:rPr>
        <w:t>&lt;/RepeatBlock-By&gt;</w:t>
      </w:r>
    </w:p>
    <w:p w14:paraId="5230A0F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E9B09C1" w14:textId="77777777" w:rsidR="009760F5" w:rsidRPr="00357852" w:rsidRDefault="009760F5" w:rsidP="009760F5">
      <w:pPr>
        <w:pStyle w:val="NormalBold"/>
      </w:pPr>
      <w:r w:rsidRPr="00534DA7">
        <w:rPr>
          <w:rStyle w:val="HideTWBExt"/>
          <w:b w:val="0"/>
        </w:rPr>
        <w:t>&lt;Article&gt;</w:t>
      </w:r>
      <w:r w:rsidRPr="00357852">
        <w:t>2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F6B7649" w14:textId="77777777" w:rsidTr="00BF7AFB">
        <w:trPr>
          <w:trHeight w:hRule="exact" w:val="240"/>
          <w:jc w:val="center"/>
        </w:trPr>
        <w:tc>
          <w:tcPr>
            <w:tcW w:w="9752" w:type="dxa"/>
            <w:gridSpan w:val="2"/>
          </w:tcPr>
          <w:p w14:paraId="0CD2008A" w14:textId="77777777" w:rsidR="009760F5" w:rsidRPr="00357852" w:rsidRDefault="009760F5" w:rsidP="00BF7AFB"/>
        </w:tc>
      </w:tr>
      <w:tr w:rsidR="00215CFA" w:rsidRPr="00357852" w14:paraId="39683B5A" w14:textId="77777777" w:rsidTr="00BF7AFB">
        <w:trPr>
          <w:trHeight w:val="240"/>
          <w:jc w:val="center"/>
        </w:trPr>
        <w:tc>
          <w:tcPr>
            <w:tcW w:w="4876" w:type="dxa"/>
          </w:tcPr>
          <w:p w14:paraId="08A5CBA7" w14:textId="77777777" w:rsidR="009760F5" w:rsidRPr="00357852" w:rsidRDefault="009760F5" w:rsidP="00BF7AFB">
            <w:pPr>
              <w:pStyle w:val="AmColumnHeading"/>
            </w:pPr>
            <w:r w:rsidRPr="00357852">
              <w:t>A Bizottság által javasolt szöveg</w:t>
            </w:r>
          </w:p>
        </w:tc>
        <w:tc>
          <w:tcPr>
            <w:tcW w:w="4876" w:type="dxa"/>
          </w:tcPr>
          <w:p w14:paraId="5B828654" w14:textId="77777777" w:rsidR="009760F5" w:rsidRPr="00357852" w:rsidRDefault="009760F5" w:rsidP="00BF7AFB">
            <w:pPr>
              <w:pStyle w:val="AmColumnHeading"/>
            </w:pPr>
            <w:r w:rsidRPr="00357852">
              <w:t>Módosítás</w:t>
            </w:r>
          </w:p>
        </w:tc>
      </w:tr>
      <w:tr w:rsidR="00215CFA" w:rsidRPr="00357852" w14:paraId="124B29DA" w14:textId="77777777" w:rsidTr="00BF7AFB">
        <w:trPr>
          <w:jc w:val="center"/>
        </w:trPr>
        <w:tc>
          <w:tcPr>
            <w:tcW w:w="4876" w:type="dxa"/>
          </w:tcPr>
          <w:p w14:paraId="6EB9C8AE" w14:textId="77777777" w:rsidR="009760F5" w:rsidRPr="00357852" w:rsidRDefault="009760F5" w:rsidP="00BF7AFB">
            <w:pPr>
              <w:pStyle w:val="Normal6a"/>
            </w:pPr>
            <w:r w:rsidRPr="00357852">
              <w:t>(1)</w:t>
            </w:r>
            <w:r w:rsidRPr="00357852">
              <w:tab/>
              <w:t>Az 1. cikk (2) bekezdésének a) pontjában meghatározott válsághelyzetekben a valamely tagállam számára történő szolidaritási hozzájárulások biztosítása céljából értelemszerűen az (EU) XXX/XXX rendelet [a menekültügy és a migráció kezeléséről szóló rendelet] IV. része alkalmazandó</w:t>
            </w:r>
            <w:r w:rsidRPr="00357852">
              <w:rPr>
                <w:b/>
                <w:bCs/>
                <w:i/>
                <w:iCs/>
              </w:rPr>
              <w:t>, kivéve 45. cikke (1) bekezdésének d) pontját, 47. cikkét, 48. cikkét, 49. cikkét, 51. cikke (3) bekezdése b) pontjának iii. alpontját és (4) bekezdését, 52. cikkének (2) és (5) bekezdését, valamint 53. cikke (2) bekezdésének második és harmadik albekezdését</w:t>
            </w:r>
            <w:r w:rsidRPr="00357852">
              <w:t>.</w:t>
            </w:r>
          </w:p>
        </w:tc>
        <w:tc>
          <w:tcPr>
            <w:tcW w:w="4876" w:type="dxa"/>
          </w:tcPr>
          <w:p w14:paraId="6854A502" w14:textId="77777777" w:rsidR="009760F5" w:rsidRPr="00357852" w:rsidRDefault="009760F5" w:rsidP="00BF7AFB">
            <w:pPr>
              <w:pStyle w:val="Normal6a"/>
            </w:pPr>
            <w:r w:rsidRPr="00357852">
              <w:t>(1)</w:t>
            </w:r>
            <w:r w:rsidRPr="00357852">
              <w:tab/>
              <w:t>Az 1. cikk (2) bekezdésének a) pontjában meghatározott válsághelyzetekben a valamely tagállam számára történő szolidaritási hozzájárulások biztosítása céljából értelemszerűen az (EU) XXX/XXX rendelet [a menekültügy és a migráció kezeléséről szóló rendelet] IV. része alkalmazandó.</w:t>
            </w:r>
            <w:r w:rsidRPr="00357852">
              <w:rPr>
                <w:b/>
                <w:i/>
              </w:rPr>
              <w:t xml:space="preserve"> </w:t>
            </w:r>
            <w:r w:rsidRPr="00357852">
              <w:rPr>
                <w:b/>
                <w:bCs/>
                <w:i/>
                <w:iCs/>
              </w:rPr>
              <w:t>Biztosítani kell, hogy az egyes hozzájáruló tagállamok egyéni képességeikhez igazodva és nemzeti sajátosságaik figyelembevételével szabadon döntsenek a szolidaritási hozzájárulások formájáról.</w:t>
            </w:r>
          </w:p>
        </w:tc>
      </w:tr>
    </w:tbl>
    <w:p w14:paraId="689147C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87C080C" w14:textId="77777777" w:rsidR="009760F5" w:rsidRPr="00357852" w:rsidRDefault="009760F5" w:rsidP="009760F5">
      <w:r w:rsidRPr="00534DA7">
        <w:rPr>
          <w:rStyle w:val="HideTWBExt"/>
        </w:rPr>
        <w:t>&lt;/Amend&gt;</w:t>
      </w:r>
    </w:p>
    <w:p w14:paraId="08F80C93"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444</w:t>
      </w:r>
      <w:r w:rsidRPr="00534DA7">
        <w:rPr>
          <w:rStyle w:val="HideTWBExt"/>
          <w:b w:val="0"/>
        </w:rPr>
        <w:t>&lt;/NumAm&gt;</w:t>
      </w:r>
    </w:p>
    <w:p w14:paraId="2F070DAA" w14:textId="77777777" w:rsidR="009760F5" w:rsidRPr="00357852" w:rsidRDefault="009760F5" w:rsidP="009760F5">
      <w:pPr>
        <w:pStyle w:val="NormalBold"/>
      </w:pPr>
      <w:r w:rsidRPr="00534DA7">
        <w:rPr>
          <w:rStyle w:val="HideTWBExt"/>
          <w:b w:val="0"/>
        </w:rPr>
        <w:t>&lt;RepeatBlock-By&gt;&lt;Members&gt;</w:t>
      </w:r>
      <w:r w:rsidRPr="00357852">
        <w:t>Ondřej Kovařík, Malik Azmani</w:t>
      </w:r>
      <w:r w:rsidRPr="00534DA7">
        <w:rPr>
          <w:rStyle w:val="HideTWBExt"/>
          <w:b w:val="0"/>
        </w:rPr>
        <w:t>&lt;/Members&gt;</w:t>
      </w:r>
    </w:p>
    <w:p w14:paraId="3CA3F751" w14:textId="77777777" w:rsidR="009760F5" w:rsidRPr="00357852" w:rsidRDefault="009760F5" w:rsidP="009760F5">
      <w:pPr>
        <w:pStyle w:val="NormalBold"/>
      </w:pPr>
      <w:r w:rsidRPr="00534DA7">
        <w:rPr>
          <w:rStyle w:val="HideTWBExt"/>
          <w:b w:val="0"/>
        </w:rPr>
        <w:t>&lt;/RepeatBlock-By&gt;</w:t>
      </w:r>
    </w:p>
    <w:p w14:paraId="7953BFF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CF8ED0F" w14:textId="77777777" w:rsidR="009760F5" w:rsidRPr="00357852" w:rsidRDefault="009760F5" w:rsidP="009760F5">
      <w:pPr>
        <w:pStyle w:val="NormalBold"/>
      </w:pPr>
      <w:r w:rsidRPr="00534DA7">
        <w:rPr>
          <w:rStyle w:val="HideTWBExt"/>
          <w:b w:val="0"/>
        </w:rPr>
        <w:t>&lt;Article&gt;</w:t>
      </w:r>
      <w:r w:rsidRPr="00357852">
        <w:t>2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08819B0" w14:textId="77777777" w:rsidTr="00BF7AFB">
        <w:trPr>
          <w:trHeight w:hRule="exact" w:val="240"/>
          <w:jc w:val="center"/>
        </w:trPr>
        <w:tc>
          <w:tcPr>
            <w:tcW w:w="9752" w:type="dxa"/>
            <w:gridSpan w:val="2"/>
          </w:tcPr>
          <w:p w14:paraId="14AB0915" w14:textId="77777777" w:rsidR="009760F5" w:rsidRPr="00357852" w:rsidRDefault="009760F5" w:rsidP="00BF7AFB"/>
        </w:tc>
      </w:tr>
      <w:tr w:rsidR="00215CFA" w:rsidRPr="00357852" w14:paraId="020579AB" w14:textId="77777777" w:rsidTr="00BF7AFB">
        <w:trPr>
          <w:trHeight w:val="240"/>
          <w:jc w:val="center"/>
        </w:trPr>
        <w:tc>
          <w:tcPr>
            <w:tcW w:w="4876" w:type="dxa"/>
          </w:tcPr>
          <w:p w14:paraId="004E2B1D" w14:textId="77777777" w:rsidR="009760F5" w:rsidRPr="00357852" w:rsidRDefault="009760F5" w:rsidP="00BF7AFB">
            <w:pPr>
              <w:pStyle w:val="AmColumnHeading"/>
            </w:pPr>
            <w:r w:rsidRPr="00357852">
              <w:t>A Bizottság által javasolt szöveg</w:t>
            </w:r>
          </w:p>
        </w:tc>
        <w:tc>
          <w:tcPr>
            <w:tcW w:w="4876" w:type="dxa"/>
          </w:tcPr>
          <w:p w14:paraId="51D8B786" w14:textId="77777777" w:rsidR="009760F5" w:rsidRPr="00357852" w:rsidRDefault="009760F5" w:rsidP="00BF7AFB">
            <w:pPr>
              <w:pStyle w:val="AmColumnHeading"/>
            </w:pPr>
            <w:r w:rsidRPr="00357852">
              <w:t>Módosítás</w:t>
            </w:r>
          </w:p>
        </w:tc>
      </w:tr>
      <w:tr w:rsidR="00215CFA" w:rsidRPr="00357852" w14:paraId="2D3ABE41" w14:textId="77777777" w:rsidTr="00BF7AFB">
        <w:trPr>
          <w:jc w:val="center"/>
        </w:trPr>
        <w:tc>
          <w:tcPr>
            <w:tcW w:w="4876" w:type="dxa"/>
          </w:tcPr>
          <w:p w14:paraId="27194501" w14:textId="77777777" w:rsidR="009760F5" w:rsidRPr="00357852" w:rsidRDefault="009760F5" w:rsidP="00BF7AFB">
            <w:pPr>
              <w:pStyle w:val="Normal6a"/>
            </w:pPr>
            <w:r w:rsidRPr="00357852">
              <w:t>(1)</w:t>
            </w:r>
            <w:r w:rsidRPr="00357852">
              <w:tab/>
              <w:t xml:space="preserve">Az 1. cikk (2) bekezdésének a) pontjában meghatározott </w:t>
            </w:r>
            <w:r w:rsidRPr="00357852">
              <w:rPr>
                <w:b/>
                <w:bCs/>
                <w:i/>
                <w:iCs/>
              </w:rPr>
              <w:t>válsághelyzetekben</w:t>
            </w:r>
            <w:r w:rsidRPr="00357852">
              <w:t xml:space="preserve"> a valamely tagállam számára történő szolidaritási hozzájárulások biztosítása céljából értelemszerűen az (EU) XXX/XXX rendelet [a menekültügy és a migráció kezeléséről szóló rendelet] IV. része alkalmazandó, kivéve </w:t>
            </w:r>
            <w:r w:rsidRPr="00357852">
              <w:rPr>
                <w:b/>
                <w:bCs/>
                <w:i/>
                <w:iCs/>
              </w:rPr>
              <w:t xml:space="preserve">45. cikke (1) bekezdésének d) pontját, </w:t>
            </w:r>
            <w:r w:rsidRPr="00357852">
              <w:t>47. cikkét, 48. cikkét</w:t>
            </w:r>
            <w:r w:rsidRPr="00357852">
              <w:rPr>
                <w:b/>
                <w:bCs/>
                <w:i/>
                <w:iCs/>
              </w:rPr>
              <w:t>,</w:t>
            </w:r>
            <w:r w:rsidRPr="00357852">
              <w:t xml:space="preserve"> 49. cikkét</w:t>
            </w:r>
            <w:r w:rsidRPr="00357852">
              <w:rPr>
                <w:b/>
                <w:bCs/>
                <w:i/>
                <w:iCs/>
              </w:rPr>
              <w:t>, 51. cikke (3) bekezdése b) pontjának iii. alpontját és (4) bekezdését, 52. cikkének (2) és (5) bekezdését, valamint 53. cikke (2) bekezdésének második és harmadik albekezdését</w:t>
            </w:r>
            <w:r w:rsidRPr="00357852">
              <w:t>.</w:t>
            </w:r>
          </w:p>
        </w:tc>
        <w:tc>
          <w:tcPr>
            <w:tcW w:w="4876" w:type="dxa"/>
          </w:tcPr>
          <w:p w14:paraId="0F78ED78" w14:textId="77777777" w:rsidR="009760F5" w:rsidRPr="00357852" w:rsidRDefault="009760F5" w:rsidP="00BF7AFB">
            <w:pPr>
              <w:pStyle w:val="Normal6a"/>
            </w:pPr>
            <w:r w:rsidRPr="00357852">
              <w:t>(1)</w:t>
            </w:r>
            <w:r w:rsidRPr="00357852">
              <w:tab/>
              <w:t xml:space="preserve">Az </w:t>
            </w:r>
            <w:r w:rsidRPr="00357852">
              <w:rPr>
                <w:b/>
                <w:bCs/>
                <w:i/>
                <w:iCs/>
              </w:rPr>
              <w:t>olyan helyzetekben, amikor az e rendelet III. fejezete szerinti intézkedések nem elegendőek az</w:t>
            </w:r>
            <w:r w:rsidRPr="00357852">
              <w:t xml:space="preserve"> 1. cikk (2) bekezdésének a) pontjában meghatározott </w:t>
            </w:r>
            <w:r w:rsidRPr="00357852">
              <w:rPr>
                <w:b/>
                <w:bCs/>
                <w:i/>
                <w:iCs/>
              </w:rPr>
              <w:t>válsághelyzet kezeléséhez</w:t>
            </w:r>
            <w:r w:rsidRPr="00357852">
              <w:t xml:space="preserve">, a valamely tagállam számára történő szolidaritási hozzájárulások biztosítása céljából értelemszerűen az (EU) XXX/XXX rendelet [a menekültügy és a migráció kezeléséről szóló rendelet] IV. része alkalmazandó, kivéve 47. cikkét, 48. cikkét </w:t>
            </w:r>
            <w:r w:rsidRPr="00357852">
              <w:rPr>
                <w:b/>
                <w:bCs/>
                <w:i/>
                <w:iCs/>
              </w:rPr>
              <w:t>és</w:t>
            </w:r>
            <w:r w:rsidRPr="00357852">
              <w:t xml:space="preserve"> 49. cikkét.</w:t>
            </w:r>
          </w:p>
        </w:tc>
      </w:tr>
    </w:tbl>
    <w:p w14:paraId="41A19D2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016BD54" w14:textId="77777777" w:rsidR="009760F5" w:rsidRPr="00357852" w:rsidRDefault="009760F5" w:rsidP="009760F5">
      <w:r w:rsidRPr="00534DA7">
        <w:rPr>
          <w:rStyle w:val="HideTWBExt"/>
        </w:rPr>
        <w:t>&lt;/Amend&gt;</w:t>
      </w:r>
    </w:p>
    <w:p w14:paraId="113621B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445</w:t>
      </w:r>
      <w:r w:rsidRPr="00534DA7">
        <w:rPr>
          <w:rStyle w:val="HideTWBExt"/>
          <w:b w:val="0"/>
        </w:rPr>
        <w:t>&lt;/NumAm&gt;</w:t>
      </w:r>
    </w:p>
    <w:p w14:paraId="64B8099F" w14:textId="77777777" w:rsidR="009760F5" w:rsidRPr="00357852" w:rsidRDefault="009760F5" w:rsidP="009760F5">
      <w:pPr>
        <w:pStyle w:val="NormalBold"/>
      </w:pPr>
      <w:r w:rsidRPr="00534DA7">
        <w:rPr>
          <w:rStyle w:val="HideTWBExt"/>
          <w:b w:val="0"/>
        </w:rPr>
        <w:t>&lt;RepeatBlock-By&gt;&lt;Members&gt;</w:t>
      </w:r>
      <w:r w:rsidRPr="00357852">
        <w:t>Tomas Tobé, Lena Düpont, Jeroen Lenaers</w:t>
      </w:r>
      <w:r w:rsidRPr="00534DA7">
        <w:rPr>
          <w:rStyle w:val="HideTWBExt"/>
          <w:b w:val="0"/>
        </w:rPr>
        <w:t>&lt;/Members&gt;</w:t>
      </w:r>
    </w:p>
    <w:p w14:paraId="0356160C" w14:textId="77777777" w:rsidR="009760F5" w:rsidRPr="00357852" w:rsidRDefault="009760F5" w:rsidP="009760F5">
      <w:pPr>
        <w:pStyle w:val="NormalBold"/>
      </w:pPr>
      <w:r w:rsidRPr="00534DA7">
        <w:rPr>
          <w:rStyle w:val="HideTWBExt"/>
          <w:b w:val="0"/>
        </w:rPr>
        <w:t>&lt;/RepeatBlock-By&gt;</w:t>
      </w:r>
    </w:p>
    <w:p w14:paraId="18987273"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B6B6013" w14:textId="77777777" w:rsidR="009760F5" w:rsidRPr="00357852" w:rsidRDefault="009760F5" w:rsidP="009760F5">
      <w:pPr>
        <w:pStyle w:val="NormalBold"/>
      </w:pPr>
      <w:r w:rsidRPr="00534DA7">
        <w:rPr>
          <w:rStyle w:val="HideTWBExt"/>
          <w:b w:val="0"/>
        </w:rPr>
        <w:t>&lt;Article&gt;</w:t>
      </w:r>
      <w:r w:rsidRPr="00357852">
        <w:t>2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D8941F6" w14:textId="77777777" w:rsidTr="00BF7AFB">
        <w:trPr>
          <w:trHeight w:hRule="exact" w:val="240"/>
          <w:jc w:val="center"/>
        </w:trPr>
        <w:tc>
          <w:tcPr>
            <w:tcW w:w="9752" w:type="dxa"/>
            <w:gridSpan w:val="2"/>
          </w:tcPr>
          <w:p w14:paraId="51517884" w14:textId="77777777" w:rsidR="009760F5" w:rsidRPr="00357852" w:rsidRDefault="009760F5" w:rsidP="00BF7AFB"/>
        </w:tc>
      </w:tr>
      <w:tr w:rsidR="00215CFA" w:rsidRPr="00357852" w14:paraId="4CD11AAB" w14:textId="77777777" w:rsidTr="00BF7AFB">
        <w:trPr>
          <w:trHeight w:val="240"/>
          <w:jc w:val="center"/>
        </w:trPr>
        <w:tc>
          <w:tcPr>
            <w:tcW w:w="4876" w:type="dxa"/>
          </w:tcPr>
          <w:p w14:paraId="55B44452" w14:textId="77777777" w:rsidR="009760F5" w:rsidRPr="00357852" w:rsidRDefault="009760F5" w:rsidP="00BF7AFB">
            <w:pPr>
              <w:pStyle w:val="AmColumnHeading"/>
            </w:pPr>
            <w:r w:rsidRPr="00357852">
              <w:t>A Bizottság által javasolt szöveg</w:t>
            </w:r>
          </w:p>
        </w:tc>
        <w:tc>
          <w:tcPr>
            <w:tcW w:w="4876" w:type="dxa"/>
          </w:tcPr>
          <w:p w14:paraId="7FADE257" w14:textId="77777777" w:rsidR="009760F5" w:rsidRPr="00357852" w:rsidRDefault="009760F5" w:rsidP="00BF7AFB">
            <w:pPr>
              <w:pStyle w:val="AmColumnHeading"/>
            </w:pPr>
            <w:r w:rsidRPr="00357852">
              <w:t>Módosítás</w:t>
            </w:r>
          </w:p>
        </w:tc>
      </w:tr>
      <w:tr w:rsidR="00215CFA" w:rsidRPr="00357852" w14:paraId="4DC1D7CC" w14:textId="77777777" w:rsidTr="00BF7AFB">
        <w:trPr>
          <w:jc w:val="center"/>
        </w:trPr>
        <w:tc>
          <w:tcPr>
            <w:tcW w:w="4876" w:type="dxa"/>
          </w:tcPr>
          <w:p w14:paraId="0CF8DDBA" w14:textId="77777777" w:rsidR="009760F5" w:rsidRPr="00357852" w:rsidRDefault="009760F5" w:rsidP="00BF7AFB">
            <w:pPr>
              <w:pStyle w:val="Normal6a"/>
            </w:pPr>
            <w:r w:rsidRPr="00357852">
              <w:t>(1)</w:t>
            </w:r>
            <w:r w:rsidRPr="00357852">
              <w:tab/>
              <w:t xml:space="preserve">Az 1. cikk (2) bekezdésének a) pontjában meghatározott válsághelyzetekben a valamely tagállam számára történő szolidaritási hozzájárulások biztosítása céljából értelemszerűen az (EU) XXX/XXX rendelet [a menekültügy és a migráció kezeléséről szóló rendelet] IV. része alkalmazandó, kivéve 45. cikke (1) bekezdésének d) pontját, </w:t>
            </w:r>
            <w:r w:rsidRPr="00357852">
              <w:rPr>
                <w:b/>
                <w:bCs/>
                <w:i/>
                <w:iCs/>
              </w:rPr>
              <w:t>47. cikkét, 48. cikkét, 49. cikkét,</w:t>
            </w:r>
            <w:r w:rsidRPr="00357852">
              <w:t xml:space="preserve"> 51. cikke (3) bekezdése b) pontjának iii. alpontját és (4) bekezdését, 52. cikkének (2) és (5) bekezdését, valamint 53. cikke (2) bekezdésének második és harmadik albekezdését.</w:t>
            </w:r>
          </w:p>
        </w:tc>
        <w:tc>
          <w:tcPr>
            <w:tcW w:w="4876" w:type="dxa"/>
          </w:tcPr>
          <w:p w14:paraId="425EE69C" w14:textId="77777777" w:rsidR="009760F5" w:rsidRPr="00357852" w:rsidRDefault="009760F5" w:rsidP="00BF7AFB">
            <w:pPr>
              <w:pStyle w:val="Normal6a"/>
            </w:pPr>
            <w:r w:rsidRPr="00357852">
              <w:t>(1)</w:t>
            </w:r>
            <w:r w:rsidRPr="00357852">
              <w:tab/>
              <w:t>Az 1. cikk (2) bekezdésének a) pontjában meghatározott válsághelyzetekben a valamely tagállam számára történő szolidaritási hozzájárulások biztosítása céljából értelemszerűen az (EU) XXX/XXX rendelet [a menekültügy és a migráció kezeléséről szóló rendelet] IV. része alkalmazandó, kivéve 45. cikke (1) bekezdésének d) pontját, 51. cikke (3) bekezdése b) pontjának iii. alpontját és (4) bekezdését, 52. cikkének (2) és (5) bekezdését, valamint 53. cikke (2) bekezdésének második és harmadik albekezdését.</w:t>
            </w:r>
          </w:p>
        </w:tc>
      </w:tr>
    </w:tbl>
    <w:p w14:paraId="208080E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CDD146C" w14:textId="77777777" w:rsidR="009760F5" w:rsidRPr="00357852" w:rsidRDefault="009760F5" w:rsidP="009760F5">
      <w:r w:rsidRPr="00534DA7">
        <w:rPr>
          <w:rStyle w:val="HideTWBExt"/>
        </w:rPr>
        <w:t>&lt;/Amend&gt;</w:t>
      </w:r>
    </w:p>
    <w:p w14:paraId="2CD9DBB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446</w:t>
      </w:r>
      <w:r w:rsidRPr="00534DA7">
        <w:rPr>
          <w:rStyle w:val="HideTWBExt"/>
          <w:b w:val="0"/>
        </w:rPr>
        <w:t>&lt;/NumAm&gt;</w:t>
      </w:r>
    </w:p>
    <w:p w14:paraId="3CCF3C0C"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753F6B27" w14:textId="77777777" w:rsidR="009760F5" w:rsidRPr="00357852" w:rsidRDefault="009760F5" w:rsidP="009760F5">
      <w:pPr>
        <w:pStyle w:val="NormalBold"/>
      </w:pPr>
      <w:r w:rsidRPr="00534DA7">
        <w:rPr>
          <w:rStyle w:val="HideTWBExt"/>
          <w:b w:val="0"/>
        </w:rPr>
        <w:t>&lt;/RepeatBlock-By&gt;</w:t>
      </w:r>
    </w:p>
    <w:p w14:paraId="1CFEAC5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126FC31" w14:textId="77777777" w:rsidR="009760F5" w:rsidRPr="00357852" w:rsidRDefault="009760F5" w:rsidP="009760F5">
      <w:pPr>
        <w:pStyle w:val="NormalBold"/>
      </w:pPr>
      <w:r w:rsidRPr="00534DA7">
        <w:rPr>
          <w:rStyle w:val="HideTWBExt"/>
          <w:b w:val="0"/>
        </w:rPr>
        <w:t>&lt;Article&gt;</w:t>
      </w:r>
      <w:r w:rsidRPr="00357852">
        <w:t>2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8E3FACD" w14:textId="77777777" w:rsidTr="00BF7AFB">
        <w:trPr>
          <w:trHeight w:hRule="exact" w:val="240"/>
          <w:jc w:val="center"/>
        </w:trPr>
        <w:tc>
          <w:tcPr>
            <w:tcW w:w="9752" w:type="dxa"/>
            <w:gridSpan w:val="2"/>
          </w:tcPr>
          <w:p w14:paraId="7FA5DB88" w14:textId="77777777" w:rsidR="009760F5" w:rsidRPr="00357852" w:rsidRDefault="009760F5" w:rsidP="00BF7AFB"/>
        </w:tc>
      </w:tr>
      <w:tr w:rsidR="00215CFA" w:rsidRPr="00357852" w14:paraId="35FFD444" w14:textId="77777777" w:rsidTr="00BF7AFB">
        <w:trPr>
          <w:trHeight w:val="240"/>
          <w:jc w:val="center"/>
        </w:trPr>
        <w:tc>
          <w:tcPr>
            <w:tcW w:w="4876" w:type="dxa"/>
          </w:tcPr>
          <w:p w14:paraId="7D1950D4" w14:textId="77777777" w:rsidR="009760F5" w:rsidRPr="00357852" w:rsidRDefault="009760F5" w:rsidP="00BF7AFB">
            <w:pPr>
              <w:pStyle w:val="AmColumnHeading"/>
            </w:pPr>
            <w:r w:rsidRPr="00357852">
              <w:t>A Bizottság által javasolt szöveg</w:t>
            </w:r>
          </w:p>
        </w:tc>
        <w:tc>
          <w:tcPr>
            <w:tcW w:w="4876" w:type="dxa"/>
          </w:tcPr>
          <w:p w14:paraId="4F3EC45C" w14:textId="77777777" w:rsidR="009760F5" w:rsidRPr="00357852" w:rsidRDefault="009760F5" w:rsidP="00BF7AFB">
            <w:pPr>
              <w:pStyle w:val="AmColumnHeading"/>
            </w:pPr>
            <w:r w:rsidRPr="00357852">
              <w:t>Módosítás</w:t>
            </w:r>
          </w:p>
        </w:tc>
      </w:tr>
      <w:tr w:rsidR="00215CFA" w:rsidRPr="00357852" w14:paraId="50A53FCC" w14:textId="77777777" w:rsidTr="00BF7AFB">
        <w:trPr>
          <w:jc w:val="center"/>
        </w:trPr>
        <w:tc>
          <w:tcPr>
            <w:tcW w:w="4876" w:type="dxa"/>
          </w:tcPr>
          <w:p w14:paraId="327EFC30" w14:textId="77777777" w:rsidR="009760F5" w:rsidRPr="00357852" w:rsidRDefault="009760F5" w:rsidP="00BF7AFB">
            <w:pPr>
              <w:pStyle w:val="Normal6a"/>
            </w:pPr>
            <w:r w:rsidRPr="00357852">
              <w:t>(1)</w:t>
            </w:r>
            <w:r w:rsidRPr="00357852">
              <w:tab/>
              <w:t xml:space="preserve">Az 1. cikk (2) bekezdésének a) pontjában meghatározott válsághelyzetekben a valamely tagállam számára történő </w:t>
            </w:r>
            <w:r w:rsidRPr="00357852">
              <w:rPr>
                <w:b/>
                <w:bCs/>
                <w:i/>
                <w:iCs/>
              </w:rPr>
              <w:t>szolidaritási</w:t>
            </w:r>
            <w:r w:rsidRPr="00357852">
              <w:t xml:space="preserve"> hozzájárulások biztosítása céljából értelemszerűen az (EU) XXX/XXX rendelet [a menekültügy és a migráció kezeléséről szóló rendelet] IV. része alkalmazandó, kivéve 45. cikke (1) bekezdésének d) pontját, 47. cikkét, 48. cikkét, 49. cikkét, 51. cikke (3) bekezdése b) pontjának iii. alpontját és (4) bekezdését, 52. cikkének (2) és (5) bekezdését, valamint 53. cikke (2) bekezdésének második és harmadik albekezdését.</w:t>
            </w:r>
          </w:p>
        </w:tc>
        <w:tc>
          <w:tcPr>
            <w:tcW w:w="4876" w:type="dxa"/>
          </w:tcPr>
          <w:p w14:paraId="4C9D7BDA" w14:textId="77777777" w:rsidR="009760F5" w:rsidRPr="00357852" w:rsidRDefault="009760F5" w:rsidP="00BF7AFB">
            <w:pPr>
              <w:pStyle w:val="Normal6a"/>
            </w:pPr>
            <w:r w:rsidRPr="00357852">
              <w:t>(1)</w:t>
            </w:r>
            <w:r w:rsidRPr="00357852">
              <w:tab/>
              <w:t xml:space="preserve">Az 1. cikk (2) bekezdésének a) pontjában meghatározott válsághelyzetekben a valamely tagállam számára történő </w:t>
            </w:r>
            <w:r w:rsidRPr="00357852">
              <w:rPr>
                <w:b/>
                <w:bCs/>
                <w:i/>
                <w:iCs/>
              </w:rPr>
              <w:t>önkéntes</w:t>
            </w:r>
            <w:r w:rsidRPr="00357852">
              <w:t xml:space="preserve"> hozzájárulások biztosítása céljából értelemszerűen az (EU) XXX/XXX rendelet [a menekültügy és a migráció kezeléséről szóló rendelet] IV. része alkalmazandó, kivéve 45. cikke (1) bekezdésének d) pontját, 47. cikkét, 48. cikkét, 49. cikkét, 51. cikke (3) bekezdése b) pontjának iii. alpontját és (4) bekezdését, 52. cikkének (2) és (5) bekezdését, valamint 53. cikke (2) bekezdésének második és harmadik albekezdését.</w:t>
            </w:r>
          </w:p>
        </w:tc>
      </w:tr>
    </w:tbl>
    <w:p w14:paraId="6E8D5AA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FDAFDC6" w14:textId="77777777" w:rsidR="009760F5" w:rsidRPr="00357852" w:rsidRDefault="009760F5" w:rsidP="009760F5">
      <w:r w:rsidRPr="00534DA7">
        <w:rPr>
          <w:rStyle w:val="HideTWBExt"/>
        </w:rPr>
        <w:t>&lt;/Amend&gt;</w:t>
      </w:r>
    </w:p>
    <w:p w14:paraId="3D144D8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447</w:t>
      </w:r>
      <w:r w:rsidRPr="00534DA7">
        <w:rPr>
          <w:rStyle w:val="HideTWBExt"/>
          <w:b w:val="0"/>
        </w:rPr>
        <w:t>&lt;/NumAm&gt;</w:t>
      </w:r>
    </w:p>
    <w:p w14:paraId="4EF00692" w14:textId="77777777" w:rsidR="009760F5" w:rsidRPr="00357852" w:rsidRDefault="009760F5" w:rsidP="009760F5">
      <w:pPr>
        <w:pStyle w:val="NormalBold"/>
      </w:pPr>
      <w:r w:rsidRPr="00534DA7">
        <w:rPr>
          <w:rStyle w:val="HideTWBExt"/>
          <w:b w:val="0"/>
        </w:rPr>
        <w:t>&lt;RepeatBlock-By&gt;&lt;Members&gt;</w:t>
      </w:r>
      <w:r w:rsidRPr="00357852">
        <w:t>Elissavet Vozemberg-Vrionidi, Loucas Fourlas</w:t>
      </w:r>
      <w:r w:rsidRPr="00534DA7">
        <w:rPr>
          <w:rStyle w:val="HideTWBExt"/>
          <w:b w:val="0"/>
        </w:rPr>
        <w:t>&lt;/Members&gt;</w:t>
      </w:r>
    </w:p>
    <w:p w14:paraId="6938DB8A" w14:textId="77777777" w:rsidR="009760F5" w:rsidRPr="00357852" w:rsidRDefault="009760F5" w:rsidP="009760F5">
      <w:pPr>
        <w:pStyle w:val="NormalBold"/>
      </w:pPr>
      <w:r w:rsidRPr="00534DA7">
        <w:rPr>
          <w:rStyle w:val="HideTWBExt"/>
          <w:b w:val="0"/>
        </w:rPr>
        <w:t>&lt;/RepeatBlock-By&gt;</w:t>
      </w:r>
    </w:p>
    <w:p w14:paraId="454B286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F5AE1FE" w14:textId="77777777" w:rsidR="009760F5" w:rsidRPr="00357852" w:rsidRDefault="009760F5" w:rsidP="009760F5">
      <w:pPr>
        <w:pStyle w:val="NormalBold"/>
      </w:pPr>
      <w:r w:rsidRPr="00534DA7">
        <w:rPr>
          <w:rStyle w:val="HideTWBExt"/>
          <w:b w:val="0"/>
        </w:rPr>
        <w:t>&lt;Article&gt;</w:t>
      </w:r>
      <w:r w:rsidRPr="00357852">
        <w:t>2 cikk – 1 a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64735DB" w14:textId="77777777" w:rsidTr="00BF7AFB">
        <w:trPr>
          <w:trHeight w:hRule="exact" w:val="240"/>
          <w:jc w:val="center"/>
        </w:trPr>
        <w:tc>
          <w:tcPr>
            <w:tcW w:w="9752" w:type="dxa"/>
            <w:gridSpan w:val="2"/>
          </w:tcPr>
          <w:p w14:paraId="0C9CCBE8" w14:textId="77777777" w:rsidR="009760F5" w:rsidRPr="00357852" w:rsidRDefault="009760F5" w:rsidP="00BF7AFB"/>
        </w:tc>
      </w:tr>
      <w:tr w:rsidR="00215CFA" w:rsidRPr="00357852" w14:paraId="5AB0DAB2" w14:textId="77777777" w:rsidTr="00BF7AFB">
        <w:trPr>
          <w:trHeight w:val="240"/>
          <w:jc w:val="center"/>
        </w:trPr>
        <w:tc>
          <w:tcPr>
            <w:tcW w:w="4876" w:type="dxa"/>
          </w:tcPr>
          <w:p w14:paraId="24EA03B4" w14:textId="77777777" w:rsidR="009760F5" w:rsidRPr="00357852" w:rsidRDefault="009760F5" w:rsidP="00BF7AFB">
            <w:pPr>
              <w:pStyle w:val="AmColumnHeading"/>
            </w:pPr>
            <w:r w:rsidRPr="00357852">
              <w:t>A Bizottság által javasolt szöveg</w:t>
            </w:r>
          </w:p>
        </w:tc>
        <w:tc>
          <w:tcPr>
            <w:tcW w:w="4876" w:type="dxa"/>
          </w:tcPr>
          <w:p w14:paraId="409CCEA8" w14:textId="77777777" w:rsidR="009760F5" w:rsidRPr="00357852" w:rsidRDefault="009760F5" w:rsidP="00BF7AFB">
            <w:pPr>
              <w:pStyle w:val="AmColumnHeading"/>
            </w:pPr>
            <w:r w:rsidRPr="00357852">
              <w:t>Módosítás</w:t>
            </w:r>
          </w:p>
        </w:tc>
      </w:tr>
      <w:tr w:rsidR="00215CFA" w:rsidRPr="00357852" w14:paraId="6857AE13" w14:textId="77777777" w:rsidTr="00BF7AFB">
        <w:trPr>
          <w:jc w:val="center"/>
        </w:trPr>
        <w:tc>
          <w:tcPr>
            <w:tcW w:w="4876" w:type="dxa"/>
          </w:tcPr>
          <w:p w14:paraId="4DC2CC6F" w14:textId="77777777" w:rsidR="009760F5" w:rsidRPr="00357852" w:rsidRDefault="009760F5" w:rsidP="00BF7AFB">
            <w:pPr>
              <w:pStyle w:val="Normal6a"/>
            </w:pPr>
          </w:p>
        </w:tc>
        <w:tc>
          <w:tcPr>
            <w:tcW w:w="4876" w:type="dxa"/>
          </w:tcPr>
          <w:p w14:paraId="45299C22" w14:textId="77777777" w:rsidR="009760F5" w:rsidRPr="00357852" w:rsidRDefault="009760F5" w:rsidP="00BF7AFB">
            <w:pPr>
              <w:pStyle w:val="Normal6a"/>
            </w:pPr>
            <w:r w:rsidRPr="00357852">
              <w:rPr>
                <w:b/>
                <w:i/>
              </w:rPr>
              <w:t>(1a)</w:t>
            </w:r>
            <w:r w:rsidRPr="00357852">
              <w:tab/>
            </w:r>
            <w:r w:rsidRPr="00357852">
              <w:rPr>
                <w:b/>
                <w:i/>
              </w:rPr>
              <w:t>A válsághelyzetben lévő tagállamok javára nyújtott szolidaritási hozzájárulások céljából a szolidaritási reagálási tervek egy kötelező áthelyezési mechanizmus létrehozását is magukban foglalják, amely az Eurostat legfrissebb rendelkezésre álló adatai – különösen a lakosság mérete (40 %-os súlyozás), a teljes GDP (40 %-os súlyozás) és a munkanélküliségi ráta (20 %-os súlyozás) – alapján meghatározott, az egyes hozzájáruló tagállamokra vonatkozó egyedi elosztási kritériumokon alapul.</w:t>
            </w:r>
          </w:p>
        </w:tc>
      </w:tr>
    </w:tbl>
    <w:p w14:paraId="06BDF40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0489F2B" w14:textId="77777777" w:rsidR="009760F5" w:rsidRPr="00357852" w:rsidRDefault="009760F5" w:rsidP="009760F5">
      <w:r w:rsidRPr="00534DA7">
        <w:rPr>
          <w:rStyle w:val="HideTWBExt"/>
        </w:rPr>
        <w:t>&lt;/Amend&gt;</w:t>
      </w:r>
    </w:p>
    <w:p w14:paraId="15AB0F4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448</w:t>
      </w:r>
      <w:r w:rsidRPr="00534DA7">
        <w:rPr>
          <w:rStyle w:val="HideTWBExt"/>
          <w:b w:val="0"/>
        </w:rPr>
        <w:t>&lt;/NumAm&gt;</w:t>
      </w:r>
    </w:p>
    <w:p w14:paraId="5E758495" w14:textId="77777777" w:rsidR="009760F5" w:rsidRPr="00357852" w:rsidRDefault="009760F5" w:rsidP="009760F5">
      <w:pPr>
        <w:pStyle w:val="NormalBold"/>
      </w:pPr>
      <w:r w:rsidRPr="00534DA7">
        <w:rPr>
          <w:rStyle w:val="HideTWBExt"/>
          <w:b w:val="0"/>
        </w:rPr>
        <w:t>&lt;RepeatBlock-By&gt;&lt;Members&gt;</w:t>
      </w:r>
      <w:r w:rsidRPr="00357852">
        <w:t>Elissavet Vozemberg-Vrionidi, Jeroen Lenaers, Tomas Tobé, Lena Düpont, Loucas Fourlas</w:t>
      </w:r>
      <w:r w:rsidRPr="00534DA7">
        <w:rPr>
          <w:rStyle w:val="HideTWBExt"/>
          <w:b w:val="0"/>
        </w:rPr>
        <w:t>&lt;/Members&gt;</w:t>
      </w:r>
    </w:p>
    <w:p w14:paraId="5D6C4303" w14:textId="77777777" w:rsidR="009760F5" w:rsidRPr="00357852" w:rsidRDefault="009760F5" w:rsidP="009760F5">
      <w:pPr>
        <w:pStyle w:val="NormalBold"/>
      </w:pPr>
      <w:r w:rsidRPr="00534DA7">
        <w:rPr>
          <w:rStyle w:val="HideTWBExt"/>
          <w:b w:val="0"/>
        </w:rPr>
        <w:t>&lt;/RepeatBlock-By&gt;</w:t>
      </w:r>
    </w:p>
    <w:p w14:paraId="1D539FB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C23BA60" w14:textId="77777777" w:rsidR="009760F5" w:rsidRPr="00357852" w:rsidRDefault="009760F5" w:rsidP="009760F5">
      <w:pPr>
        <w:pStyle w:val="NormalBold"/>
      </w:pPr>
      <w:r w:rsidRPr="00534DA7">
        <w:rPr>
          <w:rStyle w:val="HideTWBExt"/>
          <w:b w:val="0"/>
        </w:rPr>
        <w:t>&lt;Article&gt;</w:t>
      </w:r>
      <w:r w:rsidRPr="00357852">
        <w:t>2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D59D3E5" w14:textId="77777777" w:rsidTr="00BF7AFB">
        <w:trPr>
          <w:trHeight w:hRule="exact" w:val="240"/>
          <w:jc w:val="center"/>
        </w:trPr>
        <w:tc>
          <w:tcPr>
            <w:tcW w:w="9752" w:type="dxa"/>
            <w:gridSpan w:val="2"/>
          </w:tcPr>
          <w:p w14:paraId="71B1CEDC" w14:textId="77777777" w:rsidR="009760F5" w:rsidRPr="00357852" w:rsidRDefault="009760F5" w:rsidP="00BF7AFB"/>
        </w:tc>
      </w:tr>
      <w:tr w:rsidR="00215CFA" w:rsidRPr="00357852" w14:paraId="644B61D6" w14:textId="77777777" w:rsidTr="00BF7AFB">
        <w:trPr>
          <w:trHeight w:val="240"/>
          <w:jc w:val="center"/>
        </w:trPr>
        <w:tc>
          <w:tcPr>
            <w:tcW w:w="4876" w:type="dxa"/>
          </w:tcPr>
          <w:p w14:paraId="0A22C958" w14:textId="77777777" w:rsidR="009760F5" w:rsidRPr="00357852" w:rsidRDefault="009760F5" w:rsidP="00BF7AFB">
            <w:pPr>
              <w:pStyle w:val="AmColumnHeading"/>
            </w:pPr>
            <w:r w:rsidRPr="00357852">
              <w:t>A Bizottság által javasolt szöveg</w:t>
            </w:r>
          </w:p>
        </w:tc>
        <w:tc>
          <w:tcPr>
            <w:tcW w:w="4876" w:type="dxa"/>
          </w:tcPr>
          <w:p w14:paraId="7392DD94" w14:textId="77777777" w:rsidR="009760F5" w:rsidRPr="00357852" w:rsidRDefault="009760F5" w:rsidP="00BF7AFB">
            <w:pPr>
              <w:pStyle w:val="AmColumnHeading"/>
            </w:pPr>
            <w:r w:rsidRPr="00357852">
              <w:t>Módosítás</w:t>
            </w:r>
          </w:p>
        </w:tc>
      </w:tr>
      <w:tr w:rsidR="00215CFA" w:rsidRPr="00357852" w14:paraId="3B365F28" w14:textId="77777777" w:rsidTr="00BF7AFB">
        <w:trPr>
          <w:jc w:val="center"/>
        </w:trPr>
        <w:tc>
          <w:tcPr>
            <w:tcW w:w="4876" w:type="dxa"/>
          </w:tcPr>
          <w:p w14:paraId="3AF53E50" w14:textId="77777777" w:rsidR="009760F5" w:rsidRPr="00357852" w:rsidRDefault="009760F5" w:rsidP="00BF7AFB">
            <w:pPr>
              <w:pStyle w:val="Normal6a"/>
            </w:pPr>
            <w:r w:rsidRPr="00357852">
              <w:t>(2)</w:t>
            </w:r>
            <w:r w:rsidRPr="00357852">
              <w:tab/>
              <w:t xml:space="preserve">Az 50. cikk (3) bekezdésétől eltérve a szóban forgó bekezdésben említett értékelés az érintett tagállamban a megelőző </w:t>
            </w:r>
            <w:r w:rsidRPr="00357852">
              <w:rPr>
                <w:b/>
                <w:bCs/>
                <w:i/>
                <w:iCs/>
              </w:rPr>
              <w:t>[egy]</w:t>
            </w:r>
            <w:r w:rsidRPr="00357852">
              <w:t xml:space="preserve"> hónapban fennálló helyzetre vonatkozik.</w:t>
            </w:r>
          </w:p>
        </w:tc>
        <w:tc>
          <w:tcPr>
            <w:tcW w:w="4876" w:type="dxa"/>
          </w:tcPr>
          <w:p w14:paraId="6D64484B" w14:textId="77777777" w:rsidR="009760F5" w:rsidRPr="00357852" w:rsidRDefault="009760F5" w:rsidP="00BF7AFB">
            <w:pPr>
              <w:pStyle w:val="Normal6a"/>
            </w:pPr>
            <w:r w:rsidRPr="00357852">
              <w:t>(2)</w:t>
            </w:r>
            <w:r w:rsidRPr="00357852">
              <w:tab/>
              <w:t xml:space="preserve">Az 50. cikk (3) bekezdésétől eltérve a szóban forgó bekezdésben említett értékelés az érintett tagállamban a megelőző </w:t>
            </w:r>
            <w:r w:rsidRPr="00357852">
              <w:rPr>
                <w:b/>
                <w:i/>
              </w:rPr>
              <w:t>három</w:t>
            </w:r>
            <w:r w:rsidRPr="00357852">
              <w:t xml:space="preserve"> hónapban fennálló helyzetre vonatkozik.</w:t>
            </w:r>
          </w:p>
        </w:tc>
      </w:tr>
    </w:tbl>
    <w:p w14:paraId="2FED496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D253C39" w14:textId="77777777" w:rsidR="009760F5" w:rsidRPr="00357852" w:rsidRDefault="009760F5" w:rsidP="009760F5">
      <w:r w:rsidRPr="00534DA7">
        <w:rPr>
          <w:rStyle w:val="HideTWBExt"/>
        </w:rPr>
        <w:t>&lt;/Amend&gt;</w:t>
      </w:r>
    </w:p>
    <w:p w14:paraId="0C1973D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449</w:t>
      </w:r>
      <w:r w:rsidRPr="00534DA7">
        <w:rPr>
          <w:rStyle w:val="HideTWBExt"/>
          <w:b w:val="0"/>
        </w:rPr>
        <w:t>&lt;/NumAm&gt;</w:t>
      </w:r>
    </w:p>
    <w:p w14:paraId="477CBD44" w14:textId="77777777" w:rsidR="009760F5" w:rsidRPr="00357852" w:rsidRDefault="009760F5" w:rsidP="009760F5">
      <w:pPr>
        <w:pStyle w:val="NormalBold"/>
      </w:pPr>
      <w:r w:rsidRPr="00534DA7">
        <w:rPr>
          <w:rStyle w:val="HideTWBExt"/>
          <w:b w:val="0"/>
        </w:rPr>
        <w:t>&lt;RepeatBlock-By&gt;&lt;Members&gt;</w:t>
      </w:r>
      <w:r w:rsidRPr="00357852">
        <w:t>Ondřej Kovařík, Malik Azmani</w:t>
      </w:r>
      <w:r w:rsidRPr="00534DA7">
        <w:rPr>
          <w:rStyle w:val="HideTWBExt"/>
          <w:b w:val="0"/>
        </w:rPr>
        <w:t>&lt;/Members&gt;</w:t>
      </w:r>
    </w:p>
    <w:p w14:paraId="1775B737" w14:textId="77777777" w:rsidR="009760F5" w:rsidRPr="00357852" w:rsidRDefault="009760F5" w:rsidP="009760F5">
      <w:pPr>
        <w:pStyle w:val="NormalBold"/>
      </w:pPr>
      <w:r w:rsidRPr="00534DA7">
        <w:rPr>
          <w:rStyle w:val="HideTWBExt"/>
          <w:b w:val="0"/>
        </w:rPr>
        <w:t>&lt;/RepeatBlock-By&gt;</w:t>
      </w:r>
    </w:p>
    <w:p w14:paraId="1A0286D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DFB68A7" w14:textId="77777777" w:rsidR="009760F5" w:rsidRPr="00357852" w:rsidRDefault="009760F5" w:rsidP="009760F5">
      <w:pPr>
        <w:pStyle w:val="NormalBold"/>
      </w:pPr>
      <w:r w:rsidRPr="00534DA7">
        <w:rPr>
          <w:rStyle w:val="HideTWBExt"/>
          <w:b w:val="0"/>
        </w:rPr>
        <w:t>&lt;Article&gt;</w:t>
      </w:r>
      <w:r w:rsidRPr="00357852">
        <w:t>2 cikk – 4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6520956" w14:textId="77777777" w:rsidTr="00BF7AFB">
        <w:trPr>
          <w:trHeight w:hRule="exact" w:val="240"/>
          <w:jc w:val="center"/>
        </w:trPr>
        <w:tc>
          <w:tcPr>
            <w:tcW w:w="9752" w:type="dxa"/>
            <w:gridSpan w:val="2"/>
          </w:tcPr>
          <w:p w14:paraId="60EAAF40" w14:textId="77777777" w:rsidR="009760F5" w:rsidRPr="00357852" w:rsidRDefault="009760F5" w:rsidP="00BF7AFB"/>
        </w:tc>
      </w:tr>
      <w:tr w:rsidR="00215CFA" w:rsidRPr="00357852" w14:paraId="02CC363F" w14:textId="77777777" w:rsidTr="00BF7AFB">
        <w:trPr>
          <w:trHeight w:val="240"/>
          <w:jc w:val="center"/>
        </w:trPr>
        <w:tc>
          <w:tcPr>
            <w:tcW w:w="4876" w:type="dxa"/>
          </w:tcPr>
          <w:p w14:paraId="343CEEFA" w14:textId="77777777" w:rsidR="009760F5" w:rsidRPr="00357852" w:rsidRDefault="009760F5" w:rsidP="00BF7AFB">
            <w:pPr>
              <w:pStyle w:val="AmColumnHeading"/>
            </w:pPr>
            <w:r w:rsidRPr="00357852">
              <w:t>A Bizottság által javasolt szöveg</w:t>
            </w:r>
          </w:p>
        </w:tc>
        <w:tc>
          <w:tcPr>
            <w:tcW w:w="4876" w:type="dxa"/>
          </w:tcPr>
          <w:p w14:paraId="20A8B248" w14:textId="77777777" w:rsidR="009760F5" w:rsidRPr="00357852" w:rsidRDefault="009760F5" w:rsidP="00BF7AFB">
            <w:pPr>
              <w:pStyle w:val="AmColumnHeading"/>
            </w:pPr>
            <w:r w:rsidRPr="00357852">
              <w:t>Módosítás</w:t>
            </w:r>
          </w:p>
        </w:tc>
      </w:tr>
      <w:tr w:rsidR="00215CFA" w:rsidRPr="00357852" w14:paraId="28C7C062" w14:textId="77777777" w:rsidTr="00BF7AFB">
        <w:trPr>
          <w:jc w:val="center"/>
        </w:trPr>
        <w:tc>
          <w:tcPr>
            <w:tcW w:w="4876" w:type="dxa"/>
          </w:tcPr>
          <w:p w14:paraId="6F49CA4D" w14:textId="77777777" w:rsidR="009760F5" w:rsidRPr="00357852" w:rsidRDefault="009760F5" w:rsidP="00BF7AFB">
            <w:pPr>
              <w:pStyle w:val="Normal6a"/>
            </w:pPr>
            <w:r w:rsidRPr="00357852">
              <w:t>(4)</w:t>
            </w:r>
            <w:r w:rsidRPr="00357852">
              <w:tab/>
              <w:t>Az (EU) XXX/XXX rendelet [a menekültügy és a migráció kezeléséről szóló rendelet] 51. cikkének (2) bekezdésétől eltérve, az ott említett jelentés feltünteti, hogy az érintett tagállam az e rendelet 1. cikke (2) bekezdésének a) pontja szerinti válsághelyzetben van-e.</w:t>
            </w:r>
          </w:p>
        </w:tc>
        <w:tc>
          <w:tcPr>
            <w:tcW w:w="4876" w:type="dxa"/>
          </w:tcPr>
          <w:p w14:paraId="7CE2EDBF" w14:textId="77777777" w:rsidR="009760F5" w:rsidRPr="00357852" w:rsidRDefault="009760F5" w:rsidP="00BF7AFB">
            <w:pPr>
              <w:pStyle w:val="Normal6a"/>
            </w:pPr>
            <w:r w:rsidRPr="00357852">
              <w:t>(4)</w:t>
            </w:r>
            <w:r w:rsidRPr="00357852">
              <w:tab/>
              <w:t>Az (EU) XXX/XXX rendelet [a menekültügy és a migráció kezeléséről szóló rendelet] 51. cikkének (2) bekezdésétől eltérve, az ott említett jelentés feltünteti, hogy az érintett tagállam az e rendelet 1. cikke (2) bekezdésének a) pontja szerinti válsághelyzetben van-e</w:t>
            </w:r>
            <w:r w:rsidRPr="00357852">
              <w:rPr>
                <w:b/>
                <w:i/>
              </w:rPr>
              <w:t>, vagy fennáll-e az e rendelet 1. cikke (2) bekezdésének b) pontjában meghatározott ilyen helyzet közvetlen veszélye</w:t>
            </w:r>
            <w:r w:rsidRPr="00357852">
              <w:t>.</w:t>
            </w:r>
          </w:p>
        </w:tc>
      </w:tr>
    </w:tbl>
    <w:p w14:paraId="122C3D2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632DAEF" w14:textId="77777777" w:rsidR="009760F5" w:rsidRPr="00357852" w:rsidRDefault="009760F5" w:rsidP="009760F5">
      <w:r w:rsidRPr="00534DA7">
        <w:rPr>
          <w:rStyle w:val="HideTWBExt"/>
        </w:rPr>
        <w:t>&lt;/Amend&gt;</w:t>
      </w:r>
    </w:p>
    <w:p w14:paraId="2B9B567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450</w:t>
      </w:r>
      <w:r w:rsidRPr="00534DA7">
        <w:rPr>
          <w:rStyle w:val="HideTWBExt"/>
          <w:b w:val="0"/>
        </w:rPr>
        <w:t>&lt;/NumAm&gt;</w:t>
      </w:r>
    </w:p>
    <w:p w14:paraId="015112C3" w14:textId="77777777" w:rsidR="009760F5" w:rsidRPr="00357852" w:rsidRDefault="009760F5" w:rsidP="009760F5">
      <w:pPr>
        <w:pStyle w:val="NormalBold"/>
      </w:pPr>
      <w:r w:rsidRPr="00534DA7">
        <w:rPr>
          <w:rStyle w:val="HideTWBExt"/>
          <w:b w:val="0"/>
        </w:rPr>
        <w:t>&lt;RepeatBlock-By&gt;&lt;Members&gt;</w:t>
      </w:r>
      <w:r w:rsidRPr="00357852">
        <w:t>Joachim Stanisław Brudziński, Jadwiga Wiśniewska, Patryk Jaki, Beata Kempa</w:t>
      </w:r>
      <w:r w:rsidRPr="00534DA7">
        <w:rPr>
          <w:rStyle w:val="HideTWBExt"/>
          <w:b w:val="0"/>
        </w:rPr>
        <w:t>&lt;/Members&gt;</w:t>
      </w:r>
    </w:p>
    <w:p w14:paraId="1E497C2A" w14:textId="77777777" w:rsidR="009760F5" w:rsidRPr="00357852" w:rsidRDefault="009760F5" w:rsidP="009760F5">
      <w:r w:rsidRPr="00534DA7">
        <w:rPr>
          <w:rStyle w:val="HideTWBExt"/>
        </w:rPr>
        <w:t>&lt;AuNomDe&gt;</w:t>
      </w:r>
      <w:r w:rsidRPr="00534DA7">
        <w:rPr>
          <w:rStyle w:val="HideTWBInt"/>
        </w:rPr>
        <w:t>{ECR}</w:t>
      </w:r>
      <w:r w:rsidRPr="00357852">
        <w:t>az ECR képviselőcsoport nevében</w:t>
      </w:r>
      <w:r w:rsidRPr="00534DA7">
        <w:rPr>
          <w:rStyle w:val="HideTWBExt"/>
        </w:rPr>
        <w:t>&lt;/AuNomDe&gt;</w:t>
      </w:r>
    </w:p>
    <w:p w14:paraId="042D0904" w14:textId="77777777" w:rsidR="009760F5" w:rsidRPr="00357852" w:rsidRDefault="009760F5" w:rsidP="009760F5">
      <w:r w:rsidRPr="00534DA7">
        <w:rPr>
          <w:rStyle w:val="HideTWBExt"/>
        </w:rPr>
        <w:t>&lt;/RepeatBlock-By&gt;</w:t>
      </w:r>
    </w:p>
    <w:p w14:paraId="4EBF8E7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5C87F26" w14:textId="77777777" w:rsidR="009760F5" w:rsidRPr="00357852" w:rsidRDefault="009760F5" w:rsidP="009760F5">
      <w:pPr>
        <w:pStyle w:val="NormalBold"/>
      </w:pPr>
      <w:r w:rsidRPr="00534DA7">
        <w:rPr>
          <w:rStyle w:val="HideTWBExt"/>
          <w:b w:val="0"/>
        </w:rPr>
        <w:t>&lt;Article&gt;</w:t>
      </w:r>
      <w:r w:rsidRPr="00357852">
        <w:t>2 cikk – 5 bekezdés</w:t>
      </w:r>
      <w:r w:rsidRPr="00534DA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FB903E3" w14:textId="77777777" w:rsidTr="00BF7AFB">
        <w:trPr>
          <w:trHeight w:hRule="exact" w:val="240"/>
          <w:jc w:val="center"/>
        </w:trPr>
        <w:tc>
          <w:tcPr>
            <w:tcW w:w="9752" w:type="dxa"/>
            <w:gridSpan w:val="2"/>
          </w:tcPr>
          <w:p w14:paraId="17C29ACA" w14:textId="77777777" w:rsidR="009760F5" w:rsidRPr="00357852" w:rsidRDefault="009760F5" w:rsidP="00BF7AFB"/>
        </w:tc>
      </w:tr>
      <w:tr w:rsidR="00215CFA" w:rsidRPr="00357852" w14:paraId="1D2A55A0" w14:textId="77777777" w:rsidTr="00BF7AFB">
        <w:trPr>
          <w:trHeight w:val="240"/>
          <w:jc w:val="center"/>
        </w:trPr>
        <w:tc>
          <w:tcPr>
            <w:tcW w:w="4876" w:type="dxa"/>
          </w:tcPr>
          <w:p w14:paraId="17D6E067" w14:textId="77777777" w:rsidR="009760F5" w:rsidRPr="00357852" w:rsidRDefault="009760F5" w:rsidP="00BF7AFB">
            <w:pPr>
              <w:pStyle w:val="AmColumnHeading"/>
            </w:pPr>
            <w:r w:rsidRPr="00357852">
              <w:t>A Bizottság által javasolt szöveg</w:t>
            </w:r>
          </w:p>
        </w:tc>
        <w:tc>
          <w:tcPr>
            <w:tcW w:w="4876" w:type="dxa"/>
          </w:tcPr>
          <w:p w14:paraId="296B8717" w14:textId="77777777" w:rsidR="009760F5" w:rsidRPr="00357852" w:rsidRDefault="009760F5" w:rsidP="00BF7AFB">
            <w:pPr>
              <w:pStyle w:val="AmColumnHeading"/>
            </w:pPr>
            <w:r w:rsidRPr="00357852">
              <w:t>Módosítás</w:t>
            </w:r>
          </w:p>
        </w:tc>
      </w:tr>
      <w:tr w:rsidR="00215CFA" w:rsidRPr="00357852" w14:paraId="6D136B51" w14:textId="77777777" w:rsidTr="00BF7AFB">
        <w:trPr>
          <w:jc w:val="center"/>
        </w:trPr>
        <w:tc>
          <w:tcPr>
            <w:tcW w:w="4876" w:type="dxa"/>
          </w:tcPr>
          <w:p w14:paraId="7C238D8C" w14:textId="77777777" w:rsidR="009760F5" w:rsidRPr="00357852" w:rsidRDefault="009760F5" w:rsidP="00BF7AFB">
            <w:pPr>
              <w:pStyle w:val="Normal6a"/>
            </w:pPr>
            <w:r w:rsidRPr="00357852">
              <w:rPr>
                <w:b/>
                <w:i/>
              </w:rPr>
              <w:t>(5)</w:t>
            </w:r>
            <w:r w:rsidRPr="00357852">
              <w:tab/>
            </w:r>
            <w:r w:rsidRPr="00357852">
              <w:rPr>
                <w:b/>
                <w:i/>
              </w:rPr>
              <w:t>Az (EU) XXX/XXX rendelet [a menekültügy és a migráció kezeléséről szóló rendelet] 51. cikke (3) bekezdése b) pontjának ii. alpontjától, 51. cikke (1) bekezdésétől és 52. cikke (3) bekezdésének első albekezdésétől, valamint 53. cikke (3) bekezdésének a) pontjától eltérve az áttelepítés nem csupán az említett rendelet 45. cikke (1) bekezdésének a) és c) pontjában említett személyekre terjed ki, hanem a 45. cikk (2) bekezdésének a) és b) pontjában említett személyekre is.</w:t>
            </w:r>
          </w:p>
        </w:tc>
        <w:tc>
          <w:tcPr>
            <w:tcW w:w="4876" w:type="dxa"/>
          </w:tcPr>
          <w:p w14:paraId="7AFA3D6D" w14:textId="77777777" w:rsidR="009760F5" w:rsidRPr="00357852" w:rsidRDefault="009760F5" w:rsidP="00BF7AFB">
            <w:pPr>
              <w:pStyle w:val="Normal6a"/>
            </w:pPr>
            <w:r w:rsidRPr="00357852">
              <w:rPr>
                <w:b/>
                <w:i/>
              </w:rPr>
              <w:t>törölve</w:t>
            </w:r>
          </w:p>
        </w:tc>
      </w:tr>
    </w:tbl>
    <w:p w14:paraId="1D08F1D9"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{PL}</w:t>
      </w:r>
      <w:r w:rsidRPr="00357852">
        <w:t>pl</w:t>
      </w:r>
      <w:r w:rsidRPr="00534DA7">
        <w:rPr>
          <w:rStyle w:val="HideTWBExt"/>
        </w:rPr>
        <w:t>&lt;/Original&gt;</w:t>
      </w:r>
    </w:p>
    <w:p w14:paraId="7B32C933" w14:textId="77777777" w:rsidR="009760F5" w:rsidRPr="00357852" w:rsidRDefault="009760F5" w:rsidP="009760F5">
      <w:r w:rsidRPr="00534DA7">
        <w:rPr>
          <w:rStyle w:val="HideTWBExt"/>
        </w:rPr>
        <w:t>&lt;/Amend&gt;</w:t>
      </w:r>
    </w:p>
    <w:p w14:paraId="5697637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451</w:t>
      </w:r>
      <w:r w:rsidRPr="00534DA7">
        <w:rPr>
          <w:rStyle w:val="HideTWBExt"/>
          <w:b w:val="0"/>
        </w:rPr>
        <w:t>&lt;/NumAm&gt;</w:t>
      </w:r>
    </w:p>
    <w:p w14:paraId="08D0DFB9"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502374DA" w14:textId="77777777" w:rsidR="009760F5" w:rsidRPr="00357852" w:rsidRDefault="009760F5" w:rsidP="009760F5">
      <w:pPr>
        <w:pStyle w:val="NormalBold"/>
      </w:pPr>
      <w:r w:rsidRPr="00534DA7">
        <w:rPr>
          <w:rStyle w:val="HideTWBExt"/>
          <w:b w:val="0"/>
        </w:rPr>
        <w:t>&lt;/RepeatBlock-By&gt;</w:t>
      </w:r>
    </w:p>
    <w:p w14:paraId="7B46B55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2A6FABB" w14:textId="77777777" w:rsidR="009760F5" w:rsidRPr="00357852" w:rsidRDefault="009760F5" w:rsidP="009760F5">
      <w:pPr>
        <w:pStyle w:val="NormalBold"/>
      </w:pPr>
      <w:r w:rsidRPr="00534DA7">
        <w:rPr>
          <w:rStyle w:val="HideTWBExt"/>
          <w:b w:val="0"/>
        </w:rPr>
        <w:t>&lt;Article&gt;</w:t>
      </w:r>
      <w:r w:rsidRPr="00357852">
        <w:t>2 cikk – 5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DF1B1C5" w14:textId="77777777" w:rsidTr="00BF7AFB">
        <w:trPr>
          <w:trHeight w:hRule="exact" w:val="240"/>
          <w:jc w:val="center"/>
        </w:trPr>
        <w:tc>
          <w:tcPr>
            <w:tcW w:w="9752" w:type="dxa"/>
            <w:gridSpan w:val="2"/>
          </w:tcPr>
          <w:p w14:paraId="3AEDC029" w14:textId="77777777" w:rsidR="009760F5" w:rsidRPr="00357852" w:rsidRDefault="009760F5" w:rsidP="00BF7AFB"/>
        </w:tc>
      </w:tr>
      <w:tr w:rsidR="00215CFA" w:rsidRPr="00357852" w14:paraId="034AA233" w14:textId="77777777" w:rsidTr="00BF7AFB">
        <w:trPr>
          <w:trHeight w:val="240"/>
          <w:jc w:val="center"/>
        </w:trPr>
        <w:tc>
          <w:tcPr>
            <w:tcW w:w="4876" w:type="dxa"/>
          </w:tcPr>
          <w:p w14:paraId="4C3DBA57" w14:textId="77777777" w:rsidR="009760F5" w:rsidRPr="00357852" w:rsidRDefault="009760F5" w:rsidP="00BF7AFB">
            <w:pPr>
              <w:pStyle w:val="AmColumnHeading"/>
            </w:pPr>
            <w:r w:rsidRPr="00357852">
              <w:t>A Bizottság által javasolt szöveg</w:t>
            </w:r>
          </w:p>
        </w:tc>
        <w:tc>
          <w:tcPr>
            <w:tcW w:w="4876" w:type="dxa"/>
          </w:tcPr>
          <w:p w14:paraId="77228B65" w14:textId="77777777" w:rsidR="009760F5" w:rsidRPr="00357852" w:rsidRDefault="009760F5" w:rsidP="00BF7AFB">
            <w:pPr>
              <w:pStyle w:val="AmColumnHeading"/>
            </w:pPr>
            <w:r w:rsidRPr="00357852">
              <w:t>Módosítás</w:t>
            </w:r>
          </w:p>
        </w:tc>
      </w:tr>
      <w:tr w:rsidR="00215CFA" w:rsidRPr="00357852" w14:paraId="5C540EC7" w14:textId="77777777" w:rsidTr="00BF7AFB">
        <w:trPr>
          <w:jc w:val="center"/>
        </w:trPr>
        <w:tc>
          <w:tcPr>
            <w:tcW w:w="4876" w:type="dxa"/>
          </w:tcPr>
          <w:p w14:paraId="613D1F6B" w14:textId="77777777" w:rsidR="009760F5" w:rsidRPr="00357852" w:rsidRDefault="009760F5" w:rsidP="00BF7AFB">
            <w:pPr>
              <w:pStyle w:val="Normal6a"/>
            </w:pPr>
            <w:r w:rsidRPr="00357852">
              <w:rPr>
                <w:b/>
                <w:i/>
              </w:rPr>
              <w:t>(5)</w:t>
            </w:r>
            <w:r w:rsidRPr="00357852">
              <w:tab/>
            </w:r>
            <w:r w:rsidRPr="00357852">
              <w:rPr>
                <w:b/>
                <w:i/>
              </w:rPr>
              <w:t>Az (EU) XXX/XXX rendelet [a menekültügy és a migráció kezeléséről szóló rendelet] 51. cikke (3) bekezdése b) pontjának ii. alpontjától, 51. cikke (1) bekezdésétől és 52. cikke (3) bekezdésének első albekezdésétől, valamint 53. cikke (3) bekezdésének a) pontjától eltérve az áttelepítés nem csupán az említett rendelet 45. cikke (1) bekezdésének a) és c) pontjában említett személyekre terjed ki, hanem a 45. cikk (2) bekezdésének a) és b) pontjában említett személyekre is.</w:t>
            </w:r>
          </w:p>
        </w:tc>
        <w:tc>
          <w:tcPr>
            <w:tcW w:w="4876" w:type="dxa"/>
          </w:tcPr>
          <w:p w14:paraId="00EB421D" w14:textId="77777777" w:rsidR="009760F5" w:rsidRPr="00357852" w:rsidRDefault="009760F5" w:rsidP="00BF7AFB">
            <w:pPr>
              <w:pStyle w:val="Normal6a"/>
            </w:pPr>
            <w:r w:rsidRPr="00357852">
              <w:rPr>
                <w:b/>
                <w:i/>
              </w:rPr>
              <w:t>törölve</w:t>
            </w:r>
          </w:p>
        </w:tc>
      </w:tr>
    </w:tbl>
    <w:p w14:paraId="1FC7C3A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DA8ECE7" w14:textId="77777777" w:rsidR="009760F5" w:rsidRPr="00357852" w:rsidRDefault="009760F5" w:rsidP="009760F5">
      <w:r w:rsidRPr="00534DA7">
        <w:rPr>
          <w:rStyle w:val="HideTWBExt"/>
        </w:rPr>
        <w:t>&lt;/Amend&gt;</w:t>
      </w:r>
    </w:p>
    <w:p w14:paraId="1C0B5423"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452</w:t>
      </w:r>
      <w:r w:rsidRPr="00534DA7">
        <w:rPr>
          <w:rStyle w:val="HideTWBExt"/>
          <w:b w:val="0"/>
        </w:rPr>
        <w:t>&lt;/NumAm&gt;</w:t>
      </w:r>
    </w:p>
    <w:p w14:paraId="79A7767D" w14:textId="77777777" w:rsidR="009760F5" w:rsidRPr="00357852" w:rsidRDefault="009760F5" w:rsidP="009760F5">
      <w:pPr>
        <w:pStyle w:val="NormalBold"/>
      </w:pPr>
      <w:r w:rsidRPr="00534DA7">
        <w:rPr>
          <w:rStyle w:val="HideTWBExt"/>
          <w:b w:val="0"/>
        </w:rPr>
        <w:t>&lt;RepeatBlock-By&gt;&lt;Members&gt;</w:t>
      </w:r>
      <w:r w:rsidRPr="00357852">
        <w:t>Ondřej Kovařík, Malik Azmani</w:t>
      </w:r>
      <w:r w:rsidRPr="00534DA7">
        <w:rPr>
          <w:rStyle w:val="HideTWBExt"/>
          <w:b w:val="0"/>
        </w:rPr>
        <w:t>&lt;/Members&gt;</w:t>
      </w:r>
    </w:p>
    <w:p w14:paraId="287986F5" w14:textId="77777777" w:rsidR="009760F5" w:rsidRPr="00357852" w:rsidRDefault="009760F5" w:rsidP="009760F5">
      <w:pPr>
        <w:pStyle w:val="NormalBold"/>
      </w:pPr>
      <w:r w:rsidRPr="00534DA7">
        <w:rPr>
          <w:rStyle w:val="HideTWBExt"/>
          <w:b w:val="0"/>
        </w:rPr>
        <w:t>&lt;/RepeatBlock-By&gt;</w:t>
      </w:r>
    </w:p>
    <w:p w14:paraId="593B2E0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E62D31C" w14:textId="77777777" w:rsidR="009760F5" w:rsidRPr="00357852" w:rsidRDefault="009760F5" w:rsidP="009760F5">
      <w:pPr>
        <w:pStyle w:val="NormalBold"/>
      </w:pPr>
      <w:r w:rsidRPr="00534DA7">
        <w:rPr>
          <w:rStyle w:val="HideTWBExt"/>
          <w:b w:val="0"/>
        </w:rPr>
        <w:t>&lt;Article&gt;</w:t>
      </w:r>
      <w:r w:rsidRPr="00357852">
        <w:t>2 cikk – 5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6B00866" w14:textId="77777777" w:rsidTr="00BF7AFB">
        <w:trPr>
          <w:trHeight w:hRule="exact" w:val="240"/>
          <w:jc w:val="center"/>
        </w:trPr>
        <w:tc>
          <w:tcPr>
            <w:tcW w:w="9752" w:type="dxa"/>
            <w:gridSpan w:val="2"/>
          </w:tcPr>
          <w:p w14:paraId="4049B4F6" w14:textId="77777777" w:rsidR="009760F5" w:rsidRPr="00357852" w:rsidRDefault="009760F5" w:rsidP="00BF7AFB"/>
        </w:tc>
      </w:tr>
      <w:tr w:rsidR="00215CFA" w:rsidRPr="00357852" w14:paraId="19BB88BE" w14:textId="77777777" w:rsidTr="00BF7AFB">
        <w:trPr>
          <w:trHeight w:val="240"/>
          <w:jc w:val="center"/>
        </w:trPr>
        <w:tc>
          <w:tcPr>
            <w:tcW w:w="4876" w:type="dxa"/>
          </w:tcPr>
          <w:p w14:paraId="0A3F1264" w14:textId="77777777" w:rsidR="009760F5" w:rsidRPr="00357852" w:rsidRDefault="009760F5" w:rsidP="00BF7AFB">
            <w:pPr>
              <w:pStyle w:val="AmColumnHeading"/>
            </w:pPr>
            <w:r w:rsidRPr="00357852">
              <w:t>A Bizottság által javasolt szöveg</w:t>
            </w:r>
          </w:p>
        </w:tc>
        <w:tc>
          <w:tcPr>
            <w:tcW w:w="4876" w:type="dxa"/>
          </w:tcPr>
          <w:p w14:paraId="30B137EF" w14:textId="77777777" w:rsidR="009760F5" w:rsidRPr="00357852" w:rsidRDefault="009760F5" w:rsidP="00BF7AFB">
            <w:pPr>
              <w:pStyle w:val="AmColumnHeading"/>
            </w:pPr>
            <w:r w:rsidRPr="00357852">
              <w:t>Módosítás</w:t>
            </w:r>
          </w:p>
        </w:tc>
      </w:tr>
      <w:tr w:rsidR="00215CFA" w:rsidRPr="00357852" w14:paraId="7A5159A6" w14:textId="77777777" w:rsidTr="00BF7AFB">
        <w:trPr>
          <w:jc w:val="center"/>
        </w:trPr>
        <w:tc>
          <w:tcPr>
            <w:tcW w:w="4876" w:type="dxa"/>
          </w:tcPr>
          <w:p w14:paraId="4A79AE59" w14:textId="77777777" w:rsidR="009760F5" w:rsidRPr="00357852" w:rsidRDefault="009760F5" w:rsidP="00BF7AFB">
            <w:pPr>
              <w:pStyle w:val="Normal6a"/>
            </w:pPr>
            <w:r w:rsidRPr="00357852">
              <w:rPr>
                <w:b/>
                <w:i/>
              </w:rPr>
              <w:t>(5)</w:t>
            </w:r>
            <w:r w:rsidRPr="00357852">
              <w:tab/>
            </w:r>
            <w:r w:rsidRPr="00357852">
              <w:rPr>
                <w:b/>
                <w:i/>
              </w:rPr>
              <w:t>Az (EU) XXX/XXX rendelet [a menekültügy és a migráció kezeléséről szóló rendelet] 51. cikke (3) bekezdése b) pontjának ii. alpontjától, 51. cikke (1) bekezdésétől és 52. cikke (3) bekezdésének első albekezdésétől, valamint 53. cikke (3) bekezdésének a) pontjától eltérve az áttelepítés nem csupán az említett rendelet 45. cikke (1) bekezdésének a) és c) pontjában említett személyekre terjed ki, hanem a 45. cikk (2) bekezdésének a) és b) pontjában említett személyekre is.</w:t>
            </w:r>
          </w:p>
        </w:tc>
        <w:tc>
          <w:tcPr>
            <w:tcW w:w="4876" w:type="dxa"/>
          </w:tcPr>
          <w:p w14:paraId="3922778E" w14:textId="77777777" w:rsidR="009760F5" w:rsidRPr="00357852" w:rsidRDefault="009760F5" w:rsidP="00BF7AFB">
            <w:pPr>
              <w:pStyle w:val="Normal6a"/>
            </w:pPr>
            <w:r w:rsidRPr="00357852">
              <w:rPr>
                <w:b/>
                <w:i/>
              </w:rPr>
              <w:t>törölve</w:t>
            </w:r>
          </w:p>
        </w:tc>
      </w:tr>
    </w:tbl>
    <w:p w14:paraId="1DE9380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7184994" w14:textId="77777777" w:rsidR="009760F5" w:rsidRPr="00357852" w:rsidRDefault="009760F5" w:rsidP="009760F5">
      <w:r w:rsidRPr="00534DA7">
        <w:rPr>
          <w:rStyle w:val="HideTWBExt"/>
        </w:rPr>
        <w:t>&lt;/Amend&gt;</w:t>
      </w:r>
    </w:p>
    <w:p w14:paraId="0B9A9A4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453</w:t>
      </w:r>
      <w:r w:rsidRPr="00534DA7">
        <w:rPr>
          <w:rStyle w:val="HideTWBExt"/>
          <w:b w:val="0"/>
        </w:rPr>
        <w:t>&lt;/NumAm&gt;</w:t>
      </w:r>
    </w:p>
    <w:p w14:paraId="451D3CE8"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0DB66315" w14:textId="77777777" w:rsidR="009760F5" w:rsidRPr="00357852" w:rsidRDefault="009760F5" w:rsidP="009760F5">
      <w:pPr>
        <w:pStyle w:val="NormalBold"/>
      </w:pPr>
      <w:r w:rsidRPr="00534DA7">
        <w:rPr>
          <w:rStyle w:val="HideTWBExt"/>
          <w:b w:val="0"/>
        </w:rPr>
        <w:t>&lt;/RepeatBlock-By&gt;</w:t>
      </w:r>
    </w:p>
    <w:p w14:paraId="2903C51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0ACE07F" w14:textId="77777777" w:rsidR="009760F5" w:rsidRPr="00357852" w:rsidRDefault="009760F5" w:rsidP="009760F5">
      <w:pPr>
        <w:pStyle w:val="NormalBold"/>
      </w:pPr>
      <w:r w:rsidRPr="00534DA7">
        <w:rPr>
          <w:rStyle w:val="HideTWBExt"/>
          <w:b w:val="0"/>
        </w:rPr>
        <w:t>&lt;Article&gt;</w:t>
      </w:r>
      <w:r w:rsidRPr="00357852">
        <w:t>2 cikk – 5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3445653" w14:textId="77777777" w:rsidTr="00BF7AFB">
        <w:trPr>
          <w:trHeight w:hRule="exact" w:val="240"/>
          <w:jc w:val="center"/>
        </w:trPr>
        <w:tc>
          <w:tcPr>
            <w:tcW w:w="9752" w:type="dxa"/>
            <w:gridSpan w:val="2"/>
          </w:tcPr>
          <w:p w14:paraId="532D1325" w14:textId="77777777" w:rsidR="009760F5" w:rsidRPr="00357852" w:rsidRDefault="009760F5" w:rsidP="00BF7AFB"/>
        </w:tc>
      </w:tr>
      <w:tr w:rsidR="00215CFA" w:rsidRPr="00357852" w14:paraId="3B650B2E" w14:textId="77777777" w:rsidTr="00BF7AFB">
        <w:trPr>
          <w:trHeight w:val="240"/>
          <w:jc w:val="center"/>
        </w:trPr>
        <w:tc>
          <w:tcPr>
            <w:tcW w:w="4876" w:type="dxa"/>
          </w:tcPr>
          <w:p w14:paraId="6FB0667F" w14:textId="77777777" w:rsidR="009760F5" w:rsidRPr="00357852" w:rsidRDefault="009760F5" w:rsidP="00BF7AFB">
            <w:pPr>
              <w:pStyle w:val="AmColumnHeading"/>
            </w:pPr>
            <w:r w:rsidRPr="00357852">
              <w:t>A Bizottság által javasolt szöveg</w:t>
            </w:r>
          </w:p>
        </w:tc>
        <w:tc>
          <w:tcPr>
            <w:tcW w:w="4876" w:type="dxa"/>
          </w:tcPr>
          <w:p w14:paraId="5D5906C1" w14:textId="77777777" w:rsidR="009760F5" w:rsidRPr="00357852" w:rsidRDefault="009760F5" w:rsidP="00BF7AFB">
            <w:pPr>
              <w:pStyle w:val="AmColumnHeading"/>
            </w:pPr>
            <w:r w:rsidRPr="00357852">
              <w:t>Módosítás</w:t>
            </w:r>
          </w:p>
        </w:tc>
      </w:tr>
      <w:tr w:rsidR="00215CFA" w:rsidRPr="00357852" w14:paraId="5E41BE39" w14:textId="77777777" w:rsidTr="00BF7AFB">
        <w:trPr>
          <w:jc w:val="center"/>
        </w:trPr>
        <w:tc>
          <w:tcPr>
            <w:tcW w:w="4876" w:type="dxa"/>
          </w:tcPr>
          <w:p w14:paraId="2E6AC139" w14:textId="77777777" w:rsidR="009760F5" w:rsidRPr="00357852" w:rsidRDefault="009760F5" w:rsidP="00BF7AFB">
            <w:pPr>
              <w:pStyle w:val="Normal6a"/>
            </w:pPr>
            <w:r w:rsidRPr="00357852">
              <w:rPr>
                <w:b/>
                <w:i/>
              </w:rPr>
              <w:t>(5)</w:t>
            </w:r>
            <w:r w:rsidRPr="00357852">
              <w:tab/>
            </w:r>
            <w:r w:rsidRPr="00357852">
              <w:rPr>
                <w:b/>
                <w:i/>
              </w:rPr>
              <w:t>Az (EU) XXX/XXX rendelet [a menekültügy és a migráció kezeléséről szóló rendelet] 51. cikke (3) bekezdése b) pontjának ii. alpontjától, 51. cikke (1) bekezdésétől és 52. cikke (3) bekezdésének első albekezdésétől, valamint 53. cikke (3) bekezdésének a) pontjától eltérve az áttelepítés nem csupán az említett rendelet 45. cikke (1) bekezdésének a) és c) pontjában említett személyekre terjed ki, hanem a 45. cikk (2) bekezdésének a) és b) pontjában említett személyekre is.</w:t>
            </w:r>
          </w:p>
        </w:tc>
        <w:tc>
          <w:tcPr>
            <w:tcW w:w="4876" w:type="dxa"/>
          </w:tcPr>
          <w:p w14:paraId="5083758F" w14:textId="77777777" w:rsidR="009760F5" w:rsidRPr="00357852" w:rsidRDefault="009760F5" w:rsidP="00BF7AFB">
            <w:pPr>
              <w:pStyle w:val="Normal6a"/>
            </w:pPr>
            <w:r w:rsidRPr="00357852">
              <w:rPr>
                <w:b/>
                <w:i/>
              </w:rPr>
              <w:t>törölve</w:t>
            </w:r>
          </w:p>
        </w:tc>
      </w:tr>
    </w:tbl>
    <w:p w14:paraId="1B2B714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CA602E4" w14:textId="77777777" w:rsidR="009760F5" w:rsidRPr="00357852" w:rsidRDefault="009760F5" w:rsidP="009760F5">
      <w:r w:rsidRPr="00534DA7">
        <w:rPr>
          <w:rStyle w:val="HideTWBExt"/>
        </w:rPr>
        <w:t>&lt;/Amend&gt;</w:t>
      </w:r>
    </w:p>
    <w:p w14:paraId="777C185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454</w:t>
      </w:r>
      <w:r w:rsidRPr="00534DA7">
        <w:rPr>
          <w:rStyle w:val="HideTWBExt"/>
          <w:b w:val="0"/>
        </w:rPr>
        <w:t>&lt;/NumAm&gt;</w:t>
      </w:r>
    </w:p>
    <w:p w14:paraId="6EBFC37C" w14:textId="77777777" w:rsidR="009760F5" w:rsidRPr="00357852" w:rsidRDefault="009760F5" w:rsidP="009760F5">
      <w:pPr>
        <w:pStyle w:val="NormalBold"/>
      </w:pPr>
      <w:r w:rsidRPr="00534DA7">
        <w:rPr>
          <w:rStyle w:val="HideTWBExt"/>
          <w:b w:val="0"/>
        </w:rPr>
        <w:t>&lt;RepeatBlock-By&gt;&lt;Members&gt;</w:t>
      </w:r>
      <w:r w:rsidRPr="00357852">
        <w:t>Laura Ferrara</w:t>
      </w:r>
      <w:r w:rsidRPr="00534DA7">
        <w:rPr>
          <w:rStyle w:val="HideTWBExt"/>
          <w:b w:val="0"/>
        </w:rPr>
        <w:t>&lt;/Members&gt;</w:t>
      </w:r>
    </w:p>
    <w:p w14:paraId="4DBB5745" w14:textId="77777777" w:rsidR="009760F5" w:rsidRPr="00357852" w:rsidRDefault="009760F5" w:rsidP="009760F5">
      <w:pPr>
        <w:pStyle w:val="NormalBold"/>
      </w:pPr>
      <w:r w:rsidRPr="00534DA7">
        <w:rPr>
          <w:rStyle w:val="HideTWBExt"/>
          <w:b w:val="0"/>
        </w:rPr>
        <w:t>&lt;/RepeatBlock-By&gt;</w:t>
      </w:r>
    </w:p>
    <w:p w14:paraId="270FC93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3A6D99C" w14:textId="77777777" w:rsidR="009760F5" w:rsidRPr="00357852" w:rsidRDefault="009760F5" w:rsidP="009760F5">
      <w:pPr>
        <w:pStyle w:val="NormalBold"/>
      </w:pPr>
      <w:r w:rsidRPr="00534DA7">
        <w:rPr>
          <w:rStyle w:val="HideTWBExt"/>
          <w:b w:val="0"/>
        </w:rPr>
        <w:t>&lt;Article&gt;</w:t>
      </w:r>
      <w:r w:rsidRPr="00357852">
        <w:t>2 cikk – 5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A462FD4" w14:textId="77777777" w:rsidTr="00BF7AFB">
        <w:trPr>
          <w:trHeight w:hRule="exact" w:val="240"/>
          <w:jc w:val="center"/>
        </w:trPr>
        <w:tc>
          <w:tcPr>
            <w:tcW w:w="9752" w:type="dxa"/>
            <w:gridSpan w:val="2"/>
          </w:tcPr>
          <w:p w14:paraId="52F709F7" w14:textId="77777777" w:rsidR="009760F5" w:rsidRPr="00357852" w:rsidRDefault="009760F5" w:rsidP="00BF7AFB"/>
        </w:tc>
      </w:tr>
      <w:tr w:rsidR="00215CFA" w:rsidRPr="00357852" w14:paraId="52A76C57" w14:textId="77777777" w:rsidTr="00BF7AFB">
        <w:trPr>
          <w:trHeight w:val="240"/>
          <w:jc w:val="center"/>
        </w:trPr>
        <w:tc>
          <w:tcPr>
            <w:tcW w:w="4876" w:type="dxa"/>
          </w:tcPr>
          <w:p w14:paraId="21A5D5D3" w14:textId="77777777" w:rsidR="009760F5" w:rsidRPr="00357852" w:rsidRDefault="009760F5" w:rsidP="00BF7AFB">
            <w:pPr>
              <w:pStyle w:val="AmColumnHeading"/>
            </w:pPr>
            <w:r w:rsidRPr="00357852">
              <w:t>A Bizottság által javasolt szöveg</w:t>
            </w:r>
          </w:p>
        </w:tc>
        <w:tc>
          <w:tcPr>
            <w:tcW w:w="4876" w:type="dxa"/>
          </w:tcPr>
          <w:p w14:paraId="7208B227" w14:textId="77777777" w:rsidR="009760F5" w:rsidRPr="00357852" w:rsidRDefault="009760F5" w:rsidP="00BF7AFB">
            <w:pPr>
              <w:pStyle w:val="AmColumnHeading"/>
            </w:pPr>
            <w:r w:rsidRPr="00357852">
              <w:t>Módosítás</w:t>
            </w:r>
          </w:p>
        </w:tc>
      </w:tr>
      <w:tr w:rsidR="00215CFA" w:rsidRPr="00357852" w14:paraId="5E3C4DBB" w14:textId="77777777" w:rsidTr="00BF7AFB">
        <w:trPr>
          <w:jc w:val="center"/>
        </w:trPr>
        <w:tc>
          <w:tcPr>
            <w:tcW w:w="4876" w:type="dxa"/>
          </w:tcPr>
          <w:p w14:paraId="7BF42E47" w14:textId="77777777" w:rsidR="009760F5" w:rsidRPr="00357852" w:rsidRDefault="009760F5" w:rsidP="00BF7AFB">
            <w:pPr>
              <w:pStyle w:val="Normal6a"/>
            </w:pPr>
            <w:r w:rsidRPr="00357852">
              <w:t>(5)</w:t>
            </w:r>
            <w:r w:rsidRPr="00357852">
              <w:tab/>
              <w:t>Az (EU) XXX/XXX rendelet [a menekültügy és a migráció kezeléséről szóló rendelet] 51. cikke (3) bekezdése b) pontjának ii. alpontjától, 52. cikke (1) bekezdésétől és 52. cikke (3) bekezdésének első albekezdésétől, valamint 53. cikke (3) bekezdésének a) pontjától eltérve az áttelepítés nem csupán az említett rendelet 45. cikke (1) bekezdésének a) és c) pontjában említett személyekre terjed ki, hanem a 45. cikk (2) bekezdésének a) és b) pontjában említett személyekre is.</w:t>
            </w:r>
          </w:p>
        </w:tc>
        <w:tc>
          <w:tcPr>
            <w:tcW w:w="4876" w:type="dxa"/>
          </w:tcPr>
          <w:p w14:paraId="61A0507A" w14:textId="77777777" w:rsidR="009760F5" w:rsidRPr="00357852" w:rsidRDefault="009760F5" w:rsidP="00BF7AFB">
            <w:pPr>
              <w:pStyle w:val="Normal6a"/>
            </w:pPr>
            <w:r w:rsidRPr="00357852">
              <w:t>(5)</w:t>
            </w:r>
            <w:r w:rsidRPr="00357852">
              <w:tab/>
              <w:t>Az (EU) XXX/XXX rendelet [a menekültügy és a migráció kezeléséről szóló rendelet] 51. cikke (3) bekezdése b) pontjának ii. alpontjától, 52. cikke (1) bekezdésétől és 52. cikke (3) bekezdésének első albekezdésétől, valamint 53. cikke (3) bekezdésének a) pontjától eltérve az áttelepítés nem csupán az említett rendelet 45. cikke (1) bekezdésének a) és c) pontjában említett személyekre terjed ki, hanem a 45. cikk (2) bekezdésének a) és b) pontjában említett személyekre</w:t>
            </w:r>
            <w:r w:rsidRPr="00357852">
              <w:rPr>
                <w:b/>
                <w:bCs/>
                <w:i/>
                <w:iCs/>
              </w:rPr>
              <w:t>, valamint a 7. cikk (1) bekezdésében említett személyekre</w:t>
            </w:r>
            <w:r w:rsidRPr="00357852">
              <w:t xml:space="preserve"> is.</w:t>
            </w:r>
          </w:p>
        </w:tc>
      </w:tr>
    </w:tbl>
    <w:p w14:paraId="4A7EF0F9"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{IT}</w:t>
      </w:r>
      <w:r w:rsidRPr="00357852">
        <w:t>it</w:t>
      </w:r>
      <w:r w:rsidRPr="00534DA7">
        <w:rPr>
          <w:rStyle w:val="HideTWBExt"/>
        </w:rPr>
        <w:t>&lt;/Original&gt;</w:t>
      </w:r>
    </w:p>
    <w:p w14:paraId="02EF6BD5" w14:textId="77777777" w:rsidR="009760F5" w:rsidRPr="00357852" w:rsidRDefault="009760F5" w:rsidP="009760F5">
      <w:r w:rsidRPr="00534DA7">
        <w:rPr>
          <w:rStyle w:val="HideTWBExt"/>
        </w:rPr>
        <w:t>&lt;/Amend&gt;</w:t>
      </w:r>
    </w:p>
    <w:p w14:paraId="64EC52D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455</w:t>
      </w:r>
      <w:r w:rsidRPr="00534DA7">
        <w:rPr>
          <w:rStyle w:val="HideTWBExt"/>
          <w:b w:val="0"/>
        </w:rPr>
        <w:t>&lt;/NumAm&gt;</w:t>
      </w:r>
    </w:p>
    <w:p w14:paraId="5931E488" w14:textId="77777777" w:rsidR="009760F5" w:rsidRPr="00357852" w:rsidRDefault="009760F5" w:rsidP="009760F5">
      <w:pPr>
        <w:pStyle w:val="NormalBold"/>
      </w:pPr>
      <w:r w:rsidRPr="00534DA7">
        <w:rPr>
          <w:rStyle w:val="HideTWBExt"/>
          <w:b w:val="0"/>
        </w:rPr>
        <w:t>&lt;RepeatBlock-By&gt;&lt;Members&gt;</w:t>
      </w:r>
      <w:r w:rsidRPr="00357852">
        <w:t>Elissavet Vozemberg-Vrionidi, Loucas Fourlas</w:t>
      </w:r>
      <w:r w:rsidRPr="00534DA7">
        <w:rPr>
          <w:rStyle w:val="HideTWBExt"/>
          <w:b w:val="0"/>
        </w:rPr>
        <w:t>&lt;/Members&gt;</w:t>
      </w:r>
    </w:p>
    <w:p w14:paraId="6A190F9E" w14:textId="77777777" w:rsidR="009760F5" w:rsidRPr="00357852" w:rsidRDefault="009760F5" w:rsidP="009760F5">
      <w:pPr>
        <w:pStyle w:val="NormalBold"/>
      </w:pPr>
      <w:r w:rsidRPr="00534DA7">
        <w:rPr>
          <w:rStyle w:val="HideTWBExt"/>
          <w:b w:val="0"/>
        </w:rPr>
        <w:t>&lt;/RepeatBlock-By&gt;</w:t>
      </w:r>
    </w:p>
    <w:p w14:paraId="5E7914E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62419CA" w14:textId="77777777" w:rsidR="009760F5" w:rsidRPr="00357852" w:rsidRDefault="009760F5" w:rsidP="009760F5">
      <w:pPr>
        <w:pStyle w:val="NormalBold"/>
      </w:pPr>
      <w:r w:rsidRPr="00534DA7">
        <w:rPr>
          <w:rStyle w:val="HideTWBExt"/>
          <w:b w:val="0"/>
        </w:rPr>
        <w:t>&lt;Article&gt;</w:t>
      </w:r>
      <w:r w:rsidRPr="00357852">
        <w:t>2 cikk – 5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4704EF9" w14:textId="77777777" w:rsidTr="00BF7AFB">
        <w:trPr>
          <w:trHeight w:hRule="exact" w:val="240"/>
          <w:jc w:val="center"/>
        </w:trPr>
        <w:tc>
          <w:tcPr>
            <w:tcW w:w="9752" w:type="dxa"/>
            <w:gridSpan w:val="2"/>
          </w:tcPr>
          <w:p w14:paraId="11FE50D9" w14:textId="77777777" w:rsidR="009760F5" w:rsidRPr="00357852" w:rsidRDefault="009760F5" w:rsidP="00BF7AFB"/>
        </w:tc>
      </w:tr>
      <w:tr w:rsidR="00215CFA" w:rsidRPr="00357852" w14:paraId="77813F30" w14:textId="77777777" w:rsidTr="00BF7AFB">
        <w:trPr>
          <w:trHeight w:val="240"/>
          <w:jc w:val="center"/>
        </w:trPr>
        <w:tc>
          <w:tcPr>
            <w:tcW w:w="4876" w:type="dxa"/>
          </w:tcPr>
          <w:p w14:paraId="4392A4DC" w14:textId="77777777" w:rsidR="009760F5" w:rsidRPr="00357852" w:rsidRDefault="009760F5" w:rsidP="00BF7AFB">
            <w:pPr>
              <w:pStyle w:val="AmColumnHeading"/>
            </w:pPr>
            <w:r w:rsidRPr="00357852">
              <w:t>A Bizottság által javasolt szöveg</w:t>
            </w:r>
          </w:p>
        </w:tc>
        <w:tc>
          <w:tcPr>
            <w:tcW w:w="4876" w:type="dxa"/>
          </w:tcPr>
          <w:p w14:paraId="6BCB762B" w14:textId="77777777" w:rsidR="009760F5" w:rsidRPr="00357852" w:rsidRDefault="009760F5" w:rsidP="00BF7AFB">
            <w:pPr>
              <w:pStyle w:val="AmColumnHeading"/>
            </w:pPr>
            <w:r w:rsidRPr="00357852">
              <w:t>Módosítás</w:t>
            </w:r>
          </w:p>
        </w:tc>
      </w:tr>
      <w:tr w:rsidR="00215CFA" w:rsidRPr="00357852" w14:paraId="73155F77" w14:textId="77777777" w:rsidTr="00BF7AFB">
        <w:trPr>
          <w:jc w:val="center"/>
        </w:trPr>
        <w:tc>
          <w:tcPr>
            <w:tcW w:w="4876" w:type="dxa"/>
          </w:tcPr>
          <w:p w14:paraId="3462001C" w14:textId="77777777" w:rsidR="009760F5" w:rsidRPr="00357852" w:rsidRDefault="009760F5" w:rsidP="00BF7AFB">
            <w:pPr>
              <w:pStyle w:val="Normal6a"/>
            </w:pPr>
            <w:r w:rsidRPr="00357852">
              <w:t>(5)</w:t>
            </w:r>
            <w:r w:rsidRPr="00357852">
              <w:tab/>
              <w:t>Az (EU) XXX/XXX rendelet [a menekültügy és a migráció kezeléséről szóló rendelet] 51. cikke (3) bekezdése b) pontjának ii. alpontjától, 51. cikke (1) bekezdésétől és 52. cikke (3) bekezdésének első albekezdésétől, valamint 53. cikke (3) bekezdésének a) pontjától eltérve az áttelepítés nem csupán az említett rendelet 45. cikke (1) bekezdésének a) és c) pontjában említett személyekre terjed ki, hanem a 45. cikk (2) bekezdésének a) és b) pontjában említett személyekre is.</w:t>
            </w:r>
          </w:p>
        </w:tc>
        <w:tc>
          <w:tcPr>
            <w:tcW w:w="4876" w:type="dxa"/>
          </w:tcPr>
          <w:p w14:paraId="2EAB0CC3" w14:textId="77777777" w:rsidR="009760F5" w:rsidRPr="00357852" w:rsidRDefault="009760F5" w:rsidP="00BF7AFB">
            <w:pPr>
              <w:pStyle w:val="Normal6a"/>
            </w:pPr>
            <w:r w:rsidRPr="00357852">
              <w:t>(5)</w:t>
            </w:r>
            <w:r w:rsidRPr="00357852">
              <w:tab/>
              <w:t xml:space="preserve">Az (EU) XXX/XXX rendelet [a menekültügy és a migráció kezeléséről szóló rendelet] 51. cikke (3) bekezdése b) pontjának ii. alpontjától, 51. cikke (1) bekezdésétől és 52. cikke (3) bekezdésének első albekezdésétől, valamint 53. cikke (3) bekezdésének a) pontjától eltérve </w:t>
            </w:r>
            <w:r w:rsidRPr="00357852">
              <w:rPr>
                <w:b/>
                <w:bCs/>
                <w:i/>
                <w:iCs/>
              </w:rPr>
              <w:t>a kötelező</w:t>
            </w:r>
            <w:r w:rsidRPr="00357852">
              <w:t xml:space="preserve"> áttelepítés nem csupán az említett rendelet 45. cikke (1) bekezdésének a) és c) pontjában említett személyekre terjed ki, hanem a 45. cikk (2) bekezdésének a) és b) pontjában említett személyekre is.</w:t>
            </w:r>
          </w:p>
        </w:tc>
      </w:tr>
    </w:tbl>
    <w:p w14:paraId="15FC552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C5AF1C4" w14:textId="77777777" w:rsidR="009760F5" w:rsidRPr="00357852" w:rsidRDefault="009760F5" w:rsidP="009760F5">
      <w:r w:rsidRPr="00534DA7">
        <w:rPr>
          <w:rStyle w:val="HideTWBExt"/>
        </w:rPr>
        <w:t>&lt;/Amend&gt;</w:t>
      </w:r>
    </w:p>
    <w:p w14:paraId="04C626F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456</w:t>
      </w:r>
      <w:r w:rsidRPr="00534DA7">
        <w:rPr>
          <w:rStyle w:val="HideTWBExt"/>
          <w:b w:val="0"/>
        </w:rPr>
        <w:t>&lt;/NumAm&gt;</w:t>
      </w:r>
    </w:p>
    <w:p w14:paraId="40D1A3A1"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w:t>
      </w:r>
      <w:r w:rsidRPr="00534DA7">
        <w:rPr>
          <w:rStyle w:val="HideTWBExt"/>
          <w:b w:val="0"/>
        </w:rPr>
        <w:t>&lt;/Members&gt;</w:t>
      </w:r>
    </w:p>
    <w:p w14:paraId="457F1F6B" w14:textId="77777777" w:rsidR="009760F5" w:rsidRPr="00357852" w:rsidRDefault="009760F5" w:rsidP="009760F5">
      <w:pPr>
        <w:pStyle w:val="NormalBold"/>
      </w:pPr>
      <w:r w:rsidRPr="00534DA7">
        <w:rPr>
          <w:rStyle w:val="HideTWBExt"/>
          <w:b w:val="0"/>
        </w:rPr>
        <w:t>&lt;/RepeatBlock-By&gt;</w:t>
      </w:r>
    </w:p>
    <w:p w14:paraId="38E5341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C0C6FF5" w14:textId="77777777" w:rsidR="009760F5" w:rsidRPr="00357852" w:rsidRDefault="009760F5" w:rsidP="009760F5">
      <w:pPr>
        <w:pStyle w:val="NormalBold"/>
      </w:pPr>
      <w:r w:rsidRPr="00534DA7">
        <w:rPr>
          <w:rStyle w:val="HideTWBExt"/>
          <w:b w:val="0"/>
        </w:rPr>
        <w:t>&lt;Article&gt;</w:t>
      </w:r>
      <w:r w:rsidRPr="00357852">
        <w:t>2 cikk – 5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E5B4F17" w14:textId="77777777" w:rsidTr="00BF7AFB">
        <w:trPr>
          <w:trHeight w:hRule="exact" w:val="240"/>
          <w:jc w:val="center"/>
        </w:trPr>
        <w:tc>
          <w:tcPr>
            <w:tcW w:w="9752" w:type="dxa"/>
            <w:gridSpan w:val="2"/>
          </w:tcPr>
          <w:p w14:paraId="142FF1C8" w14:textId="77777777" w:rsidR="009760F5" w:rsidRPr="00357852" w:rsidRDefault="009760F5" w:rsidP="00BF7AFB"/>
        </w:tc>
      </w:tr>
      <w:tr w:rsidR="00215CFA" w:rsidRPr="00357852" w14:paraId="57F5B4AC" w14:textId="77777777" w:rsidTr="00BF7AFB">
        <w:trPr>
          <w:trHeight w:val="240"/>
          <w:jc w:val="center"/>
        </w:trPr>
        <w:tc>
          <w:tcPr>
            <w:tcW w:w="4876" w:type="dxa"/>
          </w:tcPr>
          <w:p w14:paraId="5FF5D921" w14:textId="77777777" w:rsidR="009760F5" w:rsidRPr="00357852" w:rsidRDefault="009760F5" w:rsidP="00BF7AFB">
            <w:pPr>
              <w:pStyle w:val="AmColumnHeading"/>
            </w:pPr>
            <w:r w:rsidRPr="00357852">
              <w:t>A Bizottság által javasolt szöveg</w:t>
            </w:r>
          </w:p>
        </w:tc>
        <w:tc>
          <w:tcPr>
            <w:tcW w:w="4876" w:type="dxa"/>
          </w:tcPr>
          <w:p w14:paraId="7597B488" w14:textId="77777777" w:rsidR="009760F5" w:rsidRPr="00357852" w:rsidRDefault="009760F5" w:rsidP="00BF7AFB">
            <w:pPr>
              <w:pStyle w:val="AmColumnHeading"/>
            </w:pPr>
            <w:r w:rsidRPr="00357852">
              <w:t>Módosítás</w:t>
            </w:r>
          </w:p>
        </w:tc>
      </w:tr>
      <w:tr w:rsidR="00215CFA" w:rsidRPr="00357852" w14:paraId="44D793B6" w14:textId="77777777" w:rsidTr="00BF7AFB">
        <w:trPr>
          <w:jc w:val="center"/>
        </w:trPr>
        <w:tc>
          <w:tcPr>
            <w:tcW w:w="4876" w:type="dxa"/>
          </w:tcPr>
          <w:p w14:paraId="082120A6" w14:textId="77777777" w:rsidR="009760F5" w:rsidRPr="00357852" w:rsidRDefault="009760F5" w:rsidP="00BF7AFB">
            <w:pPr>
              <w:pStyle w:val="Normal6a"/>
            </w:pPr>
            <w:r w:rsidRPr="00357852">
              <w:t>(5)</w:t>
            </w:r>
            <w:r w:rsidRPr="00357852">
              <w:tab/>
              <w:t xml:space="preserve">Az (EU) XXX/XXX rendelet [a menekültügy és a migráció kezeléséről szóló rendelet] 51. cikke (3) bekezdése b) pontjának ii. alpontjától, 51. cikke (1) bekezdésétől és 52. cikke (3) bekezdésének első albekezdésétől, valamint 53. cikke (3) bekezdésének a) pontjától eltérve az áttelepítés nem csupán az említett rendelet 45. cikke (1) bekezdésének a) és c) pontjában említett személyekre terjed ki, hanem a 45. cikk (2) bekezdésének a) </w:t>
            </w:r>
            <w:r w:rsidRPr="00357852">
              <w:rPr>
                <w:b/>
                <w:bCs/>
                <w:i/>
                <w:iCs/>
              </w:rPr>
              <w:t xml:space="preserve">és b) </w:t>
            </w:r>
            <w:r w:rsidRPr="00357852">
              <w:t>pontjában említett személyekre is.</w:t>
            </w:r>
          </w:p>
        </w:tc>
        <w:tc>
          <w:tcPr>
            <w:tcW w:w="4876" w:type="dxa"/>
          </w:tcPr>
          <w:p w14:paraId="79EE44F0" w14:textId="77777777" w:rsidR="009760F5" w:rsidRPr="00357852" w:rsidRDefault="009760F5" w:rsidP="00BF7AFB">
            <w:pPr>
              <w:pStyle w:val="Normal6a"/>
            </w:pPr>
            <w:r w:rsidRPr="00357852">
              <w:t>(5)</w:t>
            </w:r>
            <w:r w:rsidRPr="00357852">
              <w:tab/>
              <w:t>Az (EU) XXX/XXX rendelet [a menekültügy és a migráció kezeléséről szóló rendelet] 51. cikke (3) bekezdése b) pontjának ii. alpontjától, 51. cikke (1) bekezdésétől és 52. cikke (3) bekezdésének első albekezdésétől, valamint 53. cikke (3) bekezdésének a) pontjától eltérve az áttelepítés nem csupán az említett rendelet 45. cikke (1) bekezdésének a) és c) pontjában említett személyekre terjed ki, hanem a 45. cikk (2) bekezdésének a) pontjában említett személyekre is.</w:t>
            </w:r>
          </w:p>
        </w:tc>
      </w:tr>
    </w:tbl>
    <w:p w14:paraId="1D4A95F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1671CCF" w14:textId="77777777" w:rsidR="009760F5" w:rsidRPr="00357852" w:rsidRDefault="009760F5" w:rsidP="009760F5">
      <w:r w:rsidRPr="00534DA7">
        <w:rPr>
          <w:rStyle w:val="HideTWBExt"/>
        </w:rPr>
        <w:t>&lt;/Amend&gt;</w:t>
      </w:r>
    </w:p>
    <w:p w14:paraId="54F1F12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457</w:t>
      </w:r>
      <w:r w:rsidRPr="00534DA7">
        <w:rPr>
          <w:rStyle w:val="HideTWBExt"/>
          <w:b w:val="0"/>
        </w:rPr>
        <w:t>&lt;/NumAm&gt;</w:t>
      </w:r>
    </w:p>
    <w:p w14:paraId="60BD2096"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5297F5E7" w14:textId="77777777" w:rsidR="009760F5" w:rsidRPr="00357852" w:rsidRDefault="009760F5" w:rsidP="009760F5">
      <w:pPr>
        <w:pStyle w:val="NormalBold"/>
      </w:pPr>
      <w:r w:rsidRPr="00534DA7">
        <w:rPr>
          <w:rStyle w:val="HideTWBExt"/>
          <w:b w:val="0"/>
        </w:rPr>
        <w:t>&lt;/RepeatBlock-By&gt;</w:t>
      </w:r>
    </w:p>
    <w:p w14:paraId="2AC18FD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EB7D451" w14:textId="77777777" w:rsidR="009760F5" w:rsidRPr="00357852" w:rsidRDefault="009760F5" w:rsidP="009760F5">
      <w:pPr>
        <w:pStyle w:val="NormalBold"/>
      </w:pPr>
      <w:r w:rsidRPr="00534DA7">
        <w:rPr>
          <w:rStyle w:val="HideTWBExt"/>
          <w:b w:val="0"/>
        </w:rPr>
        <w:t>&lt;Article&gt;</w:t>
      </w:r>
      <w:r w:rsidRPr="00357852">
        <w:t>2 cikk – 6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A02A5D7" w14:textId="77777777" w:rsidTr="00BF7AFB">
        <w:trPr>
          <w:trHeight w:hRule="exact" w:val="240"/>
          <w:jc w:val="center"/>
        </w:trPr>
        <w:tc>
          <w:tcPr>
            <w:tcW w:w="9752" w:type="dxa"/>
            <w:gridSpan w:val="2"/>
          </w:tcPr>
          <w:p w14:paraId="4D58FD85" w14:textId="77777777" w:rsidR="009760F5" w:rsidRPr="00357852" w:rsidRDefault="009760F5" w:rsidP="00BF7AFB"/>
        </w:tc>
      </w:tr>
      <w:tr w:rsidR="00215CFA" w:rsidRPr="00357852" w14:paraId="7496A2C3" w14:textId="77777777" w:rsidTr="00BF7AFB">
        <w:trPr>
          <w:trHeight w:val="240"/>
          <w:jc w:val="center"/>
        </w:trPr>
        <w:tc>
          <w:tcPr>
            <w:tcW w:w="4876" w:type="dxa"/>
          </w:tcPr>
          <w:p w14:paraId="02A110BC" w14:textId="77777777" w:rsidR="009760F5" w:rsidRPr="00357852" w:rsidRDefault="009760F5" w:rsidP="00BF7AFB">
            <w:pPr>
              <w:pStyle w:val="AmColumnHeading"/>
            </w:pPr>
            <w:r w:rsidRPr="00357852">
              <w:t>A Bizottság által javasolt szöveg</w:t>
            </w:r>
          </w:p>
        </w:tc>
        <w:tc>
          <w:tcPr>
            <w:tcW w:w="4876" w:type="dxa"/>
          </w:tcPr>
          <w:p w14:paraId="780BB7C9" w14:textId="77777777" w:rsidR="009760F5" w:rsidRPr="00357852" w:rsidRDefault="009760F5" w:rsidP="00BF7AFB">
            <w:pPr>
              <w:pStyle w:val="AmColumnHeading"/>
            </w:pPr>
            <w:r w:rsidRPr="00357852">
              <w:t>Módosítás</w:t>
            </w:r>
          </w:p>
        </w:tc>
      </w:tr>
      <w:tr w:rsidR="00215CFA" w:rsidRPr="00357852" w14:paraId="45055A22" w14:textId="77777777" w:rsidTr="00BF7AFB">
        <w:trPr>
          <w:jc w:val="center"/>
        </w:trPr>
        <w:tc>
          <w:tcPr>
            <w:tcW w:w="4876" w:type="dxa"/>
          </w:tcPr>
          <w:p w14:paraId="51EF16A3" w14:textId="77777777" w:rsidR="009760F5" w:rsidRPr="00357852" w:rsidRDefault="009760F5" w:rsidP="00BF7AFB">
            <w:pPr>
              <w:pStyle w:val="Normal6a"/>
            </w:pPr>
            <w:r w:rsidRPr="00357852">
              <w:rPr>
                <w:b/>
                <w:i/>
              </w:rPr>
              <w:t>(6)</w:t>
            </w:r>
            <w:r w:rsidRPr="00357852">
              <w:tab/>
            </w:r>
            <w:r w:rsidRPr="00357852">
              <w:rPr>
                <w:b/>
                <w:i/>
              </w:rPr>
              <w:t>Az (EU) XXX/XXX rendelet [a menekültügy és a migráció kezeléséről szóló rendelet] 54. cikkétől eltérve az említett cikkben meghatározott képlet szerint kiszámított részesedés az említett rendelet 45. cikke (2) bekezdésének a) és b) pontjában meghatározott intézkedésekre is alkalmazandó.</w:t>
            </w:r>
          </w:p>
        </w:tc>
        <w:tc>
          <w:tcPr>
            <w:tcW w:w="4876" w:type="dxa"/>
          </w:tcPr>
          <w:p w14:paraId="5C445889" w14:textId="77777777" w:rsidR="009760F5" w:rsidRPr="00357852" w:rsidRDefault="009760F5" w:rsidP="00BF7AFB">
            <w:pPr>
              <w:pStyle w:val="Normal6a"/>
            </w:pPr>
            <w:r w:rsidRPr="00357852">
              <w:rPr>
                <w:b/>
                <w:i/>
              </w:rPr>
              <w:t>törölve</w:t>
            </w:r>
          </w:p>
        </w:tc>
      </w:tr>
    </w:tbl>
    <w:p w14:paraId="795FA66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580F997" w14:textId="77777777" w:rsidR="009760F5" w:rsidRPr="00357852" w:rsidRDefault="009760F5" w:rsidP="009760F5">
      <w:r w:rsidRPr="00534DA7">
        <w:rPr>
          <w:rStyle w:val="HideTWBExt"/>
        </w:rPr>
        <w:t>&lt;/Amend&gt;</w:t>
      </w:r>
    </w:p>
    <w:p w14:paraId="74F1078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458</w:t>
      </w:r>
      <w:r w:rsidRPr="00534DA7">
        <w:rPr>
          <w:rStyle w:val="HideTWBExt"/>
          <w:b w:val="0"/>
        </w:rPr>
        <w:t>&lt;/NumAm&gt;</w:t>
      </w:r>
    </w:p>
    <w:p w14:paraId="5DB9D26D" w14:textId="77777777" w:rsidR="009760F5" w:rsidRPr="00357852" w:rsidRDefault="009760F5" w:rsidP="009760F5">
      <w:pPr>
        <w:pStyle w:val="NormalBold"/>
      </w:pPr>
      <w:r w:rsidRPr="00534DA7">
        <w:rPr>
          <w:rStyle w:val="HideTWBExt"/>
          <w:b w:val="0"/>
        </w:rPr>
        <w:t>&lt;RepeatBlock-By&gt;&lt;Members&gt;</w:t>
      </w:r>
      <w:r w:rsidRPr="00357852">
        <w:t>Ondřej Kovařík, Malik Azmani</w:t>
      </w:r>
      <w:r w:rsidRPr="00534DA7">
        <w:rPr>
          <w:rStyle w:val="HideTWBExt"/>
          <w:b w:val="0"/>
        </w:rPr>
        <w:t>&lt;/Members&gt;</w:t>
      </w:r>
    </w:p>
    <w:p w14:paraId="3CCA9576" w14:textId="77777777" w:rsidR="009760F5" w:rsidRPr="00357852" w:rsidRDefault="009760F5" w:rsidP="009760F5">
      <w:pPr>
        <w:pStyle w:val="NormalBold"/>
      </w:pPr>
      <w:r w:rsidRPr="00534DA7">
        <w:rPr>
          <w:rStyle w:val="HideTWBExt"/>
          <w:b w:val="0"/>
        </w:rPr>
        <w:t>&lt;/RepeatBlock-By&gt;</w:t>
      </w:r>
    </w:p>
    <w:p w14:paraId="42D49EF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1E448EB" w14:textId="77777777" w:rsidR="009760F5" w:rsidRPr="00357852" w:rsidRDefault="009760F5" w:rsidP="009760F5">
      <w:pPr>
        <w:pStyle w:val="NormalBold"/>
      </w:pPr>
      <w:r w:rsidRPr="00534DA7">
        <w:rPr>
          <w:rStyle w:val="HideTWBExt"/>
          <w:b w:val="0"/>
        </w:rPr>
        <w:t>&lt;Article&gt;</w:t>
      </w:r>
      <w:r w:rsidRPr="00357852">
        <w:t>2 cikk – 6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D78274A" w14:textId="77777777" w:rsidTr="00BF7AFB">
        <w:trPr>
          <w:trHeight w:hRule="exact" w:val="240"/>
          <w:jc w:val="center"/>
        </w:trPr>
        <w:tc>
          <w:tcPr>
            <w:tcW w:w="9752" w:type="dxa"/>
            <w:gridSpan w:val="2"/>
          </w:tcPr>
          <w:p w14:paraId="5DCE469F" w14:textId="77777777" w:rsidR="009760F5" w:rsidRPr="00357852" w:rsidRDefault="009760F5" w:rsidP="00BF7AFB"/>
        </w:tc>
      </w:tr>
      <w:tr w:rsidR="00215CFA" w:rsidRPr="00357852" w14:paraId="2984F53E" w14:textId="77777777" w:rsidTr="00BF7AFB">
        <w:trPr>
          <w:trHeight w:val="240"/>
          <w:jc w:val="center"/>
        </w:trPr>
        <w:tc>
          <w:tcPr>
            <w:tcW w:w="4876" w:type="dxa"/>
          </w:tcPr>
          <w:p w14:paraId="15882072" w14:textId="77777777" w:rsidR="009760F5" w:rsidRPr="00357852" w:rsidRDefault="009760F5" w:rsidP="00BF7AFB">
            <w:pPr>
              <w:pStyle w:val="AmColumnHeading"/>
            </w:pPr>
            <w:r w:rsidRPr="00357852">
              <w:t>A Bizottság által javasolt szöveg</w:t>
            </w:r>
          </w:p>
        </w:tc>
        <w:tc>
          <w:tcPr>
            <w:tcW w:w="4876" w:type="dxa"/>
          </w:tcPr>
          <w:p w14:paraId="225171BC" w14:textId="77777777" w:rsidR="009760F5" w:rsidRPr="00357852" w:rsidRDefault="009760F5" w:rsidP="00BF7AFB">
            <w:pPr>
              <w:pStyle w:val="AmColumnHeading"/>
            </w:pPr>
            <w:r w:rsidRPr="00357852">
              <w:t>Módosítás</w:t>
            </w:r>
          </w:p>
        </w:tc>
      </w:tr>
      <w:tr w:rsidR="00215CFA" w:rsidRPr="00357852" w14:paraId="62A1F287" w14:textId="77777777" w:rsidTr="00BF7AFB">
        <w:trPr>
          <w:jc w:val="center"/>
        </w:trPr>
        <w:tc>
          <w:tcPr>
            <w:tcW w:w="4876" w:type="dxa"/>
          </w:tcPr>
          <w:p w14:paraId="6CC10AFC" w14:textId="77777777" w:rsidR="009760F5" w:rsidRPr="00357852" w:rsidRDefault="009760F5" w:rsidP="00BF7AFB">
            <w:pPr>
              <w:pStyle w:val="Normal6a"/>
            </w:pPr>
            <w:r w:rsidRPr="00357852">
              <w:rPr>
                <w:b/>
                <w:i/>
              </w:rPr>
              <w:t>(6)</w:t>
            </w:r>
            <w:r w:rsidRPr="00357852">
              <w:tab/>
            </w:r>
            <w:r w:rsidRPr="00357852">
              <w:rPr>
                <w:b/>
                <w:i/>
              </w:rPr>
              <w:t>Az (EU) XXX/XXX rendelet [a menekültügy és a migráció kezeléséről szóló rendelet] 54. cikkétől eltérve az említett cikkben meghatározott képlet szerint kiszámított részesedés az említett rendelet 45. cikke (2) bekezdésének a) és b) pontjában meghatározott intézkedésekre is alkalmazandó.</w:t>
            </w:r>
          </w:p>
        </w:tc>
        <w:tc>
          <w:tcPr>
            <w:tcW w:w="4876" w:type="dxa"/>
          </w:tcPr>
          <w:p w14:paraId="44CF5FFB" w14:textId="77777777" w:rsidR="009760F5" w:rsidRPr="00357852" w:rsidRDefault="009760F5" w:rsidP="00BF7AFB">
            <w:pPr>
              <w:pStyle w:val="Normal6a"/>
            </w:pPr>
            <w:r w:rsidRPr="00357852">
              <w:rPr>
                <w:b/>
                <w:i/>
              </w:rPr>
              <w:t>törölve</w:t>
            </w:r>
          </w:p>
        </w:tc>
      </w:tr>
    </w:tbl>
    <w:p w14:paraId="79E216C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190EC84" w14:textId="77777777" w:rsidR="009760F5" w:rsidRPr="00357852" w:rsidRDefault="009760F5" w:rsidP="009760F5">
      <w:r w:rsidRPr="00534DA7">
        <w:rPr>
          <w:rStyle w:val="HideTWBExt"/>
        </w:rPr>
        <w:t>&lt;/Amend&gt;</w:t>
      </w:r>
    </w:p>
    <w:p w14:paraId="63584CB3"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459</w:t>
      </w:r>
      <w:r w:rsidRPr="00534DA7">
        <w:rPr>
          <w:rStyle w:val="HideTWBExt"/>
          <w:b w:val="0"/>
        </w:rPr>
        <w:t>&lt;/NumAm&gt;</w:t>
      </w:r>
    </w:p>
    <w:p w14:paraId="4D83577A"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42BFC51A" w14:textId="77777777" w:rsidR="009760F5" w:rsidRPr="00357852" w:rsidRDefault="009760F5" w:rsidP="009760F5">
      <w:pPr>
        <w:pStyle w:val="NormalBold"/>
      </w:pPr>
      <w:r w:rsidRPr="00534DA7">
        <w:rPr>
          <w:rStyle w:val="HideTWBExt"/>
          <w:b w:val="0"/>
        </w:rPr>
        <w:t>&lt;/RepeatBlock-By&gt;</w:t>
      </w:r>
    </w:p>
    <w:p w14:paraId="51F951D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4C62F79" w14:textId="77777777" w:rsidR="009760F5" w:rsidRPr="00357852" w:rsidRDefault="009760F5" w:rsidP="009760F5">
      <w:pPr>
        <w:pStyle w:val="NormalBold"/>
      </w:pPr>
      <w:r w:rsidRPr="00534DA7">
        <w:rPr>
          <w:rStyle w:val="HideTWBExt"/>
          <w:b w:val="0"/>
        </w:rPr>
        <w:t>&lt;Article&gt;</w:t>
      </w:r>
      <w:r w:rsidRPr="00357852">
        <w:t>2 cikk – 6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4326949" w14:textId="77777777" w:rsidTr="00BF7AFB">
        <w:trPr>
          <w:trHeight w:hRule="exact" w:val="240"/>
          <w:jc w:val="center"/>
        </w:trPr>
        <w:tc>
          <w:tcPr>
            <w:tcW w:w="9752" w:type="dxa"/>
            <w:gridSpan w:val="2"/>
          </w:tcPr>
          <w:p w14:paraId="22182AE5" w14:textId="77777777" w:rsidR="009760F5" w:rsidRPr="00357852" w:rsidRDefault="009760F5" w:rsidP="00BF7AFB"/>
        </w:tc>
      </w:tr>
      <w:tr w:rsidR="00215CFA" w:rsidRPr="00357852" w14:paraId="3907F2B2" w14:textId="77777777" w:rsidTr="00BF7AFB">
        <w:trPr>
          <w:trHeight w:val="240"/>
          <w:jc w:val="center"/>
        </w:trPr>
        <w:tc>
          <w:tcPr>
            <w:tcW w:w="4876" w:type="dxa"/>
          </w:tcPr>
          <w:p w14:paraId="6CFDE40B" w14:textId="77777777" w:rsidR="009760F5" w:rsidRPr="00357852" w:rsidRDefault="009760F5" w:rsidP="00BF7AFB">
            <w:pPr>
              <w:pStyle w:val="AmColumnHeading"/>
            </w:pPr>
            <w:r w:rsidRPr="00357852">
              <w:t>A Bizottság által javasolt szöveg</w:t>
            </w:r>
          </w:p>
        </w:tc>
        <w:tc>
          <w:tcPr>
            <w:tcW w:w="4876" w:type="dxa"/>
          </w:tcPr>
          <w:p w14:paraId="6322619F" w14:textId="77777777" w:rsidR="009760F5" w:rsidRPr="00357852" w:rsidRDefault="009760F5" w:rsidP="00BF7AFB">
            <w:pPr>
              <w:pStyle w:val="AmColumnHeading"/>
            </w:pPr>
            <w:r w:rsidRPr="00357852">
              <w:t>Módosítás</w:t>
            </w:r>
          </w:p>
        </w:tc>
      </w:tr>
      <w:tr w:rsidR="00215CFA" w:rsidRPr="00357852" w14:paraId="1BBCF683" w14:textId="77777777" w:rsidTr="00BF7AFB">
        <w:trPr>
          <w:jc w:val="center"/>
        </w:trPr>
        <w:tc>
          <w:tcPr>
            <w:tcW w:w="4876" w:type="dxa"/>
          </w:tcPr>
          <w:p w14:paraId="00F659A7" w14:textId="77777777" w:rsidR="009760F5" w:rsidRPr="00357852" w:rsidRDefault="009760F5" w:rsidP="00BF7AFB">
            <w:pPr>
              <w:pStyle w:val="Normal6a"/>
            </w:pPr>
            <w:r w:rsidRPr="00357852">
              <w:rPr>
                <w:b/>
                <w:i/>
              </w:rPr>
              <w:t>(6)</w:t>
            </w:r>
            <w:r w:rsidRPr="00357852">
              <w:tab/>
            </w:r>
            <w:r w:rsidRPr="00357852">
              <w:rPr>
                <w:b/>
                <w:i/>
              </w:rPr>
              <w:t>Az (EU) XXX/XXX rendelet [a menekültügy és a migráció kezeléséről szóló rendelet] 54. cikkétől eltérve az említett cikkben meghatározott képlet szerint kiszámított részesedés az említett rendelet 45. cikke (2) bekezdésének a) és b) pontjában meghatározott intézkedésekre is alkalmazandó.</w:t>
            </w:r>
          </w:p>
        </w:tc>
        <w:tc>
          <w:tcPr>
            <w:tcW w:w="4876" w:type="dxa"/>
          </w:tcPr>
          <w:p w14:paraId="05DA1DFC" w14:textId="77777777" w:rsidR="009760F5" w:rsidRPr="00357852" w:rsidRDefault="009760F5" w:rsidP="00BF7AFB">
            <w:pPr>
              <w:pStyle w:val="Normal6a"/>
            </w:pPr>
            <w:r w:rsidRPr="00357852">
              <w:rPr>
                <w:b/>
                <w:i/>
              </w:rPr>
              <w:t>törölve</w:t>
            </w:r>
          </w:p>
        </w:tc>
      </w:tr>
    </w:tbl>
    <w:p w14:paraId="3B49B3C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582859E" w14:textId="77777777" w:rsidR="009760F5" w:rsidRPr="00357852" w:rsidRDefault="009760F5" w:rsidP="009760F5">
      <w:r w:rsidRPr="00534DA7">
        <w:rPr>
          <w:rStyle w:val="HideTWBExt"/>
        </w:rPr>
        <w:t>&lt;/Amend&gt;</w:t>
      </w:r>
    </w:p>
    <w:p w14:paraId="06E1B1A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460</w:t>
      </w:r>
      <w:r w:rsidRPr="00534DA7">
        <w:rPr>
          <w:rStyle w:val="HideTWBExt"/>
          <w:b w:val="0"/>
        </w:rPr>
        <w:t>&lt;/NumAm&gt;</w:t>
      </w:r>
    </w:p>
    <w:p w14:paraId="1B697D88" w14:textId="77777777" w:rsidR="009760F5" w:rsidRPr="00357852" w:rsidRDefault="009760F5" w:rsidP="009760F5">
      <w:pPr>
        <w:pStyle w:val="NormalBold"/>
      </w:pPr>
      <w:r w:rsidRPr="00534DA7">
        <w:rPr>
          <w:rStyle w:val="HideTWBExt"/>
          <w:b w:val="0"/>
        </w:rPr>
        <w:t>&lt;RepeatBlock-By&gt;&lt;Members&gt;</w:t>
      </w:r>
      <w:r w:rsidRPr="00357852">
        <w:t>Joachim Stanisław Brudziński, Jadwiga Wiśniewska, Patryk Jaki, Beata Kempa</w:t>
      </w:r>
      <w:r w:rsidRPr="00534DA7">
        <w:rPr>
          <w:rStyle w:val="HideTWBExt"/>
          <w:b w:val="0"/>
        </w:rPr>
        <w:t>&lt;/Members&gt;</w:t>
      </w:r>
    </w:p>
    <w:p w14:paraId="39019BC7" w14:textId="77777777" w:rsidR="009760F5" w:rsidRPr="00357852" w:rsidRDefault="009760F5" w:rsidP="009760F5">
      <w:r w:rsidRPr="00534DA7">
        <w:rPr>
          <w:rStyle w:val="HideTWBExt"/>
        </w:rPr>
        <w:t>&lt;AuNomDe&gt;</w:t>
      </w:r>
      <w:r w:rsidRPr="00534DA7">
        <w:rPr>
          <w:rStyle w:val="HideTWBInt"/>
        </w:rPr>
        <w:t>{ECR}</w:t>
      </w:r>
      <w:r w:rsidRPr="00357852">
        <w:t>az ECR képviselőcsoport nevében</w:t>
      </w:r>
      <w:r w:rsidRPr="00534DA7">
        <w:rPr>
          <w:rStyle w:val="HideTWBExt"/>
        </w:rPr>
        <w:t>&lt;/AuNomDe&gt;</w:t>
      </w:r>
    </w:p>
    <w:p w14:paraId="0DC2052D" w14:textId="77777777" w:rsidR="009760F5" w:rsidRPr="00357852" w:rsidRDefault="009760F5" w:rsidP="009760F5">
      <w:r w:rsidRPr="00534DA7">
        <w:rPr>
          <w:rStyle w:val="HideTWBExt"/>
        </w:rPr>
        <w:t>&lt;/RepeatBlock-By&gt;</w:t>
      </w:r>
    </w:p>
    <w:p w14:paraId="674D47B1"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AC441EC" w14:textId="77777777" w:rsidR="009760F5" w:rsidRPr="00357852" w:rsidRDefault="009760F5" w:rsidP="009760F5">
      <w:pPr>
        <w:pStyle w:val="NormalBold"/>
      </w:pPr>
      <w:r w:rsidRPr="00534DA7">
        <w:rPr>
          <w:rStyle w:val="HideTWBExt"/>
          <w:b w:val="0"/>
        </w:rPr>
        <w:t>&lt;Article&gt;</w:t>
      </w:r>
      <w:r w:rsidRPr="00357852">
        <w:t>2 cikk – 6 bekezdés</w:t>
      </w:r>
      <w:r w:rsidRPr="00534DA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52DBEE8" w14:textId="77777777" w:rsidTr="00BF7AFB">
        <w:trPr>
          <w:trHeight w:hRule="exact" w:val="240"/>
          <w:jc w:val="center"/>
        </w:trPr>
        <w:tc>
          <w:tcPr>
            <w:tcW w:w="9752" w:type="dxa"/>
            <w:gridSpan w:val="2"/>
          </w:tcPr>
          <w:p w14:paraId="7621AE6F" w14:textId="77777777" w:rsidR="009760F5" w:rsidRPr="00357852" w:rsidRDefault="009760F5" w:rsidP="00BF7AFB"/>
        </w:tc>
      </w:tr>
      <w:tr w:rsidR="00215CFA" w:rsidRPr="00357852" w14:paraId="12D432C9" w14:textId="77777777" w:rsidTr="00BF7AFB">
        <w:trPr>
          <w:trHeight w:val="240"/>
          <w:jc w:val="center"/>
        </w:trPr>
        <w:tc>
          <w:tcPr>
            <w:tcW w:w="4876" w:type="dxa"/>
          </w:tcPr>
          <w:p w14:paraId="47017105" w14:textId="77777777" w:rsidR="009760F5" w:rsidRPr="00357852" w:rsidRDefault="009760F5" w:rsidP="00BF7AFB">
            <w:pPr>
              <w:pStyle w:val="AmColumnHeading"/>
            </w:pPr>
            <w:r w:rsidRPr="00357852">
              <w:t>A Bizottság által javasolt szöveg</w:t>
            </w:r>
          </w:p>
        </w:tc>
        <w:tc>
          <w:tcPr>
            <w:tcW w:w="4876" w:type="dxa"/>
          </w:tcPr>
          <w:p w14:paraId="1D59A323" w14:textId="77777777" w:rsidR="009760F5" w:rsidRPr="00357852" w:rsidRDefault="009760F5" w:rsidP="00BF7AFB">
            <w:pPr>
              <w:pStyle w:val="AmColumnHeading"/>
            </w:pPr>
            <w:r w:rsidRPr="00357852">
              <w:t>Módosítás</w:t>
            </w:r>
          </w:p>
        </w:tc>
      </w:tr>
      <w:tr w:rsidR="00215CFA" w:rsidRPr="00357852" w14:paraId="5A0B6B96" w14:textId="77777777" w:rsidTr="00BF7AFB">
        <w:trPr>
          <w:jc w:val="center"/>
        </w:trPr>
        <w:tc>
          <w:tcPr>
            <w:tcW w:w="4876" w:type="dxa"/>
          </w:tcPr>
          <w:p w14:paraId="71ACFDEB" w14:textId="77777777" w:rsidR="009760F5" w:rsidRPr="00357852" w:rsidRDefault="009760F5" w:rsidP="00BF7AFB">
            <w:pPr>
              <w:pStyle w:val="Normal6a"/>
            </w:pPr>
            <w:r w:rsidRPr="00357852">
              <w:rPr>
                <w:b/>
                <w:i/>
              </w:rPr>
              <w:t>(6)</w:t>
            </w:r>
            <w:r w:rsidRPr="00357852">
              <w:tab/>
            </w:r>
            <w:r w:rsidRPr="00357852">
              <w:rPr>
                <w:b/>
                <w:i/>
              </w:rPr>
              <w:t>Az (EU) XXX/XXX rendelet [a menekültügy és a migráció kezeléséről szóló rendelet] 54. cikkétől eltérve az említett cikkben meghatározott képlet szerint kiszámított részesedés az említett rendelet 45. cikke (2) bekezdésének a) és b) pontjában meghatározott intézkedésekre is alkalmazandó.</w:t>
            </w:r>
          </w:p>
        </w:tc>
        <w:tc>
          <w:tcPr>
            <w:tcW w:w="4876" w:type="dxa"/>
          </w:tcPr>
          <w:p w14:paraId="1496035B" w14:textId="77777777" w:rsidR="009760F5" w:rsidRPr="00357852" w:rsidRDefault="009760F5" w:rsidP="00BF7AFB">
            <w:pPr>
              <w:pStyle w:val="Normal6a"/>
            </w:pPr>
            <w:r w:rsidRPr="00357852">
              <w:rPr>
                <w:b/>
                <w:i/>
              </w:rPr>
              <w:t>törölve</w:t>
            </w:r>
          </w:p>
        </w:tc>
      </w:tr>
    </w:tbl>
    <w:p w14:paraId="032B35C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{PL}</w:t>
      </w:r>
      <w:r w:rsidRPr="00357852">
        <w:t>pl</w:t>
      </w:r>
      <w:r w:rsidRPr="00534DA7">
        <w:rPr>
          <w:rStyle w:val="HideTWBExt"/>
        </w:rPr>
        <w:t>&lt;/Original&gt;</w:t>
      </w:r>
    </w:p>
    <w:p w14:paraId="2BBBF149" w14:textId="77777777" w:rsidR="009760F5" w:rsidRPr="00357852" w:rsidRDefault="009760F5" w:rsidP="009760F5">
      <w:r w:rsidRPr="00534DA7">
        <w:rPr>
          <w:rStyle w:val="HideTWBExt"/>
        </w:rPr>
        <w:t>&lt;/Amend&gt;</w:t>
      </w:r>
    </w:p>
    <w:p w14:paraId="6109A70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461</w:t>
      </w:r>
      <w:r w:rsidRPr="00534DA7">
        <w:rPr>
          <w:rStyle w:val="HideTWBExt"/>
          <w:b w:val="0"/>
        </w:rPr>
        <w:t>&lt;/NumAm&gt;</w:t>
      </w:r>
    </w:p>
    <w:p w14:paraId="4A598F49"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 Ondřej Kovařík</w:t>
      </w:r>
      <w:r w:rsidRPr="00534DA7">
        <w:rPr>
          <w:rStyle w:val="HideTWBExt"/>
          <w:b w:val="0"/>
        </w:rPr>
        <w:t>&lt;/Members&gt;</w:t>
      </w:r>
    </w:p>
    <w:p w14:paraId="68DAB1E4" w14:textId="77777777" w:rsidR="009760F5" w:rsidRPr="00357852" w:rsidRDefault="009760F5" w:rsidP="009760F5">
      <w:pPr>
        <w:pStyle w:val="NormalBold"/>
      </w:pPr>
      <w:r w:rsidRPr="00534DA7">
        <w:rPr>
          <w:rStyle w:val="HideTWBExt"/>
          <w:b w:val="0"/>
        </w:rPr>
        <w:t>&lt;/RepeatBlock-By&gt;</w:t>
      </w:r>
    </w:p>
    <w:p w14:paraId="28E777E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2EEDCD6" w14:textId="77777777" w:rsidR="009760F5" w:rsidRPr="00357852" w:rsidRDefault="009760F5" w:rsidP="009760F5">
      <w:pPr>
        <w:pStyle w:val="NormalBold"/>
      </w:pPr>
      <w:r w:rsidRPr="00534DA7">
        <w:rPr>
          <w:rStyle w:val="HideTWBExt"/>
          <w:b w:val="0"/>
        </w:rPr>
        <w:t>&lt;Article&gt;</w:t>
      </w:r>
      <w:r w:rsidRPr="00357852">
        <w:t>2 cikk – 6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078335A" w14:textId="77777777" w:rsidTr="00BF7AFB">
        <w:trPr>
          <w:trHeight w:hRule="exact" w:val="240"/>
          <w:jc w:val="center"/>
        </w:trPr>
        <w:tc>
          <w:tcPr>
            <w:tcW w:w="9752" w:type="dxa"/>
            <w:gridSpan w:val="2"/>
          </w:tcPr>
          <w:p w14:paraId="309ADF60" w14:textId="77777777" w:rsidR="009760F5" w:rsidRPr="00357852" w:rsidRDefault="009760F5" w:rsidP="00BF7AFB"/>
        </w:tc>
      </w:tr>
      <w:tr w:rsidR="00215CFA" w:rsidRPr="00357852" w14:paraId="01F2C0B9" w14:textId="77777777" w:rsidTr="00BF7AFB">
        <w:trPr>
          <w:trHeight w:val="240"/>
          <w:jc w:val="center"/>
        </w:trPr>
        <w:tc>
          <w:tcPr>
            <w:tcW w:w="4876" w:type="dxa"/>
          </w:tcPr>
          <w:p w14:paraId="5E56D67D" w14:textId="77777777" w:rsidR="009760F5" w:rsidRPr="00357852" w:rsidRDefault="009760F5" w:rsidP="00BF7AFB">
            <w:pPr>
              <w:pStyle w:val="AmColumnHeading"/>
            </w:pPr>
            <w:r w:rsidRPr="00357852">
              <w:t>A Bizottság által javasolt szöveg</w:t>
            </w:r>
          </w:p>
        </w:tc>
        <w:tc>
          <w:tcPr>
            <w:tcW w:w="4876" w:type="dxa"/>
          </w:tcPr>
          <w:p w14:paraId="446F6E99" w14:textId="77777777" w:rsidR="009760F5" w:rsidRPr="00357852" w:rsidRDefault="009760F5" w:rsidP="00BF7AFB">
            <w:pPr>
              <w:pStyle w:val="AmColumnHeading"/>
            </w:pPr>
            <w:r w:rsidRPr="00357852">
              <w:t>Módosítás</w:t>
            </w:r>
          </w:p>
        </w:tc>
      </w:tr>
      <w:tr w:rsidR="00215CFA" w:rsidRPr="00357852" w14:paraId="45092EA2" w14:textId="77777777" w:rsidTr="00BF7AFB">
        <w:trPr>
          <w:jc w:val="center"/>
        </w:trPr>
        <w:tc>
          <w:tcPr>
            <w:tcW w:w="4876" w:type="dxa"/>
          </w:tcPr>
          <w:p w14:paraId="58D82437" w14:textId="77777777" w:rsidR="009760F5" w:rsidRPr="00357852" w:rsidRDefault="009760F5" w:rsidP="00BF7AFB">
            <w:pPr>
              <w:pStyle w:val="Normal6a"/>
            </w:pPr>
            <w:r w:rsidRPr="00357852">
              <w:t>(6)</w:t>
            </w:r>
            <w:r w:rsidRPr="00357852">
              <w:tab/>
              <w:t xml:space="preserve">Az (EU) XXX/XXX rendelet [a menekültügy és a migráció kezeléséről szóló rendelet] 54. cikkétől eltérve az említett cikkben meghatározott képlet szerint kiszámított részesedés az említett rendelet 45. cikke (2) bekezdésének a) </w:t>
            </w:r>
            <w:r w:rsidRPr="00357852">
              <w:rPr>
                <w:b/>
                <w:bCs/>
                <w:i/>
                <w:iCs/>
              </w:rPr>
              <w:t>és b)</w:t>
            </w:r>
            <w:r w:rsidRPr="00357852">
              <w:t xml:space="preserve"> pontjában meghatározott intézkedésekre is alkalmazandó.</w:t>
            </w:r>
          </w:p>
        </w:tc>
        <w:tc>
          <w:tcPr>
            <w:tcW w:w="4876" w:type="dxa"/>
          </w:tcPr>
          <w:p w14:paraId="76F235DC" w14:textId="77777777" w:rsidR="009760F5" w:rsidRPr="00357852" w:rsidRDefault="009760F5" w:rsidP="00BF7AFB">
            <w:pPr>
              <w:pStyle w:val="Normal6a"/>
            </w:pPr>
            <w:r w:rsidRPr="00357852">
              <w:t>(6)</w:t>
            </w:r>
            <w:r w:rsidRPr="00357852">
              <w:tab/>
              <w:t>Az (EU) XXX/XXX rendelet [a menekültügy és a migráció kezeléséről szóló rendelet] 54. cikkétől eltérve az említett cikkben meghatározott képlet szerint kiszámított részesedés az említett rendelet 45. cikke (2) bekezdésének a) pontjában meghatározott intézkedésekre is alkalmazandó.</w:t>
            </w:r>
          </w:p>
        </w:tc>
      </w:tr>
    </w:tbl>
    <w:p w14:paraId="0C4EE47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99FFE2D" w14:textId="77777777" w:rsidR="009760F5" w:rsidRPr="00357852" w:rsidRDefault="009760F5" w:rsidP="009760F5">
      <w:r w:rsidRPr="00534DA7">
        <w:rPr>
          <w:rStyle w:val="HideTWBExt"/>
        </w:rPr>
        <w:t>&lt;/Amend&gt;</w:t>
      </w:r>
    </w:p>
    <w:p w14:paraId="16F4DC7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462</w:t>
      </w:r>
      <w:r w:rsidRPr="00534DA7">
        <w:rPr>
          <w:rStyle w:val="HideTWBExt"/>
          <w:b w:val="0"/>
        </w:rPr>
        <w:t>&lt;/NumAm&gt;</w:t>
      </w:r>
    </w:p>
    <w:p w14:paraId="4AB9D269"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55C9ED8B" w14:textId="77777777" w:rsidR="009760F5" w:rsidRPr="00357852" w:rsidRDefault="009760F5" w:rsidP="009760F5">
      <w:pPr>
        <w:pStyle w:val="NormalBold"/>
      </w:pPr>
      <w:r w:rsidRPr="00534DA7">
        <w:rPr>
          <w:rStyle w:val="HideTWBExt"/>
          <w:b w:val="0"/>
        </w:rPr>
        <w:t>&lt;/RepeatBlock-By&gt;</w:t>
      </w:r>
    </w:p>
    <w:p w14:paraId="3EAAE0D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C7F53F2" w14:textId="77777777" w:rsidR="009760F5" w:rsidRPr="00357852" w:rsidRDefault="009760F5" w:rsidP="009760F5">
      <w:pPr>
        <w:pStyle w:val="NormalBold"/>
      </w:pPr>
      <w:r w:rsidRPr="00534DA7">
        <w:rPr>
          <w:rStyle w:val="HideTWBExt"/>
          <w:b w:val="0"/>
        </w:rPr>
        <w:t>&lt;Article&gt;</w:t>
      </w:r>
      <w:r w:rsidRPr="00357852">
        <w:t>2 cikk – 7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07AD539" w14:textId="77777777" w:rsidTr="00BF7AFB">
        <w:trPr>
          <w:trHeight w:hRule="exact" w:val="240"/>
          <w:jc w:val="center"/>
        </w:trPr>
        <w:tc>
          <w:tcPr>
            <w:tcW w:w="9752" w:type="dxa"/>
            <w:gridSpan w:val="2"/>
          </w:tcPr>
          <w:p w14:paraId="7BC43038" w14:textId="77777777" w:rsidR="009760F5" w:rsidRPr="00357852" w:rsidRDefault="009760F5" w:rsidP="00BF7AFB"/>
        </w:tc>
      </w:tr>
      <w:tr w:rsidR="00215CFA" w:rsidRPr="00357852" w14:paraId="1BB39450" w14:textId="77777777" w:rsidTr="00BF7AFB">
        <w:trPr>
          <w:trHeight w:val="240"/>
          <w:jc w:val="center"/>
        </w:trPr>
        <w:tc>
          <w:tcPr>
            <w:tcW w:w="4876" w:type="dxa"/>
          </w:tcPr>
          <w:p w14:paraId="7352AF5D" w14:textId="77777777" w:rsidR="009760F5" w:rsidRPr="00357852" w:rsidRDefault="009760F5" w:rsidP="00BF7AFB">
            <w:pPr>
              <w:pStyle w:val="AmColumnHeading"/>
            </w:pPr>
            <w:r w:rsidRPr="00357852">
              <w:t>A Bizottság által javasolt szöveg</w:t>
            </w:r>
          </w:p>
        </w:tc>
        <w:tc>
          <w:tcPr>
            <w:tcW w:w="4876" w:type="dxa"/>
          </w:tcPr>
          <w:p w14:paraId="461E83D0" w14:textId="77777777" w:rsidR="009760F5" w:rsidRPr="00357852" w:rsidRDefault="009760F5" w:rsidP="00BF7AFB">
            <w:pPr>
              <w:pStyle w:val="AmColumnHeading"/>
            </w:pPr>
            <w:r w:rsidRPr="00357852">
              <w:t>Módosítás</w:t>
            </w:r>
          </w:p>
        </w:tc>
      </w:tr>
      <w:tr w:rsidR="00215CFA" w:rsidRPr="00357852" w14:paraId="0B92EBB7" w14:textId="77777777" w:rsidTr="00BF7AFB">
        <w:trPr>
          <w:jc w:val="center"/>
        </w:trPr>
        <w:tc>
          <w:tcPr>
            <w:tcW w:w="4876" w:type="dxa"/>
          </w:tcPr>
          <w:p w14:paraId="534D7B0E" w14:textId="77777777" w:rsidR="009760F5" w:rsidRPr="00357852" w:rsidRDefault="009760F5" w:rsidP="00BF7AFB">
            <w:pPr>
              <w:pStyle w:val="Normal6a"/>
            </w:pPr>
            <w:r w:rsidRPr="00357852">
              <w:rPr>
                <w:b/>
                <w:i/>
              </w:rPr>
              <w:t>(7)</w:t>
            </w:r>
            <w:r w:rsidRPr="00357852">
              <w:tab/>
            </w:r>
            <w:r w:rsidRPr="00357852">
              <w:rPr>
                <w:b/>
                <w:i/>
              </w:rPr>
              <w:t>Az (EU) XXX/XXX rendelet [a menekültügy és a migráció kezeléséről szóló rendelet] 55. cikkének (2) bekezdésétől eltérve az ott meghatározott határidő négy hónapban kerül meghatározásra.</w:t>
            </w:r>
          </w:p>
        </w:tc>
        <w:tc>
          <w:tcPr>
            <w:tcW w:w="4876" w:type="dxa"/>
          </w:tcPr>
          <w:p w14:paraId="5E76B88D" w14:textId="77777777" w:rsidR="009760F5" w:rsidRPr="00357852" w:rsidRDefault="009760F5" w:rsidP="00BF7AFB">
            <w:pPr>
              <w:pStyle w:val="Normal6a"/>
            </w:pPr>
            <w:r w:rsidRPr="00357852">
              <w:rPr>
                <w:b/>
                <w:i/>
              </w:rPr>
              <w:t>törölve</w:t>
            </w:r>
          </w:p>
        </w:tc>
      </w:tr>
    </w:tbl>
    <w:p w14:paraId="1E6993F0"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35D2A77" w14:textId="77777777" w:rsidR="009760F5" w:rsidRPr="00357852" w:rsidRDefault="009760F5" w:rsidP="009760F5">
      <w:r w:rsidRPr="00534DA7">
        <w:rPr>
          <w:rStyle w:val="HideTWBExt"/>
        </w:rPr>
        <w:t>&lt;/Amend&gt;</w:t>
      </w:r>
    </w:p>
    <w:p w14:paraId="167D860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463</w:t>
      </w:r>
      <w:r w:rsidRPr="00534DA7">
        <w:rPr>
          <w:rStyle w:val="HideTWBExt"/>
          <w:b w:val="0"/>
        </w:rPr>
        <w:t>&lt;/NumAm&gt;</w:t>
      </w:r>
    </w:p>
    <w:p w14:paraId="688A63DF"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202652DB" w14:textId="77777777" w:rsidR="009760F5" w:rsidRPr="00357852" w:rsidRDefault="009760F5" w:rsidP="009760F5">
      <w:pPr>
        <w:pStyle w:val="NormalBold"/>
      </w:pPr>
      <w:r w:rsidRPr="00534DA7">
        <w:rPr>
          <w:rStyle w:val="HideTWBExt"/>
          <w:b w:val="0"/>
        </w:rPr>
        <w:t>&lt;/RepeatBlock-By&gt;</w:t>
      </w:r>
    </w:p>
    <w:p w14:paraId="7945642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6207978" w14:textId="77777777" w:rsidR="009760F5" w:rsidRPr="00357852" w:rsidRDefault="009760F5" w:rsidP="009760F5">
      <w:pPr>
        <w:pStyle w:val="NormalBold"/>
      </w:pPr>
      <w:r w:rsidRPr="00534DA7">
        <w:rPr>
          <w:rStyle w:val="HideTWBExt"/>
          <w:b w:val="0"/>
        </w:rPr>
        <w:t>&lt;Article&gt;</w:t>
      </w:r>
      <w:r w:rsidRPr="00357852">
        <w:t>2 cikk – 7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CC22809" w14:textId="77777777" w:rsidTr="00BF7AFB">
        <w:trPr>
          <w:trHeight w:hRule="exact" w:val="240"/>
          <w:jc w:val="center"/>
        </w:trPr>
        <w:tc>
          <w:tcPr>
            <w:tcW w:w="9752" w:type="dxa"/>
            <w:gridSpan w:val="2"/>
          </w:tcPr>
          <w:p w14:paraId="56E0E51B" w14:textId="77777777" w:rsidR="009760F5" w:rsidRPr="00357852" w:rsidRDefault="009760F5" w:rsidP="00BF7AFB"/>
        </w:tc>
      </w:tr>
      <w:tr w:rsidR="00215CFA" w:rsidRPr="00357852" w14:paraId="27A40BE3" w14:textId="77777777" w:rsidTr="00BF7AFB">
        <w:trPr>
          <w:trHeight w:val="240"/>
          <w:jc w:val="center"/>
        </w:trPr>
        <w:tc>
          <w:tcPr>
            <w:tcW w:w="4876" w:type="dxa"/>
          </w:tcPr>
          <w:p w14:paraId="0F8691FA" w14:textId="77777777" w:rsidR="009760F5" w:rsidRPr="00357852" w:rsidRDefault="009760F5" w:rsidP="00BF7AFB">
            <w:pPr>
              <w:pStyle w:val="AmColumnHeading"/>
            </w:pPr>
            <w:r w:rsidRPr="00357852">
              <w:t>A Bizottság által javasolt szöveg</w:t>
            </w:r>
          </w:p>
        </w:tc>
        <w:tc>
          <w:tcPr>
            <w:tcW w:w="4876" w:type="dxa"/>
          </w:tcPr>
          <w:p w14:paraId="389AD9D8" w14:textId="77777777" w:rsidR="009760F5" w:rsidRPr="00357852" w:rsidRDefault="009760F5" w:rsidP="00BF7AFB">
            <w:pPr>
              <w:pStyle w:val="AmColumnHeading"/>
            </w:pPr>
            <w:r w:rsidRPr="00357852">
              <w:t>Módosítás</w:t>
            </w:r>
          </w:p>
        </w:tc>
      </w:tr>
      <w:tr w:rsidR="00215CFA" w:rsidRPr="00357852" w14:paraId="343A424B" w14:textId="77777777" w:rsidTr="00BF7AFB">
        <w:trPr>
          <w:jc w:val="center"/>
        </w:trPr>
        <w:tc>
          <w:tcPr>
            <w:tcW w:w="4876" w:type="dxa"/>
          </w:tcPr>
          <w:p w14:paraId="5B68C3D4" w14:textId="77777777" w:rsidR="009760F5" w:rsidRPr="00357852" w:rsidRDefault="009760F5" w:rsidP="00BF7AFB">
            <w:pPr>
              <w:pStyle w:val="Normal6a"/>
            </w:pPr>
            <w:r w:rsidRPr="00357852">
              <w:rPr>
                <w:b/>
                <w:i/>
              </w:rPr>
              <w:t>(7)</w:t>
            </w:r>
            <w:r w:rsidRPr="00357852">
              <w:tab/>
            </w:r>
            <w:r w:rsidRPr="00357852">
              <w:rPr>
                <w:b/>
                <w:i/>
              </w:rPr>
              <w:t>Az (EU) XXX/XXX rendelet [a menekültügy és a migráció kezeléséről szóló rendelet] 55. cikkének (2) bekezdésétől eltérve az ott meghatározott határidő négy hónapban kerül meghatározásra.</w:t>
            </w:r>
          </w:p>
        </w:tc>
        <w:tc>
          <w:tcPr>
            <w:tcW w:w="4876" w:type="dxa"/>
          </w:tcPr>
          <w:p w14:paraId="5D2D76FA" w14:textId="77777777" w:rsidR="009760F5" w:rsidRPr="00357852" w:rsidRDefault="009760F5" w:rsidP="00BF7AFB">
            <w:pPr>
              <w:pStyle w:val="Normal6a"/>
            </w:pPr>
            <w:r w:rsidRPr="00357852">
              <w:rPr>
                <w:b/>
                <w:i/>
              </w:rPr>
              <w:t>törölve</w:t>
            </w:r>
          </w:p>
        </w:tc>
      </w:tr>
    </w:tbl>
    <w:p w14:paraId="3A0DF92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51D53EB" w14:textId="77777777" w:rsidR="009760F5" w:rsidRPr="00357852" w:rsidRDefault="009760F5" w:rsidP="009760F5">
      <w:r w:rsidRPr="00534DA7">
        <w:rPr>
          <w:rStyle w:val="HideTWBExt"/>
        </w:rPr>
        <w:t>&lt;/Amend&gt;</w:t>
      </w:r>
    </w:p>
    <w:p w14:paraId="20877F3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464</w:t>
      </w:r>
      <w:r w:rsidRPr="00534DA7">
        <w:rPr>
          <w:rStyle w:val="HideTWBExt"/>
          <w:b w:val="0"/>
        </w:rPr>
        <w:t>&lt;/NumAm&gt;</w:t>
      </w:r>
    </w:p>
    <w:p w14:paraId="0929195C"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Jan-Christoph Oetjen, Sophia in 't Veld, Olivier Chastel, Moritz Körner</w:t>
      </w:r>
      <w:r w:rsidRPr="00534DA7">
        <w:rPr>
          <w:rStyle w:val="HideTWBExt"/>
          <w:b w:val="0"/>
        </w:rPr>
        <w:t>&lt;/Members&gt;</w:t>
      </w:r>
    </w:p>
    <w:p w14:paraId="08BE9BDE" w14:textId="77777777" w:rsidR="009760F5" w:rsidRPr="00357852" w:rsidRDefault="009760F5" w:rsidP="009760F5">
      <w:pPr>
        <w:pStyle w:val="NormalBold"/>
      </w:pPr>
      <w:r w:rsidRPr="00534DA7">
        <w:rPr>
          <w:rStyle w:val="HideTWBExt"/>
          <w:b w:val="0"/>
        </w:rPr>
        <w:t>&lt;/RepeatBlock-By&gt;</w:t>
      </w:r>
    </w:p>
    <w:p w14:paraId="136E4507"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85AEBEC" w14:textId="77777777" w:rsidR="009760F5" w:rsidRPr="00357852" w:rsidRDefault="009760F5" w:rsidP="009760F5">
      <w:pPr>
        <w:pStyle w:val="NormalBold"/>
      </w:pPr>
      <w:r w:rsidRPr="00534DA7">
        <w:rPr>
          <w:rStyle w:val="HideTWBExt"/>
          <w:b w:val="0"/>
        </w:rPr>
        <w:t>&lt;Article&gt;</w:t>
      </w:r>
      <w:r w:rsidRPr="00357852">
        <w:t>2 cikk – 7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1ECD98D" w14:textId="77777777" w:rsidTr="00BF7AFB">
        <w:trPr>
          <w:trHeight w:hRule="exact" w:val="240"/>
          <w:jc w:val="center"/>
        </w:trPr>
        <w:tc>
          <w:tcPr>
            <w:tcW w:w="9752" w:type="dxa"/>
            <w:gridSpan w:val="2"/>
          </w:tcPr>
          <w:p w14:paraId="23197010" w14:textId="77777777" w:rsidR="009760F5" w:rsidRPr="00357852" w:rsidRDefault="009760F5" w:rsidP="00BF7AFB"/>
        </w:tc>
      </w:tr>
      <w:tr w:rsidR="00215CFA" w:rsidRPr="00357852" w14:paraId="28BCF60C" w14:textId="77777777" w:rsidTr="00BF7AFB">
        <w:trPr>
          <w:trHeight w:val="240"/>
          <w:jc w:val="center"/>
        </w:trPr>
        <w:tc>
          <w:tcPr>
            <w:tcW w:w="4876" w:type="dxa"/>
          </w:tcPr>
          <w:p w14:paraId="1662B17E" w14:textId="77777777" w:rsidR="009760F5" w:rsidRPr="00357852" w:rsidRDefault="009760F5" w:rsidP="00BF7AFB">
            <w:pPr>
              <w:pStyle w:val="AmColumnHeading"/>
            </w:pPr>
            <w:r w:rsidRPr="00357852">
              <w:t>A Bizottság által javasolt szöveg</w:t>
            </w:r>
          </w:p>
        </w:tc>
        <w:tc>
          <w:tcPr>
            <w:tcW w:w="4876" w:type="dxa"/>
          </w:tcPr>
          <w:p w14:paraId="633FFC3F" w14:textId="77777777" w:rsidR="009760F5" w:rsidRPr="00357852" w:rsidRDefault="009760F5" w:rsidP="00BF7AFB">
            <w:pPr>
              <w:pStyle w:val="AmColumnHeading"/>
            </w:pPr>
            <w:r w:rsidRPr="00357852">
              <w:t>Módosítás</w:t>
            </w:r>
          </w:p>
        </w:tc>
      </w:tr>
      <w:tr w:rsidR="00215CFA" w:rsidRPr="00357852" w14:paraId="3F87B211" w14:textId="77777777" w:rsidTr="00BF7AFB">
        <w:trPr>
          <w:jc w:val="center"/>
        </w:trPr>
        <w:tc>
          <w:tcPr>
            <w:tcW w:w="4876" w:type="dxa"/>
          </w:tcPr>
          <w:p w14:paraId="7437F92E" w14:textId="77777777" w:rsidR="009760F5" w:rsidRPr="00357852" w:rsidRDefault="009760F5" w:rsidP="00BF7AFB">
            <w:pPr>
              <w:pStyle w:val="Normal6a"/>
            </w:pPr>
            <w:r w:rsidRPr="00357852">
              <w:rPr>
                <w:b/>
                <w:i/>
              </w:rPr>
              <w:t>(7)</w:t>
            </w:r>
            <w:r w:rsidRPr="00357852">
              <w:tab/>
            </w:r>
            <w:r w:rsidRPr="00357852">
              <w:rPr>
                <w:b/>
                <w:i/>
              </w:rPr>
              <w:t>Az (EU) XXX/XXX rendelet [a menekültügy és a migráció kezeléséről szóló rendelet] 55. cikkének (2) bekezdésétől eltérve az ott meghatározott határidő négy hónapban kerül meghatározásra.</w:t>
            </w:r>
          </w:p>
        </w:tc>
        <w:tc>
          <w:tcPr>
            <w:tcW w:w="4876" w:type="dxa"/>
          </w:tcPr>
          <w:p w14:paraId="225F5D36" w14:textId="77777777" w:rsidR="009760F5" w:rsidRPr="00357852" w:rsidRDefault="009760F5" w:rsidP="00BF7AFB">
            <w:pPr>
              <w:pStyle w:val="Normal6a"/>
            </w:pPr>
            <w:r w:rsidRPr="00357852">
              <w:rPr>
                <w:b/>
                <w:i/>
              </w:rPr>
              <w:t>törölve</w:t>
            </w:r>
          </w:p>
        </w:tc>
      </w:tr>
    </w:tbl>
    <w:p w14:paraId="53C6FAA9"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38AFFFC" w14:textId="77777777" w:rsidR="009760F5" w:rsidRPr="00357852" w:rsidRDefault="009760F5" w:rsidP="009760F5">
      <w:r w:rsidRPr="00534DA7">
        <w:rPr>
          <w:rStyle w:val="HideTWBExt"/>
        </w:rPr>
        <w:t>&lt;/Amend&gt;</w:t>
      </w:r>
    </w:p>
    <w:p w14:paraId="7BB1BC1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465</w:t>
      </w:r>
      <w:r w:rsidRPr="00534DA7">
        <w:rPr>
          <w:rStyle w:val="HideTWBExt"/>
          <w:b w:val="0"/>
        </w:rPr>
        <w:t>&lt;/NumAm&gt;</w:t>
      </w:r>
    </w:p>
    <w:p w14:paraId="6C8AAF9A" w14:textId="77777777" w:rsidR="009760F5" w:rsidRPr="00357852" w:rsidRDefault="009760F5" w:rsidP="009760F5">
      <w:pPr>
        <w:pStyle w:val="NormalBold"/>
      </w:pPr>
      <w:r w:rsidRPr="00534DA7">
        <w:rPr>
          <w:rStyle w:val="HideTWBExt"/>
          <w:b w:val="0"/>
        </w:rPr>
        <w:t>&lt;RepeatBlock-By&gt;&lt;Members&gt;</w:t>
      </w:r>
      <w:r w:rsidRPr="00357852">
        <w:t>Joachim Stanisław Brudziński, Jadwiga Wiśniewska, Patryk Jaki, Beata Kempa</w:t>
      </w:r>
      <w:r w:rsidRPr="00534DA7">
        <w:rPr>
          <w:rStyle w:val="HideTWBExt"/>
          <w:b w:val="0"/>
        </w:rPr>
        <w:t>&lt;/Members&gt;</w:t>
      </w:r>
    </w:p>
    <w:p w14:paraId="1F7F8595" w14:textId="77777777" w:rsidR="009760F5" w:rsidRPr="00357852" w:rsidRDefault="009760F5" w:rsidP="009760F5">
      <w:r w:rsidRPr="00534DA7">
        <w:rPr>
          <w:rStyle w:val="HideTWBExt"/>
        </w:rPr>
        <w:t>&lt;AuNomDe&gt;</w:t>
      </w:r>
      <w:r w:rsidRPr="00534DA7">
        <w:rPr>
          <w:rStyle w:val="HideTWBInt"/>
        </w:rPr>
        <w:t>{ECR}</w:t>
      </w:r>
      <w:r w:rsidRPr="00357852">
        <w:t>az ECR képviselőcsoport nevében</w:t>
      </w:r>
      <w:r w:rsidRPr="00534DA7">
        <w:rPr>
          <w:rStyle w:val="HideTWBExt"/>
        </w:rPr>
        <w:t>&lt;/AuNomDe&gt;</w:t>
      </w:r>
    </w:p>
    <w:p w14:paraId="7A34687C" w14:textId="77777777" w:rsidR="009760F5" w:rsidRPr="00357852" w:rsidRDefault="009760F5" w:rsidP="009760F5">
      <w:r w:rsidRPr="00534DA7">
        <w:rPr>
          <w:rStyle w:val="HideTWBExt"/>
        </w:rPr>
        <w:t>&lt;/RepeatBlock-By&gt;</w:t>
      </w:r>
    </w:p>
    <w:p w14:paraId="4799689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34D3E8B" w14:textId="77777777" w:rsidR="009760F5" w:rsidRPr="00357852" w:rsidRDefault="009760F5" w:rsidP="009760F5">
      <w:pPr>
        <w:pStyle w:val="NormalBold"/>
      </w:pPr>
      <w:r w:rsidRPr="00534DA7">
        <w:rPr>
          <w:rStyle w:val="HideTWBExt"/>
          <w:b w:val="0"/>
        </w:rPr>
        <w:t>&lt;Article&gt;</w:t>
      </w:r>
      <w:r w:rsidRPr="00357852">
        <w:t>2 cikk – 7 bekezdés</w:t>
      </w:r>
      <w:r w:rsidRPr="00534DA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7563040" w14:textId="77777777" w:rsidTr="00BF7AFB">
        <w:trPr>
          <w:trHeight w:hRule="exact" w:val="240"/>
          <w:jc w:val="center"/>
        </w:trPr>
        <w:tc>
          <w:tcPr>
            <w:tcW w:w="9752" w:type="dxa"/>
            <w:gridSpan w:val="2"/>
          </w:tcPr>
          <w:p w14:paraId="2565395B" w14:textId="77777777" w:rsidR="009760F5" w:rsidRPr="00357852" w:rsidRDefault="009760F5" w:rsidP="00BF7AFB"/>
        </w:tc>
      </w:tr>
      <w:tr w:rsidR="00215CFA" w:rsidRPr="00357852" w14:paraId="61DB00A2" w14:textId="77777777" w:rsidTr="00BF7AFB">
        <w:trPr>
          <w:trHeight w:val="240"/>
          <w:jc w:val="center"/>
        </w:trPr>
        <w:tc>
          <w:tcPr>
            <w:tcW w:w="4876" w:type="dxa"/>
          </w:tcPr>
          <w:p w14:paraId="0085D913" w14:textId="77777777" w:rsidR="009760F5" w:rsidRPr="00357852" w:rsidRDefault="009760F5" w:rsidP="00BF7AFB">
            <w:pPr>
              <w:pStyle w:val="AmColumnHeading"/>
            </w:pPr>
            <w:r w:rsidRPr="00357852">
              <w:t>A Bizottság által javasolt szöveg</w:t>
            </w:r>
          </w:p>
        </w:tc>
        <w:tc>
          <w:tcPr>
            <w:tcW w:w="4876" w:type="dxa"/>
          </w:tcPr>
          <w:p w14:paraId="29E56EDE" w14:textId="77777777" w:rsidR="009760F5" w:rsidRPr="00357852" w:rsidRDefault="009760F5" w:rsidP="00BF7AFB">
            <w:pPr>
              <w:pStyle w:val="AmColumnHeading"/>
            </w:pPr>
            <w:r w:rsidRPr="00357852">
              <w:t>Módosítás</w:t>
            </w:r>
          </w:p>
        </w:tc>
      </w:tr>
      <w:tr w:rsidR="00215CFA" w:rsidRPr="00357852" w14:paraId="5BB83276" w14:textId="77777777" w:rsidTr="00BF7AFB">
        <w:trPr>
          <w:jc w:val="center"/>
        </w:trPr>
        <w:tc>
          <w:tcPr>
            <w:tcW w:w="4876" w:type="dxa"/>
          </w:tcPr>
          <w:p w14:paraId="29B41EDB" w14:textId="77777777" w:rsidR="009760F5" w:rsidRPr="00357852" w:rsidRDefault="009760F5" w:rsidP="00BF7AFB">
            <w:pPr>
              <w:pStyle w:val="Normal6a"/>
            </w:pPr>
            <w:r w:rsidRPr="00357852">
              <w:rPr>
                <w:b/>
                <w:i/>
              </w:rPr>
              <w:t>(7)</w:t>
            </w:r>
            <w:r w:rsidRPr="00357852">
              <w:tab/>
            </w:r>
            <w:r w:rsidRPr="00357852">
              <w:rPr>
                <w:b/>
                <w:i/>
              </w:rPr>
              <w:t>Az (EU) XXX/XXX rendelet [a menekültügy és a migráció kezeléséről szóló rendelet] 55. cikkének (2) bekezdésétől eltérve az ott meghatározott határidő négy hónapban kerül meghatározásra.</w:t>
            </w:r>
          </w:p>
        </w:tc>
        <w:tc>
          <w:tcPr>
            <w:tcW w:w="4876" w:type="dxa"/>
          </w:tcPr>
          <w:p w14:paraId="7E108B2D" w14:textId="77777777" w:rsidR="009760F5" w:rsidRPr="00357852" w:rsidRDefault="009760F5" w:rsidP="00BF7AFB">
            <w:pPr>
              <w:pStyle w:val="Normal6a"/>
            </w:pPr>
            <w:r w:rsidRPr="00357852">
              <w:rPr>
                <w:b/>
                <w:i/>
              </w:rPr>
              <w:t>törölve</w:t>
            </w:r>
          </w:p>
        </w:tc>
      </w:tr>
    </w:tbl>
    <w:p w14:paraId="4474AF1C"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{PL}</w:t>
      </w:r>
      <w:r w:rsidRPr="00357852">
        <w:t>pl</w:t>
      </w:r>
      <w:r w:rsidRPr="00534DA7">
        <w:rPr>
          <w:rStyle w:val="HideTWBExt"/>
        </w:rPr>
        <w:t>&lt;/Original&gt;</w:t>
      </w:r>
    </w:p>
    <w:p w14:paraId="4B6EA1A2" w14:textId="77777777" w:rsidR="009760F5" w:rsidRPr="00357852" w:rsidRDefault="009760F5" w:rsidP="009760F5">
      <w:r w:rsidRPr="00534DA7">
        <w:rPr>
          <w:rStyle w:val="HideTWBExt"/>
        </w:rPr>
        <w:t>&lt;/Amend&gt;</w:t>
      </w:r>
    </w:p>
    <w:p w14:paraId="7135A36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466</w:t>
      </w:r>
      <w:r w:rsidRPr="00534DA7">
        <w:rPr>
          <w:rStyle w:val="HideTWBExt"/>
          <w:b w:val="0"/>
        </w:rPr>
        <w:t>&lt;/NumAm&gt;</w:t>
      </w:r>
    </w:p>
    <w:p w14:paraId="31CBCDD7" w14:textId="77777777" w:rsidR="009760F5" w:rsidRPr="00357852" w:rsidRDefault="009760F5" w:rsidP="009760F5">
      <w:pPr>
        <w:pStyle w:val="NormalBold"/>
      </w:pPr>
      <w:r w:rsidRPr="00534DA7">
        <w:rPr>
          <w:rStyle w:val="HideTWBExt"/>
          <w:b w:val="0"/>
        </w:rPr>
        <w:t>&lt;RepeatBlock-By&gt;&lt;Members&gt;</w:t>
      </w:r>
      <w:r w:rsidRPr="00357852">
        <w:t>Silvia Sardone, Mara Bizzotto, Annalisa Tardino</w:t>
      </w:r>
      <w:r w:rsidRPr="00534DA7">
        <w:rPr>
          <w:rStyle w:val="HideTWBExt"/>
          <w:b w:val="0"/>
        </w:rPr>
        <w:t>&lt;/Members&gt;</w:t>
      </w:r>
    </w:p>
    <w:p w14:paraId="72A48180" w14:textId="77777777" w:rsidR="009760F5" w:rsidRPr="00357852" w:rsidRDefault="009760F5" w:rsidP="009760F5">
      <w:pPr>
        <w:pStyle w:val="NormalBold"/>
      </w:pPr>
      <w:r w:rsidRPr="00534DA7">
        <w:rPr>
          <w:rStyle w:val="HideTWBExt"/>
          <w:b w:val="0"/>
        </w:rPr>
        <w:t>&lt;/RepeatBlock-By&gt;</w:t>
      </w:r>
    </w:p>
    <w:p w14:paraId="2C0907E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18030A8" w14:textId="77777777" w:rsidR="009760F5" w:rsidRPr="00357852" w:rsidRDefault="009760F5" w:rsidP="009760F5">
      <w:pPr>
        <w:pStyle w:val="NormalBold"/>
      </w:pPr>
      <w:r w:rsidRPr="00534DA7">
        <w:rPr>
          <w:rStyle w:val="HideTWBExt"/>
          <w:b w:val="0"/>
        </w:rPr>
        <w:t>&lt;Article&gt;</w:t>
      </w:r>
      <w:r w:rsidRPr="00357852">
        <w:t>2 cikk – 7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0A71BED" w14:textId="77777777" w:rsidTr="00BF7AFB">
        <w:trPr>
          <w:trHeight w:hRule="exact" w:val="240"/>
          <w:jc w:val="center"/>
        </w:trPr>
        <w:tc>
          <w:tcPr>
            <w:tcW w:w="9752" w:type="dxa"/>
            <w:gridSpan w:val="2"/>
          </w:tcPr>
          <w:p w14:paraId="5DD788C7" w14:textId="77777777" w:rsidR="009760F5" w:rsidRPr="00357852" w:rsidRDefault="009760F5" w:rsidP="00BF7AFB"/>
        </w:tc>
      </w:tr>
      <w:tr w:rsidR="00215CFA" w:rsidRPr="00357852" w14:paraId="5831C55A" w14:textId="77777777" w:rsidTr="00BF7AFB">
        <w:trPr>
          <w:trHeight w:val="240"/>
          <w:jc w:val="center"/>
        </w:trPr>
        <w:tc>
          <w:tcPr>
            <w:tcW w:w="4876" w:type="dxa"/>
          </w:tcPr>
          <w:p w14:paraId="15E72094" w14:textId="77777777" w:rsidR="009760F5" w:rsidRPr="00357852" w:rsidRDefault="009760F5" w:rsidP="00BF7AFB">
            <w:pPr>
              <w:pStyle w:val="AmColumnHeading"/>
            </w:pPr>
            <w:r w:rsidRPr="00357852">
              <w:t>A Bizottság által javasolt szöveg</w:t>
            </w:r>
          </w:p>
        </w:tc>
        <w:tc>
          <w:tcPr>
            <w:tcW w:w="4876" w:type="dxa"/>
          </w:tcPr>
          <w:p w14:paraId="5ED97A32" w14:textId="77777777" w:rsidR="009760F5" w:rsidRPr="00357852" w:rsidRDefault="009760F5" w:rsidP="00BF7AFB">
            <w:pPr>
              <w:pStyle w:val="AmColumnHeading"/>
            </w:pPr>
            <w:r w:rsidRPr="00357852">
              <w:t>Módosítás</w:t>
            </w:r>
          </w:p>
        </w:tc>
      </w:tr>
      <w:tr w:rsidR="00215CFA" w:rsidRPr="00357852" w14:paraId="3A97AFA1" w14:textId="77777777" w:rsidTr="00BF7AFB">
        <w:trPr>
          <w:jc w:val="center"/>
        </w:trPr>
        <w:tc>
          <w:tcPr>
            <w:tcW w:w="4876" w:type="dxa"/>
          </w:tcPr>
          <w:p w14:paraId="086CEAD6" w14:textId="77777777" w:rsidR="009760F5" w:rsidRPr="00357852" w:rsidRDefault="009760F5" w:rsidP="00BF7AFB">
            <w:pPr>
              <w:pStyle w:val="Normal6a"/>
            </w:pPr>
            <w:r w:rsidRPr="00357852">
              <w:t>(7)</w:t>
            </w:r>
            <w:r w:rsidRPr="00357852">
              <w:tab/>
              <w:t xml:space="preserve">Az (EU) XXX/XXX rendelet [a menekültügy és a migráció kezeléséről szóló rendelet] 55. cikkének (2) bekezdésétől eltérve az ott meghatározott határidő </w:t>
            </w:r>
            <w:r w:rsidRPr="00357852">
              <w:rPr>
                <w:b/>
                <w:bCs/>
                <w:i/>
                <w:iCs/>
              </w:rPr>
              <w:t>négy</w:t>
            </w:r>
            <w:r w:rsidRPr="00357852">
              <w:t xml:space="preserve"> hónapban kerül meghatározásra.</w:t>
            </w:r>
          </w:p>
        </w:tc>
        <w:tc>
          <w:tcPr>
            <w:tcW w:w="4876" w:type="dxa"/>
          </w:tcPr>
          <w:p w14:paraId="5579BEC0" w14:textId="77777777" w:rsidR="009760F5" w:rsidRPr="00357852" w:rsidRDefault="009760F5" w:rsidP="00BF7AFB">
            <w:pPr>
              <w:pStyle w:val="Normal6a"/>
            </w:pPr>
            <w:r w:rsidRPr="00357852">
              <w:t>(7)</w:t>
            </w:r>
            <w:r w:rsidRPr="00357852">
              <w:tab/>
              <w:t xml:space="preserve">Az (EU) XXX/XXX rendelet [a menekültügy és a migráció kezeléséről szóló rendelet] 55. cikkének (2) bekezdésétől eltérve az ott meghatározott határidő </w:t>
            </w:r>
            <w:r w:rsidRPr="00357852">
              <w:rPr>
                <w:b/>
                <w:bCs/>
                <w:i/>
                <w:iCs/>
              </w:rPr>
              <w:t>két</w:t>
            </w:r>
            <w:r w:rsidRPr="00357852">
              <w:t xml:space="preserve"> hónapban kerül meghatározásra.</w:t>
            </w:r>
          </w:p>
        </w:tc>
      </w:tr>
    </w:tbl>
    <w:p w14:paraId="6839923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3AA78C9" w14:textId="77777777" w:rsidR="009760F5" w:rsidRPr="00357852" w:rsidRDefault="009760F5" w:rsidP="009760F5">
      <w:r w:rsidRPr="00534DA7">
        <w:rPr>
          <w:rStyle w:val="HideTWBExt"/>
        </w:rPr>
        <w:t>&lt;/Amend&gt;</w:t>
      </w:r>
    </w:p>
    <w:p w14:paraId="5244859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467</w:t>
      </w:r>
      <w:r w:rsidRPr="00534DA7">
        <w:rPr>
          <w:rStyle w:val="HideTWBExt"/>
          <w:b w:val="0"/>
        </w:rPr>
        <w:t>&lt;/NumAm&gt;</w:t>
      </w:r>
    </w:p>
    <w:p w14:paraId="29C5CE78" w14:textId="77777777" w:rsidR="009760F5" w:rsidRPr="00357852" w:rsidRDefault="009760F5" w:rsidP="009760F5">
      <w:pPr>
        <w:pStyle w:val="NormalBold"/>
      </w:pPr>
      <w:r w:rsidRPr="00534DA7">
        <w:rPr>
          <w:rStyle w:val="HideTWBExt"/>
          <w:b w:val="0"/>
        </w:rPr>
        <w:t>&lt;RepeatBlock-By&gt;&lt;Members&gt;</w:t>
      </w:r>
      <w:r w:rsidRPr="00357852">
        <w:t>Elissavet Vozemberg-Vrionidi, Jeroen Lenaers, Tomas Tobé, Loucas Fourlas</w:t>
      </w:r>
      <w:r w:rsidRPr="00534DA7">
        <w:rPr>
          <w:rStyle w:val="HideTWBExt"/>
          <w:b w:val="0"/>
        </w:rPr>
        <w:t>&lt;/Members&gt;</w:t>
      </w:r>
    </w:p>
    <w:p w14:paraId="248E988E" w14:textId="77777777" w:rsidR="009760F5" w:rsidRPr="00357852" w:rsidRDefault="009760F5" w:rsidP="009760F5">
      <w:pPr>
        <w:pStyle w:val="NormalBold"/>
      </w:pPr>
      <w:r w:rsidRPr="00534DA7">
        <w:rPr>
          <w:rStyle w:val="HideTWBExt"/>
          <w:b w:val="0"/>
        </w:rPr>
        <w:t>&lt;/RepeatBlock-By&gt;</w:t>
      </w:r>
    </w:p>
    <w:p w14:paraId="0D7F3397"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3EADD94" w14:textId="77777777" w:rsidR="009760F5" w:rsidRPr="00357852" w:rsidRDefault="009760F5" w:rsidP="009760F5">
      <w:pPr>
        <w:pStyle w:val="NormalBold"/>
      </w:pPr>
      <w:r w:rsidRPr="00534DA7">
        <w:rPr>
          <w:rStyle w:val="HideTWBExt"/>
          <w:b w:val="0"/>
        </w:rPr>
        <w:t>&lt;Article&gt;</w:t>
      </w:r>
      <w:r w:rsidRPr="00357852">
        <w:t>2 cikk – 7 a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6D3EC54" w14:textId="77777777" w:rsidTr="00BF7AFB">
        <w:trPr>
          <w:trHeight w:hRule="exact" w:val="240"/>
          <w:jc w:val="center"/>
        </w:trPr>
        <w:tc>
          <w:tcPr>
            <w:tcW w:w="9752" w:type="dxa"/>
            <w:gridSpan w:val="2"/>
          </w:tcPr>
          <w:p w14:paraId="444359AC" w14:textId="77777777" w:rsidR="009760F5" w:rsidRPr="00357852" w:rsidRDefault="009760F5" w:rsidP="00BF7AFB"/>
        </w:tc>
      </w:tr>
      <w:tr w:rsidR="00215CFA" w:rsidRPr="00357852" w14:paraId="7B9D45F6" w14:textId="77777777" w:rsidTr="00BF7AFB">
        <w:trPr>
          <w:trHeight w:val="240"/>
          <w:jc w:val="center"/>
        </w:trPr>
        <w:tc>
          <w:tcPr>
            <w:tcW w:w="4876" w:type="dxa"/>
          </w:tcPr>
          <w:p w14:paraId="6B1E5257" w14:textId="77777777" w:rsidR="009760F5" w:rsidRPr="00357852" w:rsidRDefault="009760F5" w:rsidP="00BF7AFB">
            <w:pPr>
              <w:pStyle w:val="AmColumnHeading"/>
            </w:pPr>
            <w:r w:rsidRPr="00357852">
              <w:t>A Bizottság által javasolt szöveg</w:t>
            </w:r>
          </w:p>
        </w:tc>
        <w:tc>
          <w:tcPr>
            <w:tcW w:w="4876" w:type="dxa"/>
          </w:tcPr>
          <w:p w14:paraId="0549CF2B" w14:textId="77777777" w:rsidR="009760F5" w:rsidRPr="00357852" w:rsidRDefault="009760F5" w:rsidP="00BF7AFB">
            <w:pPr>
              <w:pStyle w:val="AmColumnHeading"/>
            </w:pPr>
            <w:r w:rsidRPr="00357852">
              <w:t>Módosítás</w:t>
            </w:r>
          </w:p>
        </w:tc>
      </w:tr>
      <w:tr w:rsidR="00215CFA" w:rsidRPr="00357852" w14:paraId="578AAB05" w14:textId="77777777" w:rsidTr="00BF7AFB">
        <w:trPr>
          <w:jc w:val="center"/>
        </w:trPr>
        <w:tc>
          <w:tcPr>
            <w:tcW w:w="4876" w:type="dxa"/>
          </w:tcPr>
          <w:p w14:paraId="5B91E80D" w14:textId="77777777" w:rsidR="009760F5" w:rsidRPr="00357852" w:rsidRDefault="009760F5" w:rsidP="00BF7AFB">
            <w:pPr>
              <w:pStyle w:val="Normal6a"/>
            </w:pPr>
          </w:p>
        </w:tc>
        <w:tc>
          <w:tcPr>
            <w:tcW w:w="4876" w:type="dxa"/>
          </w:tcPr>
          <w:p w14:paraId="078013F7" w14:textId="77777777" w:rsidR="009760F5" w:rsidRPr="00357852" w:rsidRDefault="009760F5" w:rsidP="00BF7AFB">
            <w:pPr>
              <w:pStyle w:val="Normal6a"/>
            </w:pPr>
            <w:r w:rsidRPr="00357852">
              <w:rPr>
                <w:b/>
                <w:i/>
              </w:rPr>
              <w:t>(7a)</w:t>
            </w:r>
            <w:r w:rsidRPr="00357852">
              <w:tab/>
            </w:r>
            <w:r w:rsidRPr="00357852">
              <w:rPr>
                <w:b/>
                <w:i/>
              </w:rPr>
              <w:t>A válsághelyzetben lévő tagállam szükség esetén az (EU) XXX/XXX irányelv [a befogadási feltételekről szóló átdolgozott irányelv] szerinti kötelezettségeinek teljesítéséhez támogatást kap az uniós finanszírozásból.</w:t>
            </w:r>
          </w:p>
        </w:tc>
      </w:tr>
    </w:tbl>
    <w:p w14:paraId="7DCFB2C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40BA0CB" w14:textId="77777777" w:rsidR="009760F5" w:rsidRPr="00357852" w:rsidRDefault="009760F5" w:rsidP="009760F5">
      <w:r w:rsidRPr="00534DA7">
        <w:rPr>
          <w:rStyle w:val="HideTWBExt"/>
        </w:rPr>
        <w:t>&lt;/Amend&gt;</w:t>
      </w:r>
    </w:p>
    <w:p w14:paraId="5FCAB89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468</w:t>
      </w:r>
      <w:r w:rsidRPr="00534DA7">
        <w:rPr>
          <w:rStyle w:val="HideTWBExt"/>
          <w:b w:val="0"/>
        </w:rPr>
        <w:t>&lt;/NumAm&gt;</w:t>
      </w:r>
    </w:p>
    <w:p w14:paraId="7F193BDE"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061AB5E1" w14:textId="77777777" w:rsidR="009760F5" w:rsidRPr="00357852" w:rsidRDefault="009760F5" w:rsidP="009760F5">
      <w:pPr>
        <w:pStyle w:val="NormalBold"/>
      </w:pPr>
      <w:r w:rsidRPr="00534DA7">
        <w:rPr>
          <w:rStyle w:val="HideTWBExt"/>
          <w:b w:val="0"/>
        </w:rPr>
        <w:t>&lt;/RepeatBlock-By&gt;</w:t>
      </w:r>
    </w:p>
    <w:p w14:paraId="49C0208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AAC9FD3" w14:textId="77777777" w:rsidR="009760F5" w:rsidRPr="00357852" w:rsidRDefault="009760F5" w:rsidP="009760F5">
      <w:pPr>
        <w:pStyle w:val="NormalBold"/>
      </w:pPr>
      <w:r w:rsidRPr="00534DA7">
        <w:rPr>
          <w:rStyle w:val="HideTWBExt"/>
          <w:b w:val="0"/>
        </w:rPr>
        <w:t>&lt;Article&gt;</w:t>
      </w:r>
      <w:r w:rsidRPr="00357852">
        <w:t>2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C4D310A" w14:textId="77777777" w:rsidTr="00BF7AFB">
        <w:trPr>
          <w:trHeight w:hRule="exact" w:val="240"/>
          <w:jc w:val="center"/>
        </w:trPr>
        <w:tc>
          <w:tcPr>
            <w:tcW w:w="9752" w:type="dxa"/>
            <w:gridSpan w:val="2"/>
          </w:tcPr>
          <w:p w14:paraId="7B7C581C" w14:textId="77777777" w:rsidR="009760F5" w:rsidRPr="00357852" w:rsidRDefault="009760F5" w:rsidP="00BF7AFB"/>
        </w:tc>
      </w:tr>
      <w:tr w:rsidR="00215CFA" w:rsidRPr="00357852" w14:paraId="4F74D164" w14:textId="77777777" w:rsidTr="00BF7AFB">
        <w:trPr>
          <w:trHeight w:val="240"/>
          <w:jc w:val="center"/>
        </w:trPr>
        <w:tc>
          <w:tcPr>
            <w:tcW w:w="4876" w:type="dxa"/>
          </w:tcPr>
          <w:p w14:paraId="685F4B09" w14:textId="77777777" w:rsidR="009760F5" w:rsidRPr="00357852" w:rsidRDefault="009760F5" w:rsidP="00BF7AFB">
            <w:pPr>
              <w:pStyle w:val="AmColumnHeading"/>
            </w:pPr>
            <w:r w:rsidRPr="00357852">
              <w:t>A Bizottság által javasolt szöveg</w:t>
            </w:r>
          </w:p>
        </w:tc>
        <w:tc>
          <w:tcPr>
            <w:tcW w:w="4876" w:type="dxa"/>
          </w:tcPr>
          <w:p w14:paraId="2ACE8298" w14:textId="77777777" w:rsidR="009760F5" w:rsidRPr="00357852" w:rsidRDefault="009760F5" w:rsidP="00BF7AFB">
            <w:pPr>
              <w:pStyle w:val="AmColumnHeading"/>
            </w:pPr>
            <w:r w:rsidRPr="00357852">
              <w:t>Módosítás</w:t>
            </w:r>
          </w:p>
        </w:tc>
      </w:tr>
      <w:tr w:rsidR="00215CFA" w:rsidRPr="00357852" w14:paraId="4681D0BC" w14:textId="77777777" w:rsidTr="00BF7AFB">
        <w:trPr>
          <w:jc w:val="center"/>
        </w:trPr>
        <w:tc>
          <w:tcPr>
            <w:tcW w:w="4876" w:type="dxa"/>
          </w:tcPr>
          <w:p w14:paraId="4F91D0CE" w14:textId="77777777" w:rsidR="009760F5" w:rsidRPr="00357852" w:rsidRDefault="009760F5" w:rsidP="00BF7AFB">
            <w:pPr>
              <w:pStyle w:val="Normal6a"/>
            </w:pPr>
          </w:p>
        </w:tc>
        <w:tc>
          <w:tcPr>
            <w:tcW w:w="4876" w:type="dxa"/>
          </w:tcPr>
          <w:p w14:paraId="280442C2" w14:textId="77777777" w:rsidR="009760F5" w:rsidRPr="00357852" w:rsidRDefault="009760F5" w:rsidP="00BF7AFB">
            <w:pPr>
              <w:pStyle w:val="NormalBoldItalicCenter6a"/>
            </w:pPr>
            <w:r w:rsidRPr="00357852">
              <w:t>2a. cikk</w:t>
            </w:r>
          </w:p>
        </w:tc>
      </w:tr>
      <w:tr w:rsidR="00215CFA" w:rsidRPr="00357852" w14:paraId="1D8EC8DD" w14:textId="77777777" w:rsidTr="00BF7AFB">
        <w:trPr>
          <w:jc w:val="center"/>
        </w:trPr>
        <w:tc>
          <w:tcPr>
            <w:tcW w:w="4876" w:type="dxa"/>
          </w:tcPr>
          <w:p w14:paraId="7D31A857" w14:textId="77777777" w:rsidR="009760F5" w:rsidRPr="00357852" w:rsidRDefault="009760F5" w:rsidP="00BF7AFB">
            <w:pPr>
              <w:pStyle w:val="Normal6a"/>
            </w:pPr>
          </w:p>
        </w:tc>
        <w:tc>
          <w:tcPr>
            <w:tcW w:w="4876" w:type="dxa"/>
          </w:tcPr>
          <w:p w14:paraId="75140EF5" w14:textId="77777777" w:rsidR="009760F5" w:rsidRPr="00357852" w:rsidRDefault="009760F5" w:rsidP="00BF7AFB">
            <w:pPr>
              <w:pStyle w:val="NormalBoldItalicCenter6a"/>
            </w:pPr>
            <w:r w:rsidRPr="00357852">
              <w:t>A szükséghelyzet értékelése</w:t>
            </w:r>
          </w:p>
        </w:tc>
      </w:tr>
      <w:tr w:rsidR="00215CFA" w:rsidRPr="00357852" w14:paraId="47F3E3C4" w14:textId="77777777" w:rsidTr="00BF7AFB">
        <w:trPr>
          <w:jc w:val="center"/>
        </w:trPr>
        <w:tc>
          <w:tcPr>
            <w:tcW w:w="4876" w:type="dxa"/>
          </w:tcPr>
          <w:p w14:paraId="09BC8381" w14:textId="77777777" w:rsidR="009760F5" w:rsidRPr="00357852" w:rsidRDefault="009760F5" w:rsidP="00BF7AFB">
            <w:pPr>
              <w:pStyle w:val="Normal6a"/>
            </w:pPr>
          </w:p>
        </w:tc>
        <w:tc>
          <w:tcPr>
            <w:tcW w:w="4876" w:type="dxa"/>
          </w:tcPr>
          <w:p w14:paraId="200DAEB4" w14:textId="77777777" w:rsidR="009760F5" w:rsidRPr="00357852" w:rsidRDefault="009760F5" w:rsidP="00BF7AFB">
            <w:pPr>
              <w:pStyle w:val="Normal6a"/>
            </w:pPr>
            <w:r w:rsidRPr="00357852">
              <w:rPr>
                <w:b/>
                <w:i/>
              </w:rPr>
              <w:t>(1) A Bizottság a következő esetek bármelyikében értékeli, hogy egy tagállam szükséghelyzetben van-e:</w:t>
            </w:r>
          </w:p>
        </w:tc>
      </w:tr>
      <w:tr w:rsidR="00215CFA" w:rsidRPr="00357852" w14:paraId="53BBDC71" w14:textId="77777777" w:rsidTr="00BF7AFB">
        <w:trPr>
          <w:jc w:val="center"/>
        </w:trPr>
        <w:tc>
          <w:tcPr>
            <w:tcW w:w="4876" w:type="dxa"/>
          </w:tcPr>
          <w:p w14:paraId="7275AEC4" w14:textId="77777777" w:rsidR="009760F5" w:rsidRPr="00357852" w:rsidRDefault="009760F5" w:rsidP="00BF7AFB">
            <w:pPr>
              <w:pStyle w:val="Normal6a"/>
            </w:pPr>
          </w:p>
        </w:tc>
        <w:tc>
          <w:tcPr>
            <w:tcW w:w="4876" w:type="dxa"/>
          </w:tcPr>
          <w:p w14:paraId="27BE89DE" w14:textId="77777777" w:rsidR="009760F5" w:rsidRPr="00357852" w:rsidRDefault="009760F5" w:rsidP="00BF7AFB">
            <w:pPr>
              <w:pStyle w:val="Normal6a"/>
            </w:pPr>
            <w:r w:rsidRPr="00357852">
              <w:rPr>
                <w:b/>
                <w:i/>
              </w:rPr>
              <w:t>a) a tagállam indokolással ellátott, részletes kérelmet nyújtott be a Bizottsághoz, amelyben kifejti, hogy megítélése szerint szükséghelyzetben van, és ismerteti a őt érintő humanitárius, társadalmi vagy gazdasági következményeket, valamint bemutatja, hogy mennyiben működésképtelenek a menekültügyi, befogadási, integrációs vagy gyermekvédelmi rendszerek;</w:t>
            </w:r>
          </w:p>
        </w:tc>
      </w:tr>
      <w:tr w:rsidR="00215CFA" w:rsidRPr="00357852" w14:paraId="6893E1FB" w14:textId="77777777" w:rsidTr="00BF7AFB">
        <w:trPr>
          <w:jc w:val="center"/>
        </w:trPr>
        <w:tc>
          <w:tcPr>
            <w:tcW w:w="4876" w:type="dxa"/>
          </w:tcPr>
          <w:p w14:paraId="6904D03D" w14:textId="77777777" w:rsidR="009760F5" w:rsidRPr="00357852" w:rsidRDefault="009760F5" w:rsidP="00BF7AFB">
            <w:pPr>
              <w:pStyle w:val="Normal6a"/>
            </w:pPr>
          </w:p>
        </w:tc>
        <w:tc>
          <w:tcPr>
            <w:tcW w:w="4876" w:type="dxa"/>
          </w:tcPr>
          <w:p w14:paraId="78B5914B" w14:textId="77777777" w:rsidR="009760F5" w:rsidRPr="00357852" w:rsidRDefault="009760F5" w:rsidP="00BF7AFB">
            <w:pPr>
              <w:pStyle w:val="Normal6a"/>
            </w:pPr>
            <w:r w:rsidRPr="00357852">
              <w:rPr>
                <w:b/>
                <w:i/>
              </w:rPr>
              <w:t>b) az uniós ügynökségektől, a nemzetközi szervezetektől és az egyéb érintett érdekelt felektől származó, rendelkezésre álló információk alapján a Bizottság úgy ítéli meg, hogy a tagállam szükséghelyzetben lehet; vagy</w:t>
            </w:r>
          </w:p>
        </w:tc>
      </w:tr>
      <w:tr w:rsidR="00215CFA" w:rsidRPr="00357852" w14:paraId="78E114B6" w14:textId="77777777" w:rsidTr="00BF7AFB">
        <w:trPr>
          <w:jc w:val="center"/>
        </w:trPr>
        <w:tc>
          <w:tcPr>
            <w:tcW w:w="4876" w:type="dxa"/>
          </w:tcPr>
          <w:p w14:paraId="0C513E37" w14:textId="77777777" w:rsidR="009760F5" w:rsidRPr="00357852" w:rsidRDefault="009760F5" w:rsidP="00BF7AFB">
            <w:pPr>
              <w:pStyle w:val="Normal6a"/>
            </w:pPr>
          </w:p>
        </w:tc>
        <w:tc>
          <w:tcPr>
            <w:tcW w:w="4876" w:type="dxa"/>
          </w:tcPr>
          <w:p w14:paraId="23CC8A44" w14:textId="77777777" w:rsidR="009760F5" w:rsidRPr="00357852" w:rsidRDefault="009760F5" w:rsidP="00BF7AFB">
            <w:pPr>
              <w:pStyle w:val="Normal6a"/>
            </w:pPr>
            <w:r w:rsidRPr="00357852">
              <w:rPr>
                <w:b/>
                <w:i/>
              </w:rPr>
              <w:t>c) az uniós ügynökségektől, a nemzetközi szervezetektől és az egyéb érintett érdekelt felektől származó, rendelkezésre álló információk alapján az Európai Parlament vagy a Tanács úgy ítéli meg, hogy a tagállam szükséghelyzetben van.</w:t>
            </w:r>
          </w:p>
        </w:tc>
      </w:tr>
      <w:tr w:rsidR="00215CFA" w:rsidRPr="00357852" w14:paraId="3F2511E9" w14:textId="77777777" w:rsidTr="00BF7AFB">
        <w:trPr>
          <w:jc w:val="center"/>
        </w:trPr>
        <w:tc>
          <w:tcPr>
            <w:tcW w:w="4876" w:type="dxa"/>
          </w:tcPr>
          <w:p w14:paraId="6DE48B4B" w14:textId="77777777" w:rsidR="009760F5" w:rsidRPr="00357852" w:rsidRDefault="009760F5" w:rsidP="00BF7AFB">
            <w:pPr>
              <w:pStyle w:val="Normal6a"/>
            </w:pPr>
          </w:p>
        </w:tc>
        <w:tc>
          <w:tcPr>
            <w:tcW w:w="4876" w:type="dxa"/>
          </w:tcPr>
          <w:p w14:paraId="73C09BC7" w14:textId="77777777" w:rsidR="009760F5" w:rsidRPr="00357852" w:rsidRDefault="009760F5" w:rsidP="00BF7AFB">
            <w:pPr>
              <w:pStyle w:val="Normal6a"/>
            </w:pPr>
            <w:r w:rsidRPr="00357852">
              <w:rPr>
                <w:b/>
                <w:i/>
              </w:rPr>
              <w:t> (2) Ha az (EU) XXX/XXX rendelet [a menekültügy és a migráció kezeléséről szóló rendelet] alapján az előző hónapban értékelték a menekültügyi és befogadási rendszerre nehezedő nyomást, és megállapították a nyomás kockázatát, a Bizottság figyelembe veszi az értékelést, és csak a meglévő információk frissítéséhez szükséges forrásokat kell tanulmányoznia.</w:t>
            </w:r>
          </w:p>
        </w:tc>
      </w:tr>
      <w:tr w:rsidR="00215CFA" w:rsidRPr="00357852" w14:paraId="64045ACB" w14:textId="77777777" w:rsidTr="00BF7AFB">
        <w:trPr>
          <w:jc w:val="center"/>
        </w:trPr>
        <w:tc>
          <w:tcPr>
            <w:tcW w:w="4876" w:type="dxa"/>
          </w:tcPr>
          <w:p w14:paraId="0C2CF1C9" w14:textId="77777777" w:rsidR="009760F5" w:rsidRPr="00357852" w:rsidRDefault="009760F5" w:rsidP="00BF7AFB">
            <w:pPr>
              <w:pStyle w:val="Normal6a"/>
            </w:pPr>
          </w:p>
        </w:tc>
        <w:tc>
          <w:tcPr>
            <w:tcW w:w="4876" w:type="dxa"/>
          </w:tcPr>
          <w:p w14:paraId="33447334" w14:textId="77777777" w:rsidR="009760F5" w:rsidRPr="00357852" w:rsidRDefault="009760F5" w:rsidP="00BF7AFB">
            <w:pPr>
              <w:pStyle w:val="Normal6a"/>
            </w:pPr>
            <w:r w:rsidRPr="00357852">
              <w:rPr>
                <w:b/>
                <w:i/>
              </w:rPr>
              <w:t>(3) Annak értékelésekor, hogy egy tagállam szükséghelyzetben van-e, a Bizottság az érintett tagállammal együttműködve konzultál a Menekültügyi Ügynökséggel, az Európai Határ- és Partvédelmi Ügynökséggel és az Alapjogi Ügynökséggel, valamint a nemzetközi szervezetekkel – különösen az ENSZ Menekültügyi Főbiztosának Hivatalával (UNHCR) és a Nemzetközi Migrációs Szervezettel (IOM) – és az érintett független érdekelt felekkel, beleértve a helyszínen működő civil társadalmi szervezeteket is. A Bizottság figyelembe veszi továbbá az (EU) XXX/XXX rendelet [a menekültügy és a migráció kezeléséről szóló rendelet] 6. cikkének (4) bekezdésében említett migrációs felkészültségi és válságkezelési terv és menekültügyi helyzetjelentés alapján gyűjtött információkat is. </w:t>
            </w:r>
          </w:p>
        </w:tc>
      </w:tr>
      <w:tr w:rsidR="00215CFA" w:rsidRPr="00357852" w14:paraId="642FA06D" w14:textId="77777777" w:rsidTr="00BF7AFB">
        <w:trPr>
          <w:jc w:val="center"/>
        </w:trPr>
        <w:tc>
          <w:tcPr>
            <w:tcW w:w="4876" w:type="dxa"/>
          </w:tcPr>
          <w:p w14:paraId="161C13D6" w14:textId="77777777" w:rsidR="009760F5" w:rsidRPr="00357852" w:rsidRDefault="009760F5" w:rsidP="00BF7AFB">
            <w:pPr>
              <w:pStyle w:val="Normal6a"/>
            </w:pPr>
          </w:p>
        </w:tc>
        <w:tc>
          <w:tcPr>
            <w:tcW w:w="4876" w:type="dxa"/>
          </w:tcPr>
          <w:p w14:paraId="4E31B668" w14:textId="77777777" w:rsidR="009760F5" w:rsidRPr="00357852" w:rsidRDefault="009760F5" w:rsidP="00BF7AFB">
            <w:pPr>
              <w:pStyle w:val="Normal6a"/>
            </w:pPr>
            <w:r w:rsidRPr="00357852">
              <w:rPr>
                <w:b/>
                <w:i/>
              </w:rPr>
              <w:t>(4) A Bizottság haladéktalanul értesíti az Európai Parlamentet, a Tanácsot és a tagállamokat arról, hogy értékelést készít.</w:t>
            </w:r>
          </w:p>
        </w:tc>
      </w:tr>
      <w:tr w:rsidR="00215CFA" w:rsidRPr="00357852" w14:paraId="5B9EDA99" w14:textId="77777777" w:rsidTr="00BF7AFB">
        <w:trPr>
          <w:jc w:val="center"/>
        </w:trPr>
        <w:tc>
          <w:tcPr>
            <w:tcW w:w="4876" w:type="dxa"/>
          </w:tcPr>
          <w:p w14:paraId="122A5DFA" w14:textId="77777777" w:rsidR="009760F5" w:rsidRPr="00357852" w:rsidRDefault="009760F5" w:rsidP="00BF7AFB">
            <w:pPr>
              <w:pStyle w:val="Normal6a"/>
            </w:pPr>
          </w:p>
        </w:tc>
        <w:tc>
          <w:tcPr>
            <w:tcW w:w="4876" w:type="dxa"/>
          </w:tcPr>
          <w:p w14:paraId="7E63F444" w14:textId="77777777" w:rsidR="009760F5" w:rsidRPr="00357852" w:rsidRDefault="009760F5" w:rsidP="00BF7AFB">
            <w:pPr>
              <w:pStyle w:val="Normal6a"/>
            </w:pPr>
            <w:r w:rsidRPr="00357852">
              <w:rPr>
                <w:b/>
                <w:i/>
              </w:rPr>
              <w:t>(5) Az (1) bekezdésben említett szükséghelyzet értékelése a rendelkezésre álló legfrissebb információk alapján az érintett tagállamban kialakult jelenlegi helyzetre terjed ki, összehasonlítva azt az Unió általános helyzetével, és különösen a következő elemeket veszi figyelembe:</w:t>
            </w:r>
          </w:p>
        </w:tc>
      </w:tr>
      <w:tr w:rsidR="00215CFA" w:rsidRPr="00357852" w14:paraId="7AC2DD94" w14:textId="77777777" w:rsidTr="00BF7AFB">
        <w:trPr>
          <w:jc w:val="center"/>
        </w:trPr>
        <w:tc>
          <w:tcPr>
            <w:tcW w:w="4876" w:type="dxa"/>
          </w:tcPr>
          <w:p w14:paraId="78351032" w14:textId="77777777" w:rsidR="009760F5" w:rsidRPr="00357852" w:rsidRDefault="009760F5" w:rsidP="00BF7AFB">
            <w:pPr>
              <w:pStyle w:val="Normal6a"/>
            </w:pPr>
          </w:p>
        </w:tc>
        <w:tc>
          <w:tcPr>
            <w:tcW w:w="4876" w:type="dxa"/>
          </w:tcPr>
          <w:p w14:paraId="26BB4E98" w14:textId="77777777" w:rsidR="009760F5" w:rsidRPr="00357852" w:rsidRDefault="009760F5" w:rsidP="00BF7AFB">
            <w:pPr>
              <w:pStyle w:val="Normal6a"/>
            </w:pPr>
            <w:r w:rsidRPr="00357852">
              <w:rPr>
                <w:b/>
                <w:i/>
              </w:rPr>
              <w:t>a) az érintett tagállam menekültügyi, befogadási, gyermekvédelmi vagy integrációs kapacitása, beleértve az ezekkel kapcsolatos hiányosságokat és az ebből eredő igényeket is;</w:t>
            </w:r>
          </w:p>
        </w:tc>
      </w:tr>
      <w:tr w:rsidR="00215CFA" w:rsidRPr="00357852" w14:paraId="010801B3" w14:textId="77777777" w:rsidTr="00BF7AFB">
        <w:trPr>
          <w:jc w:val="center"/>
        </w:trPr>
        <w:tc>
          <w:tcPr>
            <w:tcW w:w="4876" w:type="dxa"/>
          </w:tcPr>
          <w:p w14:paraId="20BB7818" w14:textId="77777777" w:rsidR="009760F5" w:rsidRPr="00357852" w:rsidRDefault="009760F5" w:rsidP="00BF7AFB">
            <w:pPr>
              <w:pStyle w:val="Normal6a"/>
            </w:pPr>
          </w:p>
        </w:tc>
        <w:tc>
          <w:tcPr>
            <w:tcW w:w="4876" w:type="dxa"/>
          </w:tcPr>
          <w:p w14:paraId="52FAF7FA" w14:textId="77777777" w:rsidR="009760F5" w:rsidRPr="00357852" w:rsidRDefault="009760F5" w:rsidP="00BF7AFB">
            <w:pPr>
              <w:pStyle w:val="Normal6a"/>
            </w:pPr>
            <w:r w:rsidRPr="00357852">
              <w:rPr>
                <w:b/>
                <w:i/>
              </w:rPr>
              <w:t>b) a hontalan személyek és a harmadik országbeli állampolgárok által benyújtott nemzetközi védelem iránti kérelmek teljes száma és a kérelmezők állampolgársága;</w:t>
            </w:r>
          </w:p>
        </w:tc>
      </w:tr>
      <w:tr w:rsidR="00215CFA" w:rsidRPr="00357852" w14:paraId="7616DE6E" w14:textId="77777777" w:rsidTr="00BF7AFB">
        <w:trPr>
          <w:jc w:val="center"/>
        </w:trPr>
        <w:tc>
          <w:tcPr>
            <w:tcW w:w="4876" w:type="dxa"/>
          </w:tcPr>
          <w:p w14:paraId="2B35D545" w14:textId="77777777" w:rsidR="009760F5" w:rsidRPr="00357852" w:rsidRDefault="009760F5" w:rsidP="00BF7AFB">
            <w:pPr>
              <w:pStyle w:val="Normal6a"/>
            </w:pPr>
          </w:p>
        </w:tc>
        <w:tc>
          <w:tcPr>
            <w:tcW w:w="4876" w:type="dxa"/>
          </w:tcPr>
          <w:p w14:paraId="4B43761C" w14:textId="77777777" w:rsidR="009760F5" w:rsidRPr="00357852" w:rsidRDefault="009760F5" w:rsidP="00BF7AFB">
            <w:pPr>
              <w:pStyle w:val="Normal6a"/>
            </w:pPr>
            <w:r w:rsidRPr="00357852">
              <w:rPr>
                <w:b/>
                <w:i/>
              </w:rPr>
              <w:t>c) a kutatási-mentési műveleteket követően partra szállított harmadik országbeli állampolgárok és hontalan személyek száma és állampolgársága, beleértve a nemzetközi védelem iránti kérelmek számát is;</w:t>
            </w:r>
          </w:p>
        </w:tc>
      </w:tr>
      <w:tr w:rsidR="00215CFA" w:rsidRPr="00357852" w14:paraId="0985B306" w14:textId="77777777" w:rsidTr="00BF7AFB">
        <w:trPr>
          <w:jc w:val="center"/>
        </w:trPr>
        <w:tc>
          <w:tcPr>
            <w:tcW w:w="4876" w:type="dxa"/>
          </w:tcPr>
          <w:p w14:paraId="66602AC7" w14:textId="77777777" w:rsidR="009760F5" w:rsidRPr="00357852" w:rsidRDefault="009760F5" w:rsidP="00BF7AFB">
            <w:pPr>
              <w:pStyle w:val="Normal6a"/>
            </w:pPr>
          </w:p>
        </w:tc>
        <w:tc>
          <w:tcPr>
            <w:tcW w:w="4876" w:type="dxa"/>
          </w:tcPr>
          <w:p w14:paraId="12560836" w14:textId="77777777" w:rsidR="009760F5" w:rsidRPr="00357852" w:rsidRDefault="009760F5" w:rsidP="00BF7AFB">
            <w:pPr>
              <w:pStyle w:val="Normal6a"/>
            </w:pPr>
            <w:r w:rsidRPr="00357852">
              <w:rPr>
                <w:b/>
                <w:i/>
              </w:rPr>
              <w:t>d) a külső szárazföldi, tengeri vagy légi határ szabálytalan átlépése miatt elfogott azon személyek száma, akik később menedékkérelmet nyújtanak be;</w:t>
            </w:r>
          </w:p>
        </w:tc>
      </w:tr>
      <w:tr w:rsidR="00215CFA" w:rsidRPr="00357852" w14:paraId="33302ADE" w14:textId="77777777" w:rsidTr="00BF7AFB">
        <w:trPr>
          <w:jc w:val="center"/>
        </w:trPr>
        <w:tc>
          <w:tcPr>
            <w:tcW w:w="4876" w:type="dxa"/>
          </w:tcPr>
          <w:p w14:paraId="69319185" w14:textId="77777777" w:rsidR="009760F5" w:rsidRPr="00357852" w:rsidRDefault="009760F5" w:rsidP="00BF7AFB">
            <w:pPr>
              <w:pStyle w:val="Normal6a"/>
            </w:pPr>
          </w:p>
        </w:tc>
        <w:tc>
          <w:tcPr>
            <w:tcW w:w="4876" w:type="dxa"/>
          </w:tcPr>
          <w:p w14:paraId="2DA878D4" w14:textId="77777777" w:rsidR="009760F5" w:rsidRPr="00357852" w:rsidRDefault="009760F5" w:rsidP="00BF7AFB">
            <w:pPr>
              <w:pStyle w:val="Normal6a"/>
            </w:pPr>
            <w:r w:rsidRPr="00357852">
              <w:rPr>
                <w:b/>
                <w:i/>
              </w:rPr>
              <w:t>e) a kiszolgáltatott helyzetben lévő kérelmezők száma, beleértve a kísérő nélküli gyermekeket is, valamint különleges eljárási, befogadási és egészségügyi igényeik jellege;</w:t>
            </w:r>
          </w:p>
        </w:tc>
      </w:tr>
      <w:tr w:rsidR="00215CFA" w:rsidRPr="00357852" w14:paraId="6BC8456F" w14:textId="77777777" w:rsidTr="00BF7AFB">
        <w:trPr>
          <w:jc w:val="center"/>
        </w:trPr>
        <w:tc>
          <w:tcPr>
            <w:tcW w:w="4876" w:type="dxa"/>
          </w:tcPr>
          <w:p w14:paraId="59E955EC" w14:textId="77777777" w:rsidR="009760F5" w:rsidRPr="00357852" w:rsidRDefault="009760F5" w:rsidP="00BF7AFB">
            <w:pPr>
              <w:pStyle w:val="Normal6a"/>
            </w:pPr>
          </w:p>
        </w:tc>
        <w:tc>
          <w:tcPr>
            <w:tcW w:w="4876" w:type="dxa"/>
          </w:tcPr>
          <w:p w14:paraId="67921F51" w14:textId="77777777" w:rsidR="009760F5" w:rsidRPr="00357852" w:rsidRDefault="009760F5" w:rsidP="00BF7AFB">
            <w:pPr>
              <w:pStyle w:val="Normal6a"/>
            </w:pPr>
            <w:r w:rsidRPr="00357852">
              <w:rPr>
                <w:b/>
                <w:i/>
              </w:rPr>
              <w:t>f) az anyagi, operatív, emberierőforrás- és pénzügyi kapacitások, beleértve az ezekkel kapcsolatos hiányosságokat és az ebből eredő igényeket is;</w:t>
            </w:r>
          </w:p>
        </w:tc>
      </w:tr>
      <w:tr w:rsidR="00215CFA" w:rsidRPr="00357852" w14:paraId="6EEC1ADD" w14:textId="77777777" w:rsidTr="00BF7AFB">
        <w:trPr>
          <w:jc w:val="center"/>
        </w:trPr>
        <w:tc>
          <w:tcPr>
            <w:tcW w:w="4876" w:type="dxa"/>
          </w:tcPr>
          <w:p w14:paraId="7D1C9973" w14:textId="77777777" w:rsidR="009760F5" w:rsidRPr="00357852" w:rsidRDefault="009760F5" w:rsidP="00BF7AFB">
            <w:pPr>
              <w:pStyle w:val="Normal6a"/>
            </w:pPr>
          </w:p>
        </w:tc>
        <w:tc>
          <w:tcPr>
            <w:tcW w:w="4876" w:type="dxa"/>
          </w:tcPr>
          <w:p w14:paraId="4D37C0CB" w14:textId="77777777" w:rsidR="009760F5" w:rsidRPr="00357852" w:rsidRDefault="009760F5" w:rsidP="00BF7AFB">
            <w:pPr>
              <w:pStyle w:val="Normal6a"/>
            </w:pPr>
            <w:r w:rsidRPr="00357852">
              <w:rPr>
                <w:b/>
                <w:i/>
              </w:rPr>
              <w:t>g) a beérkező és kimenő átvételi megkeresések száma az EU (XXX/XXX) rendelettel [a menekültügy és a migráció kezeléséről szóló rendelet] összhangban; </w:t>
            </w:r>
          </w:p>
        </w:tc>
      </w:tr>
      <w:tr w:rsidR="00215CFA" w:rsidRPr="00357852" w14:paraId="307740EF" w14:textId="77777777" w:rsidTr="00BF7AFB">
        <w:trPr>
          <w:jc w:val="center"/>
        </w:trPr>
        <w:tc>
          <w:tcPr>
            <w:tcW w:w="4876" w:type="dxa"/>
          </w:tcPr>
          <w:p w14:paraId="72CF786F" w14:textId="77777777" w:rsidR="009760F5" w:rsidRPr="00357852" w:rsidRDefault="009760F5" w:rsidP="00BF7AFB">
            <w:pPr>
              <w:pStyle w:val="Normal6a"/>
            </w:pPr>
          </w:p>
        </w:tc>
        <w:tc>
          <w:tcPr>
            <w:tcW w:w="4876" w:type="dxa"/>
          </w:tcPr>
          <w:p w14:paraId="1C4C26BF" w14:textId="77777777" w:rsidR="009760F5" w:rsidRPr="00357852" w:rsidRDefault="009760F5" w:rsidP="00BF7AFB">
            <w:pPr>
              <w:pStyle w:val="Normal6a"/>
            </w:pPr>
            <w:r w:rsidRPr="00357852">
              <w:rPr>
                <w:b/>
                <w:i/>
              </w:rPr>
              <w:t>h) a végrehajtott átszállítások száma;</w:t>
            </w:r>
          </w:p>
        </w:tc>
      </w:tr>
      <w:tr w:rsidR="00215CFA" w:rsidRPr="00357852" w14:paraId="4FEA9EB3" w14:textId="77777777" w:rsidTr="00BF7AFB">
        <w:trPr>
          <w:jc w:val="center"/>
        </w:trPr>
        <w:tc>
          <w:tcPr>
            <w:tcW w:w="4876" w:type="dxa"/>
          </w:tcPr>
          <w:p w14:paraId="6A02D89A" w14:textId="77777777" w:rsidR="009760F5" w:rsidRPr="00357852" w:rsidRDefault="009760F5" w:rsidP="00BF7AFB">
            <w:pPr>
              <w:pStyle w:val="Normal6a"/>
            </w:pPr>
          </w:p>
        </w:tc>
        <w:tc>
          <w:tcPr>
            <w:tcW w:w="4876" w:type="dxa"/>
          </w:tcPr>
          <w:p w14:paraId="0A3C8C9A" w14:textId="77777777" w:rsidR="009760F5" w:rsidRPr="00357852" w:rsidRDefault="009760F5" w:rsidP="00BF7AFB">
            <w:pPr>
              <w:pStyle w:val="Normal6a"/>
            </w:pPr>
            <w:r w:rsidRPr="00357852">
              <w:rPr>
                <w:b/>
                <w:i/>
              </w:rPr>
              <w:t>i) az érintett tagállamnak az uniós ügynökségeken és az uniós költségvetésen keresztül nyújtott támogatás.</w:t>
            </w:r>
          </w:p>
        </w:tc>
      </w:tr>
      <w:tr w:rsidR="00215CFA" w:rsidRPr="00357852" w14:paraId="27AB1016" w14:textId="77777777" w:rsidTr="00BF7AFB">
        <w:trPr>
          <w:jc w:val="center"/>
        </w:trPr>
        <w:tc>
          <w:tcPr>
            <w:tcW w:w="4876" w:type="dxa"/>
          </w:tcPr>
          <w:p w14:paraId="76D7200D" w14:textId="77777777" w:rsidR="009760F5" w:rsidRPr="00357852" w:rsidRDefault="009760F5" w:rsidP="00BF7AFB">
            <w:pPr>
              <w:pStyle w:val="Normal6a"/>
            </w:pPr>
          </w:p>
        </w:tc>
        <w:tc>
          <w:tcPr>
            <w:tcW w:w="4876" w:type="dxa"/>
          </w:tcPr>
          <w:p w14:paraId="35F5898F" w14:textId="77777777" w:rsidR="009760F5" w:rsidRPr="00357852" w:rsidRDefault="009760F5" w:rsidP="00BF7AFB">
            <w:pPr>
              <w:pStyle w:val="Normal6a"/>
            </w:pPr>
            <w:r w:rsidRPr="00357852">
              <w:rPr>
                <w:b/>
                <w:i/>
              </w:rPr>
              <w:t>(6) A szükséghelyzet értékelése során a Bizottság figyelembe veszi az összes rendelkezésre álló uniós forrást és jelentést, valamint az Európai Unió Alapjogi Ügynökségének migrációról szóló negyedéves hírleveleit és egyéb jelentéseit, továbbá a nemzetközi szervezetektől, civil társadalmi szervezetektől és független szervektől származó információkat és adatokat.</w:t>
            </w:r>
          </w:p>
        </w:tc>
      </w:tr>
    </w:tbl>
    <w:p w14:paraId="6894ED5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462ECAA" w14:textId="77777777" w:rsidR="009760F5" w:rsidRPr="00357852" w:rsidRDefault="009760F5" w:rsidP="009760F5">
      <w:r w:rsidRPr="00534DA7">
        <w:rPr>
          <w:rStyle w:val="HideTWBExt"/>
        </w:rPr>
        <w:t>&lt;/Amend&gt;</w:t>
      </w:r>
    </w:p>
    <w:p w14:paraId="0FB212C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469</w:t>
      </w:r>
      <w:r w:rsidRPr="00534DA7">
        <w:rPr>
          <w:rStyle w:val="HideTWBExt"/>
          <w:b w:val="0"/>
        </w:rPr>
        <w:t>&lt;/NumAm&gt;</w:t>
      </w:r>
    </w:p>
    <w:p w14:paraId="3D862F95"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5FDC4D2E" w14:textId="77777777" w:rsidR="009760F5" w:rsidRPr="00357852" w:rsidRDefault="009760F5" w:rsidP="009760F5">
      <w:pPr>
        <w:pStyle w:val="NormalBold"/>
      </w:pPr>
      <w:r w:rsidRPr="00534DA7">
        <w:rPr>
          <w:rStyle w:val="HideTWBExt"/>
          <w:b w:val="0"/>
        </w:rPr>
        <w:t>&lt;/RepeatBlock-By&gt;</w:t>
      </w:r>
    </w:p>
    <w:p w14:paraId="2189C6B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D9813C5" w14:textId="77777777" w:rsidR="009760F5" w:rsidRPr="00357852" w:rsidRDefault="009760F5" w:rsidP="009760F5">
      <w:pPr>
        <w:pStyle w:val="NormalBold"/>
      </w:pPr>
      <w:r w:rsidRPr="00534DA7">
        <w:rPr>
          <w:rStyle w:val="HideTWBExt"/>
          <w:b w:val="0"/>
        </w:rPr>
        <w:t>&lt;Article&gt;</w:t>
      </w:r>
      <w:r w:rsidRPr="00357852">
        <w:t>2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4B24251" w14:textId="77777777" w:rsidTr="00BF7AFB">
        <w:trPr>
          <w:trHeight w:hRule="exact" w:val="240"/>
          <w:jc w:val="center"/>
        </w:trPr>
        <w:tc>
          <w:tcPr>
            <w:tcW w:w="9752" w:type="dxa"/>
            <w:gridSpan w:val="2"/>
          </w:tcPr>
          <w:p w14:paraId="0E3B5180" w14:textId="77777777" w:rsidR="009760F5" w:rsidRPr="00357852" w:rsidRDefault="009760F5" w:rsidP="00BF7AFB"/>
        </w:tc>
      </w:tr>
      <w:tr w:rsidR="00215CFA" w:rsidRPr="00357852" w14:paraId="2E092438" w14:textId="77777777" w:rsidTr="00BF7AFB">
        <w:trPr>
          <w:trHeight w:val="240"/>
          <w:jc w:val="center"/>
        </w:trPr>
        <w:tc>
          <w:tcPr>
            <w:tcW w:w="4876" w:type="dxa"/>
          </w:tcPr>
          <w:p w14:paraId="15A6D45A" w14:textId="77777777" w:rsidR="009760F5" w:rsidRPr="00357852" w:rsidRDefault="009760F5" w:rsidP="00BF7AFB">
            <w:pPr>
              <w:pStyle w:val="AmColumnHeading"/>
            </w:pPr>
            <w:r w:rsidRPr="00357852">
              <w:t>A Bizottság által javasolt szöveg</w:t>
            </w:r>
          </w:p>
        </w:tc>
        <w:tc>
          <w:tcPr>
            <w:tcW w:w="4876" w:type="dxa"/>
          </w:tcPr>
          <w:p w14:paraId="3C2D39A4" w14:textId="77777777" w:rsidR="009760F5" w:rsidRPr="00357852" w:rsidRDefault="009760F5" w:rsidP="00BF7AFB">
            <w:pPr>
              <w:pStyle w:val="AmColumnHeading"/>
            </w:pPr>
            <w:r w:rsidRPr="00357852">
              <w:t>Módosítás</w:t>
            </w:r>
          </w:p>
        </w:tc>
      </w:tr>
      <w:tr w:rsidR="00215CFA" w:rsidRPr="00357852" w14:paraId="1097048F" w14:textId="77777777" w:rsidTr="00BF7AFB">
        <w:trPr>
          <w:jc w:val="center"/>
        </w:trPr>
        <w:tc>
          <w:tcPr>
            <w:tcW w:w="4876" w:type="dxa"/>
          </w:tcPr>
          <w:p w14:paraId="2FBF3171" w14:textId="77777777" w:rsidR="009760F5" w:rsidRPr="00357852" w:rsidRDefault="009760F5" w:rsidP="00BF7AFB">
            <w:pPr>
              <w:pStyle w:val="Normal6a"/>
            </w:pPr>
          </w:p>
        </w:tc>
        <w:tc>
          <w:tcPr>
            <w:tcW w:w="4876" w:type="dxa"/>
          </w:tcPr>
          <w:p w14:paraId="54D87F43" w14:textId="77777777" w:rsidR="009760F5" w:rsidRPr="00357852" w:rsidRDefault="009760F5" w:rsidP="00BF7AFB">
            <w:pPr>
              <w:pStyle w:val="NormalBoldItalicCenter6a"/>
            </w:pPr>
            <w:r w:rsidRPr="00357852">
              <w:t>2a. cikk</w:t>
            </w:r>
          </w:p>
        </w:tc>
      </w:tr>
      <w:tr w:rsidR="00215CFA" w:rsidRPr="00357852" w14:paraId="46375867" w14:textId="77777777" w:rsidTr="00BF7AFB">
        <w:trPr>
          <w:jc w:val="center"/>
        </w:trPr>
        <w:tc>
          <w:tcPr>
            <w:tcW w:w="4876" w:type="dxa"/>
          </w:tcPr>
          <w:p w14:paraId="0C96A5EA" w14:textId="77777777" w:rsidR="009760F5" w:rsidRPr="00357852" w:rsidRDefault="009760F5" w:rsidP="00BF7AFB">
            <w:pPr>
              <w:pStyle w:val="Normal6a"/>
            </w:pPr>
          </w:p>
        </w:tc>
        <w:tc>
          <w:tcPr>
            <w:tcW w:w="4876" w:type="dxa"/>
          </w:tcPr>
          <w:p w14:paraId="0A67ABD2" w14:textId="77777777" w:rsidR="009760F5" w:rsidRPr="00357852" w:rsidRDefault="009760F5" w:rsidP="00BF7AFB">
            <w:pPr>
              <w:pStyle w:val="NormalBoldItalicCenter6a"/>
            </w:pPr>
            <w:r w:rsidRPr="00357852">
              <w:t>A szükséghelyzet értékelése</w:t>
            </w:r>
          </w:p>
        </w:tc>
      </w:tr>
      <w:tr w:rsidR="00215CFA" w:rsidRPr="00357852" w14:paraId="0F77D656" w14:textId="77777777" w:rsidTr="00BF7AFB">
        <w:trPr>
          <w:jc w:val="center"/>
        </w:trPr>
        <w:tc>
          <w:tcPr>
            <w:tcW w:w="4876" w:type="dxa"/>
          </w:tcPr>
          <w:p w14:paraId="54473B56" w14:textId="77777777" w:rsidR="009760F5" w:rsidRPr="00357852" w:rsidRDefault="009760F5" w:rsidP="00BF7AFB">
            <w:pPr>
              <w:pStyle w:val="Normal6a"/>
            </w:pPr>
          </w:p>
        </w:tc>
        <w:tc>
          <w:tcPr>
            <w:tcW w:w="4876" w:type="dxa"/>
          </w:tcPr>
          <w:p w14:paraId="4BBC3CDD" w14:textId="77777777" w:rsidR="009760F5" w:rsidRPr="00357852" w:rsidRDefault="009760F5" w:rsidP="00BF7AFB">
            <w:pPr>
              <w:pStyle w:val="Normal6a"/>
            </w:pPr>
            <w:r w:rsidRPr="00357852">
              <w:rPr>
                <w:b/>
                <w:i/>
              </w:rPr>
              <w:t>(1) A Bizottság a következő esetek bármelyikében értékeli, hogy egy tagállam az 1. cikk szerinti szükséghelyzetben van-e:</w:t>
            </w:r>
          </w:p>
        </w:tc>
      </w:tr>
      <w:tr w:rsidR="00215CFA" w:rsidRPr="00357852" w14:paraId="7C8D317E" w14:textId="77777777" w:rsidTr="00BF7AFB">
        <w:trPr>
          <w:jc w:val="center"/>
        </w:trPr>
        <w:tc>
          <w:tcPr>
            <w:tcW w:w="4876" w:type="dxa"/>
          </w:tcPr>
          <w:p w14:paraId="036651E0" w14:textId="77777777" w:rsidR="009760F5" w:rsidRPr="00357852" w:rsidRDefault="009760F5" w:rsidP="00BF7AFB">
            <w:pPr>
              <w:pStyle w:val="Normal6a"/>
            </w:pPr>
          </w:p>
        </w:tc>
        <w:tc>
          <w:tcPr>
            <w:tcW w:w="4876" w:type="dxa"/>
          </w:tcPr>
          <w:p w14:paraId="075FAD6F" w14:textId="77777777" w:rsidR="009760F5" w:rsidRPr="00357852" w:rsidRDefault="009760F5" w:rsidP="00BF7AFB">
            <w:pPr>
              <w:pStyle w:val="Normal6a"/>
            </w:pPr>
            <w:r w:rsidRPr="00357852">
              <w:rPr>
                <w:b/>
                <w:i/>
              </w:rPr>
              <w:t>a) a tagállam részletes kérelemben tájékoztatta a Bizottságot arról, hogy megítélése szerint szükséghelyzetben van;</w:t>
            </w:r>
          </w:p>
        </w:tc>
      </w:tr>
      <w:tr w:rsidR="00215CFA" w:rsidRPr="00357852" w14:paraId="373754A5" w14:textId="77777777" w:rsidTr="00BF7AFB">
        <w:trPr>
          <w:jc w:val="center"/>
        </w:trPr>
        <w:tc>
          <w:tcPr>
            <w:tcW w:w="4876" w:type="dxa"/>
          </w:tcPr>
          <w:p w14:paraId="4FB0BB7D" w14:textId="77777777" w:rsidR="009760F5" w:rsidRPr="00357852" w:rsidRDefault="009760F5" w:rsidP="00BF7AFB">
            <w:pPr>
              <w:pStyle w:val="Normal6a"/>
            </w:pPr>
          </w:p>
        </w:tc>
        <w:tc>
          <w:tcPr>
            <w:tcW w:w="4876" w:type="dxa"/>
          </w:tcPr>
          <w:p w14:paraId="4A15890B" w14:textId="77777777" w:rsidR="009760F5" w:rsidRPr="00357852" w:rsidRDefault="009760F5" w:rsidP="00BF7AFB">
            <w:pPr>
              <w:pStyle w:val="Normal6a"/>
            </w:pPr>
            <w:r w:rsidRPr="00357852">
              <w:rPr>
                <w:b/>
                <w:i/>
              </w:rPr>
              <w:t>b) a Bizottság úgy ítéli meg, hogy a tagállam szükséghelyzetben lehet;</w:t>
            </w:r>
          </w:p>
        </w:tc>
      </w:tr>
      <w:tr w:rsidR="00215CFA" w:rsidRPr="00357852" w14:paraId="1450DE91" w14:textId="77777777" w:rsidTr="00BF7AFB">
        <w:trPr>
          <w:jc w:val="center"/>
        </w:trPr>
        <w:tc>
          <w:tcPr>
            <w:tcW w:w="4876" w:type="dxa"/>
          </w:tcPr>
          <w:p w14:paraId="60B71C20" w14:textId="77777777" w:rsidR="009760F5" w:rsidRPr="00357852" w:rsidRDefault="009760F5" w:rsidP="00BF7AFB">
            <w:pPr>
              <w:pStyle w:val="Normal6a"/>
            </w:pPr>
          </w:p>
        </w:tc>
        <w:tc>
          <w:tcPr>
            <w:tcW w:w="4876" w:type="dxa"/>
          </w:tcPr>
          <w:p w14:paraId="6BBEDDD3" w14:textId="77777777" w:rsidR="009760F5" w:rsidRPr="00357852" w:rsidRDefault="009760F5" w:rsidP="00BF7AFB">
            <w:pPr>
              <w:pStyle w:val="Normal6a"/>
            </w:pPr>
            <w:r w:rsidRPr="00357852">
              <w:rPr>
                <w:b/>
                <w:i/>
              </w:rPr>
              <w:t>c) az Európai Parlament vagy a Tanács úgy ítéli meg, hogy a tagállam szükséghelyzetben van.</w:t>
            </w:r>
          </w:p>
        </w:tc>
      </w:tr>
      <w:tr w:rsidR="00215CFA" w:rsidRPr="00357852" w14:paraId="23B56BC7" w14:textId="77777777" w:rsidTr="00BF7AFB">
        <w:trPr>
          <w:jc w:val="center"/>
        </w:trPr>
        <w:tc>
          <w:tcPr>
            <w:tcW w:w="4876" w:type="dxa"/>
          </w:tcPr>
          <w:p w14:paraId="7D771E57" w14:textId="77777777" w:rsidR="009760F5" w:rsidRPr="00357852" w:rsidRDefault="009760F5" w:rsidP="00BF7AFB">
            <w:pPr>
              <w:pStyle w:val="Normal6a"/>
            </w:pPr>
          </w:p>
        </w:tc>
        <w:tc>
          <w:tcPr>
            <w:tcW w:w="4876" w:type="dxa"/>
          </w:tcPr>
          <w:p w14:paraId="5DD3DC40" w14:textId="77777777" w:rsidR="009760F5" w:rsidRPr="00357852" w:rsidRDefault="009760F5" w:rsidP="00BF7AFB">
            <w:pPr>
              <w:pStyle w:val="Normal6a"/>
            </w:pPr>
            <w:r w:rsidRPr="00357852">
              <w:rPr>
                <w:b/>
                <w:i/>
              </w:rPr>
              <w:t>(2) Annak megítélésekor, hogy egy tagállam szükséghelyzetben van-e, a Bizottság konzultál a Menekültügyi Ügynökséggel, az Alapjogi Ügynökséggel, valamint a nemzetközi szervezetekkel, különösen az Európa Tanács emberi jogi biztosával, az ENSZ Menekültügyi Főbiztosának Hivatalával (UNHCR) és a Nemzetközi Migrációs Szervezettel (IOM), és figyelembe veszi a rendelkezésükre bocsátott információkat.</w:t>
            </w:r>
          </w:p>
        </w:tc>
      </w:tr>
      <w:tr w:rsidR="00215CFA" w:rsidRPr="00357852" w14:paraId="0DD46CCC" w14:textId="77777777" w:rsidTr="00BF7AFB">
        <w:trPr>
          <w:jc w:val="center"/>
        </w:trPr>
        <w:tc>
          <w:tcPr>
            <w:tcW w:w="4876" w:type="dxa"/>
          </w:tcPr>
          <w:p w14:paraId="01F473AF" w14:textId="77777777" w:rsidR="009760F5" w:rsidRPr="00357852" w:rsidRDefault="009760F5" w:rsidP="00BF7AFB">
            <w:pPr>
              <w:pStyle w:val="Normal6a"/>
            </w:pPr>
          </w:p>
        </w:tc>
        <w:tc>
          <w:tcPr>
            <w:tcW w:w="4876" w:type="dxa"/>
          </w:tcPr>
          <w:p w14:paraId="1A06B181" w14:textId="77777777" w:rsidR="009760F5" w:rsidRPr="00357852" w:rsidRDefault="009760F5" w:rsidP="00BF7AFB">
            <w:pPr>
              <w:pStyle w:val="Normal6a"/>
            </w:pPr>
            <w:r w:rsidRPr="00357852">
              <w:rPr>
                <w:b/>
                <w:i/>
              </w:rPr>
              <w:t>(3) A Bizottság az értékelés során konzultál az érintett tagállammal.</w:t>
            </w:r>
          </w:p>
        </w:tc>
      </w:tr>
      <w:tr w:rsidR="00215CFA" w:rsidRPr="00357852" w14:paraId="2F72EA33" w14:textId="77777777" w:rsidTr="00BF7AFB">
        <w:trPr>
          <w:jc w:val="center"/>
        </w:trPr>
        <w:tc>
          <w:tcPr>
            <w:tcW w:w="4876" w:type="dxa"/>
          </w:tcPr>
          <w:p w14:paraId="295E8ACE" w14:textId="77777777" w:rsidR="009760F5" w:rsidRPr="00357852" w:rsidRDefault="009760F5" w:rsidP="00BF7AFB">
            <w:pPr>
              <w:pStyle w:val="Normal6a"/>
            </w:pPr>
          </w:p>
        </w:tc>
        <w:tc>
          <w:tcPr>
            <w:tcW w:w="4876" w:type="dxa"/>
          </w:tcPr>
          <w:p w14:paraId="2AFFB942" w14:textId="77777777" w:rsidR="009760F5" w:rsidRPr="00357852" w:rsidRDefault="009760F5" w:rsidP="00BF7AFB">
            <w:pPr>
              <w:pStyle w:val="Normal6a"/>
            </w:pPr>
            <w:r w:rsidRPr="00357852">
              <w:rPr>
                <w:b/>
                <w:i/>
              </w:rPr>
              <w:t>(4) A Bizottság haladéktalanul értesíti az Európai Parlamentet, a Tanácsot és az érintett tagállamot arról, hogy értékelést készít.</w:t>
            </w:r>
          </w:p>
        </w:tc>
      </w:tr>
      <w:tr w:rsidR="00215CFA" w:rsidRPr="00357852" w14:paraId="041A3A5E" w14:textId="77777777" w:rsidTr="00BF7AFB">
        <w:trPr>
          <w:jc w:val="center"/>
        </w:trPr>
        <w:tc>
          <w:tcPr>
            <w:tcW w:w="4876" w:type="dxa"/>
          </w:tcPr>
          <w:p w14:paraId="668F7C78" w14:textId="77777777" w:rsidR="009760F5" w:rsidRPr="00357852" w:rsidRDefault="009760F5" w:rsidP="00BF7AFB">
            <w:pPr>
              <w:pStyle w:val="Normal6a"/>
            </w:pPr>
          </w:p>
        </w:tc>
        <w:tc>
          <w:tcPr>
            <w:tcW w:w="4876" w:type="dxa"/>
          </w:tcPr>
          <w:p w14:paraId="29A6EE8C" w14:textId="77777777" w:rsidR="009760F5" w:rsidRPr="00357852" w:rsidRDefault="009760F5" w:rsidP="00BF7AFB">
            <w:pPr>
              <w:pStyle w:val="Normal6a"/>
            </w:pPr>
            <w:r w:rsidRPr="00357852">
              <w:rPr>
                <w:b/>
                <w:i/>
              </w:rPr>
              <w:t>(5) A szükséghelyzet értékelése során a következők elemeket is figyelembe kell venni:</w:t>
            </w:r>
          </w:p>
        </w:tc>
      </w:tr>
      <w:tr w:rsidR="00215CFA" w:rsidRPr="00357852" w14:paraId="1B993CF8" w14:textId="77777777" w:rsidTr="00BF7AFB">
        <w:trPr>
          <w:jc w:val="center"/>
        </w:trPr>
        <w:tc>
          <w:tcPr>
            <w:tcW w:w="4876" w:type="dxa"/>
          </w:tcPr>
          <w:p w14:paraId="7D3DE2E4" w14:textId="77777777" w:rsidR="009760F5" w:rsidRPr="00357852" w:rsidRDefault="009760F5" w:rsidP="00BF7AFB">
            <w:pPr>
              <w:pStyle w:val="Normal6a"/>
            </w:pPr>
          </w:p>
        </w:tc>
        <w:tc>
          <w:tcPr>
            <w:tcW w:w="4876" w:type="dxa"/>
          </w:tcPr>
          <w:p w14:paraId="4A362E40" w14:textId="77777777" w:rsidR="009760F5" w:rsidRPr="00357852" w:rsidRDefault="009760F5" w:rsidP="00BF7AFB">
            <w:pPr>
              <w:pStyle w:val="Normal6a"/>
            </w:pPr>
            <w:r w:rsidRPr="00357852">
              <w:rPr>
                <w:b/>
                <w:i/>
              </w:rPr>
              <w:t>a) a harmadik országbeli állampolgárok által benyújtott nemzetközi védelem iránti kérelmek száma és a kérelmezők állampolgársága;</w:t>
            </w:r>
          </w:p>
        </w:tc>
      </w:tr>
      <w:tr w:rsidR="00215CFA" w:rsidRPr="00357852" w14:paraId="15B57243" w14:textId="77777777" w:rsidTr="00BF7AFB">
        <w:trPr>
          <w:jc w:val="center"/>
        </w:trPr>
        <w:tc>
          <w:tcPr>
            <w:tcW w:w="4876" w:type="dxa"/>
          </w:tcPr>
          <w:p w14:paraId="60C4C943" w14:textId="77777777" w:rsidR="009760F5" w:rsidRPr="00357852" w:rsidRDefault="009760F5" w:rsidP="00BF7AFB">
            <w:pPr>
              <w:pStyle w:val="Normal6a"/>
            </w:pPr>
          </w:p>
        </w:tc>
        <w:tc>
          <w:tcPr>
            <w:tcW w:w="4876" w:type="dxa"/>
          </w:tcPr>
          <w:p w14:paraId="786A0101" w14:textId="77777777" w:rsidR="009760F5" w:rsidRPr="00357852" w:rsidRDefault="009760F5" w:rsidP="00BF7AFB">
            <w:pPr>
              <w:pStyle w:val="Normal6a"/>
            </w:pPr>
            <w:r w:rsidRPr="00357852">
              <w:rPr>
                <w:b/>
                <w:i/>
              </w:rPr>
              <w:t>b) a kísérő nélküli kiskorúak száma;</w:t>
            </w:r>
          </w:p>
        </w:tc>
      </w:tr>
      <w:tr w:rsidR="00215CFA" w:rsidRPr="00357852" w14:paraId="5428B6BE" w14:textId="77777777" w:rsidTr="00BF7AFB">
        <w:trPr>
          <w:jc w:val="center"/>
        </w:trPr>
        <w:tc>
          <w:tcPr>
            <w:tcW w:w="4876" w:type="dxa"/>
          </w:tcPr>
          <w:p w14:paraId="6CED2138" w14:textId="77777777" w:rsidR="009760F5" w:rsidRPr="00357852" w:rsidRDefault="009760F5" w:rsidP="00BF7AFB">
            <w:pPr>
              <w:pStyle w:val="Normal6a"/>
            </w:pPr>
          </w:p>
        </w:tc>
        <w:tc>
          <w:tcPr>
            <w:tcW w:w="4876" w:type="dxa"/>
          </w:tcPr>
          <w:p w14:paraId="602059FA" w14:textId="77777777" w:rsidR="009760F5" w:rsidRPr="00357852" w:rsidRDefault="009760F5" w:rsidP="00BF7AFB">
            <w:pPr>
              <w:pStyle w:val="Normal6a"/>
            </w:pPr>
            <w:r w:rsidRPr="00357852">
              <w:rPr>
                <w:b/>
                <w:i/>
              </w:rPr>
              <w:t>c) az érintett tagállam által szolgáltatott információk, ideértve az arra vonatkozó információkat is, hogy képes-e feldolgozni a nemzetközi védelem iránti megnövekedett kérelmeket, és képes-e befogadni minden személyt, köztük a különleges eljárási vagy befogadási igényekkel rendelkező személyeket és a kísérő nélküli kiskorúakat;</w:t>
            </w:r>
          </w:p>
        </w:tc>
      </w:tr>
      <w:tr w:rsidR="00215CFA" w:rsidRPr="00357852" w14:paraId="22A6EE22" w14:textId="77777777" w:rsidTr="00BF7AFB">
        <w:trPr>
          <w:jc w:val="center"/>
        </w:trPr>
        <w:tc>
          <w:tcPr>
            <w:tcW w:w="4876" w:type="dxa"/>
          </w:tcPr>
          <w:p w14:paraId="38F77895" w14:textId="77777777" w:rsidR="009760F5" w:rsidRPr="00357852" w:rsidRDefault="009760F5" w:rsidP="00BF7AFB">
            <w:pPr>
              <w:pStyle w:val="Normal6a"/>
            </w:pPr>
          </w:p>
        </w:tc>
        <w:tc>
          <w:tcPr>
            <w:tcW w:w="4876" w:type="dxa"/>
          </w:tcPr>
          <w:p w14:paraId="08D9B2A4" w14:textId="77777777" w:rsidR="009760F5" w:rsidRPr="00357852" w:rsidRDefault="009760F5" w:rsidP="00BF7AFB">
            <w:pPr>
              <w:pStyle w:val="Normal6a"/>
            </w:pPr>
            <w:r w:rsidRPr="00357852">
              <w:rPr>
                <w:b/>
                <w:i/>
              </w:rPr>
              <w:t>d) a menekültügyi ügynökség által a potenciálisan szükséghelyzetben lévő tagállamnak nyújtott támogatás.</w:t>
            </w:r>
          </w:p>
        </w:tc>
      </w:tr>
    </w:tbl>
    <w:p w14:paraId="790A5CCC"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D970522" w14:textId="77777777" w:rsidR="009760F5" w:rsidRPr="00357852" w:rsidRDefault="009760F5" w:rsidP="009760F5">
      <w:r w:rsidRPr="00534DA7">
        <w:rPr>
          <w:rStyle w:val="HideTWBExt"/>
        </w:rPr>
        <w:t>&lt;/Amend&gt;</w:t>
      </w:r>
    </w:p>
    <w:p w14:paraId="5C0BC12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470</w:t>
      </w:r>
      <w:r w:rsidRPr="00534DA7">
        <w:rPr>
          <w:rStyle w:val="HideTWBExt"/>
          <w:b w:val="0"/>
        </w:rPr>
        <w:t>&lt;/NumAm&gt;</w:t>
      </w:r>
    </w:p>
    <w:p w14:paraId="49FDDB5F" w14:textId="77777777" w:rsidR="009760F5" w:rsidRPr="00357852" w:rsidRDefault="009760F5" w:rsidP="009760F5">
      <w:pPr>
        <w:pStyle w:val="NormalBold"/>
      </w:pPr>
      <w:r w:rsidRPr="00534DA7">
        <w:rPr>
          <w:rStyle w:val="HideTWBExt"/>
          <w:b w:val="0"/>
        </w:rPr>
        <w:t>&lt;RepeatBlock-By&gt;&lt;Members&gt;</w:t>
      </w:r>
      <w:r w:rsidRPr="00357852">
        <w:t>Silvia Sardone, Mara Bizzotto, Annalisa Tardino</w:t>
      </w:r>
      <w:r w:rsidRPr="00534DA7">
        <w:rPr>
          <w:rStyle w:val="HideTWBExt"/>
          <w:b w:val="0"/>
        </w:rPr>
        <w:t>&lt;/Members&gt;</w:t>
      </w:r>
    </w:p>
    <w:p w14:paraId="2AD59C10" w14:textId="77777777" w:rsidR="009760F5" w:rsidRPr="00357852" w:rsidRDefault="009760F5" w:rsidP="009760F5">
      <w:pPr>
        <w:pStyle w:val="NormalBold"/>
      </w:pPr>
      <w:r w:rsidRPr="00534DA7">
        <w:rPr>
          <w:rStyle w:val="HideTWBExt"/>
          <w:b w:val="0"/>
        </w:rPr>
        <w:t>&lt;/RepeatBlock-By&gt;</w:t>
      </w:r>
    </w:p>
    <w:p w14:paraId="5FD0CF67"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8B18818" w14:textId="77777777" w:rsidR="009760F5" w:rsidRPr="00357852" w:rsidRDefault="009760F5" w:rsidP="009760F5">
      <w:pPr>
        <w:pStyle w:val="NormalBold"/>
      </w:pPr>
      <w:r w:rsidRPr="00534DA7">
        <w:rPr>
          <w:rStyle w:val="HideTWBExt"/>
          <w:b w:val="0"/>
        </w:rPr>
        <w:t>&lt;Article&gt;</w:t>
      </w:r>
      <w:r w:rsidRPr="00357852">
        <w:t>2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09F316C" w14:textId="77777777" w:rsidTr="00BF7AFB">
        <w:trPr>
          <w:trHeight w:hRule="exact" w:val="240"/>
          <w:jc w:val="center"/>
        </w:trPr>
        <w:tc>
          <w:tcPr>
            <w:tcW w:w="9752" w:type="dxa"/>
            <w:gridSpan w:val="2"/>
          </w:tcPr>
          <w:p w14:paraId="7DBEED36" w14:textId="77777777" w:rsidR="009760F5" w:rsidRPr="00357852" w:rsidRDefault="009760F5" w:rsidP="00BF7AFB"/>
        </w:tc>
      </w:tr>
      <w:tr w:rsidR="00215CFA" w:rsidRPr="00357852" w14:paraId="752C2B36" w14:textId="77777777" w:rsidTr="00BF7AFB">
        <w:trPr>
          <w:trHeight w:val="240"/>
          <w:jc w:val="center"/>
        </w:trPr>
        <w:tc>
          <w:tcPr>
            <w:tcW w:w="4876" w:type="dxa"/>
          </w:tcPr>
          <w:p w14:paraId="1637B901" w14:textId="77777777" w:rsidR="009760F5" w:rsidRPr="00357852" w:rsidRDefault="009760F5" w:rsidP="00BF7AFB">
            <w:pPr>
              <w:pStyle w:val="AmColumnHeading"/>
            </w:pPr>
            <w:r w:rsidRPr="00357852">
              <w:t>A Bizottság által javasolt szöveg</w:t>
            </w:r>
          </w:p>
        </w:tc>
        <w:tc>
          <w:tcPr>
            <w:tcW w:w="4876" w:type="dxa"/>
          </w:tcPr>
          <w:p w14:paraId="72C11AC0" w14:textId="77777777" w:rsidR="009760F5" w:rsidRPr="00357852" w:rsidRDefault="009760F5" w:rsidP="00BF7AFB">
            <w:pPr>
              <w:pStyle w:val="AmColumnHeading"/>
            </w:pPr>
            <w:r w:rsidRPr="00357852">
              <w:t>Módosítás</w:t>
            </w:r>
          </w:p>
        </w:tc>
      </w:tr>
      <w:tr w:rsidR="00215CFA" w:rsidRPr="00357852" w14:paraId="7778FAA7" w14:textId="77777777" w:rsidTr="00BF7AFB">
        <w:trPr>
          <w:jc w:val="center"/>
        </w:trPr>
        <w:tc>
          <w:tcPr>
            <w:tcW w:w="4876" w:type="dxa"/>
          </w:tcPr>
          <w:p w14:paraId="3A82B360" w14:textId="77777777" w:rsidR="009760F5" w:rsidRPr="00357852" w:rsidRDefault="009760F5" w:rsidP="00BF7AFB">
            <w:pPr>
              <w:pStyle w:val="Normal6a"/>
            </w:pPr>
          </w:p>
        </w:tc>
        <w:tc>
          <w:tcPr>
            <w:tcW w:w="4876" w:type="dxa"/>
          </w:tcPr>
          <w:p w14:paraId="43282DFC" w14:textId="77777777" w:rsidR="009760F5" w:rsidRPr="00357852" w:rsidRDefault="009760F5" w:rsidP="00BF7AFB">
            <w:pPr>
              <w:pStyle w:val="NormalBoldItalicCenter6a"/>
            </w:pPr>
            <w:r w:rsidRPr="00357852">
              <w:t>2a. cikk</w:t>
            </w:r>
          </w:p>
        </w:tc>
      </w:tr>
      <w:tr w:rsidR="00215CFA" w:rsidRPr="00357852" w14:paraId="1FA11F0A" w14:textId="77777777" w:rsidTr="00BF7AFB">
        <w:trPr>
          <w:jc w:val="center"/>
        </w:trPr>
        <w:tc>
          <w:tcPr>
            <w:tcW w:w="4876" w:type="dxa"/>
          </w:tcPr>
          <w:p w14:paraId="7734DE43" w14:textId="77777777" w:rsidR="009760F5" w:rsidRPr="00357852" w:rsidRDefault="009760F5" w:rsidP="00BF7AFB">
            <w:pPr>
              <w:pStyle w:val="Normal6a"/>
            </w:pPr>
          </w:p>
        </w:tc>
        <w:tc>
          <w:tcPr>
            <w:tcW w:w="4876" w:type="dxa"/>
          </w:tcPr>
          <w:p w14:paraId="423FAB72" w14:textId="77777777" w:rsidR="009760F5" w:rsidRPr="00357852" w:rsidRDefault="009760F5" w:rsidP="00BF7AFB">
            <w:pPr>
              <w:pStyle w:val="NormalBoldItalicCenter6a"/>
            </w:pPr>
            <w:r w:rsidRPr="00357852">
              <w:t>A válsághelyzetben harmadik országokban található központokban feldolgozott, menedékjog iránti kérelmekkel kapcsolatos szolidaritás</w:t>
            </w:r>
          </w:p>
        </w:tc>
      </w:tr>
      <w:tr w:rsidR="00215CFA" w:rsidRPr="00357852" w14:paraId="75CE784A" w14:textId="77777777" w:rsidTr="00BF7AFB">
        <w:trPr>
          <w:jc w:val="center"/>
        </w:trPr>
        <w:tc>
          <w:tcPr>
            <w:tcW w:w="4876" w:type="dxa"/>
          </w:tcPr>
          <w:p w14:paraId="03308852" w14:textId="77777777" w:rsidR="009760F5" w:rsidRPr="00357852" w:rsidRDefault="009760F5" w:rsidP="00BF7AFB">
            <w:pPr>
              <w:pStyle w:val="Normal6a"/>
            </w:pPr>
          </w:p>
        </w:tc>
        <w:tc>
          <w:tcPr>
            <w:tcW w:w="4876" w:type="dxa"/>
          </w:tcPr>
          <w:p w14:paraId="77EA626A" w14:textId="77777777" w:rsidR="009760F5" w:rsidRPr="00357852" w:rsidRDefault="009760F5" w:rsidP="00BF7AFB">
            <w:pPr>
              <w:pStyle w:val="Normal6a"/>
            </w:pPr>
            <w:r w:rsidRPr="00357852">
              <w:rPr>
                <w:b/>
                <w:i/>
              </w:rPr>
              <w:t>(1) Az Európai Bizottság az illetékes uniós ügynökségekkel, elsősorban a Frontexszel és az EASO-val együttműködve menekültügyi feldolgozóközpontokat hoz létre harmadik országokban.</w:t>
            </w:r>
          </w:p>
        </w:tc>
      </w:tr>
      <w:tr w:rsidR="00215CFA" w:rsidRPr="00357852" w14:paraId="30C9A563" w14:textId="77777777" w:rsidTr="00BF7AFB">
        <w:trPr>
          <w:jc w:val="center"/>
        </w:trPr>
        <w:tc>
          <w:tcPr>
            <w:tcW w:w="4876" w:type="dxa"/>
          </w:tcPr>
          <w:p w14:paraId="0CE9A280" w14:textId="77777777" w:rsidR="009760F5" w:rsidRPr="00357852" w:rsidRDefault="009760F5" w:rsidP="00BF7AFB">
            <w:pPr>
              <w:pStyle w:val="Normal6a"/>
            </w:pPr>
          </w:p>
        </w:tc>
        <w:tc>
          <w:tcPr>
            <w:tcW w:w="4876" w:type="dxa"/>
          </w:tcPr>
          <w:p w14:paraId="7A0BC676" w14:textId="77777777" w:rsidR="009760F5" w:rsidRPr="00357852" w:rsidRDefault="009760F5" w:rsidP="00BF7AFB">
            <w:pPr>
              <w:pStyle w:val="Normal6a"/>
            </w:pPr>
            <w:r w:rsidRPr="00357852">
              <w:rPr>
                <w:b/>
                <w:i/>
              </w:rPr>
              <w:t>(2) Az e létesítményekben szolgálatot teljesítő személyzetet megfelelően ki kell képezni a menedékjog iránti kérelmek gyors, az uniós és a nemzeti joggal összhangban történő feldolgozására.</w:t>
            </w:r>
          </w:p>
        </w:tc>
      </w:tr>
      <w:tr w:rsidR="00215CFA" w:rsidRPr="00357852" w14:paraId="654CF73D" w14:textId="77777777" w:rsidTr="00BF7AFB">
        <w:trPr>
          <w:jc w:val="center"/>
        </w:trPr>
        <w:tc>
          <w:tcPr>
            <w:tcW w:w="4876" w:type="dxa"/>
          </w:tcPr>
          <w:p w14:paraId="42DA9F01" w14:textId="77777777" w:rsidR="009760F5" w:rsidRPr="00357852" w:rsidRDefault="009760F5" w:rsidP="00BF7AFB">
            <w:pPr>
              <w:pStyle w:val="Normal6a"/>
            </w:pPr>
          </w:p>
        </w:tc>
        <w:tc>
          <w:tcPr>
            <w:tcW w:w="4876" w:type="dxa"/>
          </w:tcPr>
          <w:p w14:paraId="5812D39C" w14:textId="77777777" w:rsidR="009760F5" w:rsidRPr="00357852" w:rsidRDefault="009760F5" w:rsidP="00BF7AFB">
            <w:pPr>
              <w:pStyle w:val="Normal6a"/>
            </w:pPr>
            <w:r w:rsidRPr="00357852">
              <w:rPr>
                <w:b/>
                <w:i/>
              </w:rPr>
              <w:t>(3) Azokat a kérelmezőket, akik kedvező határozatot kapnak, az (EU) XXX/XXX rendelet [a menekültügy és a migráció kezeléséről szóló rendelet] 45. cikke (2) bekezdésének a) pontjában meghatározott feltételek szerint áthelyezik.</w:t>
            </w:r>
          </w:p>
        </w:tc>
      </w:tr>
      <w:tr w:rsidR="00215CFA" w:rsidRPr="00357852" w14:paraId="2047D5F7" w14:textId="77777777" w:rsidTr="00BF7AFB">
        <w:trPr>
          <w:jc w:val="center"/>
        </w:trPr>
        <w:tc>
          <w:tcPr>
            <w:tcW w:w="4876" w:type="dxa"/>
          </w:tcPr>
          <w:p w14:paraId="54B5CAC2" w14:textId="77777777" w:rsidR="009760F5" w:rsidRPr="00357852" w:rsidRDefault="009760F5" w:rsidP="00BF7AFB">
            <w:pPr>
              <w:pStyle w:val="Normal6a"/>
            </w:pPr>
          </w:p>
        </w:tc>
        <w:tc>
          <w:tcPr>
            <w:tcW w:w="4876" w:type="dxa"/>
          </w:tcPr>
          <w:p w14:paraId="5D304805" w14:textId="77777777" w:rsidR="009760F5" w:rsidRPr="00357852" w:rsidRDefault="009760F5" w:rsidP="00BF7AFB">
            <w:pPr>
              <w:pStyle w:val="Normal6a"/>
            </w:pPr>
            <w:r w:rsidRPr="00357852">
              <w:rPr>
                <w:b/>
                <w:i/>
              </w:rPr>
              <w:t>(4) Azokat a kérelmezőket, akik nem kapnak kedvező határozatot, haladéktalanul visszaküldik a származási országukba.</w:t>
            </w:r>
          </w:p>
        </w:tc>
      </w:tr>
    </w:tbl>
    <w:p w14:paraId="7EE818A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906BA27" w14:textId="77777777" w:rsidR="009760F5" w:rsidRPr="00357852" w:rsidRDefault="009760F5" w:rsidP="009760F5">
      <w:r w:rsidRPr="00534DA7">
        <w:rPr>
          <w:rStyle w:val="HideTWBExt"/>
        </w:rPr>
        <w:t>&lt;/Amend&gt;</w:t>
      </w:r>
    </w:p>
    <w:p w14:paraId="30E5A02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471</w:t>
      </w:r>
      <w:r w:rsidRPr="00534DA7">
        <w:rPr>
          <w:rStyle w:val="HideTWBExt"/>
          <w:b w:val="0"/>
        </w:rPr>
        <w:t>&lt;/NumAm&gt;</w:t>
      </w:r>
    </w:p>
    <w:p w14:paraId="743CDB6A"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5DBA7202" w14:textId="77777777" w:rsidR="009760F5" w:rsidRPr="00357852" w:rsidRDefault="009760F5" w:rsidP="009760F5">
      <w:pPr>
        <w:pStyle w:val="NormalBold"/>
      </w:pPr>
      <w:r w:rsidRPr="00534DA7">
        <w:rPr>
          <w:rStyle w:val="HideTWBExt"/>
          <w:b w:val="0"/>
        </w:rPr>
        <w:t>&lt;/RepeatBlock-By&gt;</w:t>
      </w:r>
    </w:p>
    <w:p w14:paraId="54B4A45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111BA35" w14:textId="77777777" w:rsidR="009760F5" w:rsidRPr="00357852" w:rsidRDefault="009760F5" w:rsidP="009760F5">
      <w:pPr>
        <w:pStyle w:val="NormalBold"/>
      </w:pPr>
      <w:r w:rsidRPr="00534DA7">
        <w:rPr>
          <w:rStyle w:val="HideTWBExt"/>
          <w:b w:val="0"/>
        </w:rPr>
        <w:t>&lt;Article&gt;</w:t>
      </w:r>
      <w:r w:rsidRPr="00357852">
        <w:t>2 b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8DB0BF6" w14:textId="77777777" w:rsidTr="00BF7AFB">
        <w:trPr>
          <w:trHeight w:hRule="exact" w:val="240"/>
          <w:jc w:val="center"/>
        </w:trPr>
        <w:tc>
          <w:tcPr>
            <w:tcW w:w="9752" w:type="dxa"/>
            <w:gridSpan w:val="2"/>
          </w:tcPr>
          <w:p w14:paraId="10214EDC" w14:textId="77777777" w:rsidR="009760F5" w:rsidRPr="00357852" w:rsidRDefault="009760F5" w:rsidP="00BF7AFB"/>
        </w:tc>
      </w:tr>
      <w:tr w:rsidR="00215CFA" w:rsidRPr="00357852" w14:paraId="3BA61F2F" w14:textId="77777777" w:rsidTr="00BF7AFB">
        <w:trPr>
          <w:trHeight w:val="240"/>
          <w:jc w:val="center"/>
        </w:trPr>
        <w:tc>
          <w:tcPr>
            <w:tcW w:w="4876" w:type="dxa"/>
          </w:tcPr>
          <w:p w14:paraId="3666C57E" w14:textId="77777777" w:rsidR="009760F5" w:rsidRPr="00357852" w:rsidRDefault="009760F5" w:rsidP="00BF7AFB">
            <w:pPr>
              <w:pStyle w:val="AmColumnHeading"/>
            </w:pPr>
            <w:r w:rsidRPr="00357852">
              <w:t>A Bizottság által javasolt szöveg</w:t>
            </w:r>
          </w:p>
        </w:tc>
        <w:tc>
          <w:tcPr>
            <w:tcW w:w="4876" w:type="dxa"/>
          </w:tcPr>
          <w:p w14:paraId="1FB3468C" w14:textId="77777777" w:rsidR="009760F5" w:rsidRPr="00357852" w:rsidRDefault="009760F5" w:rsidP="00BF7AFB">
            <w:pPr>
              <w:pStyle w:val="AmColumnHeading"/>
            </w:pPr>
            <w:r w:rsidRPr="00357852">
              <w:t>Módosítás</w:t>
            </w:r>
          </w:p>
        </w:tc>
      </w:tr>
      <w:tr w:rsidR="00215CFA" w:rsidRPr="00357852" w14:paraId="26C4E110" w14:textId="77777777" w:rsidTr="00BF7AFB">
        <w:trPr>
          <w:jc w:val="center"/>
        </w:trPr>
        <w:tc>
          <w:tcPr>
            <w:tcW w:w="4876" w:type="dxa"/>
          </w:tcPr>
          <w:p w14:paraId="6F071BFF" w14:textId="77777777" w:rsidR="009760F5" w:rsidRPr="00357852" w:rsidRDefault="009760F5" w:rsidP="00BF7AFB">
            <w:pPr>
              <w:pStyle w:val="Normal6a"/>
            </w:pPr>
          </w:p>
        </w:tc>
        <w:tc>
          <w:tcPr>
            <w:tcW w:w="4876" w:type="dxa"/>
          </w:tcPr>
          <w:p w14:paraId="7ECA023D" w14:textId="77777777" w:rsidR="009760F5" w:rsidRPr="00357852" w:rsidRDefault="009760F5" w:rsidP="00BF7AFB">
            <w:pPr>
              <w:pStyle w:val="NormalBoldItalicCenter6a"/>
            </w:pPr>
            <w:r w:rsidRPr="00357852">
              <w:t>2b. cikk</w:t>
            </w:r>
          </w:p>
        </w:tc>
      </w:tr>
      <w:tr w:rsidR="00215CFA" w:rsidRPr="00357852" w14:paraId="6D66EC9B" w14:textId="77777777" w:rsidTr="00BF7AFB">
        <w:trPr>
          <w:jc w:val="center"/>
        </w:trPr>
        <w:tc>
          <w:tcPr>
            <w:tcW w:w="4876" w:type="dxa"/>
          </w:tcPr>
          <w:p w14:paraId="69FAE2E0" w14:textId="77777777" w:rsidR="009760F5" w:rsidRPr="00357852" w:rsidRDefault="009760F5" w:rsidP="00BF7AFB">
            <w:pPr>
              <w:pStyle w:val="Normal6a"/>
            </w:pPr>
          </w:p>
        </w:tc>
        <w:tc>
          <w:tcPr>
            <w:tcW w:w="4876" w:type="dxa"/>
          </w:tcPr>
          <w:p w14:paraId="58DE90D4" w14:textId="77777777" w:rsidR="009760F5" w:rsidRPr="00357852" w:rsidRDefault="009760F5" w:rsidP="00BF7AFB">
            <w:pPr>
              <w:pStyle w:val="NormalBoldItalicCenter6a"/>
            </w:pPr>
            <w:r w:rsidRPr="00357852">
              <w:t>Szükséghelyzetről szóló határozat</w:t>
            </w:r>
          </w:p>
        </w:tc>
      </w:tr>
      <w:tr w:rsidR="00215CFA" w:rsidRPr="00357852" w14:paraId="235A97CC" w14:textId="77777777" w:rsidTr="00BF7AFB">
        <w:trPr>
          <w:jc w:val="center"/>
        </w:trPr>
        <w:tc>
          <w:tcPr>
            <w:tcW w:w="4876" w:type="dxa"/>
          </w:tcPr>
          <w:p w14:paraId="208FDD1D" w14:textId="77777777" w:rsidR="009760F5" w:rsidRPr="00357852" w:rsidRDefault="009760F5" w:rsidP="00BF7AFB">
            <w:pPr>
              <w:pStyle w:val="Normal6a"/>
            </w:pPr>
          </w:p>
        </w:tc>
        <w:tc>
          <w:tcPr>
            <w:tcW w:w="4876" w:type="dxa"/>
          </w:tcPr>
          <w:p w14:paraId="4A225D1A" w14:textId="77777777" w:rsidR="009760F5" w:rsidRPr="00357852" w:rsidRDefault="009760F5" w:rsidP="00BF7AFB">
            <w:pPr>
              <w:pStyle w:val="Normal6a"/>
            </w:pPr>
            <w:r w:rsidRPr="00357852">
              <w:rPr>
                <w:b/>
                <w:i/>
              </w:rPr>
              <w:t>(1) A Bizottság a 2a. cikk (4) bekezdésében említett értesítést követően legkésőbb két héttel a 2a. cikk (4) bekezdése szerinti, értékelésre irányuló megkeresést követően határozatot fogad el a szükséghelyzetről, és azt benyújtja az Európai Parlamentnek és a Tanácsnak.</w:t>
            </w:r>
          </w:p>
        </w:tc>
      </w:tr>
      <w:tr w:rsidR="00215CFA" w:rsidRPr="00357852" w14:paraId="2C4AC700" w14:textId="77777777" w:rsidTr="00BF7AFB">
        <w:trPr>
          <w:jc w:val="center"/>
        </w:trPr>
        <w:tc>
          <w:tcPr>
            <w:tcW w:w="4876" w:type="dxa"/>
          </w:tcPr>
          <w:p w14:paraId="657E2F6B" w14:textId="77777777" w:rsidR="009760F5" w:rsidRPr="00357852" w:rsidRDefault="009760F5" w:rsidP="00BF7AFB">
            <w:pPr>
              <w:pStyle w:val="Normal6a"/>
            </w:pPr>
          </w:p>
        </w:tc>
        <w:tc>
          <w:tcPr>
            <w:tcW w:w="4876" w:type="dxa"/>
          </w:tcPr>
          <w:p w14:paraId="34EE128F" w14:textId="77777777" w:rsidR="009760F5" w:rsidRPr="00357852" w:rsidRDefault="009760F5" w:rsidP="00BF7AFB">
            <w:pPr>
              <w:pStyle w:val="Normal6a"/>
            </w:pPr>
            <w:r w:rsidRPr="00357852">
              <w:rPr>
                <w:b/>
                <w:i/>
              </w:rPr>
              <w:t>(2) A Bizottság határozatában jelzi, hogy az érintett tagállamban fennáll-e az e rendelet 1a. cikke (1) bekezdésének a) pontjában meghatározott szükséghelyzet.</w:t>
            </w:r>
          </w:p>
        </w:tc>
      </w:tr>
      <w:tr w:rsidR="00215CFA" w:rsidRPr="00357852" w14:paraId="2E1A0759" w14:textId="77777777" w:rsidTr="00BF7AFB">
        <w:trPr>
          <w:jc w:val="center"/>
        </w:trPr>
        <w:tc>
          <w:tcPr>
            <w:tcW w:w="4876" w:type="dxa"/>
          </w:tcPr>
          <w:p w14:paraId="4BC116AD" w14:textId="77777777" w:rsidR="009760F5" w:rsidRPr="00357852" w:rsidRDefault="009760F5" w:rsidP="00BF7AFB">
            <w:pPr>
              <w:pStyle w:val="Normal6a"/>
            </w:pPr>
          </w:p>
        </w:tc>
        <w:tc>
          <w:tcPr>
            <w:tcW w:w="4876" w:type="dxa"/>
          </w:tcPr>
          <w:p w14:paraId="498FD638" w14:textId="77777777" w:rsidR="009760F5" w:rsidRPr="00357852" w:rsidRDefault="009760F5" w:rsidP="00BF7AFB">
            <w:pPr>
              <w:pStyle w:val="Normal6a"/>
            </w:pPr>
            <w:r w:rsidRPr="00357852">
              <w:rPr>
                <w:b/>
                <w:i/>
              </w:rPr>
              <w:t>(3) Amennyiben a Bizottság megállapítja, hogy az érintett tagállamban szükséghelyzet áll fenn, a határozatban meghatározza a következőket:</w:t>
            </w:r>
          </w:p>
        </w:tc>
      </w:tr>
      <w:tr w:rsidR="00215CFA" w:rsidRPr="00357852" w14:paraId="03DB8EBC" w14:textId="77777777" w:rsidTr="00BF7AFB">
        <w:trPr>
          <w:jc w:val="center"/>
        </w:trPr>
        <w:tc>
          <w:tcPr>
            <w:tcW w:w="4876" w:type="dxa"/>
          </w:tcPr>
          <w:p w14:paraId="3798B57A" w14:textId="77777777" w:rsidR="009760F5" w:rsidRPr="00357852" w:rsidRDefault="009760F5" w:rsidP="00BF7AFB">
            <w:pPr>
              <w:pStyle w:val="Normal6a"/>
            </w:pPr>
          </w:p>
        </w:tc>
        <w:tc>
          <w:tcPr>
            <w:tcW w:w="4876" w:type="dxa"/>
          </w:tcPr>
          <w:p w14:paraId="7876E27B" w14:textId="77777777" w:rsidR="009760F5" w:rsidRPr="00357852" w:rsidRDefault="009760F5" w:rsidP="00BF7AFB">
            <w:pPr>
              <w:pStyle w:val="Normal6a"/>
            </w:pPr>
            <w:r w:rsidRPr="00357852">
              <w:rPr>
                <w:b/>
                <w:i/>
              </w:rPr>
              <w:t>a) az érintett tagállam menekültügyi, befogadási, integrációs és gyermekvédelmi kapacitása, valamint a menekültügyi ügyforgalom kezelésével kapcsolatos általános operatív, anyagi és emberierőforrás-szükségletei; és</w:t>
            </w:r>
          </w:p>
        </w:tc>
      </w:tr>
      <w:tr w:rsidR="00215CFA" w:rsidRPr="00357852" w14:paraId="530819BD" w14:textId="77777777" w:rsidTr="00BF7AFB">
        <w:trPr>
          <w:jc w:val="center"/>
        </w:trPr>
        <w:tc>
          <w:tcPr>
            <w:tcW w:w="4876" w:type="dxa"/>
          </w:tcPr>
          <w:p w14:paraId="18FF7420" w14:textId="77777777" w:rsidR="009760F5" w:rsidRPr="00357852" w:rsidRDefault="009760F5" w:rsidP="00BF7AFB">
            <w:pPr>
              <w:pStyle w:val="Normal6a"/>
            </w:pPr>
          </w:p>
        </w:tc>
        <w:tc>
          <w:tcPr>
            <w:tcW w:w="4876" w:type="dxa"/>
          </w:tcPr>
          <w:p w14:paraId="1B16C173" w14:textId="77777777" w:rsidR="009760F5" w:rsidRPr="00357852" w:rsidRDefault="009760F5" w:rsidP="00BF7AFB">
            <w:pPr>
              <w:pStyle w:val="Normal6a"/>
            </w:pPr>
            <w:r w:rsidRPr="00357852">
              <w:rPr>
                <w:b/>
                <w:i/>
              </w:rPr>
              <w:t>b) az érintett tagállam által a szükséghelyzetre való reagálás érdekében meghozandó azonnali intézkedések.</w:t>
            </w:r>
          </w:p>
        </w:tc>
      </w:tr>
      <w:tr w:rsidR="00215CFA" w:rsidRPr="00357852" w14:paraId="3623A572" w14:textId="77777777" w:rsidTr="00BF7AFB">
        <w:trPr>
          <w:jc w:val="center"/>
        </w:trPr>
        <w:tc>
          <w:tcPr>
            <w:tcW w:w="4876" w:type="dxa"/>
          </w:tcPr>
          <w:p w14:paraId="78D05401" w14:textId="77777777" w:rsidR="009760F5" w:rsidRPr="00357852" w:rsidRDefault="009760F5" w:rsidP="00BF7AFB">
            <w:pPr>
              <w:pStyle w:val="Normal6a"/>
            </w:pPr>
          </w:p>
        </w:tc>
        <w:tc>
          <w:tcPr>
            <w:tcW w:w="4876" w:type="dxa"/>
          </w:tcPr>
          <w:p w14:paraId="6B339D3A" w14:textId="77777777" w:rsidR="009760F5" w:rsidRPr="00357852" w:rsidRDefault="009760F5" w:rsidP="00BF7AFB">
            <w:pPr>
              <w:pStyle w:val="Normal6a"/>
            </w:pPr>
            <w:r w:rsidRPr="00357852">
              <w:rPr>
                <w:b/>
                <w:i/>
              </w:rPr>
              <w:t>(4) Adott esetben a határozat:</w:t>
            </w:r>
          </w:p>
        </w:tc>
      </w:tr>
      <w:tr w:rsidR="00215CFA" w:rsidRPr="00357852" w14:paraId="777FE07C" w14:textId="77777777" w:rsidTr="00BF7AFB">
        <w:trPr>
          <w:jc w:val="center"/>
        </w:trPr>
        <w:tc>
          <w:tcPr>
            <w:tcW w:w="4876" w:type="dxa"/>
          </w:tcPr>
          <w:p w14:paraId="108EC522" w14:textId="77777777" w:rsidR="009760F5" w:rsidRPr="00357852" w:rsidRDefault="009760F5" w:rsidP="00BF7AFB">
            <w:pPr>
              <w:pStyle w:val="Normal6a"/>
            </w:pPr>
          </w:p>
        </w:tc>
        <w:tc>
          <w:tcPr>
            <w:tcW w:w="4876" w:type="dxa"/>
          </w:tcPr>
          <w:p w14:paraId="502D5E1A" w14:textId="77777777" w:rsidR="009760F5" w:rsidRPr="00357852" w:rsidRDefault="009760F5" w:rsidP="00BF7AFB">
            <w:pPr>
              <w:pStyle w:val="Normal6a"/>
            </w:pPr>
            <w:r w:rsidRPr="00357852">
              <w:rPr>
                <w:b/>
                <w:i/>
              </w:rPr>
              <w:t>a) meghatározza a 3d. cikkel összhangban áthelyezendő kérelmezők és nemzetközi védelemben részesülők, köztük a prima facie nemzetközi védelemben részesülők teljes számát és kategóriáit, valamint az áthelyezések 3c. cikkben meghatározott referenciakulcs alapján kiszámított, egyes tagállamokra vonatkozó részarányát;</w:t>
            </w:r>
          </w:p>
        </w:tc>
      </w:tr>
      <w:tr w:rsidR="00215CFA" w:rsidRPr="00357852" w14:paraId="2AEA70DE" w14:textId="77777777" w:rsidTr="00BF7AFB">
        <w:trPr>
          <w:jc w:val="center"/>
        </w:trPr>
        <w:tc>
          <w:tcPr>
            <w:tcW w:w="4876" w:type="dxa"/>
          </w:tcPr>
          <w:p w14:paraId="7FD3FB77" w14:textId="77777777" w:rsidR="009760F5" w:rsidRPr="00357852" w:rsidRDefault="009760F5" w:rsidP="00BF7AFB">
            <w:pPr>
              <w:pStyle w:val="Normal6a"/>
            </w:pPr>
          </w:p>
        </w:tc>
        <w:tc>
          <w:tcPr>
            <w:tcW w:w="4876" w:type="dxa"/>
          </w:tcPr>
          <w:p w14:paraId="0262FF57" w14:textId="77777777" w:rsidR="009760F5" w:rsidRPr="00357852" w:rsidRDefault="009760F5" w:rsidP="00BF7AFB">
            <w:pPr>
              <w:pStyle w:val="Normal6a"/>
            </w:pPr>
            <w:r w:rsidRPr="00357852">
              <w:rPr>
                <w:b/>
                <w:i/>
              </w:rPr>
              <w:t>b) meghatározza az adott származási országot vagy a korábbi szokásos tartózkodási helyet, illetve a kérelmezők adott csoportját azon személyek tekintetében, akikre prima facie nemzetközi védelem vonatkozik;</w:t>
            </w:r>
          </w:p>
        </w:tc>
      </w:tr>
      <w:tr w:rsidR="00215CFA" w:rsidRPr="00357852" w14:paraId="5B5929BA" w14:textId="77777777" w:rsidTr="00BF7AFB">
        <w:trPr>
          <w:jc w:val="center"/>
        </w:trPr>
        <w:tc>
          <w:tcPr>
            <w:tcW w:w="4876" w:type="dxa"/>
          </w:tcPr>
          <w:p w14:paraId="7EF8BA55" w14:textId="77777777" w:rsidR="009760F5" w:rsidRPr="00357852" w:rsidRDefault="009760F5" w:rsidP="00BF7AFB">
            <w:pPr>
              <w:pStyle w:val="Normal6a"/>
            </w:pPr>
          </w:p>
        </w:tc>
        <w:tc>
          <w:tcPr>
            <w:tcW w:w="4876" w:type="dxa"/>
          </w:tcPr>
          <w:p w14:paraId="27113CE0" w14:textId="77777777" w:rsidR="009760F5" w:rsidRPr="00357852" w:rsidRDefault="009760F5" w:rsidP="00BF7AFB">
            <w:pPr>
              <w:pStyle w:val="Normal6a"/>
            </w:pPr>
            <w:r w:rsidRPr="00357852">
              <w:rPr>
                <w:b/>
                <w:i/>
              </w:rPr>
              <w:t>c) meghatározza az azonnali védelem megadására rendelkezésére álló időtartamot, amely legalább 6 hónap, de legfeljebb egy év lehet, és meghatározza a származási országot vagy a korábbi szokásos tartózkodási helyet, illetve a kérelmezők adott csoportját azon személyek tekintetében, akikre az azonnali védelem vonatkozik.</w:t>
            </w:r>
          </w:p>
        </w:tc>
      </w:tr>
      <w:tr w:rsidR="00215CFA" w:rsidRPr="00357852" w14:paraId="16BAE32E" w14:textId="77777777" w:rsidTr="00BF7AFB">
        <w:trPr>
          <w:jc w:val="center"/>
        </w:trPr>
        <w:tc>
          <w:tcPr>
            <w:tcW w:w="4876" w:type="dxa"/>
          </w:tcPr>
          <w:p w14:paraId="06A2A1EF" w14:textId="77777777" w:rsidR="009760F5" w:rsidRPr="00357852" w:rsidRDefault="009760F5" w:rsidP="00BF7AFB">
            <w:pPr>
              <w:pStyle w:val="Normal6a"/>
            </w:pPr>
          </w:p>
        </w:tc>
        <w:tc>
          <w:tcPr>
            <w:tcW w:w="4876" w:type="dxa"/>
          </w:tcPr>
          <w:p w14:paraId="282B0DBD" w14:textId="77777777" w:rsidR="009760F5" w:rsidRPr="00357852" w:rsidRDefault="009760F5" w:rsidP="00BF7AFB">
            <w:pPr>
              <w:pStyle w:val="Normal6a"/>
            </w:pPr>
            <w:r w:rsidRPr="00357852">
              <w:rPr>
                <w:b/>
                <w:i/>
              </w:rPr>
              <w:t>(5) A Bizottság a 12a., 12b. és 12c. cikkel összhangban felhatalmazáson alapuló jogi aktus útján elfogadja a szükséghelyzetről szóló határozatot. A felhatalmazáson alapuló jogi aktusok elfogadására vonatkozó hatásköreinek gyakorlása során a Bizottság konzultál a Menekültügyi Ügynökséggel és az áthelyezési koordinátorral.</w:t>
            </w:r>
          </w:p>
        </w:tc>
      </w:tr>
    </w:tbl>
    <w:p w14:paraId="1AAA152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9FB6BC4" w14:textId="77777777" w:rsidR="009760F5" w:rsidRPr="00357852" w:rsidRDefault="009760F5" w:rsidP="009760F5">
      <w:pPr>
        <w:pStyle w:val="AmJustTitle"/>
      </w:pPr>
      <w:r w:rsidRPr="00534DA7">
        <w:rPr>
          <w:rStyle w:val="HideTWBExt"/>
          <w:i w:val="0"/>
        </w:rPr>
        <w:t>&lt;TitreJust&gt;</w:t>
      </w:r>
      <w:r w:rsidRPr="00357852">
        <w:t>Indokolás</w:t>
      </w:r>
      <w:r w:rsidRPr="00534DA7">
        <w:rPr>
          <w:rStyle w:val="HideTWBExt"/>
          <w:i w:val="0"/>
        </w:rPr>
        <w:t>&lt;/TitreJust&gt;</w:t>
      </w:r>
    </w:p>
    <w:p w14:paraId="0D6200D1" w14:textId="77777777" w:rsidR="009760F5" w:rsidRPr="00357852" w:rsidRDefault="009760F5" w:rsidP="009760F5">
      <w:pPr>
        <w:pStyle w:val="AmJustText"/>
      </w:pPr>
      <w:r w:rsidRPr="00357852">
        <w:t>A szükséghelyzet kihirdetése jelentős következményekkel jár a menedékkérőkre és az érintett tagállamra nézve. Ezért fontos biztosítani, hogy az eljárásba megfelelően bevonják az Európai Parlamentet mint az Európai Unió demokratikus alapját. Az árnyékelőadó ezért azt javasolja, hogy a szükséghelyzetről szóló határozathoz végrehajtási jogi aktusok helyett felhatalmazáson alapuló jogi aktusokat használjanak.</w:t>
      </w:r>
    </w:p>
    <w:p w14:paraId="03C617C3" w14:textId="77777777" w:rsidR="009760F5" w:rsidRPr="00357852" w:rsidRDefault="009760F5" w:rsidP="009760F5">
      <w:r w:rsidRPr="00534DA7">
        <w:rPr>
          <w:rStyle w:val="HideTWBExt"/>
        </w:rPr>
        <w:t>&lt;/Amend&gt;</w:t>
      </w:r>
    </w:p>
    <w:p w14:paraId="3A41718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472</w:t>
      </w:r>
      <w:r w:rsidRPr="00534DA7">
        <w:rPr>
          <w:rStyle w:val="HideTWBExt"/>
          <w:b w:val="0"/>
        </w:rPr>
        <w:t>&lt;/NumAm&gt;</w:t>
      </w:r>
    </w:p>
    <w:p w14:paraId="7BAD1F42"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3B95114D" w14:textId="77777777" w:rsidR="009760F5" w:rsidRPr="00357852" w:rsidRDefault="009760F5" w:rsidP="009760F5">
      <w:pPr>
        <w:pStyle w:val="NormalBold"/>
      </w:pPr>
      <w:r w:rsidRPr="00534DA7">
        <w:rPr>
          <w:rStyle w:val="HideTWBExt"/>
          <w:b w:val="0"/>
        </w:rPr>
        <w:t>&lt;/RepeatBlock-By&gt;</w:t>
      </w:r>
    </w:p>
    <w:p w14:paraId="60C5873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4E15DCA" w14:textId="77777777" w:rsidR="009760F5" w:rsidRPr="00357852" w:rsidRDefault="009760F5" w:rsidP="009760F5">
      <w:pPr>
        <w:pStyle w:val="NormalBold"/>
      </w:pPr>
      <w:r w:rsidRPr="00534DA7">
        <w:rPr>
          <w:rStyle w:val="HideTWBExt"/>
          <w:b w:val="0"/>
        </w:rPr>
        <w:t>&lt;Article&gt;</w:t>
      </w:r>
      <w:r w:rsidRPr="00357852">
        <w:t>2 b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87375B6" w14:textId="77777777" w:rsidTr="00BF7AFB">
        <w:trPr>
          <w:trHeight w:hRule="exact" w:val="240"/>
          <w:jc w:val="center"/>
        </w:trPr>
        <w:tc>
          <w:tcPr>
            <w:tcW w:w="9752" w:type="dxa"/>
            <w:gridSpan w:val="2"/>
          </w:tcPr>
          <w:p w14:paraId="24D7DE2F" w14:textId="77777777" w:rsidR="009760F5" w:rsidRPr="00357852" w:rsidRDefault="009760F5" w:rsidP="00BF7AFB"/>
        </w:tc>
      </w:tr>
      <w:tr w:rsidR="00215CFA" w:rsidRPr="00357852" w14:paraId="167718CA" w14:textId="77777777" w:rsidTr="00BF7AFB">
        <w:trPr>
          <w:trHeight w:val="240"/>
          <w:jc w:val="center"/>
        </w:trPr>
        <w:tc>
          <w:tcPr>
            <w:tcW w:w="4876" w:type="dxa"/>
          </w:tcPr>
          <w:p w14:paraId="50778947" w14:textId="77777777" w:rsidR="009760F5" w:rsidRPr="00357852" w:rsidRDefault="009760F5" w:rsidP="00BF7AFB">
            <w:pPr>
              <w:pStyle w:val="AmColumnHeading"/>
            </w:pPr>
            <w:r w:rsidRPr="00357852">
              <w:t>A Bizottság által javasolt szöveg</w:t>
            </w:r>
          </w:p>
        </w:tc>
        <w:tc>
          <w:tcPr>
            <w:tcW w:w="4876" w:type="dxa"/>
          </w:tcPr>
          <w:p w14:paraId="14DA518C" w14:textId="77777777" w:rsidR="009760F5" w:rsidRPr="00357852" w:rsidRDefault="009760F5" w:rsidP="00BF7AFB">
            <w:pPr>
              <w:pStyle w:val="AmColumnHeading"/>
            </w:pPr>
            <w:r w:rsidRPr="00357852">
              <w:t>Módosítás</w:t>
            </w:r>
          </w:p>
        </w:tc>
      </w:tr>
      <w:tr w:rsidR="00215CFA" w:rsidRPr="00357852" w14:paraId="739B4D75" w14:textId="77777777" w:rsidTr="00BF7AFB">
        <w:trPr>
          <w:jc w:val="center"/>
        </w:trPr>
        <w:tc>
          <w:tcPr>
            <w:tcW w:w="4876" w:type="dxa"/>
          </w:tcPr>
          <w:p w14:paraId="71FEC84F" w14:textId="77777777" w:rsidR="009760F5" w:rsidRPr="00357852" w:rsidRDefault="009760F5" w:rsidP="00BF7AFB">
            <w:pPr>
              <w:pStyle w:val="Normal6a"/>
            </w:pPr>
          </w:p>
        </w:tc>
        <w:tc>
          <w:tcPr>
            <w:tcW w:w="4876" w:type="dxa"/>
          </w:tcPr>
          <w:p w14:paraId="5657711D" w14:textId="77777777" w:rsidR="009760F5" w:rsidRPr="00357852" w:rsidRDefault="009760F5" w:rsidP="00BF7AFB">
            <w:pPr>
              <w:pStyle w:val="NormalBoldItalicCenter6a"/>
            </w:pPr>
            <w:r w:rsidRPr="00357852">
              <w:t>2b. cikk</w:t>
            </w:r>
          </w:p>
        </w:tc>
      </w:tr>
      <w:tr w:rsidR="00215CFA" w:rsidRPr="00357852" w14:paraId="09E91E57" w14:textId="77777777" w:rsidTr="00BF7AFB">
        <w:trPr>
          <w:jc w:val="center"/>
        </w:trPr>
        <w:tc>
          <w:tcPr>
            <w:tcW w:w="4876" w:type="dxa"/>
          </w:tcPr>
          <w:p w14:paraId="27F77F3C" w14:textId="77777777" w:rsidR="009760F5" w:rsidRPr="00357852" w:rsidRDefault="009760F5" w:rsidP="00BF7AFB">
            <w:pPr>
              <w:pStyle w:val="Normal6a"/>
            </w:pPr>
          </w:p>
        </w:tc>
        <w:tc>
          <w:tcPr>
            <w:tcW w:w="4876" w:type="dxa"/>
          </w:tcPr>
          <w:p w14:paraId="5CD8F2D8" w14:textId="77777777" w:rsidR="009760F5" w:rsidRPr="00357852" w:rsidRDefault="009760F5" w:rsidP="00BF7AFB">
            <w:pPr>
              <w:pStyle w:val="NormalBoldItalicCenter6a"/>
            </w:pPr>
            <w:r w:rsidRPr="00357852">
              <w:t>Szükséghelyzetről szóló határozat</w:t>
            </w:r>
          </w:p>
        </w:tc>
      </w:tr>
      <w:tr w:rsidR="00215CFA" w:rsidRPr="00357852" w14:paraId="76D90465" w14:textId="77777777" w:rsidTr="00BF7AFB">
        <w:trPr>
          <w:jc w:val="center"/>
        </w:trPr>
        <w:tc>
          <w:tcPr>
            <w:tcW w:w="4876" w:type="dxa"/>
          </w:tcPr>
          <w:p w14:paraId="4F3DA93A" w14:textId="77777777" w:rsidR="009760F5" w:rsidRPr="00357852" w:rsidRDefault="009760F5" w:rsidP="00BF7AFB">
            <w:pPr>
              <w:pStyle w:val="Normal6a"/>
            </w:pPr>
          </w:p>
        </w:tc>
        <w:tc>
          <w:tcPr>
            <w:tcW w:w="4876" w:type="dxa"/>
          </w:tcPr>
          <w:p w14:paraId="0B91E3B3" w14:textId="77777777" w:rsidR="009760F5" w:rsidRPr="00357852" w:rsidRDefault="009760F5" w:rsidP="00BF7AFB">
            <w:pPr>
              <w:pStyle w:val="Normal6a"/>
            </w:pPr>
            <w:r w:rsidRPr="00357852">
              <w:rPr>
                <w:b/>
                <w:i/>
              </w:rPr>
              <w:t>(1) A Bizottság legkésőbb 7 nappal az értesítést követően a 2a. cikk szerinti értékelésre irányuló megkeresés nyomán indokolással ellátott határozatot fogad el a szükséghelyzetről, és azt benyújtja az Európai Parlamentnek és a Tanácsnak.</w:t>
            </w:r>
          </w:p>
        </w:tc>
      </w:tr>
      <w:tr w:rsidR="00215CFA" w:rsidRPr="00357852" w14:paraId="5B3C8997" w14:textId="77777777" w:rsidTr="00BF7AFB">
        <w:trPr>
          <w:jc w:val="center"/>
        </w:trPr>
        <w:tc>
          <w:tcPr>
            <w:tcW w:w="4876" w:type="dxa"/>
          </w:tcPr>
          <w:p w14:paraId="7E8A83A2" w14:textId="77777777" w:rsidR="009760F5" w:rsidRPr="00357852" w:rsidRDefault="009760F5" w:rsidP="00BF7AFB">
            <w:pPr>
              <w:pStyle w:val="Normal6a"/>
            </w:pPr>
          </w:p>
        </w:tc>
        <w:tc>
          <w:tcPr>
            <w:tcW w:w="4876" w:type="dxa"/>
          </w:tcPr>
          <w:p w14:paraId="22E8E241" w14:textId="77777777" w:rsidR="009760F5" w:rsidRPr="00357852" w:rsidRDefault="009760F5" w:rsidP="00BF7AFB">
            <w:pPr>
              <w:pStyle w:val="Normal6a"/>
            </w:pPr>
            <w:r w:rsidRPr="00357852">
              <w:rPr>
                <w:b/>
                <w:i/>
              </w:rPr>
              <w:t>(2) A Bizottság a felhatalmazáson alapuló jogi aktus útján elfogadandó határozatába a következőket foglalja bele:</w:t>
            </w:r>
          </w:p>
        </w:tc>
      </w:tr>
      <w:tr w:rsidR="00215CFA" w:rsidRPr="00357852" w14:paraId="6104A6FE" w14:textId="77777777" w:rsidTr="00BF7AFB">
        <w:trPr>
          <w:jc w:val="center"/>
        </w:trPr>
        <w:tc>
          <w:tcPr>
            <w:tcW w:w="4876" w:type="dxa"/>
          </w:tcPr>
          <w:p w14:paraId="3C77459D" w14:textId="77777777" w:rsidR="009760F5" w:rsidRPr="00357852" w:rsidRDefault="009760F5" w:rsidP="00BF7AFB">
            <w:pPr>
              <w:pStyle w:val="Normal6a"/>
            </w:pPr>
          </w:p>
        </w:tc>
        <w:tc>
          <w:tcPr>
            <w:tcW w:w="4876" w:type="dxa"/>
          </w:tcPr>
          <w:p w14:paraId="46B6771E" w14:textId="77777777" w:rsidR="009760F5" w:rsidRPr="00357852" w:rsidRDefault="009760F5" w:rsidP="00BF7AFB">
            <w:pPr>
              <w:pStyle w:val="Normal6a"/>
            </w:pPr>
            <w:r w:rsidRPr="00357852">
              <w:rPr>
                <w:b/>
                <w:i/>
              </w:rPr>
              <w:t>a) az érintett tagállamnak szóló, a befogadási és feldolgozási kapacitásának azzal a céllal történő javítására irányuló ajánlások, hogy eleget tudjon tenni az uniós vívmányok szerinti kötelezettségeinek, beleértve a Menekültügyi Ügynökség, az UNHCR és az IOM által nyújtott esetleges további támogatást is;</w:t>
            </w:r>
          </w:p>
        </w:tc>
      </w:tr>
      <w:tr w:rsidR="00215CFA" w:rsidRPr="00357852" w14:paraId="3F134A67" w14:textId="77777777" w:rsidTr="00BF7AFB">
        <w:trPr>
          <w:jc w:val="center"/>
        </w:trPr>
        <w:tc>
          <w:tcPr>
            <w:tcW w:w="4876" w:type="dxa"/>
          </w:tcPr>
          <w:p w14:paraId="0A874A19" w14:textId="77777777" w:rsidR="009760F5" w:rsidRPr="00357852" w:rsidRDefault="009760F5" w:rsidP="00BF7AFB">
            <w:pPr>
              <w:pStyle w:val="Normal6a"/>
            </w:pPr>
          </w:p>
        </w:tc>
        <w:tc>
          <w:tcPr>
            <w:tcW w:w="4876" w:type="dxa"/>
          </w:tcPr>
          <w:p w14:paraId="0332632C" w14:textId="77777777" w:rsidR="009760F5" w:rsidRPr="00357852" w:rsidRDefault="009760F5" w:rsidP="00BF7AFB">
            <w:pPr>
              <w:pStyle w:val="Normal6a"/>
            </w:pPr>
            <w:r w:rsidRPr="00357852">
              <w:rPr>
                <w:b/>
                <w:i/>
              </w:rPr>
              <w:t>b) a prima facie nemzetközi védelemmel kapcsolatos eljárásra jogosult személyek kategóriái;</w:t>
            </w:r>
          </w:p>
        </w:tc>
      </w:tr>
      <w:tr w:rsidR="00215CFA" w:rsidRPr="00357852" w14:paraId="4DC765B2" w14:textId="77777777" w:rsidTr="00BF7AFB">
        <w:trPr>
          <w:jc w:val="center"/>
        </w:trPr>
        <w:tc>
          <w:tcPr>
            <w:tcW w:w="4876" w:type="dxa"/>
          </w:tcPr>
          <w:p w14:paraId="621A2CD5" w14:textId="77777777" w:rsidR="009760F5" w:rsidRPr="00357852" w:rsidRDefault="009760F5" w:rsidP="00BF7AFB">
            <w:pPr>
              <w:pStyle w:val="Normal6a"/>
            </w:pPr>
          </w:p>
        </w:tc>
        <w:tc>
          <w:tcPr>
            <w:tcW w:w="4876" w:type="dxa"/>
          </w:tcPr>
          <w:p w14:paraId="2136C8F0" w14:textId="77777777" w:rsidR="009760F5" w:rsidRPr="00357852" w:rsidRDefault="009760F5" w:rsidP="00BF7AFB">
            <w:pPr>
              <w:pStyle w:val="Normal6a"/>
            </w:pPr>
            <w:r w:rsidRPr="00357852">
              <w:rPr>
                <w:b/>
                <w:i/>
              </w:rPr>
              <w:t>c) a kötelező áthelyezési mechanizmus végrehajtásának várható időkerete.</w:t>
            </w:r>
          </w:p>
        </w:tc>
      </w:tr>
    </w:tbl>
    <w:p w14:paraId="7595349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80F0693" w14:textId="77777777" w:rsidR="009760F5" w:rsidRPr="00357852" w:rsidRDefault="009760F5" w:rsidP="009760F5">
      <w:r w:rsidRPr="00534DA7">
        <w:rPr>
          <w:rStyle w:val="HideTWBExt"/>
        </w:rPr>
        <w:t>&lt;/Amend&gt;</w:t>
      </w:r>
    </w:p>
    <w:p w14:paraId="572BBAC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473</w:t>
      </w:r>
      <w:r w:rsidRPr="00534DA7">
        <w:rPr>
          <w:rStyle w:val="HideTWBExt"/>
          <w:b w:val="0"/>
        </w:rPr>
        <w:t>&lt;/NumAm&gt;</w:t>
      </w:r>
    </w:p>
    <w:p w14:paraId="43A8CD97"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3DE3F245" w14:textId="77777777" w:rsidR="009760F5" w:rsidRPr="00357852" w:rsidRDefault="009760F5" w:rsidP="009760F5">
      <w:pPr>
        <w:pStyle w:val="NormalBold"/>
      </w:pPr>
      <w:r w:rsidRPr="00534DA7">
        <w:rPr>
          <w:rStyle w:val="HideTWBExt"/>
          <w:b w:val="0"/>
        </w:rPr>
        <w:t>&lt;/RepeatBlock-By&gt;</w:t>
      </w:r>
    </w:p>
    <w:p w14:paraId="6CD227CA"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54D71B5" w14:textId="77777777" w:rsidR="009760F5" w:rsidRPr="00357852" w:rsidRDefault="009760F5" w:rsidP="009760F5">
      <w:pPr>
        <w:pStyle w:val="NormalBold"/>
      </w:pPr>
      <w:r w:rsidRPr="00534DA7">
        <w:rPr>
          <w:rStyle w:val="HideTWBExt"/>
          <w:b w:val="0"/>
        </w:rPr>
        <w:t>&lt;Article&gt;</w:t>
      </w:r>
      <w:r w:rsidRPr="00357852">
        <w:t>2 c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FD0A4BF" w14:textId="77777777" w:rsidTr="00BF7AFB">
        <w:trPr>
          <w:trHeight w:hRule="exact" w:val="240"/>
          <w:jc w:val="center"/>
        </w:trPr>
        <w:tc>
          <w:tcPr>
            <w:tcW w:w="9752" w:type="dxa"/>
            <w:gridSpan w:val="2"/>
          </w:tcPr>
          <w:p w14:paraId="17101A60" w14:textId="77777777" w:rsidR="009760F5" w:rsidRPr="00357852" w:rsidRDefault="009760F5" w:rsidP="00BF7AFB"/>
        </w:tc>
      </w:tr>
      <w:tr w:rsidR="00215CFA" w:rsidRPr="00357852" w14:paraId="1BEEF235" w14:textId="77777777" w:rsidTr="00BF7AFB">
        <w:trPr>
          <w:trHeight w:val="240"/>
          <w:jc w:val="center"/>
        </w:trPr>
        <w:tc>
          <w:tcPr>
            <w:tcW w:w="4876" w:type="dxa"/>
          </w:tcPr>
          <w:p w14:paraId="624D255A" w14:textId="77777777" w:rsidR="009760F5" w:rsidRPr="00357852" w:rsidRDefault="009760F5" w:rsidP="00BF7AFB">
            <w:pPr>
              <w:pStyle w:val="AmColumnHeading"/>
            </w:pPr>
            <w:r w:rsidRPr="00357852">
              <w:t>A Bizottság által javasolt szöveg</w:t>
            </w:r>
          </w:p>
        </w:tc>
        <w:tc>
          <w:tcPr>
            <w:tcW w:w="4876" w:type="dxa"/>
          </w:tcPr>
          <w:p w14:paraId="449ED219" w14:textId="77777777" w:rsidR="009760F5" w:rsidRPr="00357852" w:rsidRDefault="009760F5" w:rsidP="00BF7AFB">
            <w:pPr>
              <w:pStyle w:val="AmColumnHeading"/>
            </w:pPr>
            <w:r w:rsidRPr="00357852">
              <w:t>Módosítás</w:t>
            </w:r>
          </w:p>
        </w:tc>
      </w:tr>
      <w:tr w:rsidR="00215CFA" w:rsidRPr="00357852" w14:paraId="3C73F393" w14:textId="77777777" w:rsidTr="00BF7AFB">
        <w:trPr>
          <w:jc w:val="center"/>
        </w:trPr>
        <w:tc>
          <w:tcPr>
            <w:tcW w:w="4876" w:type="dxa"/>
          </w:tcPr>
          <w:p w14:paraId="38CEAF06" w14:textId="77777777" w:rsidR="009760F5" w:rsidRPr="00357852" w:rsidRDefault="009760F5" w:rsidP="00BF7AFB">
            <w:pPr>
              <w:pStyle w:val="Normal6a"/>
            </w:pPr>
          </w:p>
        </w:tc>
        <w:tc>
          <w:tcPr>
            <w:tcW w:w="4876" w:type="dxa"/>
          </w:tcPr>
          <w:p w14:paraId="6C1D55DD" w14:textId="77777777" w:rsidR="009760F5" w:rsidRPr="00357852" w:rsidRDefault="009760F5" w:rsidP="00BF7AFB">
            <w:pPr>
              <w:pStyle w:val="NormalBoldItalicCenter6a"/>
            </w:pPr>
            <w:r w:rsidRPr="00357852">
              <w:t>2c. cikk</w:t>
            </w:r>
          </w:p>
        </w:tc>
      </w:tr>
      <w:tr w:rsidR="00215CFA" w:rsidRPr="00357852" w14:paraId="07AC10CE" w14:textId="77777777" w:rsidTr="00BF7AFB">
        <w:trPr>
          <w:jc w:val="center"/>
        </w:trPr>
        <w:tc>
          <w:tcPr>
            <w:tcW w:w="4876" w:type="dxa"/>
          </w:tcPr>
          <w:p w14:paraId="475424A5" w14:textId="77777777" w:rsidR="009760F5" w:rsidRPr="00357852" w:rsidRDefault="009760F5" w:rsidP="00BF7AFB">
            <w:pPr>
              <w:pStyle w:val="Normal6a"/>
            </w:pPr>
          </w:p>
        </w:tc>
        <w:tc>
          <w:tcPr>
            <w:tcW w:w="4876" w:type="dxa"/>
          </w:tcPr>
          <w:p w14:paraId="020EAA68" w14:textId="77777777" w:rsidR="009760F5" w:rsidRPr="00357852" w:rsidRDefault="009760F5" w:rsidP="00BF7AFB">
            <w:pPr>
              <w:pStyle w:val="NormalBoldItalicCenter6a"/>
            </w:pPr>
            <w:r w:rsidRPr="00357852">
              <w:t>Szükséghelyzet-reagálási terv</w:t>
            </w:r>
          </w:p>
        </w:tc>
      </w:tr>
      <w:tr w:rsidR="00215CFA" w:rsidRPr="00357852" w14:paraId="3C3C4F54" w14:textId="77777777" w:rsidTr="00BF7AFB">
        <w:trPr>
          <w:jc w:val="center"/>
        </w:trPr>
        <w:tc>
          <w:tcPr>
            <w:tcW w:w="4876" w:type="dxa"/>
          </w:tcPr>
          <w:p w14:paraId="6F0D6B14" w14:textId="77777777" w:rsidR="009760F5" w:rsidRPr="00357852" w:rsidRDefault="009760F5" w:rsidP="00BF7AFB">
            <w:pPr>
              <w:pStyle w:val="Normal6a"/>
            </w:pPr>
          </w:p>
        </w:tc>
        <w:tc>
          <w:tcPr>
            <w:tcW w:w="4876" w:type="dxa"/>
          </w:tcPr>
          <w:p w14:paraId="70D1D098" w14:textId="77777777" w:rsidR="009760F5" w:rsidRPr="00357852" w:rsidRDefault="009760F5" w:rsidP="00BF7AFB">
            <w:pPr>
              <w:pStyle w:val="Normal6a"/>
            </w:pPr>
            <w:r w:rsidRPr="00357852">
              <w:rPr>
                <w:b/>
                <w:i/>
              </w:rPr>
              <w:t>(1) A 2b. cikk (1) bekezdése szerinti, szükséghelyzetről szóló határozat elfogadásától számított egy hónapon belül a tagállam az Európai Unió Menekültügyi Ügynökségével és az uniós áthelyezési koordinátorral folytatott konzultációt követően szükséghelyzet-reagálási tervet nyújt be a Bizottságnak, a Parlamentnek és a Tanácsnak. A tervnek részletes elemzést kell tartalmaznia a szükséghelyzetre való reagáláshoz és a szükséghelyzet megoldásához, valamint az érintett tagállam jövőbeli rezilienciájának előmozdításához szükséges intézkedésekről, ideértve a következőket:</w:t>
            </w:r>
          </w:p>
        </w:tc>
      </w:tr>
      <w:tr w:rsidR="00215CFA" w:rsidRPr="00357852" w14:paraId="4FBFE4DA" w14:textId="77777777" w:rsidTr="00BF7AFB">
        <w:trPr>
          <w:jc w:val="center"/>
        </w:trPr>
        <w:tc>
          <w:tcPr>
            <w:tcW w:w="4876" w:type="dxa"/>
          </w:tcPr>
          <w:p w14:paraId="70BC29F2" w14:textId="77777777" w:rsidR="009760F5" w:rsidRPr="00357852" w:rsidRDefault="009760F5" w:rsidP="00BF7AFB">
            <w:pPr>
              <w:pStyle w:val="Normal6a"/>
            </w:pPr>
          </w:p>
        </w:tc>
        <w:tc>
          <w:tcPr>
            <w:tcW w:w="4876" w:type="dxa"/>
          </w:tcPr>
          <w:p w14:paraId="7DA22059" w14:textId="77777777" w:rsidR="009760F5" w:rsidRPr="00357852" w:rsidRDefault="009760F5" w:rsidP="00BF7AFB">
            <w:pPr>
              <w:pStyle w:val="Normal6a"/>
            </w:pPr>
            <w:r w:rsidRPr="00357852">
              <w:rPr>
                <w:b/>
                <w:i/>
              </w:rPr>
              <w:t>a) a menekültügyi, befogadási, gyermekvédelmi és integrációs rendszerek működésével kapcsolatos kihívások leküzdésére, valamint az uniós és nemzetközi jog szerinti kötelezettségeinek teljesítésével kapcsolatos képességében mutatkozó hiányosságok kezelésére irányuló intézkedések;</w:t>
            </w:r>
          </w:p>
        </w:tc>
      </w:tr>
      <w:tr w:rsidR="00215CFA" w:rsidRPr="00357852" w14:paraId="605F8E50" w14:textId="77777777" w:rsidTr="00BF7AFB">
        <w:trPr>
          <w:jc w:val="center"/>
        </w:trPr>
        <w:tc>
          <w:tcPr>
            <w:tcW w:w="4876" w:type="dxa"/>
          </w:tcPr>
          <w:p w14:paraId="0FBB560A" w14:textId="77777777" w:rsidR="009760F5" w:rsidRPr="00357852" w:rsidRDefault="009760F5" w:rsidP="00BF7AFB">
            <w:pPr>
              <w:pStyle w:val="Normal6a"/>
            </w:pPr>
          </w:p>
        </w:tc>
        <w:tc>
          <w:tcPr>
            <w:tcW w:w="4876" w:type="dxa"/>
          </w:tcPr>
          <w:p w14:paraId="20E0851E" w14:textId="77777777" w:rsidR="009760F5" w:rsidRPr="00357852" w:rsidRDefault="009760F5" w:rsidP="00BF7AFB">
            <w:pPr>
              <w:pStyle w:val="Normal6a"/>
            </w:pPr>
            <w:r w:rsidRPr="00357852">
              <w:rPr>
                <w:b/>
                <w:i/>
              </w:rPr>
              <w:t>b) a nemzetközi és egyéb védelmet kérelmező és a nemzetközi és egyéb védelemben részesülő személyek jogainak – többek között hatékony nyomonkövetési mechanizmus, valamint az Alapjogi Ügynökség és az uniós ügynökségeken belül tevékenykedő alapjogi tisztviselők bevonása révén biztosított – védelmét célzó intézkedések;</w:t>
            </w:r>
          </w:p>
        </w:tc>
      </w:tr>
      <w:tr w:rsidR="00215CFA" w:rsidRPr="00357852" w14:paraId="00538A15" w14:textId="77777777" w:rsidTr="00BF7AFB">
        <w:trPr>
          <w:jc w:val="center"/>
        </w:trPr>
        <w:tc>
          <w:tcPr>
            <w:tcW w:w="4876" w:type="dxa"/>
          </w:tcPr>
          <w:p w14:paraId="4CE378AA" w14:textId="77777777" w:rsidR="009760F5" w:rsidRPr="00357852" w:rsidRDefault="009760F5" w:rsidP="00BF7AFB">
            <w:pPr>
              <w:pStyle w:val="Normal6a"/>
            </w:pPr>
          </w:p>
        </w:tc>
        <w:tc>
          <w:tcPr>
            <w:tcW w:w="4876" w:type="dxa"/>
          </w:tcPr>
          <w:p w14:paraId="4D98F749" w14:textId="77777777" w:rsidR="009760F5" w:rsidRPr="00357852" w:rsidRDefault="009760F5" w:rsidP="00BF7AFB">
            <w:pPr>
              <w:pStyle w:val="Normal6a"/>
            </w:pPr>
            <w:r w:rsidRPr="00357852">
              <w:rPr>
                <w:b/>
                <w:i/>
              </w:rPr>
              <w:t>c) adott esetben az áthelyezés révén nyújtott további szolidaritási támogatás iránti kérelem;</w:t>
            </w:r>
          </w:p>
        </w:tc>
      </w:tr>
      <w:tr w:rsidR="00215CFA" w:rsidRPr="00357852" w14:paraId="229A818F" w14:textId="77777777" w:rsidTr="00BF7AFB">
        <w:trPr>
          <w:jc w:val="center"/>
        </w:trPr>
        <w:tc>
          <w:tcPr>
            <w:tcW w:w="4876" w:type="dxa"/>
          </w:tcPr>
          <w:p w14:paraId="1FE503F3" w14:textId="77777777" w:rsidR="009760F5" w:rsidRPr="00357852" w:rsidRDefault="009760F5" w:rsidP="00BF7AFB">
            <w:pPr>
              <w:pStyle w:val="Normal6a"/>
            </w:pPr>
          </w:p>
        </w:tc>
        <w:tc>
          <w:tcPr>
            <w:tcW w:w="4876" w:type="dxa"/>
          </w:tcPr>
          <w:p w14:paraId="2FD53D39" w14:textId="77777777" w:rsidR="009760F5" w:rsidRPr="00357852" w:rsidRDefault="009760F5" w:rsidP="00BF7AFB">
            <w:pPr>
              <w:pStyle w:val="Normal6a"/>
            </w:pPr>
            <w:r w:rsidRPr="00357852">
              <w:rPr>
                <w:b/>
                <w:i/>
              </w:rPr>
              <w:t>d) adott esetben a szükséges intézkedések végrehajtásához benyújtott, sürgősségi uniós pénzeszközök iránti kérelem;</w:t>
            </w:r>
          </w:p>
        </w:tc>
      </w:tr>
      <w:tr w:rsidR="00215CFA" w:rsidRPr="00357852" w14:paraId="6C793EE4" w14:textId="77777777" w:rsidTr="00BF7AFB">
        <w:trPr>
          <w:jc w:val="center"/>
        </w:trPr>
        <w:tc>
          <w:tcPr>
            <w:tcW w:w="4876" w:type="dxa"/>
          </w:tcPr>
          <w:p w14:paraId="1C691A3A" w14:textId="77777777" w:rsidR="009760F5" w:rsidRPr="00357852" w:rsidRDefault="009760F5" w:rsidP="00BF7AFB">
            <w:pPr>
              <w:pStyle w:val="Normal6a"/>
            </w:pPr>
          </w:p>
        </w:tc>
        <w:tc>
          <w:tcPr>
            <w:tcW w:w="4876" w:type="dxa"/>
          </w:tcPr>
          <w:p w14:paraId="071FDD4B" w14:textId="77777777" w:rsidR="009760F5" w:rsidRPr="00357852" w:rsidRDefault="009760F5" w:rsidP="00BF7AFB">
            <w:pPr>
              <w:pStyle w:val="Normal6a"/>
            </w:pPr>
            <w:r w:rsidRPr="00357852">
              <w:rPr>
                <w:b/>
                <w:i/>
              </w:rPr>
              <w:t>e) adott esetben a meglévő uniós eszközökön keresztül nyújtott sürgősségi operatív támogatás iránti kérelem.</w:t>
            </w:r>
          </w:p>
        </w:tc>
      </w:tr>
    </w:tbl>
    <w:p w14:paraId="026E96F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7A1FEA8" w14:textId="77777777" w:rsidR="009760F5" w:rsidRPr="00357852" w:rsidRDefault="009760F5" w:rsidP="009760F5">
      <w:pPr>
        <w:pStyle w:val="AmJustTitle"/>
      </w:pPr>
      <w:r w:rsidRPr="00534DA7">
        <w:rPr>
          <w:rStyle w:val="HideTWBExt"/>
          <w:i w:val="0"/>
        </w:rPr>
        <w:t>&lt;TitreJust&gt;</w:t>
      </w:r>
      <w:r w:rsidRPr="00357852">
        <w:t>Indokolás</w:t>
      </w:r>
      <w:r w:rsidRPr="00534DA7">
        <w:rPr>
          <w:rStyle w:val="HideTWBExt"/>
          <w:i w:val="0"/>
        </w:rPr>
        <w:t>&lt;/TitreJust&gt;</w:t>
      </w:r>
    </w:p>
    <w:p w14:paraId="4CB36214" w14:textId="77777777" w:rsidR="009760F5" w:rsidRPr="00357852" w:rsidRDefault="009760F5" w:rsidP="009760F5">
      <w:pPr>
        <w:pStyle w:val="AmJustText"/>
      </w:pPr>
      <w:r w:rsidRPr="00357852">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14:paraId="18C66B17" w14:textId="77777777" w:rsidR="009760F5" w:rsidRPr="00357852" w:rsidRDefault="009760F5" w:rsidP="009760F5">
      <w:r w:rsidRPr="00534DA7">
        <w:rPr>
          <w:rStyle w:val="HideTWBExt"/>
        </w:rPr>
        <w:t>&lt;/Amend&gt;</w:t>
      </w:r>
    </w:p>
    <w:p w14:paraId="1E060DC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474</w:t>
      </w:r>
      <w:r w:rsidRPr="00534DA7">
        <w:rPr>
          <w:rStyle w:val="HideTWBExt"/>
          <w:b w:val="0"/>
        </w:rPr>
        <w:t>&lt;/NumAm&gt;</w:t>
      </w:r>
    </w:p>
    <w:p w14:paraId="694AC8E8"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750A48AA" w14:textId="77777777" w:rsidR="009760F5" w:rsidRPr="00357852" w:rsidRDefault="009760F5" w:rsidP="009760F5">
      <w:pPr>
        <w:pStyle w:val="NormalBold"/>
      </w:pPr>
      <w:r w:rsidRPr="00534DA7">
        <w:rPr>
          <w:rStyle w:val="HideTWBExt"/>
          <w:b w:val="0"/>
        </w:rPr>
        <w:t>&lt;/RepeatBlock-By&gt;</w:t>
      </w:r>
    </w:p>
    <w:p w14:paraId="2692A08A"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2258E7F" w14:textId="77777777" w:rsidR="009760F5" w:rsidRPr="00357852" w:rsidRDefault="009760F5" w:rsidP="009760F5">
      <w:pPr>
        <w:pStyle w:val="NormalBold"/>
      </w:pPr>
      <w:r w:rsidRPr="00534DA7">
        <w:rPr>
          <w:rStyle w:val="HideTWBExt"/>
          <w:b w:val="0"/>
        </w:rPr>
        <w:t>&lt;Article&gt;</w:t>
      </w:r>
      <w:r w:rsidRPr="00357852">
        <w:t>2 c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CAAA18D" w14:textId="77777777" w:rsidTr="00BF7AFB">
        <w:trPr>
          <w:trHeight w:hRule="exact" w:val="240"/>
          <w:jc w:val="center"/>
        </w:trPr>
        <w:tc>
          <w:tcPr>
            <w:tcW w:w="9752" w:type="dxa"/>
            <w:gridSpan w:val="2"/>
          </w:tcPr>
          <w:p w14:paraId="55D87919" w14:textId="77777777" w:rsidR="009760F5" w:rsidRPr="00357852" w:rsidRDefault="009760F5" w:rsidP="00BF7AFB"/>
        </w:tc>
      </w:tr>
      <w:tr w:rsidR="00215CFA" w:rsidRPr="00357852" w14:paraId="1E007656" w14:textId="77777777" w:rsidTr="00BF7AFB">
        <w:trPr>
          <w:trHeight w:val="240"/>
          <w:jc w:val="center"/>
        </w:trPr>
        <w:tc>
          <w:tcPr>
            <w:tcW w:w="4876" w:type="dxa"/>
          </w:tcPr>
          <w:p w14:paraId="69048685" w14:textId="77777777" w:rsidR="009760F5" w:rsidRPr="00357852" w:rsidRDefault="009760F5" w:rsidP="00BF7AFB">
            <w:pPr>
              <w:pStyle w:val="AmColumnHeading"/>
            </w:pPr>
            <w:r w:rsidRPr="00357852">
              <w:t>A Bizottság által javasolt szöveg</w:t>
            </w:r>
          </w:p>
        </w:tc>
        <w:tc>
          <w:tcPr>
            <w:tcW w:w="4876" w:type="dxa"/>
          </w:tcPr>
          <w:p w14:paraId="6DA99686" w14:textId="77777777" w:rsidR="009760F5" w:rsidRPr="00357852" w:rsidRDefault="009760F5" w:rsidP="00BF7AFB">
            <w:pPr>
              <w:pStyle w:val="AmColumnHeading"/>
            </w:pPr>
            <w:r w:rsidRPr="00357852">
              <w:t>Módosítás</w:t>
            </w:r>
          </w:p>
        </w:tc>
      </w:tr>
      <w:tr w:rsidR="00215CFA" w:rsidRPr="00357852" w14:paraId="7B30208A" w14:textId="77777777" w:rsidTr="00BF7AFB">
        <w:trPr>
          <w:jc w:val="center"/>
        </w:trPr>
        <w:tc>
          <w:tcPr>
            <w:tcW w:w="4876" w:type="dxa"/>
          </w:tcPr>
          <w:p w14:paraId="12C88B33" w14:textId="77777777" w:rsidR="009760F5" w:rsidRPr="00357852" w:rsidRDefault="009760F5" w:rsidP="00BF7AFB">
            <w:pPr>
              <w:pStyle w:val="Normal6a"/>
            </w:pPr>
          </w:p>
        </w:tc>
        <w:tc>
          <w:tcPr>
            <w:tcW w:w="4876" w:type="dxa"/>
          </w:tcPr>
          <w:p w14:paraId="3290E1B8" w14:textId="77777777" w:rsidR="009760F5" w:rsidRPr="00357852" w:rsidRDefault="009760F5" w:rsidP="00BF7AFB">
            <w:pPr>
              <w:pStyle w:val="NormalBoldItalicCenter6a"/>
            </w:pPr>
            <w:r w:rsidRPr="00357852">
              <w:t>2c. cikk</w:t>
            </w:r>
          </w:p>
        </w:tc>
      </w:tr>
      <w:tr w:rsidR="00215CFA" w:rsidRPr="00357852" w14:paraId="5B8D8B48" w14:textId="77777777" w:rsidTr="00BF7AFB">
        <w:trPr>
          <w:jc w:val="center"/>
        </w:trPr>
        <w:tc>
          <w:tcPr>
            <w:tcW w:w="4876" w:type="dxa"/>
          </w:tcPr>
          <w:p w14:paraId="005D4007" w14:textId="77777777" w:rsidR="009760F5" w:rsidRPr="00357852" w:rsidRDefault="009760F5" w:rsidP="00BF7AFB">
            <w:pPr>
              <w:pStyle w:val="Normal6a"/>
            </w:pPr>
          </w:p>
        </w:tc>
        <w:tc>
          <w:tcPr>
            <w:tcW w:w="4876" w:type="dxa"/>
          </w:tcPr>
          <w:p w14:paraId="146E039E" w14:textId="77777777" w:rsidR="009760F5" w:rsidRPr="00357852" w:rsidRDefault="009760F5" w:rsidP="00BF7AFB">
            <w:pPr>
              <w:pStyle w:val="NormalBoldItalicCenter6a"/>
            </w:pPr>
            <w:r w:rsidRPr="00357852">
              <w:t>A szükséghelyzet vége</w:t>
            </w:r>
          </w:p>
        </w:tc>
      </w:tr>
      <w:tr w:rsidR="00215CFA" w:rsidRPr="00357852" w14:paraId="62AB3FFE" w14:textId="77777777" w:rsidTr="00BF7AFB">
        <w:trPr>
          <w:jc w:val="center"/>
        </w:trPr>
        <w:tc>
          <w:tcPr>
            <w:tcW w:w="4876" w:type="dxa"/>
          </w:tcPr>
          <w:p w14:paraId="60252AEB" w14:textId="77777777" w:rsidR="009760F5" w:rsidRPr="00357852" w:rsidRDefault="009760F5" w:rsidP="00BF7AFB">
            <w:pPr>
              <w:pStyle w:val="Normal6a"/>
            </w:pPr>
          </w:p>
        </w:tc>
        <w:tc>
          <w:tcPr>
            <w:tcW w:w="4876" w:type="dxa"/>
          </w:tcPr>
          <w:p w14:paraId="0CEC5CA8" w14:textId="77777777" w:rsidR="009760F5" w:rsidRPr="00357852" w:rsidRDefault="009760F5" w:rsidP="00BF7AFB">
            <w:pPr>
              <w:pStyle w:val="Normal6a"/>
            </w:pPr>
            <w:r w:rsidRPr="00357852">
              <w:rPr>
                <w:b/>
                <w:i/>
              </w:rPr>
              <w:t>Ha a Bizottság úgy ítéli meg, hogy egy tagállam esetében már nem áll fenn szükséghelyzet, a Bizottság felhatalmazáson alapuló jogi aktust fogad el azzal a céllal, hogy a szükséghelyzet értékelése során alkalmazott eljárással megegyező eljárás keretében megállapítsa, hogy a szükséghelyzet megszűnt.</w:t>
            </w:r>
          </w:p>
        </w:tc>
      </w:tr>
    </w:tbl>
    <w:p w14:paraId="5EC2DE7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4DE8533" w14:textId="77777777" w:rsidR="009760F5" w:rsidRPr="00357852" w:rsidRDefault="009760F5" w:rsidP="009760F5">
      <w:r w:rsidRPr="00534DA7">
        <w:rPr>
          <w:rStyle w:val="HideTWBExt"/>
        </w:rPr>
        <w:t>&lt;/Amend&gt;</w:t>
      </w:r>
    </w:p>
    <w:p w14:paraId="50E2004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475</w:t>
      </w:r>
      <w:r w:rsidRPr="00534DA7">
        <w:rPr>
          <w:rStyle w:val="HideTWBExt"/>
          <w:b w:val="0"/>
        </w:rPr>
        <w:t>&lt;/NumAm&gt;</w:t>
      </w:r>
    </w:p>
    <w:p w14:paraId="09312153"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3CD820DA" w14:textId="77777777" w:rsidR="009760F5" w:rsidRPr="00357852" w:rsidRDefault="009760F5" w:rsidP="009760F5">
      <w:pPr>
        <w:pStyle w:val="NormalBold"/>
      </w:pPr>
      <w:r w:rsidRPr="00534DA7">
        <w:rPr>
          <w:rStyle w:val="HideTWBExt"/>
          <w:b w:val="0"/>
        </w:rPr>
        <w:t>&lt;/RepeatBlock-By&gt;</w:t>
      </w:r>
    </w:p>
    <w:p w14:paraId="4A7131C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38F45F4" w14:textId="77777777" w:rsidR="009760F5" w:rsidRPr="00357852" w:rsidRDefault="009760F5" w:rsidP="009760F5">
      <w:pPr>
        <w:pStyle w:val="NormalBold"/>
      </w:pPr>
      <w:r w:rsidRPr="00534DA7">
        <w:rPr>
          <w:rStyle w:val="HideTWBExt"/>
          <w:b w:val="0"/>
        </w:rPr>
        <w:t>&lt;Article&gt;</w:t>
      </w:r>
      <w:r w:rsidRPr="00357852">
        <w:t>2 d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26A3F52" w14:textId="77777777" w:rsidTr="00BF7AFB">
        <w:trPr>
          <w:trHeight w:hRule="exact" w:val="240"/>
          <w:jc w:val="center"/>
        </w:trPr>
        <w:tc>
          <w:tcPr>
            <w:tcW w:w="9752" w:type="dxa"/>
            <w:gridSpan w:val="2"/>
          </w:tcPr>
          <w:p w14:paraId="5A7B975A" w14:textId="77777777" w:rsidR="009760F5" w:rsidRPr="00357852" w:rsidRDefault="009760F5" w:rsidP="00BF7AFB"/>
        </w:tc>
      </w:tr>
      <w:tr w:rsidR="00215CFA" w:rsidRPr="00357852" w14:paraId="07B7E097" w14:textId="77777777" w:rsidTr="00BF7AFB">
        <w:trPr>
          <w:trHeight w:val="240"/>
          <w:jc w:val="center"/>
        </w:trPr>
        <w:tc>
          <w:tcPr>
            <w:tcW w:w="4876" w:type="dxa"/>
          </w:tcPr>
          <w:p w14:paraId="510C0EA5" w14:textId="77777777" w:rsidR="009760F5" w:rsidRPr="00357852" w:rsidRDefault="009760F5" w:rsidP="00BF7AFB">
            <w:pPr>
              <w:pStyle w:val="AmColumnHeading"/>
            </w:pPr>
            <w:r w:rsidRPr="00357852">
              <w:t>A Bizottság által javasolt szöveg</w:t>
            </w:r>
          </w:p>
        </w:tc>
        <w:tc>
          <w:tcPr>
            <w:tcW w:w="4876" w:type="dxa"/>
          </w:tcPr>
          <w:p w14:paraId="569AB252" w14:textId="77777777" w:rsidR="009760F5" w:rsidRPr="00357852" w:rsidRDefault="009760F5" w:rsidP="00BF7AFB">
            <w:pPr>
              <w:pStyle w:val="AmColumnHeading"/>
            </w:pPr>
            <w:r w:rsidRPr="00357852">
              <w:t>Módosítás</w:t>
            </w:r>
          </w:p>
        </w:tc>
      </w:tr>
      <w:tr w:rsidR="00215CFA" w:rsidRPr="00357852" w14:paraId="5F884B0B" w14:textId="77777777" w:rsidTr="00BF7AFB">
        <w:trPr>
          <w:jc w:val="center"/>
        </w:trPr>
        <w:tc>
          <w:tcPr>
            <w:tcW w:w="4876" w:type="dxa"/>
          </w:tcPr>
          <w:p w14:paraId="342FAA71" w14:textId="77777777" w:rsidR="009760F5" w:rsidRPr="00357852" w:rsidRDefault="009760F5" w:rsidP="00BF7AFB">
            <w:pPr>
              <w:pStyle w:val="Normal6a"/>
            </w:pPr>
          </w:p>
        </w:tc>
        <w:tc>
          <w:tcPr>
            <w:tcW w:w="4876" w:type="dxa"/>
          </w:tcPr>
          <w:p w14:paraId="23AA83A0" w14:textId="77777777" w:rsidR="009760F5" w:rsidRPr="00357852" w:rsidRDefault="009760F5" w:rsidP="00BF7AFB">
            <w:pPr>
              <w:pStyle w:val="NormalBoldItalicCenter6a"/>
            </w:pPr>
            <w:r w:rsidRPr="00357852">
              <w:t>2d. cikk</w:t>
            </w:r>
          </w:p>
        </w:tc>
      </w:tr>
      <w:tr w:rsidR="00215CFA" w:rsidRPr="00357852" w14:paraId="07FFD40D" w14:textId="77777777" w:rsidTr="00BF7AFB">
        <w:trPr>
          <w:jc w:val="center"/>
        </w:trPr>
        <w:tc>
          <w:tcPr>
            <w:tcW w:w="4876" w:type="dxa"/>
          </w:tcPr>
          <w:p w14:paraId="0AB3CE80" w14:textId="77777777" w:rsidR="009760F5" w:rsidRPr="00357852" w:rsidRDefault="009760F5" w:rsidP="00BF7AFB">
            <w:pPr>
              <w:pStyle w:val="Normal6a"/>
            </w:pPr>
          </w:p>
        </w:tc>
        <w:tc>
          <w:tcPr>
            <w:tcW w:w="4876" w:type="dxa"/>
          </w:tcPr>
          <w:p w14:paraId="2F05AE63" w14:textId="77777777" w:rsidR="009760F5" w:rsidRPr="00357852" w:rsidRDefault="009760F5" w:rsidP="00BF7AFB">
            <w:pPr>
              <w:pStyle w:val="NormalBoldItalicCenter6a"/>
            </w:pPr>
            <w:r w:rsidRPr="00357852">
              <w:t>A szükséghelyzet során végrehajtott intézkedések nyomon követése</w:t>
            </w:r>
          </w:p>
        </w:tc>
      </w:tr>
      <w:tr w:rsidR="00215CFA" w:rsidRPr="00357852" w14:paraId="6CD96891" w14:textId="77777777" w:rsidTr="00BF7AFB">
        <w:trPr>
          <w:jc w:val="center"/>
        </w:trPr>
        <w:tc>
          <w:tcPr>
            <w:tcW w:w="4876" w:type="dxa"/>
          </w:tcPr>
          <w:p w14:paraId="7C76A028" w14:textId="77777777" w:rsidR="009760F5" w:rsidRPr="00357852" w:rsidRDefault="009760F5" w:rsidP="00BF7AFB">
            <w:pPr>
              <w:pStyle w:val="Normal6a"/>
            </w:pPr>
          </w:p>
        </w:tc>
        <w:tc>
          <w:tcPr>
            <w:tcW w:w="4876" w:type="dxa"/>
          </w:tcPr>
          <w:p w14:paraId="6DEB0987" w14:textId="77777777" w:rsidR="009760F5" w:rsidRPr="00357852" w:rsidRDefault="009760F5" w:rsidP="00BF7AFB">
            <w:pPr>
              <w:pStyle w:val="Normal6a"/>
            </w:pPr>
            <w:r w:rsidRPr="00357852">
              <w:rPr>
                <w:b/>
                <w:i/>
              </w:rPr>
              <w:t>(1) E rendelet rendelkezései az (EU) XXX/XXX rendeletben [az előszűrésről szóló rendelet] létrehozott nyomon követési mechanizmus hatálya alá tartoznak.</w:t>
            </w:r>
          </w:p>
        </w:tc>
      </w:tr>
      <w:tr w:rsidR="00215CFA" w:rsidRPr="00357852" w14:paraId="66A13E97" w14:textId="77777777" w:rsidTr="00BF7AFB">
        <w:trPr>
          <w:jc w:val="center"/>
        </w:trPr>
        <w:tc>
          <w:tcPr>
            <w:tcW w:w="4876" w:type="dxa"/>
          </w:tcPr>
          <w:p w14:paraId="6B8D6B80" w14:textId="77777777" w:rsidR="009760F5" w:rsidRPr="00357852" w:rsidRDefault="009760F5" w:rsidP="00BF7AFB">
            <w:pPr>
              <w:pStyle w:val="Normal6a"/>
            </w:pPr>
          </w:p>
        </w:tc>
        <w:tc>
          <w:tcPr>
            <w:tcW w:w="4876" w:type="dxa"/>
          </w:tcPr>
          <w:p w14:paraId="2B61EBD6" w14:textId="77777777" w:rsidR="009760F5" w:rsidRPr="00357852" w:rsidRDefault="009760F5" w:rsidP="00BF7AFB">
            <w:pPr>
              <w:pStyle w:val="Normal6a"/>
            </w:pPr>
            <w:r w:rsidRPr="00357852">
              <w:rPr>
                <w:b/>
                <w:i/>
              </w:rPr>
              <w:t>(2) Az Európai Unió Menekültügyi Ügynöksége és a Bizottság kéthavonta értékeli az e rendeletben meghatározott intézkedéseket annak érdekében, hogy felmérje azok szükségességét, arányosságát, hatékonyságát, valamint a menedékkérők alapvető jogaira és a közös európai menekültügyi rendszer egészére gyakorolt hatását. Az Európai Unió Menekültügyi Ügynöksége és a Bizottság értékelő jelentést nyújt be a legfontosabb megállapításokról az Európai Parlamentnek és a Tanácsnak. A Bizottság a 12a. cikkben meghatározott eljárásnak megfelelően haladéktalanul beszünteti az intézkedések alkalmazását az adott tagállamban, amennyiben a (2) bekezdés szerint elvégzett értékelés(ek) arra enged(nek) következtetni, hogy az intézkedések már nem szükségesek, nem arányosak vagy valamely kérelmező alapvető jogainak megsértéséhez vezettek.</w:t>
            </w:r>
          </w:p>
        </w:tc>
      </w:tr>
      <w:tr w:rsidR="00215CFA" w:rsidRPr="00357852" w14:paraId="3EB4F811" w14:textId="77777777" w:rsidTr="00BF7AFB">
        <w:trPr>
          <w:jc w:val="center"/>
        </w:trPr>
        <w:tc>
          <w:tcPr>
            <w:tcW w:w="4876" w:type="dxa"/>
          </w:tcPr>
          <w:p w14:paraId="52EB1C7E" w14:textId="77777777" w:rsidR="009760F5" w:rsidRPr="00357852" w:rsidRDefault="009760F5" w:rsidP="00BF7AFB">
            <w:pPr>
              <w:pStyle w:val="Normal6a"/>
            </w:pPr>
          </w:p>
        </w:tc>
        <w:tc>
          <w:tcPr>
            <w:tcW w:w="4876" w:type="dxa"/>
          </w:tcPr>
          <w:p w14:paraId="20B0EE5C" w14:textId="77777777" w:rsidR="009760F5" w:rsidRPr="00357852" w:rsidRDefault="009760F5" w:rsidP="00BF7AFB">
            <w:pPr>
              <w:pStyle w:val="Normal6a"/>
            </w:pPr>
            <w:r w:rsidRPr="00357852">
              <w:rPr>
                <w:b/>
                <w:i/>
              </w:rPr>
              <w:t>(3) A Bizottság évente jelentést készít az Európai Parlament és a Tanács részére e rendelet alkalmazásáról. A Bizottság az Európai Parlament és a Tanács részére készített jelentésben megvizsgálja az elfogadott intézkedések és a rendeletben meghatározott eljárások szükségességét, arányosságát, kimenetelét, alkalmazását és hatékonyságát, ezen eszköz más eszközzel kapcsolatos kiegészítő jellegét, valamint az elfogadott intézkedéseknek a menedékkérők és a nemzetközi védelemben részesülők alapvető jogaira és a közös európai menekültügyi rendszer egészére gyakorolt hatását. Hiányosságok fennállása esetén az éves jelentésben javaslatokat is meg kell fogalmaznia azok kiküszöbölésére.</w:t>
            </w:r>
          </w:p>
        </w:tc>
      </w:tr>
      <w:tr w:rsidR="00215CFA" w:rsidRPr="00357852" w14:paraId="4C9D4815" w14:textId="77777777" w:rsidTr="00BF7AFB">
        <w:trPr>
          <w:jc w:val="center"/>
        </w:trPr>
        <w:tc>
          <w:tcPr>
            <w:tcW w:w="4876" w:type="dxa"/>
          </w:tcPr>
          <w:p w14:paraId="3F9D8A4E" w14:textId="77777777" w:rsidR="009760F5" w:rsidRPr="00357852" w:rsidRDefault="009760F5" w:rsidP="00BF7AFB">
            <w:pPr>
              <w:pStyle w:val="Normal6a"/>
            </w:pPr>
          </w:p>
        </w:tc>
        <w:tc>
          <w:tcPr>
            <w:tcW w:w="4876" w:type="dxa"/>
          </w:tcPr>
          <w:p w14:paraId="19CF9BEB" w14:textId="77777777" w:rsidR="009760F5" w:rsidRPr="00357852" w:rsidRDefault="009760F5" w:rsidP="00BF7AFB">
            <w:pPr>
              <w:pStyle w:val="Normal6a"/>
            </w:pPr>
            <w:r w:rsidRPr="00357852">
              <w:rPr>
                <w:b/>
                <w:i/>
              </w:rPr>
              <w:t>(4) Az e rendeletben meghatározott szükséghelyzet nem zárja ki, hogy a Menekültügyi Ügynökség az (EU) 2021/2303 rendeletben [az Európai Unió Menekültügyi Ügynökségéről szóló rendelet] meghatározottak szerint nyomon követést végezzen.</w:t>
            </w:r>
          </w:p>
        </w:tc>
      </w:tr>
    </w:tbl>
    <w:p w14:paraId="48E332E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F25C47A" w14:textId="77777777" w:rsidR="009760F5" w:rsidRPr="00357852" w:rsidRDefault="009760F5" w:rsidP="009760F5">
      <w:pPr>
        <w:pStyle w:val="AmJustTitle"/>
      </w:pPr>
      <w:r w:rsidRPr="00534DA7">
        <w:rPr>
          <w:rStyle w:val="HideTWBExt"/>
          <w:i w:val="0"/>
        </w:rPr>
        <w:t>&lt;TitreJust&gt;</w:t>
      </w:r>
      <w:r w:rsidRPr="00357852">
        <w:t>Indokolás</w:t>
      </w:r>
      <w:r w:rsidRPr="00534DA7">
        <w:rPr>
          <w:rStyle w:val="HideTWBExt"/>
          <w:i w:val="0"/>
        </w:rPr>
        <w:t>&lt;/TitreJust&gt;</w:t>
      </w:r>
    </w:p>
    <w:p w14:paraId="76EF6B5C" w14:textId="77777777" w:rsidR="009760F5" w:rsidRPr="00357852" w:rsidRDefault="009760F5" w:rsidP="009760F5">
      <w:pPr>
        <w:pStyle w:val="AmJustText"/>
      </w:pPr>
      <w:r w:rsidRPr="00357852">
        <w:t>Tekintve, hogy a szükséghelyzet súlyos következményekkel jár az érintett tagállamra, az Unió egészére és a menedékkérőkre nézve, fontos, hogy az e rendeletben foglalt intézkedéseket rendszeresen értékeljék.</w:t>
      </w:r>
    </w:p>
    <w:p w14:paraId="59F6AFF7" w14:textId="77777777" w:rsidR="009760F5" w:rsidRPr="00357852" w:rsidRDefault="009760F5" w:rsidP="009760F5">
      <w:r w:rsidRPr="00534DA7">
        <w:rPr>
          <w:rStyle w:val="HideTWBExt"/>
        </w:rPr>
        <w:t>&lt;/Amend&gt;</w:t>
      </w:r>
    </w:p>
    <w:p w14:paraId="003B5DDC"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476</w:t>
      </w:r>
      <w:r w:rsidRPr="00534DA7">
        <w:rPr>
          <w:rStyle w:val="HideTWBExt"/>
          <w:b w:val="0"/>
        </w:rPr>
        <w:t>&lt;/NumAm&gt;</w:t>
      </w:r>
    </w:p>
    <w:p w14:paraId="008C5F59"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24328312" w14:textId="77777777" w:rsidR="009760F5" w:rsidRPr="00357852" w:rsidRDefault="009760F5" w:rsidP="009760F5">
      <w:pPr>
        <w:pStyle w:val="NormalBold"/>
      </w:pPr>
      <w:r w:rsidRPr="00534DA7">
        <w:rPr>
          <w:rStyle w:val="HideTWBExt"/>
          <w:b w:val="0"/>
        </w:rPr>
        <w:t>&lt;/RepeatBlock-By&gt;</w:t>
      </w:r>
    </w:p>
    <w:p w14:paraId="40DB120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F50914F" w14:textId="77777777" w:rsidR="009760F5" w:rsidRPr="00357852" w:rsidRDefault="009760F5" w:rsidP="009760F5">
      <w:pPr>
        <w:pStyle w:val="NormalBold"/>
      </w:pPr>
      <w:r w:rsidRPr="00534DA7">
        <w:rPr>
          <w:rStyle w:val="HideTWBExt"/>
          <w:b w:val="0"/>
        </w:rPr>
        <w:t>&lt;Article&gt;</w:t>
      </w:r>
      <w:r w:rsidRPr="00357852">
        <w:t>2 e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8E51E37" w14:textId="77777777" w:rsidTr="00BF7AFB">
        <w:trPr>
          <w:trHeight w:hRule="exact" w:val="240"/>
          <w:jc w:val="center"/>
        </w:trPr>
        <w:tc>
          <w:tcPr>
            <w:tcW w:w="9752" w:type="dxa"/>
            <w:gridSpan w:val="2"/>
          </w:tcPr>
          <w:p w14:paraId="40E33E98" w14:textId="77777777" w:rsidR="009760F5" w:rsidRPr="00357852" w:rsidRDefault="009760F5" w:rsidP="00BF7AFB"/>
        </w:tc>
      </w:tr>
      <w:tr w:rsidR="00215CFA" w:rsidRPr="00357852" w14:paraId="495ABEF7" w14:textId="77777777" w:rsidTr="00BF7AFB">
        <w:trPr>
          <w:trHeight w:val="240"/>
          <w:jc w:val="center"/>
        </w:trPr>
        <w:tc>
          <w:tcPr>
            <w:tcW w:w="4876" w:type="dxa"/>
          </w:tcPr>
          <w:p w14:paraId="38C50B62" w14:textId="77777777" w:rsidR="009760F5" w:rsidRPr="00357852" w:rsidRDefault="009760F5" w:rsidP="00BF7AFB">
            <w:pPr>
              <w:pStyle w:val="AmColumnHeading"/>
            </w:pPr>
            <w:r w:rsidRPr="00357852">
              <w:t>A Bizottság által javasolt szöveg</w:t>
            </w:r>
          </w:p>
        </w:tc>
        <w:tc>
          <w:tcPr>
            <w:tcW w:w="4876" w:type="dxa"/>
          </w:tcPr>
          <w:p w14:paraId="7A527B8D" w14:textId="77777777" w:rsidR="009760F5" w:rsidRPr="00357852" w:rsidRDefault="009760F5" w:rsidP="00BF7AFB">
            <w:pPr>
              <w:pStyle w:val="AmColumnHeading"/>
            </w:pPr>
            <w:r w:rsidRPr="00357852">
              <w:t>Módosítás</w:t>
            </w:r>
          </w:p>
        </w:tc>
      </w:tr>
      <w:tr w:rsidR="00215CFA" w:rsidRPr="00357852" w14:paraId="79B74A43" w14:textId="77777777" w:rsidTr="00BF7AFB">
        <w:trPr>
          <w:jc w:val="center"/>
        </w:trPr>
        <w:tc>
          <w:tcPr>
            <w:tcW w:w="4876" w:type="dxa"/>
          </w:tcPr>
          <w:p w14:paraId="395CF58E" w14:textId="77777777" w:rsidR="009760F5" w:rsidRPr="00357852" w:rsidRDefault="009760F5" w:rsidP="00BF7AFB">
            <w:pPr>
              <w:pStyle w:val="Normal6a"/>
            </w:pPr>
          </w:p>
        </w:tc>
        <w:tc>
          <w:tcPr>
            <w:tcW w:w="4876" w:type="dxa"/>
          </w:tcPr>
          <w:p w14:paraId="3E450AAC" w14:textId="77777777" w:rsidR="009760F5" w:rsidRPr="00357852" w:rsidRDefault="009760F5" w:rsidP="00BF7AFB">
            <w:pPr>
              <w:pStyle w:val="NormalBoldItalicCenter6a"/>
            </w:pPr>
            <w:r w:rsidRPr="00357852">
              <w:t>2e. cikk</w:t>
            </w:r>
          </w:p>
        </w:tc>
      </w:tr>
      <w:tr w:rsidR="00215CFA" w:rsidRPr="00357852" w14:paraId="4E9494B7" w14:textId="77777777" w:rsidTr="00BF7AFB">
        <w:trPr>
          <w:jc w:val="center"/>
        </w:trPr>
        <w:tc>
          <w:tcPr>
            <w:tcW w:w="4876" w:type="dxa"/>
          </w:tcPr>
          <w:p w14:paraId="07A8EE1F" w14:textId="77777777" w:rsidR="009760F5" w:rsidRPr="00357852" w:rsidRDefault="009760F5" w:rsidP="00BF7AFB">
            <w:pPr>
              <w:pStyle w:val="Normal6a"/>
            </w:pPr>
          </w:p>
        </w:tc>
        <w:tc>
          <w:tcPr>
            <w:tcW w:w="4876" w:type="dxa"/>
          </w:tcPr>
          <w:p w14:paraId="76C3BF73" w14:textId="77777777" w:rsidR="009760F5" w:rsidRPr="00357852" w:rsidRDefault="009760F5" w:rsidP="00BF7AFB">
            <w:pPr>
              <w:pStyle w:val="NormalBoldItalicCenter6a"/>
            </w:pPr>
            <w:r w:rsidRPr="00357852">
              <w:t>A szükséghelyzet vége</w:t>
            </w:r>
          </w:p>
        </w:tc>
      </w:tr>
      <w:tr w:rsidR="00215CFA" w:rsidRPr="00357852" w14:paraId="60DF5681" w14:textId="77777777" w:rsidTr="00BF7AFB">
        <w:trPr>
          <w:jc w:val="center"/>
        </w:trPr>
        <w:tc>
          <w:tcPr>
            <w:tcW w:w="4876" w:type="dxa"/>
          </w:tcPr>
          <w:p w14:paraId="351A06B9" w14:textId="77777777" w:rsidR="009760F5" w:rsidRPr="00357852" w:rsidRDefault="009760F5" w:rsidP="00BF7AFB">
            <w:pPr>
              <w:pStyle w:val="Normal6a"/>
            </w:pPr>
          </w:p>
        </w:tc>
        <w:tc>
          <w:tcPr>
            <w:tcW w:w="4876" w:type="dxa"/>
          </w:tcPr>
          <w:p w14:paraId="4280C3AB" w14:textId="77777777" w:rsidR="009760F5" w:rsidRPr="00357852" w:rsidRDefault="009760F5" w:rsidP="00BF7AFB">
            <w:pPr>
              <w:pStyle w:val="Normal6a"/>
            </w:pPr>
            <w:r w:rsidRPr="00357852">
              <w:rPr>
                <w:b/>
                <w:i/>
              </w:rPr>
              <w:t>Ha a Bizottság a 2a. cikkben felsorolt kritériumok alapján úgy ítéli meg, hogy egy adott tagállam esetében már nem áll fenn szükséghelyzet, vagy ha az értékelés keretében úgy ítéli meg, hogy a 2d. cikk (2) bekezdésében említett ideiglenes intézkedések a továbbiakban már nem szükségesek vagy nem arányosak, a Bizottság a 12a. cikkel összhangban felhatalmazáson alapuló jogi aktust fogad el annak megállapítása céljából, hogy az adott tagállamban megszűnt a válsághelyzet.</w:t>
            </w:r>
          </w:p>
        </w:tc>
      </w:tr>
    </w:tbl>
    <w:p w14:paraId="7306757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9D557EE" w14:textId="77777777" w:rsidR="009760F5" w:rsidRPr="00357852" w:rsidRDefault="009760F5" w:rsidP="009760F5">
      <w:r w:rsidRPr="00534DA7">
        <w:rPr>
          <w:rStyle w:val="HideTWBExt"/>
        </w:rPr>
        <w:t>&lt;/Amend&gt;</w:t>
      </w:r>
    </w:p>
    <w:p w14:paraId="747AF15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477</w:t>
      </w:r>
      <w:r w:rsidRPr="00534DA7">
        <w:rPr>
          <w:rStyle w:val="HideTWBExt"/>
          <w:b w:val="0"/>
        </w:rPr>
        <w:t>&lt;/NumAm&gt;</w:t>
      </w:r>
    </w:p>
    <w:p w14:paraId="2B888F5D"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30F09BA8" w14:textId="77777777" w:rsidR="009760F5" w:rsidRPr="00357852" w:rsidRDefault="009760F5" w:rsidP="009760F5">
      <w:pPr>
        <w:pStyle w:val="NormalBold"/>
      </w:pPr>
      <w:r w:rsidRPr="00534DA7">
        <w:rPr>
          <w:rStyle w:val="HideTWBExt"/>
          <w:b w:val="0"/>
        </w:rPr>
        <w:t>&lt;/RepeatBlock-By&gt;</w:t>
      </w:r>
    </w:p>
    <w:p w14:paraId="199050B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074C69B" w14:textId="77777777" w:rsidR="009760F5" w:rsidRPr="00357852" w:rsidRDefault="009760F5" w:rsidP="009760F5">
      <w:pPr>
        <w:pStyle w:val="NormalBold"/>
      </w:pPr>
      <w:r w:rsidRPr="00534DA7">
        <w:rPr>
          <w:rStyle w:val="HideTWBExt"/>
          <w:b w:val="0"/>
        </w:rPr>
        <w:t>&lt;Article&gt;</w:t>
      </w:r>
      <w:r w:rsidRPr="00357852">
        <w:t>III fejezet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05082F6" w14:textId="77777777" w:rsidTr="00BF7AFB">
        <w:trPr>
          <w:trHeight w:hRule="exact" w:val="240"/>
          <w:jc w:val="center"/>
        </w:trPr>
        <w:tc>
          <w:tcPr>
            <w:tcW w:w="9752" w:type="dxa"/>
            <w:gridSpan w:val="2"/>
          </w:tcPr>
          <w:p w14:paraId="2AF41182" w14:textId="77777777" w:rsidR="009760F5" w:rsidRPr="00357852" w:rsidRDefault="009760F5" w:rsidP="00BF7AFB"/>
        </w:tc>
      </w:tr>
      <w:tr w:rsidR="00215CFA" w:rsidRPr="00357852" w14:paraId="14F9901C" w14:textId="77777777" w:rsidTr="00BF7AFB">
        <w:trPr>
          <w:trHeight w:val="240"/>
          <w:jc w:val="center"/>
        </w:trPr>
        <w:tc>
          <w:tcPr>
            <w:tcW w:w="4876" w:type="dxa"/>
          </w:tcPr>
          <w:p w14:paraId="5BBD164B" w14:textId="77777777" w:rsidR="009760F5" w:rsidRPr="00357852" w:rsidRDefault="009760F5" w:rsidP="00BF7AFB">
            <w:pPr>
              <w:pStyle w:val="AmColumnHeading"/>
            </w:pPr>
            <w:r w:rsidRPr="00357852">
              <w:t>A Bizottság által javasolt szöveg</w:t>
            </w:r>
          </w:p>
        </w:tc>
        <w:tc>
          <w:tcPr>
            <w:tcW w:w="4876" w:type="dxa"/>
          </w:tcPr>
          <w:p w14:paraId="000D3010" w14:textId="77777777" w:rsidR="009760F5" w:rsidRPr="00357852" w:rsidRDefault="009760F5" w:rsidP="00BF7AFB">
            <w:pPr>
              <w:pStyle w:val="AmColumnHeading"/>
            </w:pPr>
            <w:r w:rsidRPr="00357852">
              <w:t>Módosítás</w:t>
            </w:r>
          </w:p>
        </w:tc>
      </w:tr>
      <w:tr w:rsidR="00215CFA" w:rsidRPr="00357852" w14:paraId="00791CEA" w14:textId="77777777" w:rsidTr="00BF7AFB">
        <w:trPr>
          <w:jc w:val="center"/>
        </w:trPr>
        <w:tc>
          <w:tcPr>
            <w:tcW w:w="4876" w:type="dxa"/>
          </w:tcPr>
          <w:p w14:paraId="451A41CA" w14:textId="77777777" w:rsidR="009760F5" w:rsidRPr="00357852" w:rsidRDefault="009760F5" w:rsidP="00BF7AFB">
            <w:pPr>
              <w:pStyle w:val="Normal6a"/>
            </w:pPr>
            <w:r w:rsidRPr="00357852">
              <w:t>III. FEJEZET</w:t>
            </w:r>
            <w:r w:rsidRPr="00357852">
              <w:tab/>
            </w:r>
            <w:r w:rsidRPr="00357852">
              <w:rPr>
                <w:b/>
                <w:bCs/>
                <w:i/>
                <w:iCs/>
              </w:rPr>
              <w:t xml:space="preserve">Menekültügyi </w:t>
            </w:r>
            <w:r w:rsidRPr="00357852">
              <w:t xml:space="preserve">és </w:t>
            </w:r>
            <w:r w:rsidRPr="00357852">
              <w:rPr>
                <w:b/>
                <w:bCs/>
                <w:i/>
                <w:iCs/>
              </w:rPr>
              <w:t>kiutasítási eljárások válsághelyzetben</w:t>
            </w:r>
          </w:p>
        </w:tc>
        <w:tc>
          <w:tcPr>
            <w:tcW w:w="4876" w:type="dxa"/>
          </w:tcPr>
          <w:p w14:paraId="1B5AABAF" w14:textId="77777777" w:rsidR="009760F5" w:rsidRPr="00357852" w:rsidRDefault="009760F5" w:rsidP="00BF7AFB">
            <w:pPr>
              <w:pStyle w:val="Normal6a"/>
            </w:pPr>
            <w:r w:rsidRPr="00357852">
              <w:t>III. FEJEZET</w:t>
            </w:r>
            <w:r w:rsidRPr="00357852">
              <w:tab/>
            </w:r>
            <w:r w:rsidRPr="00357852">
              <w:rPr>
                <w:b/>
                <w:i/>
              </w:rPr>
              <w:t xml:space="preserve">Felelősségmegosztás </w:t>
            </w:r>
            <w:r w:rsidRPr="00357852">
              <w:t xml:space="preserve">és </w:t>
            </w:r>
            <w:r w:rsidRPr="00357852">
              <w:rPr>
                <w:b/>
                <w:i/>
              </w:rPr>
              <w:t>szolidaritási mechanizmus</w:t>
            </w:r>
            <w:r w:rsidRPr="00357852">
              <w:t xml:space="preserve"> </w:t>
            </w:r>
            <w:r w:rsidRPr="00357852">
              <w:rPr>
                <w:b/>
                <w:bCs/>
                <w:i/>
                <w:iCs/>
              </w:rPr>
              <w:t>szükséghelyzetben</w:t>
            </w:r>
          </w:p>
        </w:tc>
      </w:tr>
    </w:tbl>
    <w:p w14:paraId="4156E34C"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D5AAD7B" w14:textId="77777777" w:rsidR="009760F5" w:rsidRPr="00357852" w:rsidRDefault="009760F5" w:rsidP="009760F5">
      <w:r w:rsidRPr="00534DA7">
        <w:rPr>
          <w:rStyle w:val="HideTWBExt"/>
        </w:rPr>
        <w:t>&lt;/Amend&gt;</w:t>
      </w:r>
    </w:p>
    <w:p w14:paraId="48FE861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478</w:t>
      </w:r>
      <w:r w:rsidRPr="00534DA7">
        <w:rPr>
          <w:rStyle w:val="HideTWBExt"/>
          <w:b w:val="0"/>
        </w:rPr>
        <w:t>&lt;/NumAm&gt;</w:t>
      </w:r>
    </w:p>
    <w:p w14:paraId="676A07F3"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69BFE3F2" w14:textId="77777777" w:rsidR="009760F5" w:rsidRPr="00357852" w:rsidRDefault="009760F5" w:rsidP="009760F5">
      <w:pPr>
        <w:pStyle w:val="NormalBold"/>
      </w:pPr>
      <w:r w:rsidRPr="00534DA7">
        <w:rPr>
          <w:rStyle w:val="HideTWBExt"/>
          <w:b w:val="0"/>
        </w:rPr>
        <w:t>&lt;/RepeatBlock-By&gt;</w:t>
      </w:r>
    </w:p>
    <w:p w14:paraId="01989F9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7304F08" w14:textId="77777777" w:rsidR="009760F5" w:rsidRPr="00357852" w:rsidRDefault="009760F5" w:rsidP="009760F5">
      <w:pPr>
        <w:pStyle w:val="NormalBold"/>
      </w:pPr>
      <w:r w:rsidRPr="00534DA7">
        <w:rPr>
          <w:rStyle w:val="HideTWBExt"/>
          <w:b w:val="0"/>
        </w:rPr>
        <w:t>&lt;Article&gt;</w:t>
      </w:r>
      <w:r w:rsidRPr="00357852">
        <w:t>III fejezet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7AB643D" w14:textId="77777777" w:rsidTr="00BF7AFB">
        <w:trPr>
          <w:trHeight w:hRule="exact" w:val="240"/>
          <w:jc w:val="center"/>
        </w:trPr>
        <w:tc>
          <w:tcPr>
            <w:tcW w:w="9752" w:type="dxa"/>
            <w:gridSpan w:val="2"/>
          </w:tcPr>
          <w:p w14:paraId="7354CF8E" w14:textId="77777777" w:rsidR="009760F5" w:rsidRPr="00357852" w:rsidRDefault="009760F5" w:rsidP="00BF7AFB"/>
        </w:tc>
      </w:tr>
      <w:tr w:rsidR="00215CFA" w:rsidRPr="00357852" w14:paraId="6CC4F84B" w14:textId="77777777" w:rsidTr="00BF7AFB">
        <w:trPr>
          <w:trHeight w:val="240"/>
          <w:jc w:val="center"/>
        </w:trPr>
        <w:tc>
          <w:tcPr>
            <w:tcW w:w="4876" w:type="dxa"/>
          </w:tcPr>
          <w:p w14:paraId="25313022" w14:textId="77777777" w:rsidR="009760F5" w:rsidRPr="00357852" w:rsidRDefault="009760F5" w:rsidP="00BF7AFB">
            <w:pPr>
              <w:pStyle w:val="AmColumnHeading"/>
            </w:pPr>
            <w:r w:rsidRPr="00357852">
              <w:t>A Bizottság által javasolt szöveg</w:t>
            </w:r>
          </w:p>
        </w:tc>
        <w:tc>
          <w:tcPr>
            <w:tcW w:w="4876" w:type="dxa"/>
          </w:tcPr>
          <w:p w14:paraId="6B105620" w14:textId="77777777" w:rsidR="009760F5" w:rsidRPr="00357852" w:rsidRDefault="009760F5" w:rsidP="00BF7AFB">
            <w:pPr>
              <w:pStyle w:val="AmColumnHeading"/>
            </w:pPr>
            <w:r w:rsidRPr="00357852">
              <w:t>Módosítás</w:t>
            </w:r>
          </w:p>
        </w:tc>
      </w:tr>
      <w:tr w:rsidR="00215CFA" w:rsidRPr="00357852" w14:paraId="59F8070E" w14:textId="77777777" w:rsidTr="00BF7AFB">
        <w:trPr>
          <w:jc w:val="center"/>
        </w:trPr>
        <w:tc>
          <w:tcPr>
            <w:tcW w:w="4876" w:type="dxa"/>
          </w:tcPr>
          <w:p w14:paraId="5B763A06" w14:textId="77777777" w:rsidR="009760F5" w:rsidRPr="00357852" w:rsidRDefault="009760F5" w:rsidP="00BF7AFB">
            <w:pPr>
              <w:pStyle w:val="Normal6a"/>
            </w:pPr>
            <w:r w:rsidRPr="00357852">
              <w:t>III. FEJEZET</w:t>
            </w:r>
            <w:r w:rsidRPr="00357852">
              <w:tab/>
              <w:t xml:space="preserve">Menekültügyi és </w:t>
            </w:r>
            <w:r w:rsidRPr="00357852">
              <w:rPr>
                <w:b/>
                <w:bCs/>
                <w:i/>
                <w:iCs/>
              </w:rPr>
              <w:t>kiutasítási eljárások válsághelyzetben</w:t>
            </w:r>
          </w:p>
        </w:tc>
        <w:tc>
          <w:tcPr>
            <w:tcW w:w="4876" w:type="dxa"/>
          </w:tcPr>
          <w:p w14:paraId="619CDDDB" w14:textId="77777777" w:rsidR="009760F5" w:rsidRPr="00357852" w:rsidRDefault="009760F5" w:rsidP="00BF7AFB">
            <w:pPr>
              <w:pStyle w:val="Normal6a"/>
            </w:pPr>
            <w:r w:rsidRPr="00357852">
              <w:t>III. FEJEZET</w:t>
            </w:r>
            <w:r w:rsidRPr="00357852">
              <w:tab/>
              <w:t xml:space="preserve">Menekültügyi </w:t>
            </w:r>
            <w:r w:rsidRPr="00357852">
              <w:rPr>
                <w:b/>
                <w:bCs/>
                <w:i/>
                <w:iCs/>
              </w:rPr>
              <w:t>felelősségmegosztás</w:t>
            </w:r>
            <w:r w:rsidRPr="00357852">
              <w:t xml:space="preserve"> és </w:t>
            </w:r>
            <w:r w:rsidRPr="00357852">
              <w:rPr>
                <w:b/>
                <w:bCs/>
                <w:i/>
                <w:iCs/>
              </w:rPr>
              <w:t>szolidaritás szükséghelyzetben</w:t>
            </w:r>
          </w:p>
        </w:tc>
      </w:tr>
    </w:tbl>
    <w:p w14:paraId="1B337E8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189BDBD" w14:textId="77777777" w:rsidR="009760F5" w:rsidRPr="00357852" w:rsidRDefault="009760F5" w:rsidP="009760F5">
      <w:r w:rsidRPr="00534DA7">
        <w:rPr>
          <w:rStyle w:val="HideTWBExt"/>
        </w:rPr>
        <w:t>&lt;/Amend&gt;</w:t>
      </w:r>
    </w:p>
    <w:p w14:paraId="3468629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479</w:t>
      </w:r>
      <w:r w:rsidRPr="00534DA7">
        <w:rPr>
          <w:rStyle w:val="HideTWBExt"/>
          <w:b w:val="0"/>
        </w:rPr>
        <w:t>&lt;/NumAm&gt;</w:t>
      </w:r>
    </w:p>
    <w:p w14:paraId="239C0358"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Olivier Chastel, Moritz Körner</w:t>
      </w:r>
      <w:r w:rsidRPr="00534DA7">
        <w:rPr>
          <w:rStyle w:val="HideTWBExt"/>
          <w:b w:val="0"/>
        </w:rPr>
        <w:t>&lt;/Members&gt;</w:t>
      </w:r>
    </w:p>
    <w:p w14:paraId="3339066F" w14:textId="77777777" w:rsidR="009760F5" w:rsidRPr="00357852" w:rsidRDefault="009760F5" w:rsidP="009760F5">
      <w:pPr>
        <w:pStyle w:val="NormalBold"/>
      </w:pPr>
      <w:r w:rsidRPr="00534DA7">
        <w:rPr>
          <w:rStyle w:val="HideTWBExt"/>
          <w:b w:val="0"/>
        </w:rPr>
        <w:t>&lt;/RepeatBlock-By&gt;</w:t>
      </w:r>
    </w:p>
    <w:p w14:paraId="2DB8A46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F8788E4" w14:textId="77777777" w:rsidR="009760F5" w:rsidRPr="00357852" w:rsidRDefault="009760F5" w:rsidP="009760F5">
      <w:pPr>
        <w:pStyle w:val="NormalBold"/>
      </w:pPr>
      <w:r w:rsidRPr="00534DA7">
        <w:rPr>
          <w:rStyle w:val="HideTWBExt"/>
          <w:b w:val="0"/>
        </w:rPr>
        <w:t>&lt;Article&gt;</w:t>
      </w:r>
      <w:r w:rsidRPr="00357852">
        <w:t>III fejezet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A633ECF" w14:textId="77777777" w:rsidTr="00BF7AFB">
        <w:trPr>
          <w:trHeight w:hRule="exact" w:val="240"/>
          <w:jc w:val="center"/>
        </w:trPr>
        <w:tc>
          <w:tcPr>
            <w:tcW w:w="9752" w:type="dxa"/>
            <w:gridSpan w:val="2"/>
          </w:tcPr>
          <w:p w14:paraId="2D9B5045" w14:textId="77777777" w:rsidR="009760F5" w:rsidRPr="00357852" w:rsidRDefault="009760F5" w:rsidP="00BF7AFB"/>
        </w:tc>
      </w:tr>
      <w:tr w:rsidR="00215CFA" w:rsidRPr="00357852" w14:paraId="07B1FA75" w14:textId="77777777" w:rsidTr="00BF7AFB">
        <w:trPr>
          <w:trHeight w:val="240"/>
          <w:jc w:val="center"/>
        </w:trPr>
        <w:tc>
          <w:tcPr>
            <w:tcW w:w="4876" w:type="dxa"/>
          </w:tcPr>
          <w:p w14:paraId="0C6D5994" w14:textId="77777777" w:rsidR="009760F5" w:rsidRPr="00357852" w:rsidRDefault="009760F5" w:rsidP="00BF7AFB">
            <w:pPr>
              <w:pStyle w:val="AmColumnHeading"/>
            </w:pPr>
            <w:r w:rsidRPr="00357852">
              <w:t>A Bizottság által javasolt szöveg</w:t>
            </w:r>
          </w:p>
        </w:tc>
        <w:tc>
          <w:tcPr>
            <w:tcW w:w="4876" w:type="dxa"/>
          </w:tcPr>
          <w:p w14:paraId="5A123617" w14:textId="77777777" w:rsidR="009760F5" w:rsidRPr="00357852" w:rsidRDefault="009760F5" w:rsidP="00BF7AFB">
            <w:pPr>
              <w:pStyle w:val="AmColumnHeading"/>
            </w:pPr>
            <w:r w:rsidRPr="00357852">
              <w:t>Módosítás</w:t>
            </w:r>
          </w:p>
        </w:tc>
      </w:tr>
      <w:tr w:rsidR="00215CFA" w:rsidRPr="00357852" w14:paraId="2683DA94" w14:textId="77777777" w:rsidTr="00BF7AFB">
        <w:trPr>
          <w:jc w:val="center"/>
        </w:trPr>
        <w:tc>
          <w:tcPr>
            <w:tcW w:w="4876" w:type="dxa"/>
          </w:tcPr>
          <w:p w14:paraId="51E215C5" w14:textId="77777777" w:rsidR="009760F5" w:rsidRPr="00357852" w:rsidRDefault="009760F5" w:rsidP="00BF7AFB">
            <w:pPr>
              <w:pStyle w:val="Normal6a"/>
            </w:pPr>
            <w:r w:rsidRPr="00357852">
              <w:t>III. FEJEZET</w:t>
            </w:r>
            <w:r w:rsidRPr="00357852">
              <w:tab/>
            </w:r>
            <w:r w:rsidRPr="00357852">
              <w:rPr>
                <w:b/>
                <w:i/>
              </w:rPr>
              <w:t>Menekültügyi és kiutasítási eljárások válsághelyzetben</w:t>
            </w:r>
          </w:p>
        </w:tc>
        <w:tc>
          <w:tcPr>
            <w:tcW w:w="4876" w:type="dxa"/>
          </w:tcPr>
          <w:p w14:paraId="696A1A67" w14:textId="70F00048" w:rsidR="009760F5" w:rsidRPr="00357852" w:rsidRDefault="009760F5" w:rsidP="00BF7AFB">
            <w:pPr>
              <w:pStyle w:val="Normal6a"/>
            </w:pPr>
            <w:r w:rsidRPr="00357852">
              <w:rPr>
                <w:b/>
                <w:i/>
              </w:rPr>
              <w:t>törölve</w:t>
            </w:r>
          </w:p>
        </w:tc>
      </w:tr>
    </w:tbl>
    <w:p w14:paraId="2B652E9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3B933FD" w14:textId="77777777" w:rsidR="009760F5" w:rsidRPr="00357852" w:rsidRDefault="009760F5" w:rsidP="009760F5">
      <w:r w:rsidRPr="00534DA7">
        <w:rPr>
          <w:rStyle w:val="HideTWBExt"/>
        </w:rPr>
        <w:t>&lt;/Amend&gt;</w:t>
      </w:r>
    </w:p>
    <w:p w14:paraId="5911569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480</w:t>
      </w:r>
      <w:r w:rsidRPr="00534DA7">
        <w:rPr>
          <w:rStyle w:val="HideTWBExt"/>
          <w:b w:val="0"/>
        </w:rPr>
        <w:t>&lt;/NumAm&gt;</w:t>
      </w:r>
    </w:p>
    <w:p w14:paraId="0932F2F6"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029F8BA2" w14:textId="77777777" w:rsidR="009760F5" w:rsidRPr="00357852" w:rsidRDefault="009760F5" w:rsidP="009760F5">
      <w:pPr>
        <w:pStyle w:val="NormalBold"/>
      </w:pPr>
      <w:r w:rsidRPr="00534DA7">
        <w:rPr>
          <w:rStyle w:val="HideTWBExt"/>
          <w:b w:val="0"/>
        </w:rPr>
        <w:t>&lt;/RepeatBlock-By&gt;</w:t>
      </w:r>
    </w:p>
    <w:p w14:paraId="3DBC652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F821FFA" w14:textId="77777777" w:rsidR="009760F5" w:rsidRPr="00357852" w:rsidRDefault="009760F5" w:rsidP="009760F5">
      <w:pPr>
        <w:pStyle w:val="NormalBold"/>
      </w:pPr>
      <w:r w:rsidRPr="00534DA7">
        <w:rPr>
          <w:rStyle w:val="HideTWBExt"/>
          <w:b w:val="0"/>
        </w:rPr>
        <w:t>&lt;Article&gt;</w:t>
      </w:r>
      <w:r w:rsidRPr="00357852">
        <w:t>3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6236C12" w14:textId="77777777" w:rsidTr="00BF7AFB">
        <w:trPr>
          <w:trHeight w:hRule="exact" w:val="240"/>
          <w:jc w:val="center"/>
        </w:trPr>
        <w:tc>
          <w:tcPr>
            <w:tcW w:w="9752" w:type="dxa"/>
            <w:gridSpan w:val="2"/>
          </w:tcPr>
          <w:p w14:paraId="3E11A63E" w14:textId="77777777" w:rsidR="009760F5" w:rsidRPr="00357852" w:rsidRDefault="009760F5" w:rsidP="00BF7AFB"/>
        </w:tc>
      </w:tr>
      <w:tr w:rsidR="00215CFA" w:rsidRPr="00357852" w14:paraId="6FD3CE62" w14:textId="77777777" w:rsidTr="00BF7AFB">
        <w:trPr>
          <w:trHeight w:val="240"/>
          <w:jc w:val="center"/>
        </w:trPr>
        <w:tc>
          <w:tcPr>
            <w:tcW w:w="4876" w:type="dxa"/>
          </w:tcPr>
          <w:p w14:paraId="57F5B652" w14:textId="77777777" w:rsidR="009760F5" w:rsidRPr="00357852" w:rsidRDefault="009760F5" w:rsidP="00BF7AFB">
            <w:pPr>
              <w:pStyle w:val="AmColumnHeading"/>
            </w:pPr>
            <w:r w:rsidRPr="00357852">
              <w:t>A Bizottság által javasolt szöveg</w:t>
            </w:r>
          </w:p>
        </w:tc>
        <w:tc>
          <w:tcPr>
            <w:tcW w:w="4876" w:type="dxa"/>
          </w:tcPr>
          <w:p w14:paraId="08604215" w14:textId="77777777" w:rsidR="009760F5" w:rsidRPr="00357852" w:rsidRDefault="009760F5" w:rsidP="00BF7AFB">
            <w:pPr>
              <w:pStyle w:val="AmColumnHeading"/>
            </w:pPr>
            <w:r w:rsidRPr="00357852">
              <w:t>Módosítás</w:t>
            </w:r>
          </w:p>
        </w:tc>
      </w:tr>
      <w:tr w:rsidR="00215CFA" w:rsidRPr="00357852" w14:paraId="75B99639" w14:textId="77777777" w:rsidTr="00BF7AFB">
        <w:trPr>
          <w:jc w:val="center"/>
        </w:trPr>
        <w:tc>
          <w:tcPr>
            <w:tcW w:w="4876" w:type="dxa"/>
          </w:tcPr>
          <w:p w14:paraId="2BA16CA1" w14:textId="77777777" w:rsidR="009760F5" w:rsidRPr="00357852" w:rsidRDefault="009760F5" w:rsidP="00BF7AFB">
            <w:pPr>
              <w:pStyle w:val="Normal6a"/>
            </w:pPr>
            <w:r w:rsidRPr="00357852">
              <w:rPr>
                <w:b/>
                <w:i/>
              </w:rPr>
              <w:t>[...]</w:t>
            </w:r>
          </w:p>
        </w:tc>
        <w:tc>
          <w:tcPr>
            <w:tcW w:w="4876" w:type="dxa"/>
          </w:tcPr>
          <w:p w14:paraId="6AD12D09" w14:textId="77777777" w:rsidR="009760F5" w:rsidRPr="00357852" w:rsidRDefault="009760F5" w:rsidP="00BF7AFB">
            <w:pPr>
              <w:pStyle w:val="Normal6a"/>
            </w:pPr>
            <w:r w:rsidRPr="00357852">
              <w:rPr>
                <w:b/>
                <w:i/>
              </w:rPr>
              <w:t>törölve</w:t>
            </w:r>
          </w:p>
        </w:tc>
      </w:tr>
    </w:tbl>
    <w:p w14:paraId="6BC4EE8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CFFD1E9" w14:textId="77777777" w:rsidR="009760F5" w:rsidRPr="00357852" w:rsidRDefault="009760F5" w:rsidP="009760F5">
      <w:r w:rsidRPr="00534DA7">
        <w:rPr>
          <w:rStyle w:val="HideTWBExt"/>
        </w:rPr>
        <w:t>&lt;/Amend&gt;</w:t>
      </w:r>
    </w:p>
    <w:p w14:paraId="691CCC3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481</w:t>
      </w:r>
      <w:r w:rsidRPr="00534DA7">
        <w:rPr>
          <w:rStyle w:val="HideTWBExt"/>
          <w:b w:val="0"/>
        </w:rPr>
        <w:t>&lt;/NumAm&gt;</w:t>
      </w:r>
    </w:p>
    <w:p w14:paraId="10D2DEC7"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04B943C0" w14:textId="77777777" w:rsidR="009760F5" w:rsidRPr="00357852" w:rsidRDefault="009760F5" w:rsidP="009760F5">
      <w:pPr>
        <w:pStyle w:val="NormalBold"/>
      </w:pPr>
      <w:r w:rsidRPr="00534DA7">
        <w:rPr>
          <w:rStyle w:val="HideTWBExt"/>
          <w:b w:val="0"/>
        </w:rPr>
        <w:t>&lt;/RepeatBlock-By&gt;</w:t>
      </w:r>
    </w:p>
    <w:p w14:paraId="5268CCDA"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987B891" w14:textId="77777777" w:rsidR="009760F5" w:rsidRPr="00357852" w:rsidRDefault="009760F5" w:rsidP="009760F5">
      <w:pPr>
        <w:pStyle w:val="NormalBold"/>
      </w:pPr>
      <w:r w:rsidRPr="00534DA7">
        <w:rPr>
          <w:rStyle w:val="HideTWBExt"/>
          <w:b w:val="0"/>
        </w:rPr>
        <w:t>&lt;Article&gt;</w:t>
      </w:r>
      <w:r w:rsidRPr="00357852">
        <w:t>3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84A839C" w14:textId="77777777" w:rsidTr="00BF7AFB">
        <w:trPr>
          <w:trHeight w:hRule="exact" w:val="240"/>
          <w:jc w:val="center"/>
        </w:trPr>
        <w:tc>
          <w:tcPr>
            <w:tcW w:w="9752" w:type="dxa"/>
            <w:gridSpan w:val="2"/>
          </w:tcPr>
          <w:p w14:paraId="06C03F56" w14:textId="77777777" w:rsidR="009760F5" w:rsidRPr="00357852" w:rsidRDefault="009760F5" w:rsidP="00BF7AFB"/>
        </w:tc>
      </w:tr>
      <w:tr w:rsidR="00215CFA" w:rsidRPr="00357852" w14:paraId="24BAB709" w14:textId="77777777" w:rsidTr="00BF7AFB">
        <w:trPr>
          <w:trHeight w:val="240"/>
          <w:jc w:val="center"/>
        </w:trPr>
        <w:tc>
          <w:tcPr>
            <w:tcW w:w="4876" w:type="dxa"/>
          </w:tcPr>
          <w:p w14:paraId="7DA7C871" w14:textId="77777777" w:rsidR="009760F5" w:rsidRPr="00357852" w:rsidRDefault="009760F5" w:rsidP="00BF7AFB">
            <w:pPr>
              <w:pStyle w:val="AmColumnHeading"/>
            </w:pPr>
            <w:r w:rsidRPr="00357852">
              <w:t>A Bizottság által javasolt szöveg</w:t>
            </w:r>
          </w:p>
        </w:tc>
        <w:tc>
          <w:tcPr>
            <w:tcW w:w="4876" w:type="dxa"/>
          </w:tcPr>
          <w:p w14:paraId="28C18FE9" w14:textId="77777777" w:rsidR="009760F5" w:rsidRPr="00357852" w:rsidRDefault="009760F5" w:rsidP="00BF7AFB">
            <w:pPr>
              <w:pStyle w:val="AmColumnHeading"/>
            </w:pPr>
            <w:r w:rsidRPr="00357852">
              <w:t>Módosítás</w:t>
            </w:r>
          </w:p>
        </w:tc>
      </w:tr>
      <w:tr w:rsidR="00215CFA" w:rsidRPr="00357852" w14:paraId="6495CFCE" w14:textId="77777777" w:rsidTr="00BF7AFB">
        <w:trPr>
          <w:jc w:val="center"/>
        </w:trPr>
        <w:tc>
          <w:tcPr>
            <w:tcW w:w="4876" w:type="dxa"/>
          </w:tcPr>
          <w:p w14:paraId="2A0CA27F" w14:textId="77777777" w:rsidR="009760F5" w:rsidRPr="00357852" w:rsidRDefault="009760F5" w:rsidP="00BF7AFB">
            <w:pPr>
              <w:pStyle w:val="Normal6a"/>
            </w:pPr>
            <w:r w:rsidRPr="00357852">
              <w:rPr>
                <w:b/>
                <w:i/>
              </w:rPr>
              <w:t>[...]</w:t>
            </w:r>
          </w:p>
        </w:tc>
        <w:tc>
          <w:tcPr>
            <w:tcW w:w="4876" w:type="dxa"/>
          </w:tcPr>
          <w:p w14:paraId="41C2ADE4" w14:textId="77777777" w:rsidR="009760F5" w:rsidRPr="00357852" w:rsidRDefault="009760F5" w:rsidP="00BF7AFB">
            <w:pPr>
              <w:pStyle w:val="Normal6a"/>
            </w:pPr>
            <w:r w:rsidRPr="00357852">
              <w:rPr>
                <w:b/>
                <w:i/>
              </w:rPr>
              <w:t>törölve</w:t>
            </w:r>
          </w:p>
        </w:tc>
      </w:tr>
    </w:tbl>
    <w:p w14:paraId="6251F2B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CD9515C" w14:textId="77777777" w:rsidR="009760F5" w:rsidRPr="00357852" w:rsidRDefault="009760F5" w:rsidP="009760F5">
      <w:r w:rsidRPr="00534DA7">
        <w:rPr>
          <w:rStyle w:val="HideTWBExt"/>
        </w:rPr>
        <w:t>&lt;/Amend&gt;</w:t>
      </w:r>
    </w:p>
    <w:p w14:paraId="01C7CDD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482</w:t>
      </w:r>
      <w:r w:rsidRPr="00534DA7">
        <w:rPr>
          <w:rStyle w:val="HideTWBExt"/>
          <w:b w:val="0"/>
        </w:rPr>
        <w:t>&lt;/NumAm&gt;</w:t>
      </w:r>
    </w:p>
    <w:p w14:paraId="693184D4"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Olivier Chastel, Moritz Körner</w:t>
      </w:r>
      <w:r w:rsidRPr="00534DA7">
        <w:rPr>
          <w:rStyle w:val="HideTWBExt"/>
          <w:b w:val="0"/>
        </w:rPr>
        <w:t>&lt;/Members&gt;</w:t>
      </w:r>
    </w:p>
    <w:p w14:paraId="2BC1A84A" w14:textId="77777777" w:rsidR="009760F5" w:rsidRPr="00357852" w:rsidRDefault="009760F5" w:rsidP="009760F5">
      <w:pPr>
        <w:pStyle w:val="NormalBold"/>
      </w:pPr>
      <w:r w:rsidRPr="00534DA7">
        <w:rPr>
          <w:rStyle w:val="HideTWBExt"/>
          <w:b w:val="0"/>
        </w:rPr>
        <w:t>&lt;/RepeatBlock-By&gt;</w:t>
      </w:r>
    </w:p>
    <w:p w14:paraId="3F61DF3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8BE4EDA" w14:textId="77777777" w:rsidR="009760F5" w:rsidRPr="00357852" w:rsidRDefault="009760F5" w:rsidP="009760F5">
      <w:pPr>
        <w:pStyle w:val="NormalBold"/>
      </w:pPr>
      <w:r w:rsidRPr="00534DA7">
        <w:rPr>
          <w:rStyle w:val="HideTWBExt"/>
          <w:b w:val="0"/>
        </w:rPr>
        <w:t>&lt;Article&gt;</w:t>
      </w:r>
      <w:r w:rsidRPr="00357852">
        <w:t>3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8881A45" w14:textId="77777777" w:rsidTr="00BF7AFB">
        <w:trPr>
          <w:trHeight w:hRule="exact" w:val="240"/>
          <w:jc w:val="center"/>
        </w:trPr>
        <w:tc>
          <w:tcPr>
            <w:tcW w:w="9752" w:type="dxa"/>
            <w:gridSpan w:val="2"/>
          </w:tcPr>
          <w:p w14:paraId="27E3C84E" w14:textId="77777777" w:rsidR="009760F5" w:rsidRPr="00357852" w:rsidRDefault="009760F5" w:rsidP="00BF7AFB"/>
        </w:tc>
      </w:tr>
      <w:tr w:rsidR="00215CFA" w:rsidRPr="00357852" w14:paraId="23086DCC" w14:textId="77777777" w:rsidTr="00BF7AFB">
        <w:trPr>
          <w:trHeight w:val="240"/>
          <w:jc w:val="center"/>
        </w:trPr>
        <w:tc>
          <w:tcPr>
            <w:tcW w:w="4876" w:type="dxa"/>
          </w:tcPr>
          <w:p w14:paraId="4864C346" w14:textId="77777777" w:rsidR="009760F5" w:rsidRPr="00357852" w:rsidRDefault="009760F5" w:rsidP="00BF7AFB">
            <w:pPr>
              <w:pStyle w:val="AmColumnHeading"/>
            </w:pPr>
            <w:r w:rsidRPr="00357852">
              <w:t>A Bizottság által javasolt szöveg</w:t>
            </w:r>
          </w:p>
        </w:tc>
        <w:tc>
          <w:tcPr>
            <w:tcW w:w="4876" w:type="dxa"/>
          </w:tcPr>
          <w:p w14:paraId="5CA43815" w14:textId="77777777" w:rsidR="009760F5" w:rsidRPr="00357852" w:rsidRDefault="009760F5" w:rsidP="00BF7AFB">
            <w:pPr>
              <w:pStyle w:val="AmColumnHeading"/>
            </w:pPr>
            <w:r w:rsidRPr="00357852">
              <w:t>Módosítás</w:t>
            </w:r>
          </w:p>
        </w:tc>
      </w:tr>
      <w:tr w:rsidR="00215CFA" w:rsidRPr="00357852" w14:paraId="186A0D5F" w14:textId="77777777" w:rsidTr="00BF7AFB">
        <w:trPr>
          <w:jc w:val="center"/>
        </w:trPr>
        <w:tc>
          <w:tcPr>
            <w:tcW w:w="4876" w:type="dxa"/>
          </w:tcPr>
          <w:p w14:paraId="156901BB" w14:textId="77777777" w:rsidR="009760F5" w:rsidRPr="00357852" w:rsidRDefault="009760F5" w:rsidP="00BF7AFB">
            <w:pPr>
              <w:pStyle w:val="Normal6a"/>
            </w:pPr>
            <w:r w:rsidRPr="00357852">
              <w:rPr>
                <w:b/>
                <w:i/>
              </w:rPr>
              <w:t>[...]</w:t>
            </w:r>
          </w:p>
        </w:tc>
        <w:tc>
          <w:tcPr>
            <w:tcW w:w="4876" w:type="dxa"/>
          </w:tcPr>
          <w:p w14:paraId="78741582" w14:textId="77777777" w:rsidR="009760F5" w:rsidRPr="00357852" w:rsidRDefault="009760F5" w:rsidP="00BF7AFB">
            <w:pPr>
              <w:pStyle w:val="Normal6a"/>
            </w:pPr>
            <w:r w:rsidRPr="00357852">
              <w:rPr>
                <w:b/>
                <w:i/>
              </w:rPr>
              <w:t>törölve</w:t>
            </w:r>
          </w:p>
        </w:tc>
      </w:tr>
    </w:tbl>
    <w:p w14:paraId="378FB3C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EF0B0F6" w14:textId="77777777" w:rsidR="009760F5" w:rsidRPr="00357852" w:rsidRDefault="009760F5" w:rsidP="009760F5">
      <w:r w:rsidRPr="00534DA7">
        <w:rPr>
          <w:rStyle w:val="HideTWBExt"/>
        </w:rPr>
        <w:t>&lt;/Amend&gt;</w:t>
      </w:r>
    </w:p>
    <w:p w14:paraId="6A18590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483</w:t>
      </w:r>
      <w:r w:rsidRPr="00534DA7">
        <w:rPr>
          <w:rStyle w:val="HideTWBExt"/>
          <w:b w:val="0"/>
        </w:rPr>
        <w:t>&lt;/NumAm&gt;</w:t>
      </w:r>
    </w:p>
    <w:p w14:paraId="431D8BCF" w14:textId="77777777" w:rsidR="009760F5" w:rsidRPr="00357852" w:rsidRDefault="009760F5" w:rsidP="009760F5">
      <w:pPr>
        <w:pStyle w:val="NormalBold"/>
      </w:pPr>
      <w:r w:rsidRPr="00534DA7">
        <w:rPr>
          <w:rStyle w:val="HideTWBExt"/>
          <w:b w:val="0"/>
        </w:rPr>
        <w:t>&lt;RepeatBlock-By&gt;&lt;Members&gt;</w:t>
      </w:r>
      <w:r w:rsidRPr="00357852">
        <w:t>Elissavet Vozemberg-Vrionidi, Jeroen Lenaers, Tomas Tobé, Lena Düpont, Loucas Fourlas</w:t>
      </w:r>
      <w:r w:rsidRPr="00534DA7">
        <w:rPr>
          <w:rStyle w:val="HideTWBExt"/>
          <w:b w:val="0"/>
        </w:rPr>
        <w:t>&lt;/Members&gt;</w:t>
      </w:r>
    </w:p>
    <w:p w14:paraId="5F896B99" w14:textId="77777777" w:rsidR="009760F5" w:rsidRPr="00357852" w:rsidRDefault="009760F5" w:rsidP="009760F5">
      <w:pPr>
        <w:pStyle w:val="NormalBold"/>
      </w:pPr>
      <w:r w:rsidRPr="00534DA7">
        <w:rPr>
          <w:rStyle w:val="HideTWBExt"/>
          <w:b w:val="0"/>
        </w:rPr>
        <w:t>&lt;/RepeatBlock-By&gt;</w:t>
      </w:r>
    </w:p>
    <w:p w14:paraId="35F1BFE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65BA2F0" w14:textId="77777777" w:rsidR="009760F5" w:rsidRPr="00357852" w:rsidRDefault="009760F5" w:rsidP="009760F5">
      <w:pPr>
        <w:pStyle w:val="NormalBold"/>
      </w:pPr>
      <w:r w:rsidRPr="00534DA7">
        <w:rPr>
          <w:rStyle w:val="HideTWBExt"/>
          <w:b w:val="0"/>
        </w:rPr>
        <w:t>&lt;Article&gt;</w:t>
      </w:r>
      <w:r w:rsidRPr="00357852">
        <w:t>3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A4860A6" w14:textId="77777777" w:rsidTr="00BF7AFB">
        <w:trPr>
          <w:trHeight w:hRule="exact" w:val="240"/>
          <w:jc w:val="center"/>
        </w:trPr>
        <w:tc>
          <w:tcPr>
            <w:tcW w:w="9752" w:type="dxa"/>
            <w:gridSpan w:val="2"/>
          </w:tcPr>
          <w:p w14:paraId="5486967F" w14:textId="77777777" w:rsidR="009760F5" w:rsidRPr="00357852" w:rsidRDefault="009760F5" w:rsidP="00BF7AFB"/>
        </w:tc>
      </w:tr>
      <w:tr w:rsidR="00215CFA" w:rsidRPr="00357852" w14:paraId="454F3D4F" w14:textId="77777777" w:rsidTr="00BF7AFB">
        <w:trPr>
          <w:trHeight w:val="240"/>
          <w:jc w:val="center"/>
        </w:trPr>
        <w:tc>
          <w:tcPr>
            <w:tcW w:w="4876" w:type="dxa"/>
          </w:tcPr>
          <w:p w14:paraId="55B0AA54" w14:textId="77777777" w:rsidR="009760F5" w:rsidRPr="00357852" w:rsidRDefault="009760F5" w:rsidP="00BF7AFB">
            <w:pPr>
              <w:pStyle w:val="AmColumnHeading"/>
            </w:pPr>
            <w:r w:rsidRPr="00357852">
              <w:t>A Bizottság által javasolt szöveg</w:t>
            </w:r>
          </w:p>
        </w:tc>
        <w:tc>
          <w:tcPr>
            <w:tcW w:w="4876" w:type="dxa"/>
          </w:tcPr>
          <w:p w14:paraId="7583332D" w14:textId="77777777" w:rsidR="009760F5" w:rsidRPr="00357852" w:rsidRDefault="009760F5" w:rsidP="00BF7AFB">
            <w:pPr>
              <w:pStyle w:val="AmColumnHeading"/>
            </w:pPr>
            <w:r w:rsidRPr="00357852">
              <w:t>Módosítás</w:t>
            </w:r>
          </w:p>
        </w:tc>
      </w:tr>
      <w:tr w:rsidR="00215CFA" w:rsidRPr="00357852" w14:paraId="11C2B2F2" w14:textId="77777777" w:rsidTr="00BF7AFB">
        <w:trPr>
          <w:jc w:val="center"/>
        </w:trPr>
        <w:tc>
          <w:tcPr>
            <w:tcW w:w="4876" w:type="dxa"/>
          </w:tcPr>
          <w:p w14:paraId="0BEFD233" w14:textId="77777777" w:rsidR="009760F5" w:rsidRPr="00357852" w:rsidRDefault="009760F5" w:rsidP="00BF7AFB">
            <w:pPr>
              <w:pStyle w:val="Normal6a"/>
            </w:pPr>
            <w:r w:rsidRPr="00357852">
              <w:t>(1)</w:t>
            </w:r>
            <w:r w:rsidRPr="00357852">
              <w:tab/>
              <w:t xml:space="preserve">Amennyiben egy tagállam úgy ítéli meg, hogy az 1. cikk (2) bekezdésében említett válsághelyzettel szembesül, az érintett tagállam </w:t>
            </w:r>
            <w:r w:rsidRPr="00357852">
              <w:rPr>
                <w:b/>
                <w:bCs/>
                <w:i/>
                <w:iCs/>
              </w:rPr>
              <w:t>indokolással ellátott kérelmet</w:t>
            </w:r>
            <w:r w:rsidRPr="00357852">
              <w:t xml:space="preserve"> </w:t>
            </w:r>
            <w:r w:rsidRPr="00357852">
              <w:rPr>
                <w:b/>
                <w:bCs/>
                <w:i/>
                <w:iCs/>
              </w:rPr>
              <w:t xml:space="preserve">nyújt be </w:t>
            </w:r>
            <w:r w:rsidRPr="00357852">
              <w:t xml:space="preserve">a </w:t>
            </w:r>
            <w:r w:rsidRPr="00357852">
              <w:rPr>
                <w:b/>
                <w:bCs/>
                <w:i/>
                <w:iCs/>
              </w:rPr>
              <w:t>Bizottsághoz</w:t>
            </w:r>
            <w:r w:rsidRPr="00357852">
              <w:t xml:space="preserve"> abból a célból, hogy szükség szerint alkalmazzák a 4., 5. vagy 6. cikkben megállapított szabályokat.</w:t>
            </w:r>
          </w:p>
        </w:tc>
        <w:tc>
          <w:tcPr>
            <w:tcW w:w="4876" w:type="dxa"/>
          </w:tcPr>
          <w:p w14:paraId="0A5FA17B" w14:textId="77777777" w:rsidR="009760F5" w:rsidRPr="00357852" w:rsidRDefault="009760F5" w:rsidP="00BF7AFB">
            <w:pPr>
              <w:pStyle w:val="Normal6a"/>
            </w:pPr>
            <w:r w:rsidRPr="00357852">
              <w:t>(1)</w:t>
            </w:r>
            <w:r w:rsidRPr="00357852">
              <w:tab/>
              <w:t xml:space="preserve">Amennyiben egy tagállam úgy ítéli meg, hogy az 1. cikk (2) bekezdésében említett válsághelyzettel szembesül, az érintett tagállam </w:t>
            </w:r>
            <w:r w:rsidRPr="00357852">
              <w:rPr>
                <w:b/>
                <w:bCs/>
                <w:i/>
                <w:iCs/>
              </w:rPr>
              <w:t>haladéktalanul értesíti</w:t>
            </w:r>
            <w:r w:rsidRPr="00357852">
              <w:t xml:space="preserve"> a </w:t>
            </w:r>
            <w:r w:rsidRPr="00357852">
              <w:rPr>
                <w:b/>
                <w:bCs/>
                <w:i/>
                <w:iCs/>
              </w:rPr>
              <w:t>Bizottságot, az Európai Parlamentet és a Tanácsot</w:t>
            </w:r>
            <w:r w:rsidRPr="00357852">
              <w:t xml:space="preserve"> abból a célból, hogy szükség szerint alkalmazzák a 4., 5. vagy 6. cikkben megállapított szabályokat.</w:t>
            </w:r>
          </w:p>
        </w:tc>
      </w:tr>
    </w:tbl>
    <w:p w14:paraId="7557976C"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C58FC33" w14:textId="77777777" w:rsidR="009760F5" w:rsidRPr="00357852" w:rsidRDefault="009760F5" w:rsidP="009760F5">
      <w:r w:rsidRPr="00534DA7">
        <w:rPr>
          <w:rStyle w:val="HideTWBExt"/>
        </w:rPr>
        <w:t>&lt;/Amend&gt;</w:t>
      </w:r>
    </w:p>
    <w:p w14:paraId="705D7F93"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484</w:t>
      </w:r>
      <w:r w:rsidRPr="00534DA7">
        <w:rPr>
          <w:rStyle w:val="HideTWBExt"/>
          <w:b w:val="0"/>
        </w:rPr>
        <w:t>&lt;/NumAm&gt;</w:t>
      </w:r>
    </w:p>
    <w:p w14:paraId="4DF421EA"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29C5DD0F" w14:textId="77777777" w:rsidR="009760F5" w:rsidRPr="00357852" w:rsidRDefault="009760F5" w:rsidP="009760F5">
      <w:pPr>
        <w:pStyle w:val="NormalBold"/>
      </w:pPr>
      <w:r w:rsidRPr="00534DA7">
        <w:rPr>
          <w:rStyle w:val="HideTWBExt"/>
          <w:b w:val="0"/>
        </w:rPr>
        <w:t>&lt;/RepeatBlock-By&gt;</w:t>
      </w:r>
    </w:p>
    <w:p w14:paraId="26BE5421"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EAE3AFF" w14:textId="77777777" w:rsidR="009760F5" w:rsidRPr="00357852" w:rsidRDefault="009760F5" w:rsidP="009760F5">
      <w:pPr>
        <w:pStyle w:val="NormalBold"/>
      </w:pPr>
      <w:r w:rsidRPr="00534DA7">
        <w:rPr>
          <w:rStyle w:val="HideTWBExt"/>
          <w:b w:val="0"/>
        </w:rPr>
        <w:t>&lt;Article&gt;</w:t>
      </w:r>
      <w:r w:rsidRPr="00357852">
        <w:t>3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055C0B9" w14:textId="77777777" w:rsidTr="00BF7AFB">
        <w:trPr>
          <w:trHeight w:hRule="exact" w:val="240"/>
          <w:jc w:val="center"/>
        </w:trPr>
        <w:tc>
          <w:tcPr>
            <w:tcW w:w="9752" w:type="dxa"/>
            <w:gridSpan w:val="2"/>
          </w:tcPr>
          <w:p w14:paraId="2D1A2DA4" w14:textId="77777777" w:rsidR="009760F5" w:rsidRPr="00357852" w:rsidRDefault="009760F5" w:rsidP="00BF7AFB"/>
        </w:tc>
      </w:tr>
      <w:tr w:rsidR="00215CFA" w:rsidRPr="00357852" w14:paraId="4E66E447" w14:textId="77777777" w:rsidTr="00BF7AFB">
        <w:trPr>
          <w:trHeight w:val="240"/>
          <w:jc w:val="center"/>
        </w:trPr>
        <w:tc>
          <w:tcPr>
            <w:tcW w:w="4876" w:type="dxa"/>
          </w:tcPr>
          <w:p w14:paraId="54CF525F" w14:textId="77777777" w:rsidR="009760F5" w:rsidRPr="00357852" w:rsidRDefault="009760F5" w:rsidP="00BF7AFB">
            <w:pPr>
              <w:pStyle w:val="AmColumnHeading"/>
            </w:pPr>
            <w:r w:rsidRPr="00357852">
              <w:t>A Bizottság által javasolt szöveg</w:t>
            </w:r>
          </w:p>
        </w:tc>
        <w:tc>
          <w:tcPr>
            <w:tcW w:w="4876" w:type="dxa"/>
          </w:tcPr>
          <w:p w14:paraId="3097E632" w14:textId="77777777" w:rsidR="009760F5" w:rsidRPr="00357852" w:rsidRDefault="009760F5" w:rsidP="00BF7AFB">
            <w:pPr>
              <w:pStyle w:val="AmColumnHeading"/>
            </w:pPr>
            <w:r w:rsidRPr="00357852">
              <w:t>Módosítás</w:t>
            </w:r>
          </w:p>
        </w:tc>
      </w:tr>
      <w:tr w:rsidR="00215CFA" w:rsidRPr="00357852" w14:paraId="14D84CF6" w14:textId="77777777" w:rsidTr="00BF7AFB">
        <w:trPr>
          <w:jc w:val="center"/>
        </w:trPr>
        <w:tc>
          <w:tcPr>
            <w:tcW w:w="4876" w:type="dxa"/>
          </w:tcPr>
          <w:p w14:paraId="5C506902" w14:textId="77777777" w:rsidR="009760F5" w:rsidRPr="00357852" w:rsidRDefault="009760F5" w:rsidP="00BF7AFB">
            <w:pPr>
              <w:pStyle w:val="Normal6a"/>
            </w:pPr>
            <w:r w:rsidRPr="00357852">
              <w:t>(1)</w:t>
            </w:r>
            <w:r w:rsidRPr="00357852">
              <w:tab/>
              <w:t xml:space="preserve">Amennyiben egy tagállam úgy ítéli meg, hogy az 1. cikk (2) bekezdésében említett válsághelyzettel szembesül, az érintett tagállam </w:t>
            </w:r>
            <w:r w:rsidRPr="00357852">
              <w:rPr>
                <w:b/>
                <w:bCs/>
                <w:i/>
                <w:iCs/>
              </w:rPr>
              <w:t>indokolással ellátott kérelmet nyújt be a Bizottsághoz abból a célból, hogy</w:t>
            </w:r>
            <w:r w:rsidRPr="00357852">
              <w:t xml:space="preserve"> szükség szerint </w:t>
            </w:r>
            <w:r w:rsidRPr="00357852">
              <w:rPr>
                <w:b/>
                <w:bCs/>
                <w:i/>
                <w:iCs/>
              </w:rPr>
              <w:t>alkalmazzák</w:t>
            </w:r>
            <w:r w:rsidRPr="00357852">
              <w:t xml:space="preserve"> a 4., 5. vagy 6. cikkben megállapított szabályokat.</w:t>
            </w:r>
          </w:p>
        </w:tc>
        <w:tc>
          <w:tcPr>
            <w:tcW w:w="4876" w:type="dxa"/>
          </w:tcPr>
          <w:p w14:paraId="13D95D2D" w14:textId="77777777" w:rsidR="009760F5" w:rsidRPr="00357852" w:rsidRDefault="009760F5" w:rsidP="00BF7AFB">
            <w:pPr>
              <w:pStyle w:val="Normal6a"/>
            </w:pPr>
            <w:r w:rsidRPr="00357852">
              <w:t>(1)</w:t>
            </w:r>
            <w:r w:rsidRPr="00357852">
              <w:tab/>
              <w:t xml:space="preserve">Amennyiben egy tagállam úgy ítéli meg, hogy az 1. cikk (2) bekezdésében említett válsághelyzettel szembesül, az érintett tagállam szükség szerint </w:t>
            </w:r>
            <w:r w:rsidRPr="00357852">
              <w:rPr>
                <w:b/>
                <w:bCs/>
                <w:i/>
                <w:iCs/>
              </w:rPr>
              <w:t>alkalmazhatja</w:t>
            </w:r>
            <w:r w:rsidRPr="00357852">
              <w:t xml:space="preserve"> a 4., 5. vagy 6. cikkben megállapított szabályokat.</w:t>
            </w:r>
          </w:p>
        </w:tc>
      </w:tr>
    </w:tbl>
    <w:p w14:paraId="490D230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8059D16" w14:textId="77777777" w:rsidR="009760F5" w:rsidRPr="00357852" w:rsidRDefault="009760F5" w:rsidP="009760F5">
      <w:r w:rsidRPr="00534DA7">
        <w:rPr>
          <w:rStyle w:val="HideTWBExt"/>
        </w:rPr>
        <w:t>&lt;/Amend&gt;</w:t>
      </w:r>
    </w:p>
    <w:p w14:paraId="40A3E1E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485</w:t>
      </w:r>
      <w:r w:rsidRPr="00534DA7">
        <w:rPr>
          <w:rStyle w:val="HideTWBExt"/>
          <w:b w:val="0"/>
        </w:rPr>
        <w:t>&lt;/NumAm&gt;</w:t>
      </w:r>
    </w:p>
    <w:p w14:paraId="6A1E2C4A" w14:textId="77777777" w:rsidR="009760F5" w:rsidRPr="00357852" w:rsidRDefault="009760F5" w:rsidP="009760F5">
      <w:pPr>
        <w:pStyle w:val="NormalBold"/>
      </w:pPr>
      <w:r w:rsidRPr="00534DA7">
        <w:rPr>
          <w:rStyle w:val="HideTWBExt"/>
          <w:b w:val="0"/>
        </w:rPr>
        <w:t>&lt;RepeatBlock-By&gt;&lt;Members&gt;</w:t>
      </w:r>
      <w:r w:rsidRPr="00357852">
        <w:t>Silvia Sardone, Mara Bizzotto, Annalisa Tardino</w:t>
      </w:r>
      <w:r w:rsidRPr="00534DA7">
        <w:rPr>
          <w:rStyle w:val="HideTWBExt"/>
          <w:b w:val="0"/>
        </w:rPr>
        <w:t>&lt;/Members&gt;</w:t>
      </w:r>
    </w:p>
    <w:p w14:paraId="2295F6C4" w14:textId="77777777" w:rsidR="009760F5" w:rsidRPr="00357852" w:rsidRDefault="009760F5" w:rsidP="009760F5">
      <w:pPr>
        <w:pStyle w:val="NormalBold"/>
      </w:pPr>
      <w:r w:rsidRPr="00534DA7">
        <w:rPr>
          <w:rStyle w:val="HideTWBExt"/>
          <w:b w:val="0"/>
        </w:rPr>
        <w:t>&lt;/RepeatBlock-By&gt;</w:t>
      </w:r>
    </w:p>
    <w:p w14:paraId="6E28758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1326C7B" w14:textId="77777777" w:rsidR="009760F5" w:rsidRPr="00357852" w:rsidRDefault="009760F5" w:rsidP="009760F5">
      <w:pPr>
        <w:pStyle w:val="NormalBold"/>
      </w:pPr>
      <w:r w:rsidRPr="00534DA7">
        <w:rPr>
          <w:rStyle w:val="HideTWBExt"/>
          <w:b w:val="0"/>
        </w:rPr>
        <w:t>&lt;Article&gt;</w:t>
      </w:r>
      <w:r w:rsidRPr="00357852">
        <w:t>3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2CC9C0C" w14:textId="77777777" w:rsidTr="00BF7AFB">
        <w:trPr>
          <w:trHeight w:hRule="exact" w:val="240"/>
          <w:jc w:val="center"/>
        </w:trPr>
        <w:tc>
          <w:tcPr>
            <w:tcW w:w="9752" w:type="dxa"/>
            <w:gridSpan w:val="2"/>
          </w:tcPr>
          <w:p w14:paraId="26785E76" w14:textId="77777777" w:rsidR="009760F5" w:rsidRPr="00357852" w:rsidRDefault="009760F5" w:rsidP="00BF7AFB"/>
        </w:tc>
      </w:tr>
      <w:tr w:rsidR="00215CFA" w:rsidRPr="00357852" w14:paraId="42A1EA84" w14:textId="77777777" w:rsidTr="00BF7AFB">
        <w:trPr>
          <w:trHeight w:val="240"/>
          <w:jc w:val="center"/>
        </w:trPr>
        <w:tc>
          <w:tcPr>
            <w:tcW w:w="4876" w:type="dxa"/>
          </w:tcPr>
          <w:p w14:paraId="2E8B67A1" w14:textId="77777777" w:rsidR="009760F5" w:rsidRPr="00357852" w:rsidRDefault="009760F5" w:rsidP="00BF7AFB">
            <w:pPr>
              <w:pStyle w:val="AmColumnHeading"/>
            </w:pPr>
            <w:r w:rsidRPr="00357852">
              <w:t>A Bizottság által javasolt szöveg</w:t>
            </w:r>
          </w:p>
        </w:tc>
        <w:tc>
          <w:tcPr>
            <w:tcW w:w="4876" w:type="dxa"/>
          </w:tcPr>
          <w:p w14:paraId="35135B4A" w14:textId="77777777" w:rsidR="009760F5" w:rsidRPr="00357852" w:rsidRDefault="009760F5" w:rsidP="00BF7AFB">
            <w:pPr>
              <w:pStyle w:val="AmColumnHeading"/>
            </w:pPr>
            <w:r w:rsidRPr="00357852">
              <w:t>Módosítás</w:t>
            </w:r>
          </w:p>
        </w:tc>
      </w:tr>
      <w:tr w:rsidR="00215CFA" w:rsidRPr="00357852" w14:paraId="7F3E18D4" w14:textId="77777777" w:rsidTr="00BF7AFB">
        <w:trPr>
          <w:jc w:val="center"/>
        </w:trPr>
        <w:tc>
          <w:tcPr>
            <w:tcW w:w="4876" w:type="dxa"/>
          </w:tcPr>
          <w:p w14:paraId="58AEB27A" w14:textId="77777777" w:rsidR="009760F5" w:rsidRPr="00357852" w:rsidRDefault="009760F5" w:rsidP="00BF7AFB">
            <w:pPr>
              <w:pStyle w:val="Normal6a"/>
            </w:pPr>
            <w:r w:rsidRPr="00357852">
              <w:t>(1)</w:t>
            </w:r>
            <w:r w:rsidRPr="00357852">
              <w:tab/>
              <w:t xml:space="preserve">Amennyiben egy tagállam úgy ítéli meg, hogy az 1. cikk (2) bekezdésében említett válsághelyzettel szembesül, az érintett tagállam indokolással ellátott </w:t>
            </w:r>
            <w:r w:rsidRPr="00357852">
              <w:rPr>
                <w:b/>
                <w:bCs/>
                <w:i/>
                <w:iCs/>
              </w:rPr>
              <w:t xml:space="preserve">kérelmet </w:t>
            </w:r>
            <w:r w:rsidRPr="00357852">
              <w:t>nyújt be a Bizottsághoz abból a célból, hogy szükség szerint alkalmazzák a 4., 5. vagy 6. cikkben megállapított szabályokat.</w:t>
            </w:r>
          </w:p>
        </w:tc>
        <w:tc>
          <w:tcPr>
            <w:tcW w:w="4876" w:type="dxa"/>
          </w:tcPr>
          <w:p w14:paraId="4101DB12" w14:textId="77777777" w:rsidR="009760F5" w:rsidRPr="00357852" w:rsidRDefault="009760F5" w:rsidP="00BF7AFB">
            <w:pPr>
              <w:pStyle w:val="Normal6a"/>
            </w:pPr>
            <w:r w:rsidRPr="00357852">
              <w:t>(1)</w:t>
            </w:r>
            <w:r w:rsidRPr="00357852">
              <w:tab/>
              <w:t xml:space="preserve">Amennyiben egy tagállam úgy ítéli meg, hogy az 1. cikk (2) bekezdésében említett válsághelyzettel szembesül, az érintett tagállam indokolással ellátott </w:t>
            </w:r>
            <w:r w:rsidRPr="00357852">
              <w:rPr>
                <w:b/>
                <w:bCs/>
                <w:i/>
                <w:iCs/>
              </w:rPr>
              <w:t>értesítést</w:t>
            </w:r>
            <w:r w:rsidRPr="00357852">
              <w:t xml:space="preserve"> nyújt be a Bizottsághoz abból a célból, hogy szükség szerint alkalmazzák a 4., 5. vagy 6. cikkben megállapított szabályokat.</w:t>
            </w:r>
          </w:p>
        </w:tc>
      </w:tr>
    </w:tbl>
    <w:p w14:paraId="0C4B6E50"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4D398C0" w14:textId="77777777" w:rsidR="009760F5" w:rsidRPr="00357852" w:rsidRDefault="009760F5" w:rsidP="009760F5">
      <w:r w:rsidRPr="00534DA7">
        <w:rPr>
          <w:rStyle w:val="HideTWBExt"/>
        </w:rPr>
        <w:t>&lt;/Amend&gt;</w:t>
      </w:r>
    </w:p>
    <w:p w14:paraId="090ACCF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486</w:t>
      </w:r>
      <w:r w:rsidRPr="00534DA7">
        <w:rPr>
          <w:rStyle w:val="HideTWBExt"/>
          <w:b w:val="0"/>
        </w:rPr>
        <w:t>&lt;/NumAm&gt;</w:t>
      </w:r>
    </w:p>
    <w:p w14:paraId="7E66B1D1"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44C089B3" w14:textId="77777777" w:rsidR="009760F5" w:rsidRPr="00357852" w:rsidRDefault="009760F5" w:rsidP="009760F5">
      <w:pPr>
        <w:pStyle w:val="NormalBold"/>
      </w:pPr>
      <w:r w:rsidRPr="00534DA7">
        <w:rPr>
          <w:rStyle w:val="HideTWBExt"/>
          <w:b w:val="0"/>
        </w:rPr>
        <w:t>&lt;/RepeatBlock-By&gt;</w:t>
      </w:r>
    </w:p>
    <w:p w14:paraId="296F6BB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2846DED" w14:textId="77777777" w:rsidR="009760F5" w:rsidRPr="00357852" w:rsidRDefault="009760F5" w:rsidP="009760F5">
      <w:pPr>
        <w:pStyle w:val="NormalBold"/>
      </w:pPr>
      <w:r w:rsidRPr="00534DA7">
        <w:rPr>
          <w:rStyle w:val="HideTWBExt"/>
          <w:b w:val="0"/>
        </w:rPr>
        <w:t>&lt;Article&gt;</w:t>
      </w:r>
      <w:r w:rsidRPr="00357852">
        <w:t>3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9D8344F" w14:textId="77777777" w:rsidTr="00BF7AFB">
        <w:trPr>
          <w:trHeight w:hRule="exact" w:val="240"/>
          <w:jc w:val="center"/>
        </w:trPr>
        <w:tc>
          <w:tcPr>
            <w:tcW w:w="9752" w:type="dxa"/>
            <w:gridSpan w:val="2"/>
          </w:tcPr>
          <w:p w14:paraId="1D79EF26" w14:textId="77777777" w:rsidR="009760F5" w:rsidRPr="00357852" w:rsidRDefault="009760F5" w:rsidP="00BF7AFB"/>
        </w:tc>
      </w:tr>
      <w:tr w:rsidR="00215CFA" w:rsidRPr="00357852" w14:paraId="67E9FA42" w14:textId="77777777" w:rsidTr="00BF7AFB">
        <w:trPr>
          <w:trHeight w:val="240"/>
          <w:jc w:val="center"/>
        </w:trPr>
        <w:tc>
          <w:tcPr>
            <w:tcW w:w="4876" w:type="dxa"/>
          </w:tcPr>
          <w:p w14:paraId="265B9AAF" w14:textId="77777777" w:rsidR="009760F5" w:rsidRPr="00357852" w:rsidRDefault="009760F5" w:rsidP="00BF7AFB">
            <w:pPr>
              <w:pStyle w:val="AmColumnHeading"/>
            </w:pPr>
            <w:r w:rsidRPr="00357852">
              <w:t>A Bizottság által javasolt szöveg</w:t>
            </w:r>
          </w:p>
        </w:tc>
        <w:tc>
          <w:tcPr>
            <w:tcW w:w="4876" w:type="dxa"/>
          </w:tcPr>
          <w:p w14:paraId="2349F934" w14:textId="77777777" w:rsidR="009760F5" w:rsidRPr="00357852" w:rsidRDefault="009760F5" w:rsidP="00BF7AFB">
            <w:pPr>
              <w:pStyle w:val="AmColumnHeading"/>
            </w:pPr>
            <w:r w:rsidRPr="00357852">
              <w:t>Módosítás</w:t>
            </w:r>
          </w:p>
        </w:tc>
      </w:tr>
      <w:tr w:rsidR="00215CFA" w:rsidRPr="00357852" w14:paraId="51C73F17" w14:textId="77777777" w:rsidTr="00BF7AFB">
        <w:trPr>
          <w:jc w:val="center"/>
        </w:trPr>
        <w:tc>
          <w:tcPr>
            <w:tcW w:w="4876" w:type="dxa"/>
          </w:tcPr>
          <w:p w14:paraId="1632A2ED" w14:textId="77777777" w:rsidR="009760F5" w:rsidRPr="00357852" w:rsidRDefault="009760F5" w:rsidP="00BF7AFB">
            <w:pPr>
              <w:pStyle w:val="Normal6a"/>
            </w:pPr>
            <w:r w:rsidRPr="00357852">
              <w:t>(1)</w:t>
            </w:r>
            <w:r w:rsidRPr="00357852">
              <w:tab/>
              <w:t xml:space="preserve">Amennyiben egy tagállam úgy ítéli meg, hogy az 1. cikk (2) bekezdésében említett válsághelyzettel szembesül, az érintett tagállam indokolással ellátott kérelmet nyújt be a </w:t>
            </w:r>
            <w:r w:rsidRPr="00357852">
              <w:rPr>
                <w:b/>
                <w:bCs/>
                <w:i/>
                <w:iCs/>
              </w:rPr>
              <w:t>Bizottsághoz</w:t>
            </w:r>
            <w:r w:rsidRPr="00357852">
              <w:t xml:space="preserve"> abból a célból, hogy szükség szerint alkalmazzák a 4., 5. vagy 6. cikkben megállapított szabályokat.</w:t>
            </w:r>
          </w:p>
        </w:tc>
        <w:tc>
          <w:tcPr>
            <w:tcW w:w="4876" w:type="dxa"/>
          </w:tcPr>
          <w:p w14:paraId="2FA1159F" w14:textId="77777777" w:rsidR="009760F5" w:rsidRPr="00357852" w:rsidRDefault="009760F5" w:rsidP="00BF7AFB">
            <w:pPr>
              <w:pStyle w:val="Normal6a"/>
            </w:pPr>
            <w:r w:rsidRPr="00357852">
              <w:t>(1)</w:t>
            </w:r>
            <w:r w:rsidRPr="00357852">
              <w:tab/>
              <w:t xml:space="preserve">Amennyiben egy tagállam úgy ítéli meg, hogy az 1. cikk (2) bekezdésében említett válsághelyzettel szembesül, az érintett tagállam indokolással ellátott kérelmet nyújt be a </w:t>
            </w:r>
            <w:r w:rsidRPr="00357852">
              <w:rPr>
                <w:b/>
                <w:bCs/>
                <w:i/>
                <w:iCs/>
              </w:rPr>
              <w:t>Tanácshoz</w:t>
            </w:r>
            <w:r w:rsidRPr="00357852">
              <w:t xml:space="preserve"> abból a célból, hogy szükség szerint alkalmazzák a 4., 5. vagy 6. cikkben megállapított szabályokat.</w:t>
            </w:r>
          </w:p>
        </w:tc>
      </w:tr>
      <w:tr w:rsidR="00215CFA" w:rsidRPr="00357852" w14:paraId="7AB33AA2" w14:textId="77777777" w:rsidTr="00BF7AFB">
        <w:trPr>
          <w:jc w:val="center"/>
        </w:trPr>
        <w:tc>
          <w:tcPr>
            <w:tcW w:w="4876" w:type="dxa"/>
          </w:tcPr>
          <w:p w14:paraId="63CC3663" w14:textId="77777777" w:rsidR="009760F5" w:rsidRPr="00357852" w:rsidRDefault="009760F5" w:rsidP="00BF7AFB">
            <w:pPr>
              <w:pStyle w:val="Normal6a"/>
            </w:pPr>
          </w:p>
        </w:tc>
        <w:tc>
          <w:tcPr>
            <w:tcW w:w="4876" w:type="dxa"/>
          </w:tcPr>
          <w:p w14:paraId="2C4F566C" w14:textId="77777777" w:rsidR="009760F5" w:rsidRPr="00357852" w:rsidRDefault="009760F5" w:rsidP="00BF7AFB">
            <w:pPr>
              <w:pStyle w:val="NormalItalic6a"/>
            </w:pPr>
            <w:r w:rsidRPr="00357852">
              <w:t>(E módosítás a 3. cikk egészében alkalmazandó.)</w:t>
            </w:r>
          </w:p>
        </w:tc>
      </w:tr>
    </w:tbl>
    <w:p w14:paraId="48DD4B0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C94B7F0" w14:textId="77777777" w:rsidR="009760F5" w:rsidRPr="00357852" w:rsidRDefault="009760F5" w:rsidP="009760F5">
      <w:r w:rsidRPr="00534DA7">
        <w:rPr>
          <w:rStyle w:val="HideTWBExt"/>
        </w:rPr>
        <w:t>&lt;/Amend&gt;</w:t>
      </w:r>
    </w:p>
    <w:p w14:paraId="387DC96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487</w:t>
      </w:r>
      <w:r w:rsidRPr="00534DA7">
        <w:rPr>
          <w:rStyle w:val="HideTWBExt"/>
          <w:b w:val="0"/>
        </w:rPr>
        <w:t>&lt;/NumAm&gt;</w:t>
      </w:r>
    </w:p>
    <w:p w14:paraId="4CA43A07" w14:textId="77777777" w:rsidR="009760F5" w:rsidRPr="00357852" w:rsidRDefault="009760F5" w:rsidP="009760F5">
      <w:pPr>
        <w:pStyle w:val="NormalBold"/>
      </w:pPr>
      <w:r w:rsidRPr="00534DA7">
        <w:rPr>
          <w:rStyle w:val="HideTWBExt"/>
          <w:b w:val="0"/>
        </w:rPr>
        <w:t>&lt;RepeatBlock-By&gt;&lt;Members&gt;</w:t>
      </w:r>
      <w:r w:rsidRPr="00357852">
        <w:t>Silvia Sardone, Mara Bizzotto, Annalisa Tardino</w:t>
      </w:r>
      <w:r w:rsidRPr="00534DA7">
        <w:rPr>
          <w:rStyle w:val="HideTWBExt"/>
          <w:b w:val="0"/>
        </w:rPr>
        <w:t>&lt;/Members&gt;</w:t>
      </w:r>
    </w:p>
    <w:p w14:paraId="5352EE91" w14:textId="77777777" w:rsidR="009760F5" w:rsidRPr="00357852" w:rsidRDefault="009760F5" w:rsidP="009760F5">
      <w:pPr>
        <w:pStyle w:val="NormalBold"/>
      </w:pPr>
      <w:r w:rsidRPr="00534DA7">
        <w:rPr>
          <w:rStyle w:val="HideTWBExt"/>
          <w:b w:val="0"/>
        </w:rPr>
        <w:t>&lt;/RepeatBlock-By&gt;</w:t>
      </w:r>
    </w:p>
    <w:p w14:paraId="2F970A37"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06FBC24" w14:textId="77777777" w:rsidR="009760F5" w:rsidRPr="00357852" w:rsidRDefault="009760F5" w:rsidP="009760F5">
      <w:pPr>
        <w:pStyle w:val="NormalBold"/>
      </w:pPr>
      <w:r w:rsidRPr="00534DA7">
        <w:rPr>
          <w:rStyle w:val="HideTWBExt"/>
          <w:b w:val="0"/>
        </w:rPr>
        <w:t>&lt;Article&gt;</w:t>
      </w:r>
      <w:r w:rsidRPr="00357852">
        <w:t>3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1F24F5F" w14:textId="77777777" w:rsidTr="00BF7AFB">
        <w:trPr>
          <w:trHeight w:hRule="exact" w:val="240"/>
          <w:jc w:val="center"/>
        </w:trPr>
        <w:tc>
          <w:tcPr>
            <w:tcW w:w="9752" w:type="dxa"/>
            <w:gridSpan w:val="2"/>
          </w:tcPr>
          <w:p w14:paraId="69919AF3" w14:textId="77777777" w:rsidR="009760F5" w:rsidRPr="00357852" w:rsidRDefault="009760F5" w:rsidP="00BF7AFB"/>
        </w:tc>
      </w:tr>
      <w:tr w:rsidR="00215CFA" w:rsidRPr="00357852" w14:paraId="445F4E85" w14:textId="77777777" w:rsidTr="00BF7AFB">
        <w:trPr>
          <w:trHeight w:val="240"/>
          <w:jc w:val="center"/>
        </w:trPr>
        <w:tc>
          <w:tcPr>
            <w:tcW w:w="4876" w:type="dxa"/>
          </w:tcPr>
          <w:p w14:paraId="17DBA2FE" w14:textId="77777777" w:rsidR="009760F5" w:rsidRPr="00357852" w:rsidRDefault="009760F5" w:rsidP="00BF7AFB">
            <w:pPr>
              <w:pStyle w:val="AmColumnHeading"/>
            </w:pPr>
            <w:r w:rsidRPr="00357852">
              <w:t>A Bizottság által javasolt szöveg</w:t>
            </w:r>
          </w:p>
        </w:tc>
        <w:tc>
          <w:tcPr>
            <w:tcW w:w="4876" w:type="dxa"/>
          </w:tcPr>
          <w:p w14:paraId="60089595" w14:textId="77777777" w:rsidR="009760F5" w:rsidRPr="00357852" w:rsidRDefault="009760F5" w:rsidP="00BF7AFB">
            <w:pPr>
              <w:pStyle w:val="AmColumnHeading"/>
            </w:pPr>
            <w:r w:rsidRPr="00357852">
              <w:t>Módosítás</w:t>
            </w:r>
          </w:p>
        </w:tc>
      </w:tr>
      <w:tr w:rsidR="00215CFA" w:rsidRPr="00357852" w14:paraId="4459A53A" w14:textId="77777777" w:rsidTr="00BF7AFB">
        <w:trPr>
          <w:jc w:val="center"/>
        </w:trPr>
        <w:tc>
          <w:tcPr>
            <w:tcW w:w="4876" w:type="dxa"/>
          </w:tcPr>
          <w:p w14:paraId="1754128B" w14:textId="77777777" w:rsidR="009760F5" w:rsidRPr="00357852" w:rsidRDefault="009760F5" w:rsidP="00BF7AFB">
            <w:pPr>
              <w:pStyle w:val="Normal6a"/>
            </w:pPr>
            <w:r w:rsidRPr="00357852">
              <w:rPr>
                <w:b/>
                <w:i/>
              </w:rPr>
              <w:t>(2)</w:t>
            </w:r>
            <w:r w:rsidRPr="00357852">
              <w:tab/>
            </w:r>
            <w:r w:rsidRPr="00357852">
              <w:rPr>
                <w:b/>
                <w:i/>
              </w:rPr>
              <w:t>Amennyiben a Bizottság a (8) bekezdés szerint elvégzett vizsgálat alapján úgy ítéli meg, hogy a kérelem indokolt, végrehajtási határozat útján felhatalmazza az érintett tagállamot a 4., 5. vagy 6. cikkben megállapított eltérési szabályok alkalmazására.</w:t>
            </w:r>
          </w:p>
        </w:tc>
        <w:tc>
          <w:tcPr>
            <w:tcW w:w="4876" w:type="dxa"/>
          </w:tcPr>
          <w:p w14:paraId="0F582A40" w14:textId="77777777" w:rsidR="009760F5" w:rsidRPr="00357852" w:rsidRDefault="009760F5" w:rsidP="00BF7AFB">
            <w:pPr>
              <w:pStyle w:val="Normal6a"/>
            </w:pPr>
            <w:r w:rsidRPr="00357852">
              <w:rPr>
                <w:b/>
                <w:i/>
              </w:rPr>
              <w:t>törölve</w:t>
            </w:r>
          </w:p>
        </w:tc>
      </w:tr>
    </w:tbl>
    <w:p w14:paraId="3E2482F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9C09F2A" w14:textId="77777777" w:rsidR="009760F5" w:rsidRPr="00357852" w:rsidRDefault="009760F5" w:rsidP="009760F5">
      <w:r w:rsidRPr="00534DA7">
        <w:rPr>
          <w:rStyle w:val="HideTWBExt"/>
        </w:rPr>
        <w:t>&lt;/Amend&gt;</w:t>
      </w:r>
    </w:p>
    <w:p w14:paraId="5DEA228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488</w:t>
      </w:r>
      <w:r w:rsidRPr="00534DA7">
        <w:rPr>
          <w:rStyle w:val="HideTWBExt"/>
          <w:b w:val="0"/>
        </w:rPr>
        <w:t>&lt;/NumAm&gt;</w:t>
      </w:r>
    </w:p>
    <w:p w14:paraId="7A3AFB57"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43C92D32" w14:textId="77777777" w:rsidR="009760F5" w:rsidRPr="00357852" w:rsidRDefault="009760F5" w:rsidP="009760F5">
      <w:pPr>
        <w:pStyle w:val="NormalBold"/>
      </w:pPr>
      <w:r w:rsidRPr="00534DA7">
        <w:rPr>
          <w:rStyle w:val="HideTWBExt"/>
          <w:b w:val="0"/>
        </w:rPr>
        <w:t>&lt;/RepeatBlock-By&gt;</w:t>
      </w:r>
    </w:p>
    <w:p w14:paraId="17D7A2E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691DD59" w14:textId="77777777" w:rsidR="009760F5" w:rsidRPr="00357852" w:rsidRDefault="009760F5" w:rsidP="009760F5">
      <w:pPr>
        <w:pStyle w:val="NormalBold"/>
      </w:pPr>
      <w:r w:rsidRPr="00534DA7">
        <w:rPr>
          <w:rStyle w:val="HideTWBExt"/>
          <w:b w:val="0"/>
        </w:rPr>
        <w:t>&lt;Article&gt;</w:t>
      </w:r>
      <w:r w:rsidRPr="00357852">
        <w:t>3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3749280" w14:textId="77777777" w:rsidTr="00BF7AFB">
        <w:trPr>
          <w:trHeight w:hRule="exact" w:val="240"/>
          <w:jc w:val="center"/>
        </w:trPr>
        <w:tc>
          <w:tcPr>
            <w:tcW w:w="9752" w:type="dxa"/>
            <w:gridSpan w:val="2"/>
          </w:tcPr>
          <w:p w14:paraId="64E58036" w14:textId="77777777" w:rsidR="009760F5" w:rsidRPr="00357852" w:rsidRDefault="009760F5" w:rsidP="00BF7AFB"/>
        </w:tc>
      </w:tr>
      <w:tr w:rsidR="00215CFA" w:rsidRPr="00357852" w14:paraId="1DFC044F" w14:textId="77777777" w:rsidTr="00BF7AFB">
        <w:trPr>
          <w:trHeight w:val="240"/>
          <w:jc w:val="center"/>
        </w:trPr>
        <w:tc>
          <w:tcPr>
            <w:tcW w:w="4876" w:type="dxa"/>
          </w:tcPr>
          <w:p w14:paraId="3A250E25" w14:textId="77777777" w:rsidR="009760F5" w:rsidRPr="00357852" w:rsidRDefault="009760F5" w:rsidP="00BF7AFB">
            <w:pPr>
              <w:pStyle w:val="AmColumnHeading"/>
            </w:pPr>
            <w:r w:rsidRPr="00357852">
              <w:t>A Bizottság által javasolt szöveg</w:t>
            </w:r>
          </w:p>
        </w:tc>
        <w:tc>
          <w:tcPr>
            <w:tcW w:w="4876" w:type="dxa"/>
          </w:tcPr>
          <w:p w14:paraId="3A9C6C85" w14:textId="77777777" w:rsidR="009760F5" w:rsidRPr="00357852" w:rsidRDefault="009760F5" w:rsidP="00BF7AFB">
            <w:pPr>
              <w:pStyle w:val="AmColumnHeading"/>
            </w:pPr>
            <w:r w:rsidRPr="00357852">
              <w:t>Módosítás</w:t>
            </w:r>
          </w:p>
        </w:tc>
      </w:tr>
      <w:tr w:rsidR="00215CFA" w:rsidRPr="00357852" w14:paraId="22E930CA" w14:textId="77777777" w:rsidTr="00BF7AFB">
        <w:trPr>
          <w:jc w:val="center"/>
        </w:trPr>
        <w:tc>
          <w:tcPr>
            <w:tcW w:w="4876" w:type="dxa"/>
          </w:tcPr>
          <w:p w14:paraId="683E03F1" w14:textId="77777777" w:rsidR="009760F5" w:rsidRPr="00357852" w:rsidRDefault="009760F5" w:rsidP="00BF7AFB">
            <w:pPr>
              <w:pStyle w:val="Normal6a"/>
            </w:pPr>
            <w:r w:rsidRPr="00357852">
              <w:rPr>
                <w:b/>
                <w:i/>
              </w:rPr>
              <w:t>(2)</w:t>
            </w:r>
            <w:r w:rsidRPr="00357852">
              <w:tab/>
            </w:r>
            <w:r w:rsidRPr="00357852">
              <w:rPr>
                <w:b/>
                <w:i/>
              </w:rPr>
              <w:t>Amennyiben a Bizottság a (8) bekezdés szerint elvégzett vizsgálat alapján úgy ítéli meg, hogy a kérelem indokolt, végrehajtási határozat útján felhatalmazza az érintett tagállamot a 4., 5. vagy 6. cikkben megállapított eltérési szabályok alkalmazására.</w:t>
            </w:r>
          </w:p>
        </w:tc>
        <w:tc>
          <w:tcPr>
            <w:tcW w:w="4876" w:type="dxa"/>
          </w:tcPr>
          <w:p w14:paraId="2E2A2C10" w14:textId="77777777" w:rsidR="009760F5" w:rsidRPr="00357852" w:rsidRDefault="009760F5" w:rsidP="00BF7AFB">
            <w:pPr>
              <w:pStyle w:val="Normal6a"/>
            </w:pPr>
            <w:r w:rsidRPr="00357852">
              <w:rPr>
                <w:b/>
                <w:i/>
              </w:rPr>
              <w:t>törölve</w:t>
            </w:r>
          </w:p>
        </w:tc>
      </w:tr>
    </w:tbl>
    <w:p w14:paraId="67017A1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EB5B3D9" w14:textId="77777777" w:rsidR="009760F5" w:rsidRPr="00357852" w:rsidRDefault="009760F5" w:rsidP="009760F5">
      <w:r w:rsidRPr="00534DA7">
        <w:rPr>
          <w:rStyle w:val="HideTWBExt"/>
        </w:rPr>
        <w:t>&lt;/Amend&gt;</w:t>
      </w:r>
    </w:p>
    <w:p w14:paraId="1F4E40F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489</w:t>
      </w:r>
      <w:r w:rsidRPr="00534DA7">
        <w:rPr>
          <w:rStyle w:val="HideTWBExt"/>
          <w:b w:val="0"/>
        </w:rPr>
        <w:t>&lt;/NumAm&gt;</w:t>
      </w:r>
    </w:p>
    <w:p w14:paraId="181EE3BA" w14:textId="77777777" w:rsidR="009760F5" w:rsidRPr="00357852" w:rsidRDefault="009760F5" w:rsidP="009760F5">
      <w:pPr>
        <w:pStyle w:val="NormalBold"/>
      </w:pPr>
      <w:r w:rsidRPr="00534DA7">
        <w:rPr>
          <w:rStyle w:val="HideTWBExt"/>
          <w:b w:val="0"/>
        </w:rPr>
        <w:t>&lt;RepeatBlock-By&gt;&lt;Members&gt;</w:t>
      </w:r>
      <w:r w:rsidRPr="00357852">
        <w:t>Elissavet Vozemberg-Vrionidi, Jeroen Lenaers, Tomas Tobé, Lena Düpont, Loucas Fourlas</w:t>
      </w:r>
      <w:r w:rsidRPr="00534DA7">
        <w:rPr>
          <w:rStyle w:val="HideTWBExt"/>
          <w:b w:val="0"/>
        </w:rPr>
        <w:t>&lt;/Members&gt;</w:t>
      </w:r>
    </w:p>
    <w:p w14:paraId="74131F8C" w14:textId="77777777" w:rsidR="009760F5" w:rsidRPr="00357852" w:rsidRDefault="009760F5" w:rsidP="009760F5">
      <w:pPr>
        <w:pStyle w:val="NormalBold"/>
      </w:pPr>
      <w:r w:rsidRPr="00534DA7">
        <w:rPr>
          <w:rStyle w:val="HideTWBExt"/>
          <w:b w:val="0"/>
        </w:rPr>
        <w:t>&lt;/RepeatBlock-By&gt;</w:t>
      </w:r>
    </w:p>
    <w:p w14:paraId="1CAE3AE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31702FD" w14:textId="77777777" w:rsidR="009760F5" w:rsidRPr="00357852" w:rsidRDefault="009760F5" w:rsidP="009760F5">
      <w:pPr>
        <w:pStyle w:val="NormalBold"/>
      </w:pPr>
      <w:r w:rsidRPr="00534DA7">
        <w:rPr>
          <w:rStyle w:val="HideTWBExt"/>
          <w:b w:val="0"/>
        </w:rPr>
        <w:t>&lt;Article&gt;</w:t>
      </w:r>
      <w:r w:rsidRPr="00357852">
        <w:t>3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1023349" w14:textId="77777777" w:rsidTr="00BF7AFB">
        <w:trPr>
          <w:trHeight w:hRule="exact" w:val="240"/>
          <w:jc w:val="center"/>
        </w:trPr>
        <w:tc>
          <w:tcPr>
            <w:tcW w:w="9752" w:type="dxa"/>
            <w:gridSpan w:val="2"/>
          </w:tcPr>
          <w:p w14:paraId="04DA97E7" w14:textId="77777777" w:rsidR="009760F5" w:rsidRPr="00357852" w:rsidRDefault="009760F5" w:rsidP="00BF7AFB"/>
        </w:tc>
      </w:tr>
      <w:tr w:rsidR="00215CFA" w:rsidRPr="00357852" w14:paraId="2092D43B" w14:textId="77777777" w:rsidTr="00BF7AFB">
        <w:trPr>
          <w:trHeight w:val="240"/>
          <w:jc w:val="center"/>
        </w:trPr>
        <w:tc>
          <w:tcPr>
            <w:tcW w:w="4876" w:type="dxa"/>
          </w:tcPr>
          <w:p w14:paraId="5C766477" w14:textId="77777777" w:rsidR="009760F5" w:rsidRPr="00357852" w:rsidRDefault="009760F5" w:rsidP="00BF7AFB">
            <w:pPr>
              <w:pStyle w:val="AmColumnHeading"/>
            </w:pPr>
            <w:r w:rsidRPr="00357852">
              <w:t>A Bizottság által javasolt szöveg</w:t>
            </w:r>
          </w:p>
        </w:tc>
        <w:tc>
          <w:tcPr>
            <w:tcW w:w="4876" w:type="dxa"/>
          </w:tcPr>
          <w:p w14:paraId="44F9071E" w14:textId="77777777" w:rsidR="009760F5" w:rsidRPr="00357852" w:rsidRDefault="009760F5" w:rsidP="00BF7AFB">
            <w:pPr>
              <w:pStyle w:val="AmColumnHeading"/>
            </w:pPr>
            <w:r w:rsidRPr="00357852">
              <w:t>Módosítás</w:t>
            </w:r>
          </w:p>
        </w:tc>
      </w:tr>
      <w:tr w:rsidR="00215CFA" w:rsidRPr="00357852" w14:paraId="21097C52" w14:textId="77777777" w:rsidTr="00BF7AFB">
        <w:trPr>
          <w:jc w:val="center"/>
        </w:trPr>
        <w:tc>
          <w:tcPr>
            <w:tcW w:w="4876" w:type="dxa"/>
          </w:tcPr>
          <w:p w14:paraId="3BE4961A" w14:textId="77777777" w:rsidR="009760F5" w:rsidRPr="00357852" w:rsidRDefault="009760F5" w:rsidP="00BF7AFB">
            <w:pPr>
              <w:pStyle w:val="Normal6a"/>
            </w:pPr>
            <w:r w:rsidRPr="00357852">
              <w:t>(2)</w:t>
            </w:r>
            <w:r w:rsidRPr="00357852">
              <w:tab/>
              <w:t xml:space="preserve">Amennyiben a Bizottság a (8) bekezdés szerint elvégzett vizsgálat alapján úgy ítéli meg, hogy </w:t>
            </w:r>
            <w:r w:rsidRPr="00357852">
              <w:rPr>
                <w:b/>
                <w:bCs/>
                <w:i/>
                <w:iCs/>
              </w:rPr>
              <w:t>a kérelem indokolt</w:t>
            </w:r>
            <w:r w:rsidRPr="00357852">
              <w:t>, végrehajtási határozat útján felhatalmazza az érintett tagállamot a 4., 5. vagy 6. cikkben megállapított eltérési szabályok alkalmazására.</w:t>
            </w:r>
          </w:p>
        </w:tc>
        <w:tc>
          <w:tcPr>
            <w:tcW w:w="4876" w:type="dxa"/>
          </w:tcPr>
          <w:p w14:paraId="4B5F45E7" w14:textId="77777777" w:rsidR="009760F5" w:rsidRPr="00357852" w:rsidRDefault="009760F5" w:rsidP="00BF7AFB">
            <w:pPr>
              <w:pStyle w:val="Normal6a"/>
            </w:pPr>
            <w:r w:rsidRPr="00357852">
              <w:t>(2)</w:t>
            </w:r>
            <w:r w:rsidRPr="00357852">
              <w:tab/>
              <w:t xml:space="preserve">Amennyiben a Bizottság a (8) bekezdés szerint elvégzett vizsgálat alapján úgy ítéli meg, hogy </w:t>
            </w:r>
            <w:r w:rsidRPr="00357852">
              <w:rPr>
                <w:b/>
                <w:bCs/>
                <w:i/>
                <w:iCs/>
              </w:rPr>
              <w:t>az érintett tagállam válsághelyzetbe került</w:t>
            </w:r>
            <w:r w:rsidRPr="00357852">
              <w:t>, végrehajtási határozat útján felhatalmazza az érintett tagállamot a 4., 5. vagy 6. cikkben megállapított eltérési szabályok alkalmazására.</w:t>
            </w:r>
          </w:p>
        </w:tc>
      </w:tr>
    </w:tbl>
    <w:p w14:paraId="03F3219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15D7D59" w14:textId="77777777" w:rsidR="009760F5" w:rsidRPr="00357852" w:rsidRDefault="009760F5" w:rsidP="009760F5">
      <w:r w:rsidRPr="00534DA7">
        <w:rPr>
          <w:rStyle w:val="HideTWBExt"/>
        </w:rPr>
        <w:t>&lt;/Amend&gt;</w:t>
      </w:r>
    </w:p>
    <w:p w14:paraId="7EC7863C"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490</w:t>
      </w:r>
      <w:r w:rsidRPr="00534DA7">
        <w:rPr>
          <w:rStyle w:val="HideTWBExt"/>
          <w:b w:val="0"/>
        </w:rPr>
        <w:t>&lt;/NumAm&gt;</w:t>
      </w:r>
    </w:p>
    <w:p w14:paraId="4775A33C"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0703FCF5" w14:textId="77777777" w:rsidR="009760F5" w:rsidRPr="00357852" w:rsidRDefault="009760F5" w:rsidP="009760F5">
      <w:pPr>
        <w:pStyle w:val="NormalBold"/>
      </w:pPr>
      <w:r w:rsidRPr="00534DA7">
        <w:rPr>
          <w:rStyle w:val="HideTWBExt"/>
          <w:b w:val="0"/>
        </w:rPr>
        <w:t>&lt;/RepeatBlock-By&gt;</w:t>
      </w:r>
    </w:p>
    <w:p w14:paraId="3F0BF36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885C3A8" w14:textId="77777777" w:rsidR="009760F5" w:rsidRPr="00357852" w:rsidRDefault="009760F5" w:rsidP="009760F5">
      <w:pPr>
        <w:pStyle w:val="NormalBold"/>
      </w:pPr>
      <w:r w:rsidRPr="00534DA7">
        <w:rPr>
          <w:rStyle w:val="HideTWBExt"/>
          <w:b w:val="0"/>
        </w:rPr>
        <w:t>&lt;Article&gt;</w:t>
      </w:r>
      <w:r w:rsidRPr="00357852">
        <w:t>3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E214BB0" w14:textId="77777777" w:rsidTr="00BF7AFB">
        <w:trPr>
          <w:trHeight w:hRule="exact" w:val="240"/>
          <w:jc w:val="center"/>
        </w:trPr>
        <w:tc>
          <w:tcPr>
            <w:tcW w:w="9752" w:type="dxa"/>
            <w:gridSpan w:val="2"/>
          </w:tcPr>
          <w:p w14:paraId="4EAFECEE" w14:textId="77777777" w:rsidR="009760F5" w:rsidRPr="00357852" w:rsidRDefault="009760F5" w:rsidP="00BF7AFB"/>
        </w:tc>
      </w:tr>
      <w:tr w:rsidR="00215CFA" w:rsidRPr="00357852" w14:paraId="67D643FF" w14:textId="77777777" w:rsidTr="00BF7AFB">
        <w:trPr>
          <w:trHeight w:val="240"/>
          <w:jc w:val="center"/>
        </w:trPr>
        <w:tc>
          <w:tcPr>
            <w:tcW w:w="4876" w:type="dxa"/>
          </w:tcPr>
          <w:p w14:paraId="6E6187FC" w14:textId="77777777" w:rsidR="009760F5" w:rsidRPr="00357852" w:rsidRDefault="009760F5" w:rsidP="00BF7AFB">
            <w:pPr>
              <w:pStyle w:val="AmColumnHeading"/>
            </w:pPr>
            <w:r w:rsidRPr="00357852">
              <w:t>A Bizottság által javasolt szöveg</w:t>
            </w:r>
          </w:p>
        </w:tc>
        <w:tc>
          <w:tcPr>
            <w:tcW w:w="4876" w:type="dxa"/>
          </w:tcPr>
          <w:p w14:paraId="2EAAC1B7" w14:textId="77777777" w:rsidR="009760F5" w:rsidRPr="00357852" w:rsidRDefault="009760F5" w:rsidP="00BF7AFB">
            <w:pPr>
              <w:pStyle w:val="AmColumnHeading"/>
            </w:pPr>
            <w:r w:rsidRPr="00357852">
              <w:t>Módosítás</w:t>
            </w:r>
          </w:p>
        </w:tc>
      </w:tr>
      <w:tr w:rsidR="00215CFA" w:rsidRPr="00357852" w14:paraId="2CF04772" w14:textId="77777777" w:rsidTr="00BF7AFB">
        <w:trPr>
          <w:jc w:val="center"/>
        </w:trPr>
        <w:tc>
          <w:tcPr>
            <w:tcW w:w="4876" w:type="dxa"/>
          </w:tcPr>
          <w:p w14:paraId="21FB8885" w14:textId="77777777" w:rsidR="009760F5" w:rsidRPr="00357852" w:rsidRDefault="009760F5" w:rsidP="00BF7AFB">
            <w:pPr>
              <w:pStyle w:val="Normal6a"/>
            </w:pPr>
            <w:r w:rsidRPr="00357852">
              <w:t>(2)</w:t>
            </w:r>
            <w:r w:rsidRPr="00357852">
              <w:tab/>
              <w:t xml:space="preserve">Amennyiben a Bizottság </w:t>
            </w:r>
            <w:r w:rsidRPr="00357852">
              <w:rPr>
                <w:b/>
                <w:bCs/>
                <w:i/>
                <w:iCs/>
              </w:rPr>
              <w:t>a (8) bekezdés szerint elvégzett vizsgálat alapján úgy ítéli meg, hogy a kérelem indokolt</w:t>
            </w:r>
            <w:r w:rsidRPr="00357852">
              <w:t>, végrehajtási határozat útján felhatalmazza az érintett tagállamot a 4., 5. vagy 6. cikkben megállapított eltérési szabályok alkalmazására.</w:t>
            </w:r>
          </w:p>
        </w:tc>
        <w:tc>
          <w:tcPr>
            <w:tcW w:w="4876" w:type="dxa"/>
          </w:tcPr>
          <w:p w14:paraId="49B12BF6" w14:textId="77777777" w:rsidR="009760F5" w:rsidRPr="00357852" w:rsidRDefault="009760F5" w:rsidP="00BF7AFB">
            <w:pPr>
              <w:pStyle w:val="Normal6a"/>
            </w:pPr>
            <w:r w:rsidRPr="00357852">
              <w:t>(2)</w:t>
            </w:r>
            <w:r w:rsidRPr="00357852">
              <w:tab/>
              <w:t>Amennyiben a Bizottság</w:t>
            </w:r>
            <w:r w:rsidRPr="00357852">
              <w:rPr>
                <w:i/>
                <w:iCs/>
              </w:rPr>
              <w:t xml:space="preserve"> </w:t>
            </w:r>
            <w:r w:rsidRPr="00357852">
              <w:rPr>
                <w:b/>
                <w:bCs/>
                <w:i/>
                <w:iCs/>
              </w:rPr>
              <w:t>megkapja a tagállam kérelmét</w:t>
            </w:r>
            <w:r w:rsidRPr="00357852">
              <w:t xml:space="preserve">, </w:t>
            </w:r>
            <w:r w:rsidRPr="00357852">
              <w:rPr>
                <w:b/>
                <w:bCs/>
                <w:i/>
                <w:iCs/>
              </w:rPr>
              <w:t>és nem jelzi kellően indokolt módon, hogy az alaptalan, bizottsági</w:t>
            </w:r>
            <w:r w:rsidRPr="00357852">
              <w:t xml:space="preserve"> végrehajtási határozat útján felhatalmazza az érintett tagállamot a 4., 5. vagy 6. cikkben megállapított eltérési szabályok alkalmazására.</w:t>
            </w:r>
          </w:p>
        </w:tc>
      </w:tr>
    </w:tbl>
    <w:p w14:paraId="18F1BA6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0C88E108" w14:textId="77777777" w:rsidR="009760F5" w:rsidRPr="00357852" w:rsidRDefault="009760F5" w:rsidP="009760F5">
      <w:r w:rsidRPr="00534DA7">
        <w:rPr>
          <w:rStyle w:val="HideTWBExt"/>
        </w:rPr>
        <w:t>&lt;/Amend&gt;</w:t>
      </w:r>
    </w:p>
    <w:p w14:paraId="45B2B29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491</w:t>
      </w:r>
      <w:r w:rsidRPr="00534DA7">
        <w:rPr>
          <w:rStyle w:val="HideTWBExt"/>
          <w:b w:val="0"/>
        </w:rPr>
        <w:t>&lt;/NumAm&gt;</w:t>
      </w:r>
    </w:p>
    <w:p w14:paraId="737B2D6A" w14:textId="77777777" w:rsidR="009760F5" w:rsidRPr="00357852" w:rsidRDefault="009760F5" w:rsidP="009760F5">
      <w:pPr>
        <w:pStyle w:val="NormalBold"/>
      </w:pPr>
      <w:r w:rsidRPr="00534DA7">
        <w:rPr>
          <w:rStyle w:val="HideTWBExt"/>
          <w:b w:val="0"/>
        </w:rPr>
        <w:t>&lt;RepeatBlock-By&gt;&lt;Members&gt;</w:t>
      </w:r>
      <w:r w:rsidRPr="00357852">
        <w:t>Silvia Sardone, Mara Bizzotto, Annalisa Tardino</w:t>
      </w:r>
      <w:r w:rsidRPr="00534DA7">
        <w:rPr>
          <w:rStyle w:val="HideTWBExt"/>
          <w:b w:val="0"/>
        </w:rPr>
        <w:t>&lt;/Members&gt;</w:t>
      </w:r>
    </w:p>
    <w:p w14:paraId="578A37D0" w14:textId="77777777" w:rsidR="009760F5" w:rsidRPr="00357852" w:rsidRDefault="009760F5" w:rsidP="009760F5">
      <w:pPr>
        <w:pStyle w:val="NormalBold"/>
      </w:pPr>
      <w:r w:rsidRPr="00534DA7">
        <w:rPr>
          <w:rStyle w:val="HideTWBExt"/>
          <w:b w:val="0"/>
        </w:rPr>
        <w:t>&lt;/RepeatBlock-By&gt;</w:t>
      </w:r>
    </w:p>
    <w:p w14:paraId="6C8C0D9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3F22A54" w14:textId="77777777" w:rsidR="009760F5" w:rsidRPr="00357852" w:rsidRDefault="009760F5" w:rsidP="009760F5">
      <w:pPr>
        <w:pStyle w:val="NormalBold"/>
      </w:pPr>
      <w:r w:rsidRPr="00534DA7">
        <w:rPr>
          <w:rStyle w:val="HideTWBExt"/>
          <w:b w:val="0"/>
        </w:rPr>
        <w:t>&lt;Article&gt;</w:t>
      </w:r>
      <w:r w:rsidRPr="00357852">
        <w:t>3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29B990A" w14:textId="77777777" w:rsidTr="00BF7AFB">
        <w:trPr>
          <w:trHeight w:hRule="exact" w:val="240"/>
          <w:jc w:val="center"/>
        </w:trPr>
        <w:tc>
          <w:tcPr>
            <w:tcW w:w="9752" w:type="dxa"/>
            <w:gridSpan w:val="2"/>
          </w:tcPr>
          <w:p w14:paraId="0C4EB5A8" w14:textId="77777777" w:rsidR="009760F5" w:rsidRPr="00357852" w:rsidRDefault="009760F5" w:rsidP="00BF7AFB"/>
        </w:tc>
      </w:tr>
      <w:tr w:rsidR="00215CFA" w:rsidRPr="00357852" w14:paraId="7ADB8C39" w14:textId="77777777" w:rsidTr="00BF7AFB">
        <w:trPr>
          <w:trHeight w:val="240"/>
          <w:jc w:val="center"/>
        </w:trPr>
        <w:tc>
          <w:tcPr>
            <w:tcW w:w="4876" w:type="dxa"/>
          </w:tcPr>
          <w:p w14:paraId="664AF883" w14:textId="77777777" w:rsidR="009760F5" w:rsidRPr="00357852" w:rsidRDefault="009760F5" w:rsidP="00BF7AFB">
            <w:pPr>
              <w:pStyle w:val="AmColumnHeading"/>
            </w:pPr>
            <w:r w:rsidRPr="00357852">
              <w:t>A Bizottság által javasolt szöveg</w:t>
            </w:r>
          </w:p>
        </w:tc>
        <w:tc>
          <w:tcPr>
            <w:tcW w:w="4876" w:type="dxa"/>
          </w:tcPr>
          <w:p w14:paraId="652C984C" w14:textId="77777777" w:rsidR="009760F5" w:rsidRPr="00357852" w:rsidRDefault="009760F5" w:rsidP="00BF7AFB">
            <w:pPr>
              <w:pStyle w:val="AmColumnHeading"/>
            </w:pPr>
            <w:r w:rsidRPr="00357852">
              <w:t>Módosítás</w:t>
            </w:r>
          </w:p>
        </w:tc>
      </w:tr>
      <w:tr w:rsidR="00215CFA" w:rsidRPr="00357852" w14:paraId="4CA65C3A" w14:textId="77777777" w:rsidTr="00BF7AFB">
        <w:trPr>
          <w:jc w:val="center"/>
        </w:trPr>
        <w:tc>
          <w:tcPr>
            <w:tcW w:w="4876" w:type="dxa"/>
          </w:tcPr>
          <w:p w14:paraId="539F6722" w14:textId="77777777" w:rsidR="009760F5" w:rsidRPr="00357852" w:rsidRDefault="009760F5" w:rsidP="00BF7AFB">
            <w:pPr>
              <w:pStyle w:val="Normal6a"/>
            </w:pPr>
            <w:r w:rsidRPr="00357852">
              <w:rPr>
                <w:b/>
                <w:i/>
              </w:rPr>
              <w:t>(3)</w:t>
            </w:r>
            <w:r w:rsidRPr="00357852">
              <w:tab/>
            </w:r>
            <w:r w:rsidRPr="00357852">
              <w:rPr>
                <w:b/>
                <w:i/>
              </w:rPr>
              <w:t>A (2) bekezdésben említett végrehajtási határozatot a kérelem benyújtásától számított tíz napon belül el kell fogadni, és abban meg kell határozni azt a dátumot, amelytől kezdve alkalmazhatók a 4., 5. vagy 6. cikkben megállapított szabályok, valamint alkalmazásuk időtartamát is.</w:t>
            </w:r>
          </w:p>
        </w:tc>
        <w:tc>
          <w:tcPr>
            <w:tcW w:w="4876" w:type="dxa"/>
          </w:tcPr>
          <w:p w14:paraId="25446A15" w14:textId="77777777" w:rsidR="009760F5" w:rsidRPr="00357852" w:rsidRDefault="009760F5" w:rsidP="00BF7AFB">
            <w:pPr>
              <w:pStyle w:val="Normal6a"/>
            </w:pPr>
            <w:r w:rsidRPr="00357852">
              <w:rPr>
                <w:b/>
                <w:i/>
              </w:rPr>
              <w:t>törölve</w:t>
            </w:r>
          </w:p>
        </w:tc>
      </w:tr>
    </w:tbl>
    <w:p w14:paraId="252D0A8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BFA386F" w14:textId="77777777" w:rsidR="009760F5" w:rsidRPr="00357852" w:rsidRDefault="009760F5" w:rsidP="009760F5">
      <w:r w:rsidRPr="00534DA7">
        <w:rPr>
          <w:rStyle w:val="HideTWBExt"/>
        </w:rPr>
        <w:t>&lt;/Amend&gt;</w:t>
      </w:r>
    </w:p>
    <w:p w14:paraId="752CF2F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492</w:t>
      </w:r>
      <w:r w:rsidRPr="00534DA7">
        <w:rPr>
          <w:rStyle w:val="HideTWBExt"/>
          <w:b w:val="0"/>
        </w:rPr>
        <w:t>&lt;/NumAm&gt;</w:t>
      </w:r>
    </w:p>
    <w:p w14:paraId="58712A38"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086D8D60" w14:textId="77777777" w:rsidR="009760F5" w:rsidRPr="00357852" w:rsidRDefault="009760F5" w:rsidP="009760F5">
      <w:pPr>
        <w:pStyle w:val="NormalBold"/>
      </w:pPr>
      <w:r w:rsidRPr="00534DA7">
        <w:rPr>
          <w:rStyle w:val="HideTWBExt"/>
          <w:b w:val="0"/>
        </w:rPr>
        <w:t>&lt;/RepeatBlock-By&gt;</w:t>
      </w:r>
    </w:p>
    <w:p w14:paraId="6DD545F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9EAB189" w14:textId="77777777" w:rsidR="009760F5" w:rsidRPr="00357852" w:rsidRDefault="009760F5" w:rsidP="009760F5">
      <w:pPr>
        <w:pStyle w:val="NormalBold"/>
      </w:pPr>
      <w:r w:rsidRPr="00534DA7">
        <w:rPr>
          <w:rStyle w:val="HideTWBExt"/>
          <w:b w:val="0"/>
        </w:rPr>
        <w:t>&lt;Article&gt;</w:t>
      </w:r>
      <w:r w:rsidRPr="00357852">
        <w:t>3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443CEE3" w14:textId="77777777" w:rsidTr="00BF7AFB">
        <w:trPr>
          <w:trHeight w:hRule="exact" w:val="240"/>
          <w:jc w:val="center"/>
        </w:trPr>
        <w:tc>
          <w:tcPr>
            <w:tcW w:w="9752" w:type="dxa"/>
            <w:gridSpan w:val="2"/>
          </w:tcPr>
          <w:p w14:paraId="2BA99848" w14:textId="77777777" w:rsidR="009760F5" w:rsidRPr="00357852" w:rsidRDefault="009760F5" w:rsidP="00BF7AFB"/>
        </w:tc>
      </w:tr>
      <w:tr w:rsidR="00215CFA" w:rsidRPr="00357852" w14:paraId="1561EC19" w14:textId="77777777" w:rsidTr="00BF7AFB">
        <w:trPr>
          <w:trHeight w:val="240"/>
          <w:jc w:val="center"/>
        </w:trPr>
        <w:tc>
          <w:tcPr>
            <w:tcW w:w="4876" w:type="dxa"/>
          </w:tcPr>
          <w:p w14:paraId="58648DF0" w14:textId="77777777" w:rsidR="009760F5" w:rsidRPr="00357852" w:rsidRDefault="009760F5" w:rsidP="00BF7AFB">
            <w:pPr>
              <w:pStyle w:val="AmColumnHeading"/>
            </w:pPr>
            <w:r w:rsidRPr="00357852">
              <w:t>A Bizottság által javasolt szöveg</w:t>
            </w:r>
          </w:p>
        </w:tc>
        <w:tc>
          <w:tcPr>
            <w:tcW w:w="4876" w:type="dxa"/>
          </w:tcPr>
          <w:p w14:paraId="24A6283A" w14:textId="77777777" w:rsidR="009760F5" w:rsidRPr="00357852" w:rsidRDefault="009760F5" w:rsidP="00BF7AFB">
            <w:pPr>
              <w:pStyle w:val="AmColumnHeading"/>
            </w:pPr>
            <w:r w:rsidRPr="00357852">
              <w:t>Módosítás</w:t>
            </w:r>
          </w:p>
        </w:tc>
      </w:tr>
      <w:tr w:rsidR="00215CFA" w:rsidRPr="00357852" w14:paraId="357E591E" w14:textId="77777777" w:rsidTr="00BF7AFB">
        <w:trPr>
          <w:jc w:val="center"/>
        </w:trPr>
        <w:tc>
          <w:tcPr>
            <w:tcW w:w="4876" w:type="dxa"/>
          </w:tcPr>
          <w:p w14:paraId="68AB494E" w14:textId="77777777" w:rsidR="009760F5" w:rsidRPr="00357852" w:rsidRDefault="009760F5" w:rsidP="00BF7AFB">
            <w:pPr>
              <w:pStyle w:val="Normal6a"/>
            </w:pPr>
            <w:r w:rsidRPr="00357852">
              <w:rPr>
                <w:b/>
                <w:i/>
              </w:rPr>
              <w:t>(3)</w:t>
            </w:r>
            <w:r w:rsidRPr="00357852">
              <w:tab/>
            </w:r>
            <w:r w:rsidRPr="00357852">
              <w:rPr>
                <w:b/>
                <w:i/>
              </w:rPr>
              <w:t>A (2) bekezdésben említett végrehajtási határozatot a kérelem benyújtásától számított tíz napon belül el kell fogadni, és abban meg kell határozni azt a dátumot, amelytől kezdve alkalmazhatók a 4., 5. vagy 6. cikkben megállapított szabályok, valamint alkalmazásuk időtartamát is.</w:t>
            </w:r>
          </w:p>
        </w:tc>
        <w:tc>
          <w:tcPr>
            <w:tcW w:w="4876" w:type="dxa"/>
          </w:tcPr>
          <w:p w14:paraId="0E282775" w14:textId="77777777" w:rsidR="009760F5" w:rsidRPr="00357852" w:rsidRDefault="009760F5" w:rsidP="00BF7AFB">
            <w:pPr>
              <w:pStyle w:val="Normal6a"/>
            </w:pPr>
            <w:r w:rsidRPr="00357852">
              <w:rPr>
                <w:b/>
                <w:i/>
              </w:rPr>
              <w:t>törölve</w:t>
            </w:r>
          </w:p>
        </w:tc>
      </w:tr>
    </w:tbl>
    <w:p w14:paraId="4B2DB4C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37D312D" w14:textId="77777777" w:rsidR="009760F5" w:rsidRPr="00357852" w:rsidRDefault="009760F5" w:rsidP="009760F5">
      <w:r w:rsidRPr="00534DA7">
        <w:rPr>
          <w:rStyle w:val="HideTWBExt"/>
        </w:rPr>
        <w:t>&lt;/Amend&gt;</w:t>
      </w:r>
    </w:p>
    <w:p w14:paraId="7B98C69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493</w:t>
      </w:r>
      <w:r w:rsidRPr="00534DA7">
        <w:rPr>
          <w:rStyle w:val="HideTWBExt"/>
          <w:b w:val="0"/>
        </w:rPr>
        <w:t>&lt;/NumAm&gt;</w:t>
      </w:r>
    </w:p>
    <w:p w14:paraId="2F08A126"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791AEB1E" w14:textId="77777777" w:rsidR="009760F5" w:rsidRPr="00357852" w:rsidRDefault="009760F5" w:rsidP="009760F5">
      <w:pPr>
        <w:pStyle w:val="NormalBold"/>
      </w:pPr>
      <w:r w:rsidRPr="00534DA7">
        <w:rPr>
          <w:rStyle w:val="HideTWBExt"/>
          <w:b w:val="0"/>
        </w:rPr>
        <w:t>&lt;/RepeatBlock-By&gt;</w:t>
      </w:r>
    </w:p>
    <w:p w14:paraId="18BAE69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52C2E81" w14:textId="77777777" w:rsidR="009760F5" w:rsidRPr="00357852" w:rsidRDefault="009760F5" w:rsidP="009760F5">
      <w:pPr>
        <w:pStyle w:val="NormalBold"/>
      </w:pPr>
      <w:r w:rsidRPr="00534DA7">
        <w:rPr>
          <w:rStyle w:val="HideTWBExt"/>
          <w:b w:val="0"/>
        </w:rPr>
        <w:t>&lt;Article&gt;</w:t>
      </w:r>
      <w:r w:rsidRPr="00357852">
        <w:t>3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B754906" w14:textId="77777777" w:rsidTr="00BF7AFB">
        <w:trPr>
          <w:trHeight w:hRule="exact" w:val="240"/>
          <w:jc w:val="center"/>
        </w:trPr>
        <w:tc>
          <w:tcPr>
            <w:tcW w:w="9752" w:type="dxa"/>
            <w:gridSpan w:val="2"/>
          </w:tcPr>
          <w:p w14:paraId="1B00DEEF" w14:textId="77777777" w:rsidR="009760F5" w:rsidRPr="00357852" w:rsidRDefault="009760F5" w:rsidP="00BF7AFB"/>
        </w:tc>
      </w:tr>
      <w:tr w:rsidR="00215CFA" w:rsidRPr="00357852" w14:paraId="5A32AA3D" w14:textId="77777777" w:rsidTr="00BF7AFB">
        <w:trPr>
          <w:trHeight w:val="240"/>
          <w:jc w:val="center"/>
        </w:trPr>
        <w:tc>
          <w:tcPr>
            <w:tcW w:w="4876" w:type="dxa"/>
          </w:tcPr>
          <w:p w14:paraId="2D7F289F" w14:textId="77777777" w:rsidR="009760F5" w:rsidRPr="00357852" w:rsidRDefault="009760F5" w:rsidP="00BF7AFB">
            <w:pPr>
              <w:pStyle w:val="AmColumnHeading"/>
            </w:pPr>
            <w:r w:rsidRPr="00357852">
              <w:t>A Bizottság által javasolt szöveg</w:t>
            </w:r>
          </w:p>
        </w:tc>
        <w:tc>
          <w:tcPr>
            <w:tcW w:w="4876" w:type="dxa"/>
          </w:tcPr>
          <w:p w14:paraId="02463382" w14:textId="77777777" w:rsidR="009760F5" w:rsidRPr="00357852" w:rsidRDefault="009760F5" w:rsidP="00BF7AFB">
            <w:pPr>
              <w:pStyle w:val="AmColumnHeading"/>
            </w:pPr>
            <w:r w:rsidRPr="00357852">
              <w:t>Módosítás</w:t>
            </w:r>
          </w:p>
        </w:tc>
      </w:tr>
      <w:tr w:rsidR="00215CFA" w:rsidRPr="00357852" w14:paraId="7551F163" w14:textId="77777777" w:rsidTr="00BF7AFB">
        <w:trPr>
          <w:jc w:val="center"/>
        </w:trPr>
        <w:tc>
          <w:tcPr>
            <w:tcW w:w="4876" w:type="dxa"/>
          </w:tcPr>
          <w:p w14:paraId="64B9BFDA" w14:textId="77777777" w:rsidR="009760F5" w:rsidRPr="00357852" w:rsidRDefault="009760F5" w:rsidP="00BF7AFB">
            <w:pPr>
              <w:pStyle w:val="Normal6a"/>
            </w:pPr>
            <w:r w:rsidRPr="00357852">
              <w:t>(3)</w:t>
            </w:r>
            <w:r w:rsidRPr="00357852">
              <w:tab/>
              <w:t xml:space="preserve">A (2) bekezdésben említett végrehajtási határozatot a kérelem benyújtásától számított tíz napon belül el kell fogadni, </w:t>
            </w:r>
            <w:r w:rsidRPr="00357852">
              <w:rPr>
                <w:b/>
                <w:bCs/>
                <w:i/>
                <w:iCs/>
              </w:rPr>
              <w:t>és</w:t>
            </w:r>
            <w:r w:rsidRPr="00357852">
              <w:t xml:space="preserve"> abban meg kell határozni azt a dátumot, amelytől kezdve alkalmazhatók a 4., 5. vagy 6. cikkben megállapított szabályok, valamint alkalmazásuk időtartamát is.</w:t>
            </w:r>
          </w:p>
        </w:tc>
        <w:tc>
          <w:tcPr>
            <w:tcW w:w="4876" w:type="dxa"/>
          </w:tcPr>
          <w:p w14:paraId="4501E8EF" w14:textId="77777777" w:rsidR="009760F5" w:rsidRPr="00357852" w:rsidRDefault="009760F5" w:rsidP="00BF7AFB">
            <w:pPr>
              <w:pStyle w:val="Normal6a"/>
            </w:pPr>
            <w:r w:rsidRPr="00357852">
              <w:t>(3)</w:t>
            </w:r>
            <w:r w:rsidRPr="00357852">
              <w:tab/>
              <w:t xml:space="preserve">A (2) bekezdésben említett végrehajtási határozatot a kérelem benyújtásától számított tíz napon belül el kell fogadni </w:t>
            </w:r>
            <w:r w:rsidRPr="00357852">
              <w:rPr>
                <w:b/>
                <w:bCs/>
                <w:i/>
                <w:iCs/>
              </w:rPr>
              <w:t>és félreérthetetlen módon értesítést kell róla adni</w:t>
            </w:r>
            <w:r w:rsidRPr="00357852">
              <w:t xml:space="preserve">, </w:t>
            </w:r>
            <w:r w:rsidRPr="00357852">
              <w:rPr>
                <w:b/>
                <w:bCs/>
                <w:i/>
                <w:iCs/>
              </w:rPr>
              <w:t>valamint</w:t>
            </w:r>
            <w:r w:rsidRPr="00357852">
              <w:t xml:space="preserve"> abban meg kell határozni azt a dátumot, amelytől kezdve alkalmazhatók a 4., 5. vagy 6. cikkben megállapított szabályok, valamint alkalmazásuk időtartamát is.</w:t>
            </w:r>
          </w:p>
        </w:tc>
      </w:tr>
    </w:tbl>
    <w:p w14:paraId="63A657A0"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7F7C8E48" w14:textId="77777777" w:rsidR="009760F5" w:rsidRPr="00357852" w:rsidRDefault="009760F5" w:rsidP="009760F5">
      <w:r w:rsidRPr="00534DA7">
        <w:rPr>
          <w:rStyle w:val="HideTWBExt"/>
        </w:rPr>
        <w:t>&lt;/Amend&gt;</w:t>
      </w:r>
    </w:p>
    <w:p w14:paraId="41A49B3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494</w:t>
      </w:r>
      <w:r w:rsidRPr="00534DA7">
        <w:rPr>
          <w:rStyle w:val="HideTWBExt"/>
          <w:b w:val="0"/>
        </w:rPr>
        <w:t>&lt;/NumAm&gt;</w:t>
      </w:r>
    </w:p>
    <w:p w14:paraId="62E2E1E5" w14:textId="77777777" w:rsidR="009760F5" w:rsidRPr="00357852" w:rsidRDefault="009760F5" w:rsidP="009760F5">
      <w:pPr>
        <w:pStyle w:val="NormalBold"/>
      </w:pPr>
      <w:r w:rsidRPr="00534DA7">
        <w:rPr>
          <w:rStyle w:val="HideTWBExt"/>
          <w:b w:val="0"/>
        </w:rPr>
        <w:t>&lt;RepeatBlock-By&gt;&lt;Members&gt;</w:t>
      </w:r>
      <w:r w:rsidRPr="00357852">
        <w:t>Elissavet Vozemberg-Vrionidi, Jeroen Lenaers, Tomas Tobé, Lena Düpont, Loucas Fourlas</w:t>
      </w:r>
      <w:r w:rsidRPr="00534DA7">
        <w:rPr>
          <w:rStyle w:val="HideTWBExt"/>
          <w:b w:val="0"/>
        </w:rPr>
        <w:t>&lt;/Members&gt;</w:t>
      </w:r>
    </w:p>
    <w:p w14:paraId="3500FD63" w14:textId="77777777" w:rsidR="009760F5" w:rsidRPr="00357852" w:rsidRDefault="009760F5" w:rsidP="009760F5">
      <w:pPr>
        <w:pStyle w:val="NormalBold"/>
      </w:pPr>
      <w:r w:rsidRPr="00534DA7">
        <w:rPr>
          <w:rStyle w:val="HideTWBExt"/>
          <w:b w:val="0"/>
        </w:rPr>
        <w:t>&lt;/RepeatBlock-By&gt;</w:t>
      </w:r>
    </w:p>
    <w:p w14:paraId="020587B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93485FF" w14:textId="77777777" w:rsidR="009760F5" w:rsidRPr="00357852" w:rsidRDefault="009760F5" w:rsidP="009760F5">
      <w:pPr>
        <w:pStyle w:val="NormalBold"/>
      </w:pPr>
      <w:r w:rsidRPr="00534DA7">
        <w:rPr>
          <w:rStyle w:val="HideTWBExt"/>
          <w:b w:val="0"/>
        </w:rPr>
        <w:t>&lt;Article&gt;</w:t>
      </w:r>
      <w:r w:rsidRPr="00357852">
        <w:t>3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97CD065" w14:textId="77777777" w:rsidTr="00BF7AFB">
        <w:trPr>
          <w:trHeight w:hRule="exact" w:val="240"/>
          <w:jc w:val="center"/>
        </w:trPr>
        <w:tc>
          <w:tcPr>
            <w:tcW w:w="9752" w:type="dxa"/>
            <w:gridSpan w:val="2"/>
          </w:tcPr>
          <w:p w14:paraId="5F054D8C" w14:textId="77777777" w:rsidR="009760F5" w:rsidRPr="00357852" w:rsidRDefault="009760F5" w:rsidP="00BF7AFB"/>
        </w:tc>
      </w:tr>
      <w:tr w:rsidR="00215CFA" w:rsidRPr="00357852" w14:paraId="4B955F78" w14:textId="77777777" w:rsidTr="00BF7AFB">
        <w:trPr>
          <w:trHeight w:val="240"/>
          <w:jc w:val="center"/>
        </w:trPr>
        <w:tc>
          <w:tcPr>
            <w:tcW w:w="4876" w:type="dxa"/>
          </w:tcPr>
          <w:p w14:paraId="7453990A" w14:textId="77777777" w:rsidR="009760F5" w:rsidRPr="00357852" w:rsidRDefault="009760F5" w:rsidP="00BF7AFB">
            <w:pPr>
              <w:pStyle w:val="AmColumnHeading"/>
            </w:pPr>
            <w:r w:rsidRPr="00357852">
              <w:t>A Bizottság által javasolt szöveg</w:t>
            </w:r>
          </w:p>
        </w:tc>
        <w:tc>
          <w:tcPr>
            <w:tcW w:w="4876" w:type="dxa"/>
          </w:tcPr>
          <w:p w14:paraId="4623197B" w14:textId="77777777" w:rsidR="009760F5" w:rsidRPr="00357852" w:rsidRDefault="009760F5" w:rsidP="00BF7AFB">
            <w:pPr>
              <w:pStyle w:val="AmColumnHeading"/>
            </w:pPr>
            <w:r w:rsidRPr="00357852">
              <w:t>Módosítás</w:t>
            </w:r>
          </w:p>
        </w:tc>
      </w:tr>
      <w:tr w:rsidR="00215CFA" w:rsidRPr="00357852" w14:paraId="345AE47E" w14:textId="77777777" w:rsidTr="00BF7AFB">
        <w:trPr>
          <w:jc w:val="center"/>
        </w:trPr>
        <w:tc>
          <w:tcPr>
            <w:tcW w:w="4876" w:type="dxa"/>
          </w:tcPr>
          <w:p w14:paraId="3C7C6BFD" w14:textId="77777777" w:rsidR="009760F5" w:rsidRPr="00357852" w:rsidRDefault="009760F5" w:rsidP="00BF7AFB">
            <w:pPr>
              <w:pStyle w:val="Normal6a"/>
            </w:pPr>
            <w:r w:rsidRPr="00357852">
              <w:t>(3)</w:t>
            </w:r>
            <w:r w:rsidRPr="00357852">
              <w:tab/>
              <w:t xml:space="preserve">A (2) bekezdésben említett végrehajtási határozatot </w:t>
            </w:r>
            <w:r w:rsidRPr="00357852">
              <w:rPr>
                <w:b/>
                <w:bCs/>
                <w:i/>
                <w:iCs/>
              </w:rPr>
              <w:t>a kérelem</w:t>
            </w:r>
            <w:r w:rsidRPr="00357852">
              <w:t xml:space="preserve"> benyújtásától számított tíz napon belül el kell fogadni, és abban meg kell határozni azt a dátumot, amelytől kezdve alkalmazhatók a 4., 5. vagy 6. cikkben megállapított szabályok, valamint alkalmazásuk időtartamát is.</w:t>
            </w:r>
          </w:p>
        </w:tc>
        <w:tc>
          <w:tcPr>
            <w:tcW w:w="4876" w:type="dxa"/>
          </w:tcPr>
          <w:p w14:paraId="0C47AA3F" w14:textId="77777777" w:rsidR="009760F5" w:rsidRPr="00357852" w:rsidRDefault="009760F5" w:rsidP="00BF7AFB">
            <w:pPr>
              <w:pStyle w:val="Normal6a"/>
            </w:pPr>
            <w:r w:rsidRPr="00357852">
              <w:t>(3)</w:t>
            </w:r>
            <w:r w:rsidRPr="00357852">
              <w:tab/>
              <w:t xml:space="preserve">A (2) bekezdésben említett végrehajtási határozatot </w:t>
            </w:r>
            <w:r w:rsidRPr="00357852">
              <w:rPr>
                <w:b/>
                <w:bCs/>
                <w:i/>
                <w:iCs/>
              </w:rPr>
              <w:t>az értesítés</w:t>
            </w:r>
            <w:r w:rsidRPr="00357852">
              <w:t xml:space="preserve"> benyújtásától számított tíz napon belül el kell fogadni, és abban meg kell határozni azt a dátumot, amelytől kezdve alkalmazhatók a 4., 5. vagy 6. cikkben megállapított szabályok, valamint alkalmazásuk időtartamát is.</w:t>
            </w:r>
          </w:p>
        </w:tc>
      </w:tr>
    </w:tbl>
    <w:p w14:paraId="1DFC72B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8C8BDA0" w14:textId="77777777" w:rsidR="009760F5" w:rsidRPr="00357852" w:rsidRDefault="009760F5" w:rsidP="009760F5">
      <w:r w:rsidRPr="00534DA7">
        <w:rPr>
          <w:rStyle w:val="HideTWBExt"/>
        </w:rPr>
        <w:t>&lt;/Amend&gt;</w:t>
      </w:r>
    </w:p>
    <w:p w14:paraId="2DEDBDB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495</w:t>
      </w:r>
      <w:r w:rsidRPr="00534DA7">
        <w:rPr>
          <w:rStyle w:val="HideTWBExt"/>
          <w:b w:val="0"/>
        </w:rPr>
        <w:t>&lt;/NumAm&gt;</w:t>
      </w:r>
    </w:p>
    <w:p w14:paraId="14951305"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360756FF" w14:textId="77777777" w:rsidR="009760F5" w:rsidRPr="00357852" w:rsidRDefault="009760F5" w:rsidP="009760F5">
      <w:pPr>
        <w:pStyle w:val="NormalBold"/>
      </w:pPr>
      <w:r w:rsidRPr="00534DA7">
        <w:rPr>
          <w:rStyle w:val="HideTWBExt"/>
          <w:b w:val="0"/>
        </w:rPr>
        <w:t>&lt;/RepeatBlock-By&gt;</w:t>
      </w:r>
    </w:p>
    <w:p w14:paraId="52A1469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01E9D93" w14:textId="77777777" w:rsidR="009760F5" w:rsidRPr="00357852" w:rsidRDefault="009760F5" w:rsidP="009760F5">
      <w:pPr>
        <w:pStyle w:val="NormalBold"/>
      </w:pPr>
      <w:r w:rsidRPr="00534DA7">
        <w:rPr>
          <w:rStyle w:val="HideTWBExt"/>
          <w:b w:val="0"/>
        </w:rPr>
        <w:t>&lt;Article&gt;</w:t>
      </w:r>
      <w:r w:rsidRPr="00357852">
        <w:t>3 cikk – 3 a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4E42EB2" w14:textId="77777777" w:rsidTr="00BF7AFB">
        <w:trPr>
          <w:trHeight w:hRule="exact" w:val="240"/>
          <w:jc w:val="center"/>
        </w:trPr>
        <w:tc>
          <w:tcPr>
            <w:tcW w:w="9752" w:type="dxa"/>
            <w:gridSpan w:val="2"/>
          </w:tcPr>
          <w:p w14:paraId="018FCE26" w14:textId="77777777" w:rsidR="009760F5" w:rsidRPr="00357852" w:rsidRDefault="009760F5" w:rsidP="00BF7AFB"/>
        </w:tc>
      </w:tr>
      <w:tr w:rsidR="00215CFA" w:rsidRPr="00357852" w14:paraId="50EF101F" w14:textId="77777777" w:rsidTr="00BF7AFB">
        <w:trPr>
          <w:trHeight w:val="240"/>
          <w:jc w:val="center"/>
        </w:trPr>
        <w:tc>
          <w:tcPr>
            <w:tcW w:w="4876" w:type="dxa"/>
          </w:tcPr>
          <w:p w14:paraId="40E0208E" w14:textId="77777777" w:rsidR="009760F5" w:rsidRPr="00357852" w:rsidRDefault="009760F5" w:rsidP="00BF7AFB">
            <w:pPr>
              <w:pStyle w:val="AmColumnHeading"/>
            </w:pPr>
            <w:r w:rsidRPr="00357852">
              <w:t>A Bizottság által javasolt szöveg</w:t>
            </w:r>
          </w:p>
        </w:tc>
        <w:tc>
          <w:tcPr>
            <w:tcW w:w="4876" w:type="dxa"/>
          </w:tcPr>
          <w:p w14:paraId="714DCE45" w14:textId="77777777" w:rsidR="009760F5" w:rsidRPr="00357852" w:rsidRDefault="009760F5" w:rsidP="00BF7AFB">
            <w:pPr>
              <w:pStyle w:val="AmColumnHeading"/>
            </w:pPr>
            <w:r w:rsidRPr="00357852">
              <w:t>Módosítás</w:t>
            </w:r>
          </w:p>
        </w:tc>
      </w:tr>
      <w:tr w:rsidR="00215CFA" w:rsidRPr="00357852" w14:paraId="2BACFB01" w14:textId="77777777" w:rsidTr="00BF7AFB">
        <w:trPr>
          <w:jc w:val="center"/>
        </w:trPr>
        <w:tc>
          <w:tcPr>
            <w:tcW w:w="4876" w:type="dxa"/>
          </w:tcPr>
          <w:p w14:paraId="7E4A5431" w14:textId="77777777" w:rsidR="009760F5" w:rsidRPr="00357852" w:rsidRDefault="009760F5" w:rsidP="00BF7AFB">
            <w:pPr>
              <w:pStyle w:val="Normal6a"/>
            </w:pPr>
          </w:p>
        </w:tc>
        <w:tc>
          <w:tcPr>
            <w:tcW w:w="4876" w:type="dxa"/>
          </w:tcPr>
          <w:p w14:paraId="048CE154" w14:textId="77777777" w:rsidR="009760F5" w:rsidRPr="00357852" w:rsidRDefault="009760F5" w:rsidP="00BF7AFB">
            <w:pPr>
              <w:pStyle w:val="Normal6a"/>
            </w:pPr>
            <w:r w:rsidRPr="00357852">
              <w:rPr>
                <w:b/>
                <w:i/>
              </w:rPr>
              <w:t>(3a)</w:t>
            </w:r>
            <w:r w:rsidRPr="00357852">
              <w:tab/>
            </w:r>
            <w:r w:rsidRPr="00357852">
              <w:rPr>
                <w:b/>
                <w:i/>
              </w:rPr>
              <w:t>Amennyiben a Bizottság a (3) fejezetben megjelölt határidőn belül nem fogadja el és nem ad félreérthetetlen értesítést a (2) bekezdésben említett végrehajtási határozatról, azt joghatályilag hallgatólagosan engedélyezettnek kell tekinteni; amennyiben a tagállamra e rendelet előírásai alkalmazhatóak;</w:t>
            </w:r>
          </w:p>
        </w:tc>
      </w:tr>
    </w:tbl>
    <w:p w14:paraId="262624A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205861CD" w14:textId="77777777" w:rsidR="009760F5" w:rsidRPr="00357852" w:rsidRDefault="009760F5" w:rsidP="009760F5">
      <w:r w:rsidRPr="00534DA7">
        <w:rPr>
          <w:rStyle w:val="HideTWBExt"/>
        </w:rPr>
        <w:t>&lt;/Amend&gt;</w:t>
      </w:r>
    </w:p>
    <w:p w14:paraId="76981CC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496</w:t>
      </w:r>
      <w:r w:rsidRPr="00534DA7">
        <w:rPr>
          <w:rStyle w:val="HideTWBExt"/>
          <w:b w:val="0"/>
        </w:rPr>
        <w:t>&lt;/NumAm&gt;</w:t>
      </w:r>
    </w:p>
    <w:p w14:paraId="4494F1E8"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2111359D" w14:textId="77777777" w:rsidR="009760F5" w:rsidRPr="00357852" w:rsidRDefault="009760F5" w:rsidP="009760F5">
      <w:pPr>
        <w:pStyle w:val="NormalBold"/>
      </w:pPr>
      <w:r w:rsidRPr="00534DA7">
        <w:rPr>
          <w:rStyle w:val="HideTWBExt"/>
          <w:b w:val="0"/>
        </w:rPr>
        <w:t>&lt;/RepeatBlock-By&gt;</w:t>
      </w:r>
    </w:p>
    <w:p w14:paraId="2C4283D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EC833E9" w14:textId="77777777" w:rsidR="009760F5" w:rsidRPr="00357852" w:rsidRDefault="009760F5" w:rsidP="009760F5">
      <w:pPr>
        <w:pStyle w:val="NormalBold"/>
      </w:pPr>
      <w:r w:rsidRPr="00534DA7">
        <w:rPr>
          <w:rStyle w:val="HideTWBExt"/>
          <w:b w:val="0"/>
        </w:rPr>
        <w:t>&lt;Article&gt;</w:t>
      </w:r>
      <w:r w:rsidRPr="00357852">
        <w:t>3 cikk – 4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307C3AB" w14:textId="77777777" w:rsidTr="00BF7AFB">
        <w:trPr>
          <w:trHeight w:hRule="exact" w:val="240"/>
          <w:jc w:val="center"/>
        </w:trPr>
        <w:tc>
          <w:tcPr>
            <w:tcW w:w="9752" w:type="dxa"/>
            <w:gridSpan w:val="2"/>
          </w:tcPr>
          <w:p w14:paraId="317C2798" w14:textId="77777777" w:rsidR="009760F5" w:rsidRPr="00357852" w:rsidRDefault="009760F5" w:rsidP="00BF7AFB"/>
        </w:tc>
      </w:tr>
      <w:tr w:rsidR="00215CFA" w:rsidRPr="00357852" w14:paraId="6FB9F02F" w14:textId="77777777" w:rsidTr="00BF7AFB">
        <w:trPr>
          <w:trHeight w:val="240"/>
          <w:jc w:val="center"/>
        </w:trPr>
        <w:tc>
          <w:tcPr>
            <w:tcW w:w="4876" w:type="dxa"/>
          </w:tcPr>
          <w:p w14:paraId="5BEA3B9B" w14:textId="77777777" w:rsidR="009760F5" w:rsidRPr="00357852" w:rsidRDefault="009760F5" w:rsidP="00BF7AFB">
            <w:pPr>
              <w:pStyle w:val="AmColumnHeading"/>
            </w:pPr>
            <w:r w:rsidRPr="00357852">
              <w:t>A Bizottság által javasolt szöveg</w:t>
            </w:r>
          </w:p>
        </w:tc>
        <w:tc>
          <w:tcPr>
            <w:tcW w:w="4876" w:type="dxa"/>
          </w:tcPr>
          <w:p w14:paraId="43FD83E6" w14:textId="77777777" w:rsidR="009760F5" w:rsidRPr="00357852" w:rsidRDefault="009760F5" w:rsidP="00BF7AFB">
            <w:pPr>
              <w:pStyle w:val="AmColumnHeading"/>
            </w:pPr>
            <w:r w:rsidRPr="00357852">
              <w:t>Módosítás</w:t>
            </w:r>
          </w:p>
        </w:tc>
      </w:tr>
      <w:tr w:rsidR="00215CFA" w:rsidRPr="00357852" w14:paraId="60A30266" w14:textId="77777777" w:rsidTr="00BF7AFB">
        <w:trPr>
          <w:jc w:val="center"/>
        </w:trPr>
        <w:tc>
          <w:tcPr>
            <w:tcW w:w="4876" w:type="dxa"/>
          </w:tcPr>
          <w:p w14:paraId="4B402EEA" w14:textId="77777777" w:rsidR="009760F5" w:rsidRPr="00357852" w:rsidRDefault="009760F5" w:rsidP="00BF7AFB">
            <w:pPr>
              <w:pStyle w:val="Normal6a"/>
            </w:pPr>
            <w:r w:rsidRPr="00357852">
              <w:t>(4)</w:t>
            </w:r>
            <w:r w:rsidRPr="00357852">
              <w:tab/>
              <w:t xml:space="preserve">A Bizottság a 4. és 5. cikkben megállapított szabályok alkalmazását </w:t>
            </w:r>
            <w:r w:rsidRPr="00357852">
              <w:rPr>
                <w:b/>
                <w:bCs/>
                <w:i/>
                <w:iCs/>
              </w:rPr>
              <w:t>hat hónapra</w:t>
            </w:r>
            <w:r w:rsidRPr="00357852">
              <w:t xml:space="preserve"> engedélyezheti. Ez az időszak </w:t>
            </w:r>
            <w:r w:rsidRPr="00357852">
              <w:rPr>
                <w:b/>
                <w:bCs/>
                <w:i/>
                <w:iCs/>
              </w:rPr>
              <w:t xml:space="preserve">legfeljebb egy évre </w:t>
            </w:r>
            <w:r w:rsidRPr="00357852">
              <w:t>meghosszabbítható.</w:t>
            </w:r>
          </w:p>
        </w:tc>
        <w:tc>
          <w:tcPr>
            <w:tcW w:w="4876" w:type="dxa"/>
          </w:tcPr>
          <w:p w14:paraId="785499F3" w14:textId="77777777" w:rsidR="009760F5" w:rsidRPr="00357852" w:rsidRDefault="009760F5" w:rsidP="00BF7AFB">
            <w:pPr>
              <w:pStyle w:val="Normal6a"/>
            </w:pPr>
            <w:r w:rsidRPr="00357852">
              <w:t>(4)</w:t>
            </w:r>
            <w:r w:rsidRPr="00357852">
              <w:tab/>
              <w:t xml:space="preserve">A Bizottság a 4. és 5. cikkben megállapított szabályok alkalmazását </w:t>
            </w:r>
            <w:r w:rsidRPr="00357852">
              <w:rPr>
                <w:b/>
                <w:bCs/>
                <w:i/>
                <w:iCs/>
              </w:rPr>
              <w:t>egy évre</w:t>
            </w:r>
            <w:r w:rsidRPr="00357852">
              <w:t xml:space="preserve"> engedélyezheti. Ez az időszak </w:t>
            </w:r>
            <w:r w:rsidRPr="00357852">
              <w:rPr>
                <w:b/>
                <w:bCs/>
                <w:i/>
                <w:iCs/>
              </w:rPr>
              <w:t xml:space="preserve">a válsághelyzet fennállása esetén a tagállam indokolt kérésére </w:t>
            </w:r>
            <w:r w:rsidRPr="00357852">
              <w:t>meghosszabbítható</w:t>
            </w:r>
            <w:r w:rsidRPr="00357852">
              <w:rPr>
                <w:i/>
                <w:iCs/>
              </w:rPr>
              <w:t>.</w:t>
            </w:r>
          </w:p>
        </w:tc>
      </w:tr>
    </w:tbl>
    <w:p w14:paraId="689FFE7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5CF1D4EC" w14:textId="77777777" w:rsidR="009760F5" w:rsidRPr="00357852" w:rsidRDefault="009760F5" w:rsidP="009760F5">
      <w:r w:rsidRPr="00534DA7">
        <w:rPr>
          <w:rStyle w:val="HideTWBExt"/>
        </w:rPr>
        <w:t>&lt;/Amend&gt;</w:t>
      </w:r>
    </w:p>
    <w:p w14:paraId="7AF76BC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497</w:t>
      </w:r>
      <w:r w:rsidRPr="00534DA7">
        <w:rPr>
          <w:rStyle w:val="HideTWBExt"/>
          <w:b w:val="0"/>
        </w:rPr>
        <w:t>&lt;/NumAm&gt;</w:t>
      </w:r>
    </w:p>
    <w:p w14:paraId="00EF2D95"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72B450B8" w14:textId="77777777" w:rsidR="009760F5" w:rsidRPr="00357852" w:rsidRDefault="009760F5" w:rsidP="009760F5">
      <w:pPr>
        <w:pStyle w:val="NormalBold"/>
      </w:pPr>
      <w:r w:rsidRPr="00534DA7">
        <w:rPr>
          <w:rStyle w:val="HideTWBExt"/>
          <w:b w:val="0"/>
        </w:rPr>
        <w:t>&lt;/RepeatBlock-By&gt;</w:t>
      </w:r>
    </w:p>
    <w:p w14:paraId="0A898767"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91C304A" w14:textId="77777777" w:rsidR="009760F5" w:rsidRPr="00357852" w:rsidRDefault="009760F5" w:rsidP="009760F5">
      <w:pPr>
        <w:pStyle w:val="NormalBold"/>
      </w:pPr>
      <w:r w:rsidRPr="00534DA7">
        <w:rPr>
          <w:rStyle w:val="HideTWBExt"/>
          <w:b w:val="0"/>
        </w:rPr>
        <w:t>&lt;Article&gt;</w:t>
      </w:r>
      <w:r w:rsidRPr="00357852">
        <w:t>3 cikk – 4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A7EE32E" w14:textId="77777777" w:rsidTr="00BF7AFB">
        <w:trPr>
          <w:trHeight w:hRule="exact" w:val="240"/>
          <w:jc w:val="center"/>
        </w:trPr>
        <w:tc>
          <w:tcPr>
            <w:tcW w:w="9752" w:type="dxa"/>
            <w:gridSpan w:val="2"/>
          </w:tcPr>
          <w:p w14:paraId="297577BA" w14:textId="77777777" w:rsidR="009760F5" w:rsidRPr="00357852" w:rsidRDefault="009760F5" w:rsidP="00BF7AFB"/>
        </w:tc>
      </w:tr>
      <w:tr w:rsidR="00215CFA" w:rsidRPr="00357852" w14:paraId="7194FB03" w14:textId="77777777" w:rsidTr="00BF7AFB">
        <w:trPr>
          <w:trHeight w:val="240"/>
          <w:jc w:val="center"/>
        </w:trPr>
        <w:tc>
          <w:tcPr>
            <w:tcW w:w="4876" w:type="dxa"/>
          </w:tcPr>
          <w:p w14:paraId="10DE0F91" w14:textId="77777777" w:rsidR="009760F5" w:rsidRPr="00357852" w:rsidRDefault="009760F5" w:rsidP="00BF7AFB">
            <w:pPr>
              <w:pStyle w:val="AmColumnHeading"/>
            </w:pPr>
            <w:r w:rsidRPr="00357852">
              <w:t>A Bizottság által javasolt szöveg</w:t>
            </w:r>
          </w:p>
        </w:tc>
        <w:tc>
          <w:tcPr>
            <w:tcW w:w="4876" w:type="dxa"/>
          </w:tcPr>
          <w:p w14:paraId="3207D577" w14:textId="77777777" w:rsidR="009760F5" w:rsidRPr="00357852" w:rsidRDefault="009760F5" w:rsidP="00BF7AFB">
            <w:pPr>
              <w:pStyle w:val="AmColumnHeading"/>
            </w:pPr>
            <w:r w:rsidRPr="00357852">
              <w:t>Módosítás</w:t>
            </w:r>
          </w:p>
        </w:tc>
      </w:tr>
      <w:tr w:rsidR="00215CFA" w:rsidRPr="00357852" w14:paraId="7AB972EB" w14:textId="77777777" w:rsidTr="00BF7AFB">
        <w:trPr>
          <w:jc w:val="center"/>
        </w:trPr>
        <w:tc>
          <w:tcPr>
            <w:tcW w:w="4876" w:type="dxa"/>
          </w:tcPr>
          <w:p w14:paraId="7B6E988C" w14:textId="77777777" w:rsidR="009760F5" w:rsidRPr="00357852" w:rsidRDefault="009760F5" w:rsidP="00BF7AFB">
            <w:pPr>
              <w:pStyle w:val="Normal6a"/>
            </w:pPr>
            <w:r w:rsidRPr="00357852">
              <w:t>(4)</w:t>
            </w:r>
            <w:r w:rsidRPr="00357852">
              <w:tab/>
              <w:t xml:space="preserve">A </w:t>
            </w:r>
            <w:r w:rsidRPr="00357852">
              <w:rPr>
                <w:b/>
                <w:bCs/>
                <w:i/>
                <w:iCs/>
              </w:rPr>
              <w:t>Bizottság a</w:t>
            </w:r>
            <w:r w:rsidRPr="00357852">
              <w:t xml:space="preserve"> 4. és 5. cikkben megállapított szabályok </w:t>
            </w:r>
            <w:r w:rsidRPr="00357852">
              <w:rPr>
                <w:b/>
                <w:bCs/>
                <w:i/>
                <w:iCs/>
              </w:rPr>
              <w:t>alkalmazását hat hónapra engedélyezheti</w:t>
            </w:r>
            <w:r w:rsidRPr="00357852">
              <w:t>.</w:t>
            </w:r>
            <w:r w:rsidRPr="00357852">
              <w:rPr>
                <w:b/>
                <w:i/>
              </w:rPr>
              <w:t xml:space="preserve"> </w:t>
            </w:r>
            <w:r w:rsidRPr="00357852">
              <w:rPr>
                <w:b/>
                <w:bCs/>
                <w:i/>
                <w:iCs/>
              </w:rPr>
              <w:t>Ez az időszak legfeljebb egy évre meghosszabbítható.</w:t>
            </w:r>
          </w:p>
        </w:tc>
        <w:tc>
          <w:tcPr>
            <w:tcW w:w="4876" w:type="dxa"/>
          </w:tcPr>
          <w:p w14:paraId="5CDF39CE" w14:textId="77777777" w:rsidR="009760F5" w:rsidRPr="00357852" w:rsidRDefault="009760F5" w:rsidP="00BF7AFB">
            <w:pPr>
              <w:pStyle w:val="Normal6a"/>
            </w:pPr>
            <w:r w:rsidRPr="00357852">
              <w:t>(4)</w:t>
            </w:r>
            <w:r w:rsidRPr="00357852">
              <w:tab/>
              <w:t xml:space="preserve">A 4. és 5. cikkben megállapított szabályok </w:t>
            </w:r>
            <w:r w:rsidRPr="00357852">
              <w:rPr>
                <w:b/>
                <w:bCs/>
                <w:i/>
                <w:iCs/>
              </w:rPr>
              <w:t>alkalmazása a szükséges ideig tarthat</w:t>
            </w:r>
            <w:r w:rsidRPr="00357852">
              <w:t>.</w:t>
            </w:r>
          </w:p>
        </w:tc>
      </w:tr>
    </w:tbl>
    <w:p w14:paraId="377A8E7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3B8570D" w14:textId="77777777" w:rsidR="009760F5" w:rsidRPr="00357852" w:rsidRDefault="009760F5" w:rsidP="009760F5">
      <w:r w:rsidRPr="00534DA7">
        <w:rPr>
          <w:rStyle w:val="HideTWBExt"/>
        </w:rPr>
        <w:t>&lt;/Amend&gt;</w:t>
      </w:r>
    </w:p>
    <w:p w14:paraId="14FFB55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498</w:t>
      </w:r>
      <w:r w:rsidRPr="00534DA7">
        <w:rPr>
          <w:rStyle w:val="HideTWBExt"/>
          <w:b w:val="0"/>
        </w:rPr>
        <w:t>&lt;/NumAm&gt;</w:t>
      </w:r>
    </w:p>
    <w:p w14:paraId="30DC807B" w14:textId="77777777" w:rsidR="009760F5" w:rsidRPr="00357852" w:rsidRDefault="009760F5" w:rsidP="009760F5">
      <w:pPr>
        <w:pStyle w:val="NormalBold"/>
      </w:pPr>
      <w:r w:rsidRPr="00534DA7">
        <w:rPr>
          <w:rStyle w:val="HideTWBExt"/>
          <w:b w:val="0"/>
        </w:rPr>
        <w:t>&lt;RepeatBlock-By&gt;&lt;Members&gt;</w:t>
      </w:r>
      <w:r w:rsidRPr="00357852">
        <w:t>Silvia Sardone, Mara Bizzotto, Annalisa Tardino</w:t>
      </w:r>
      <w:r w:rsidRPr="00534DA7">
        <w:rPr>
          <w:rStyle w:val="HideTWBExt"/>
          <w:b w:val="0"/>
        </w:rPr>
        <w:t>&lt;/Members&gt;</w:t>
      </w:r>
    </w:p>
    <w:p w14:paraId="1639B92A" w14:textId="77777777" w:rsidR="009760F5" w:rsidRPr="00357852" w:rsidRDefault="009760F5" w:rsidP="009760F5">
      <w:pPr>
        <w:pStyle w:val="NormalBold"/>
      </w:pPr>
      <w:r w:rsidRPr="00534DA7">
        <w:rPr>
          <w:rStyle w:val="HideTWBExt"/>
          <w:b w:val="0"/>
        </w:rPr>
        <w:t>&lt;/RepeatBlock-By&gt;</w:t>
      </w:r>
    </w:p>
    <w:p w14:paraId="3F8148DD"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DD5207F" w14:textId="77777777" w:rsidR="009760F5" w:rsidRPr="00357852" w:rsidRDefault="009760F5" w:rsidP="009760F5">
      <w:pPr>
        <w:pStyle w:val="NormalBold"/>
      </w:pPr>
      <w:r w:rsidRPr="00534DA7">
        <w:rPr>
          <w:rStyle w:val="HideTWBExt"/>
          <w:b w:val="0"/>
        </w:rPr>
        <w:t>&lt;Article&gt;</w:t>
      </w:r>
      <w:r w:rsidRPr="00357852">
        <w:t>3 cikk – 4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A227774" w14:textId="77777777" w:rsidTr="00BF7AFB">
        <w:trPr>
          <w:trHeight w:hRule="exact" w:val="240"/>
          <w:jc w:val="center"/>
        </w:trPr>
        <w:tc>
          <w:tcPr>
            <w:tcW w:w="9752" w:type="dxa"/>
            <w:gridSpan w:val="2"/>
          </w:tcPr>
          <w:p w14:paraId="544C9CA6" w14:textId="77777777" w:rsidR="009760F5" w:rsidRPr="00357852" w:rsidRDefault="009760F5" w:rsidP="00BF7AFB"/>
        </w:tc>
      </w:tr>
      <w:tr w:rsidR="00215CFA" w:rsidRPr="00357852" w14:paraId="1F01812A" w14:textId="77777777" w:rsidTr="00BF7AFB">
        <w:trPr>
          <w:trHeight w:val="240"/>
          <w:jc w:val="center"/>
        </w:trPr>
        <w:tc>
          <w:tcPr>
            <w:tcW w:w="4876" w:type="dxa"/>
          </w:tcPr>
          <w:p w14:paraId="374D6D3D" w14:textId="77777777" w:rsidR="009760F5" w:rsidRPr="00357852" w:rsidRDefault="009760F5" w:rsidP="00BF7AFB">
            <w:pPr>
              <w:pStyle w:val="AmColumnHeading"/>
            </w:pPr>
            <w:r w:rsidRPr="00357852">
              <w:t>A Bizottság által javasolt szöveg</w:t>
            </w:r>
          </w:p>
        </w:tc>
        <w:tc>
          <w:tcPr>
            <w:tcW w:w="4876" w:type="dxa"/>
          </w:tcPr>
          <w:p w14:paraId="30649DAB" w14:textId="77777777" w:rsidR="009760F5" w:rsidRPr="00357852" w:rsidRDefault="009760F5" w:rsidP="00BF7AFB">
            <w:pPr>
              <w:pStyle w:val="AmColumnHeading"/>
            </w:pPr>
            <w:r w:rsidRPr="00357852">
              <w:t>Módosítás</w:t>
            </w:r>
          </w:p>
        </w:tc>
      </w:tr>
      <w:tr w:rsidR="00215CFA" w:rsidRPr="00357852" w14:paraId="491F758A" w14:textId="77777777" w:rsidTr="00BF7AFB">
        <w:trPr>
          <w:jc w:val="center"/>
        </w:trPr>
        <w:tc>
          <w:tcPr>
            <w:tcW w:w="4876" w:type="dxa"/>
          </w:tcPr>
          <w:p w14:paraId="17C4EC25" w14:textId="77777777" w:rsidR="009760F5" w:rsidRPr="00357852" w:rsidRDefault="009760F5" w:rsidP="00BF7AFB">
            <w:pPr>
              <w:pStyle w:val="Normal6a"/>
            </w:pPr>
            <w:r w:rsidRPr="00357852">
              <w:t>(4)</w:t>
            </w:r>
            <w:r w:rsidRPr="00357852">
              <w:tab/>
              <w:t xml:space="preserve">A Bizottság a 4. és 5. cikkben megállapított szabályok alkalmazását hat hónapra engedélyezheti. Ez az időszak </w:t>
            </w:r>
            <w:r w:rsidRPr="00357852">
              <w:rPr>
                <w:b/>
                <w:bCs/>
                <w:i/>
                <w:iCs/>
              </w:rPr>
              <w:t>legfeljebb egy évre meghosszabbítható</w:t>
            </w:r>
            <w:r w:rsidRPr="00357852">
              <w:t>.</w:t>
            </w:r>
          </w:p>
        </w:tc>
        <w:tc>
          <w:tcPr>
            <w:tcW w:w="4876" w:type="dxa"/>
          </w:tcPr>
          <w:p w14:paraId="78A410A5" w14:textId="77777777" w:rsidR="009760F5" w:rsidRPr="00357852" w:rsidRDefault="009760F5" w:rsidP="00BF7AFB">
            <w:pPr>
              <w:pStyle w:val="Normal6a"/>
            </w:pPr>
            <w:r w:rsidRPr="00357852">
              <w:t>(4)</w:t>
            </w:r>
            <w:r w:rsidRPr="00357852">
              <w:tab/>
              <w:t xml:space="preserve">A Bizottság a 4. és 5. cikkben megállapított szabályok alkalmazását hat hónapra engedélyezheti. Ez az időszak </w:t>
            </w:r>
            <w:r w:rsidRPr="00357852">
              <w:rPr>
                <w:b/>
                <w:bCs/>
                <w:i/>
                <w:iCs/>
              </w:rPr>
              <w:t>meghosszabbodik, ha a válsághelyzet nem oldódott meg</w:t>
            </w:r>
            <w:r w:rsidRPr="00357852">
              <w:t>.</w:t>
            </w:r>
          </w:p>
        </w:tc>
      </w:tr>
    </w:tbl>
    <w:p w14:paraId="56ED02A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D8C94FE" w14:textId="77777777" w:rsidR="009760F5" w:rsidRPr="00357852" w:rsidRDefault="009760F5" w:rsidP="009760F5">
      <w:r w:rsidRPr="00534DA7">
        <w:rPr>
          <w:rStyle w:val="HideTWBExt"/>
        </w:rPr>
        <w:t>&lt;/Amend&gt;</w:t>
      </w:r>
    </w:p>
    <w:p w14:paraId="3F32AB5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499</w:t>
      </w:r>
      <w:r w:rsidRPr="00534DA7">
        <w:rPr>
          <w:rStyle w:val="HideTWBExt"/>
          <w:b w:val="0"/>
        </w:rPr>
        <w:t>&lt;/NumAm&gt;</w:t>
      </w:r>
    </w:p>
    <w:p w14:paraId="15E33EE2"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49F032A0" w14:textId="77777777" w:rsidR="009760F5" w:rsidRPr="00357852" w:rsidRDefault="009760F5" w:rsidP="009760F5">
      <w:pPr>
        <w:pStyle w:val="NormalBold"/>
      </w:pPr>
      <w:r w:rsidRPr="00534DA7">
        <w:rPr>
          <w:rStyle w:val="HideTWBExt"/>
          <w:b w:val="0"/>
        </w:rPr>
        <w:t>&lt;/RepeatBlock-By&gt;</w:t>
      </w:r>
    </w:p>
    <w:p w14:paraId="1ED30BC1"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176A69C" w14:textId="77777777" w:rsidR="009760F5" w:rsidRPr="00357852" w:rsidRDefault="009760F5" w:rsidP="009760F5">
      <w:pPr>
        <w:pStyle w:val="NormalBold"/>
      </w:pPr>
      <w:r w:rsidRPr="00534DA7">
        <w:rPr>
          <w:rStyle w:val="HideTWBExt"/>
          <w:b w:val="0"/>
        </w:rPr>
        <w:t>&lt;Article&gt;</w:t>
      </w:r>
      <w:r w:rsidRPr="00357852">
        <w:t>3 cikk – 5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C23CEBD" w14:textId="77777777" w:rsidTr="00BF7AFB">
        <w:trPr>
          <w:trHeight w:hRule="exact" w:val="240"/>
          <w:jc w:val="center"/>
        </w:trPr>
        <w:tc>
          <w:tcPr>
            <w:tcW w:w="9752" w:type="dxa"/>
            <w:gridSpan w:val="2"/>
          </w:tcPr>
          <w:p w14:paraId="5FE26AB0" w14:textId="77777777" w:rsidR="009760F5" w:rsidRPr="00357852" w:rsidRDefault="009760F5" w:rsidP="00BF7AFB"/>
        </w:tc>
      </w:tr>
      <w:tr w:rsidR="00215CFA" w:rsidRPr="00357852" w14:paraId="5903A1C9" w14:textId="77777777" w:rsidTr="00BF7AFB">
        <w:trPr>
          <w:trHeight w:val="240"/>
          <w:jc w:val="center"/>
        </w:trPr>
        <w:tc>
          <w:tcPr>
            <w:tcW w:w="4876" w:type="dxa"/>
          </w:tcPr>
          <w:p w14:paraId="54BED23F" w14:textId="77777777" w:rsidR="009760F5" w:rsidRPr="00357852" w:rsidRDefault="009760F5" w:rsidP="00BF7AFB">
            <w:pPr>
              <w:pStyle w:val="AmColumnHeading"/>
            </w:pPr>
            <w:r w:rsidRPr="00357852">
              <w:t>A Bizottság által javasolt szöveg</w:t>
            </w:r>
          </w:p>
        </w:tc>
        <w:tc>
          <w:tcPr>
            <w:tcW w:w="4876" w:type="dxa"/>
          </w:tcPr>
          <w:p w14:paraId="37948D75" w14:textId="77777777" w:rsidR="009760F5" w:rsidRPr="00357852" w:rsidRDefault="009760F5" w:rsidP="00BF7AFB">
            <w:pPr>
              <w:pStyle w:val="AmColumnHeading"/>
            </w:pPr>
            <w:r w:rsidRPr="00357852">
              <w:t>Módosítás</w:t>
            </w:r>
          </w:p>
        </w:tc>
      </w:tr>
      <w:tr w:rsidR="00215CFA" w:rsidRPr="00357852" w14:paraId="29C6F5D5" w14:textId="77777777" w:rsidTr="00BF7AFB">
        <w:trPr>
          <w:jc w:val="center"/>
        </w:trPr>
        <w:tc>
          <w:tcPr>
            <w:tcW w:w="4876" w:type="dxa"/>
          </w:tcPr>
          <w:p w14:paraId="7B628584" w14:textId="77777777" w:rsidR="009760F5" w:rsidRPr="00357852" w:rsidRDefault="009760F5" w:rsidP="00BF7AFB">
            <w:pPr>
              <w:pStyle w:val="Normal6a"/>
            </w:pPr>
            <w:r w:rsidRPr="00357852">
              <w:rPr>
                <w:b/>
                <w:i/>
              </w:rPr>
              <w:t>(5)</w:t>
            </w:r>
            <w:r w:rsidRPr="00357852">
              <w:tab/>
            </w:r>
            <w:r w:rsidRPr="00357852">
              <w:rPr>
                <w:b/>
                <w:i/>
              </w:rPr>
              <w:t>A Bizottság a 6. cikkben megállapított szabályok alkalmazását legfeljebb négy hétre engedélyezheti. Ha egy tagállam szükségesnek tartja a 6. cikkben megállapított szabályok alkalmazásának további meghosszabbítását, legkésőbb öt nappal a négyhetes időszak lejárta indokolással ellátott kérelmet nyújt be a Bizottsághoz. A Bizottság a 6. cikkben megállapított szabályok alkalmazásának meghosszabbítását legfeljebb további négy hétre engedélyezheti, amely egy alkalommal megújítható. Az alkalmazás teljes időtartama nem haladhatja meg a 12 hetet, beleértve – a (8) bekezdés alkalmazása esetén – a (2) bekezdésben említett végrehajtási határozat elfogadását megelőző időszakot is.</w:t>
            </w:r>
          </w:p>
        </w:tc>
        <w:tc>
          <w:tcPr>
            <w:tcW w:w="4876" w:type="dxa"/>
          </w:tcPr>
          <w:p w14:paraId="0DA90F91" w14:textId="77777777" w:rsidR="009760F5" w:rsidRPr="00357852" w:rsidRDefault="009760F5" w:rsidP="00BF7AFB">
            <w:pPr>
              <w:pStyle w:val="Normal6a"/>
            </w:pPr>
            <w:r w:rsidRPr="00357852">
              <w:rPr>
                <w:b/>
                <w:i/>
              </w:rPr>
              <w:t>törölve</w:t>
            </w:r>
          </w:p>
        </w:tc>
      </w:tr>
    </w:tbl>
    <w:p w14:paraId="50D1C32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A384952" w14:textId="77777777" w:rsidR="009760F5" w:rsidRPr="00357852" w:rsidRDefault="009760F5" w:rsidP="009760F5">
      <w:r w:rsidRPr="00534DA7">
        <w:rPr>
          <w:rStyle w:val="HideTWBExt"/>
        </w:rPr>
        <w:t>&lt;/Amend&gt;</w:t>
      </w:r>
    </w:p>
    <w:p w14:paraId="6C1A51F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500</w:t>
      </w:r>
      <w:r w:rsidRPr="00534DA7">
        <w:rPr>
          <w:rStyle w:val="HideTWBExt"/>
          <w:b w:val="0"/>
        </w:rPr>
        <w:t>&lt;/NumAm&gt;</w:t>
      </w:r>
    </w:p>
    <w:p w14:paraId="48C6ADD2"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09072357" w14:textId="77777777" w:rsidR="009760F5" w:rsidRPr="00357852" w:rsidRDefault="009760F5" w:rsidP="009760F5">
      <w:pPr>
        <w:pStyle w:val="NormalBold"/>
      </w:pPr>
      <w:r w:rsidRPr="00534DA7">
        <w:rPr>
          <w:rStyle w:val="HideTWBExt"/>
          <w:b w:val="0"/>
        </w:rPr>
        <w:t>&lt;/RepeatBlock-By&gt;</w:t>
      </w:r>
    </w:p>
    <w:p w14:paraId="71E3701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D50C228" w14:textId="77777777" w:rsidR="009760F5" w:rsidRPr="00357852" w:rsidRDefault="009760F5" w:rsidP="009760F5">
      <w:pPr>
        <w:pStyle w:val="NormalBold"/>
      </w:pPr>
      <w:r w:rsidRPr="00534DA7">
        <w:rPr>
          <w:rStyle w:val="HideTWBExt"/>
          <w:b w:val="0"/>
        </w:rPr>
        <w:t>&lt;Article&gt;</w:t>
      </w:r>
      <w:r w:rsidRPr="00357852">
        <w:t>3 cikk – 5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CD42D23" w14:textId="77777777" w:rsidTr="00BF7AFB">
        <w:trPr>
          <w:trHeight w:hRule="exact" w:val="240"/>
          <w:jc w:val="center"/>
        </w:trPr>
        <w:tc>
          <w:tcPr>
            <w:tcW w:w="9752" w:type="dxa"/>
            <w:gridSpan w:val="2"/>
          </w:tcPr>
          <w:p w14:paraId="5E35463B" w14:textId="77777777" w:rsidR="009760F5" w:rsidRPr="00357852" w:rsidRDefault="009760F5" w:rsidP="00BF7AFB"/>
        </w:tc>
      </w:tr>
      <w:tr w:rsidR="00215CFA" w:rsidRPr="00357852" w14:paraId="2F987D7B" w14:textId="77777777" w:rsidTr="00BF7AFB">
        <w:trPr>
          <w:trHeight w:val="240"/>
          <w:jc w:val="center"/>
        </w:trPr>
        <w:tc>
          <w:tcPr>
            <w:tcW w:w="4876" w:type="dxa"/>
          </w:tcPr>
          <w:p w14:paraId="32D45A2D" w14:textId="77777777" w:rsidR="009760F5" w:rsidRPr="00357852" w:rsidRDefault="009760F5" w:rsidP="00BF7AFB">
            <w:pPr>
              <w:pStyle w:val="AmColumnHeading"/>
            </w:pPr>
            <w:r w:rsidRPr="00357852">
              <w:t>A Bizottság által javasolt szöveg</w:t>
            </w:r>
          </w:p>
        </w:tc>
        <w:tc>
          <w:tcPr>
            <w:tcW w:w="4876" w:type="dxa"/>
          </w:tcPr>
          <w:p w14:paraId="17944E9C" w14:textId="77777777" w:rsidR="009760F5" w:rsidRPr="00357852" w:rsidRDefault="009760F5" w:rsidP="00BF7AFB">
            <w:pPr>
              <w:pStyle w:val="AmColumnHeading"/>
            </w:pPr>
            <w:r w:rsidRPr="00357852">
              <w:t>Módosítás</w:t>
            </w:r>
          </w:p>
        </w:tc>
      </w:tr>
      <w:tr w:rsidR="00215CFA" w:rsidRPr="00357852" w14:paraId="6F4FD2A7" w14:textId="77777777" w:rsidTr="00BF7AFB">
        <w:trPr>
          <w:jc w:val="center"/>
        </w:trPr>
        <w:tc>
          <w:tcPr>
            <w:tcW w:w="4876" w:type="dxa"/>
          </w:tcPr>
          <w:p w14:paraId="0812A41D" w14:textId="77777777" w:rsidR="009760F5" w:rsidRPr="00357852" w:rsidRDefault="009760F5" w:rsidP="00BF7AFB">
            <w:pPr>
              <w:pStyle w:val="Normal6a"/>
            </w:pPr>
            <w:r w:rsidRPr="00357852">
              <w:t>(5)</w:t>
            </w:r>
            <w:r w:rsidRPr="00357852">
              <w:tab/>
              <w:t xml:space="preserve">A Bizottság a 6. cikkben megállapított szabályok alkalmazását legfeljebb </w:t>
            </w:r>
            <w:r w:rsidRPr="00357852">
              <w:rPr>
                <w:b/>
                <w:bCs/>
                <w:i/>
                <w:iCs/>
              </w:rPr>
              <w:t>négy</w:t>
            </w:r>
            <w:r w:rsidRPr="00357852">
              <w:t xml:space="preserve"> hétre engedélyezheti. Ha egy tagállam szükségesnek tartja a 6. cikkben megállapított szabályok alkalmazásának további meghosszabbítását, legkésőbb öt nappal a </w:t>
            </w:r>
            <w:r w:rsidRPr="00357852">
              <w:rPr>
                <w:b/>
                <w:bCs/>
                <w:i/>
                <w:iCs/>
              </w:rPr>
              <w:t>négyhetes</w:t>
            </w:r>
            <w:r w:rsidRPr="00357852">
              <w:t xml:space="preserve"> időszak lejárta indokolással ellátott kérelmet nyújt be a Bizottsághoz. A Bizottság a 6. cikkben megállapított szabályok alkalmazásának meghosszabbítását </w:t>
            </w:r>
            <w:r w:rsidRPr="00357852">
              <w:rPr>
                <w:b/>
                <w:bCs/>
                <w:i/>
                <w:iCs/>
              </w:rPr>
              <w:t>legfeljebb további négy hétre</w:t>
            </w:r>
            <w:r w:rsidRPr="00357852">
              <w:t xml:space="preserve"> </w:t>
            </w:r>
            <w:r w:rsidRPr="00357852">
              <w:rPr>
                <w:b/>
                <w:i/>
              </w:rPr>
              <w:t>engedélyezheti, amely egy alkalommal megújítható</w:t>
            </w:r>
            <w:r w:rsidRPr="00357852">
              <w:t xml:space="preserve">. </w:t>
            </w:r>
            <w:r w:rsidRPr="00357852">
              <w:rPr>
                <w:b/>
                <w:i/>
              </w:rPr>
              <w:t>Az alkalmazás teljes időtartama nem haladhatja meg a 12 hetet, beleértve – a (8) bekezdés alkalmazása esetén – a (2) bekezdésben említett végrehajtási határozat elfogadását megelőző időszakot is.</w:t>
            </w:r>
          </w:p>
        </w:tc>
        <w:tc>
          <w:tcPr>
            <w:tcW w:w="4876" w:type="dxa"/>
          </w:tcPr>
          <w:p w14:paraId="4E2EAA80" w14:textId="77777777" w:rsidR="009760F5" w:rsidRPr="00357852" w:rsidRDefault="009760F5" w:rsidP="00BF7AFB">
            <w:pPr>
              <w:pStyle w:val="Normal6a"/>
            </w:pPr>
            <w:r w:rsidRPr="00357852">
              <w:t>(5)</w:t>
            </w:r>
            <w:r w:rsidRPr="00357852">
              <w:tab/>
              <w:t xml:space="preserve">A Bizottság a 6. cikkben megállapított szabályok alkalmazását legfeljebb </w:t>
            </w:r>
            <w:r w:rsidRPr="00357852">
              <w:rPr>
                <w:b/>
                <w:bCs/>
                <w:i/>
                <w:iCs/>
              </w:rPr>
              <w:t>nyolc</w:t>
            </w:r>
            <w:r w:rsidRPr="00357852">
              <w:t xml:space="preserve"> hétre engedélyezheti. Ha egy tagállam szükségesnek tartja a 6. cikkben megállapított szabályok alkalmazásának további meghosszabbítását, legkésőbb öt nappal a </w:t>
            </w:r>
            <w:r w:rsidRPr="00357852">
              <w:rPr>
                <w:b/>
                <w:bCs/>
                <w:i/>
                <w:iCs/>
              </w:rPr>
              <w:t>nyolchetes</w:t>
            </w:r>
            <w:r w:rsidRPr="00357852">
              <w:t xml:space="preserve"> időszak lejárta indokolással ellátott kérelmet nyújt be a Bizottsághoz. A Bizottság </w:t>
            </w:r>
            <w:r w:rsidRPr="00357852">
              <w:rPr>
                <w:b/>
                <w:bCs/>
                <w:i/>
                <w:iCs/>
              </w:rPr>
              <w:t xml:space="preserve">engedélyezheti </w:t>
            </w:r>
            <w:r w:rsidRPr="00357852">
              <w:t>a 6. cikkben megállapított szabályok alkalmazásának meghosszabbítását</w:t>
            </w:r>
            <w:r w:rsidRPr="00357852">
              <w:rPr>
                <w:b/>
                <w:bCs/>
                <w:i/>
                <w:iCs/>
              </w:rPr>
              <w:t>, amennyiben a kezdeti válsághelyzet továbbra is fennáll</w:t>
            </w:r>
            <w:r w:rsidRPr="00357852">
              <w:t>.</w:t>
            </w:r>
          </w:p>
        </w:tc>
      </w:tr>
    </w:tbl>
    <w:p w14:paraId="64514EEC"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1E4D9020" w14:textId="77777777" w:rsidR="009760F5" w:rsidRPr="00357852" w:rsidRDefault="009760F5" w:rsidP="009760F5">
      <w:r w:rsidRPr="00534DA7">
        <w:rPr>
          <w:rStyle w:val="HideTWBExt"/>
        </w:rPr>
        <w:t>&lt;/Amend&gt;</w:t>
      </w:r>
    </w:p>
    <w:p w14:paraId="2732495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501</w:t>
      </w:r>
      <w:r w:rsidRPr="00534DA7">
        <w:rPr>
          <w:rStyle w:val="HideTWBExt"/>
          <w:b w:val="0"/>
        </w:rPr>
        <w:t>&lt;/NumAm&gt;</w:t>
      </w:r>
    </w:p>
    <w:p w14:paraId="4F355584" w14:textId="77777777" w:rsidR="009760F5" w:rsidRPr="00357852" w:rsidRDefault="009760F5" w:rsidP="009760F5">
      <w:pPr>
        <w:pStyle w:val="NormalBold"/>
      </w:pPr>
      <w:r w:rsidRPr="00534DA7">
        <w:rPr>
          <w:rStyle w:val="HideTWBExt"/>
          <w:b w:val="0"/>
        </w:rPr>
        <w:t>&lt;RepeatBlock-By&gt;&lt;Members&gt;</w:t>
      </w:r>
      <w:r w:rsidRPr="00357852">
        <w:t>Silvia Sardone, Mara Bizzotto, Annalisa Tardino</w:t>
      </w:r>
      <w:r w:rsidRPr="00534DA7">
        <w:rPr>
          <w:rStyle w:val="HideTWBExt"/>
          <w:b w:val="0"/>
        </w:rPr>
        <w:t>&lt;/Members&gt;</w:t>
      </w:r>
    </w:p>
    <w:p w14:paraId="4C1E95E6" w14:textId="77777777" w:rsidR="009760F5" w:rsidRPr="00357852" w:rsidRDefault="009760F5" w:rsidP="009760F5">
      <w:pPr>
        <w:pStyle w:val="NormalBold"/>
      </w:pPr>
      <w:r w:rsidRPr="00534DA7">
        <w:rPr>
          <w:rStyle w:val="HideTWBExt"/>
          <w:b w:val="0"/>
        </w:rPr>
        <w:t>&lt;/RepeatBlock-By&gt;</w:t>
      </w:r>
    </w:p>
    <w:p w14:paraId="4C69767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4F19762" w14:textId="77777777" w:rsidR="009760F5" w:rsidRPr="00357852" w:rsidRDefault="009760F5" w:rsidP="009760F5">
      <w:pPr>
        <w:pStyle w:val="NormalBold"/>
      </w:pPr>
      <w:r w:rsidRPr="00534DA7">
        <w:rPr>
          <w:rStyle w:val="HideTWBExt"/>
          <w:b w:val="0"/>
        </w:rPr>
        <w:t>&lt;Article&gt;</w:t>
      </w:r>
      <w:r w:rsidRPr="00357852">
        <w:t>3 cikk – 5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CF34A85" w14:textId="77777777" w:rsidTr="00BF7AFB">
        <w:trPr>
          <w:trHeight w:hRule="exact" w:val="240"/>
          <w:jc w:val="center"/>
        </w:trPr>
        <w:tc>
          <w:tcPr>
            <w:tcW w:w="9752" w:type="dxa"/>
            <w:gridSpan w:val="2"/>
          </w:tcPr>
          <w:p w14:paraId="43494545" w14:textId="77777777" w:rsidR="009760F5" w:rsidRPr="00357852" w:rsidRDefault="009760F5" w:rsidP="00BF7AFB"/>
        </w:tc>
      </w:tr>
      <w:tr w:rsidR="00215CFA" w:rsidRPr="00357852" w14:paraId="2FEDAC52" w14:textId="77777777" w:rsidTr="00BF7AFB">
        <w:trPr>
          <w:trHeight w:val="240"/>
          <w:jc w:val="center"/>
        </w:trPr>
        <w:tc>
          <w:tcPr>
            <w:tcW w:w="4876" w:type="dxa"/>
          </w:tcPr>
          <w:p w14:paraId="4C7EC415" w14:textId="77777777" w:rsidR="009760F5" w:rsidRPr="00357852" w:rsidRDefault="009760F5" w:rsidP="00BF7AFB">
            <w:pPr>
              <w:pStyle w:val="AmColumnHeading"/>
            </w:pPr>
            <w:r w:rsidRPr="00357852">
              <w:t>A Bizottság által javasolt szöveg</w:t>
            </w:r>
          </w:p>
        </w:tc>
        <w:tc>
          <w:tcPr>
            <w:tcW w:w="4876" w:type="dxa"/>
          </w:tcPr>
          <w:p w14:paraId="36352588" w14:textId="77777777" w:rsidR="009760F5" w:rsidRPr="00357852" w:rsidRDefault="009760F5" w:rsidP="00BF7AFB">
            <w:pPr>
              <w:pStyle w:val="AmColumnHeading"/>
            </w:pPr>
            <w:r w:rsidRPr="00357852">
              <w:t>Módosítás</w:t>
            </w:r>
          </w:p>
        </w:tc>
      </w:tr>
      <w:tr w:rsidR="00215CFA" w:rsidRPr="00357852" w14:paraId="639C2108" w14:textId="77777777" w:rsidTr="00BF7AFB">
        <w:trPr>
          <w:jc w:val="center"/>
        </w:trPr>
        <w:tc>
          <w:tcPr>
            <w:tcW w:w="4876" w:type="dxa"/>
          </w:tcPr>
          <w:p w14:paraId="4BF89E6E" w14:textId="77777777" w:rsidR="009760F5" w:rsidRPr="00357852" w:rsidRDefault="009760F5" w:rsidP="00BF7AFB">
            <w:pPr>
              <w:pStyle w:val="Normal6a"/>
            </w:pPr>
            <w:r w:rsidRPr="00357852">
              <w:t>(5)</w:t>
            </w:r>
            <w:r w:rsidRPr="00357852">
              <w:tab/>
              <w:t xml:space="preserve">A Bizottság a 6. cikkben megállapított szabályok alkalmazását legfeljebb </w:t>
            </w:r>
            <w:r w:rsidRPr="00357852">
              <w:rPr>
                <w:b/>
                <w:bCs/>
                <w:i/>
                <w:iCs/>
              </w:rPr>
              <w:t>négy</w:t>
            </w:r>
            <w:r w:rsidRPr="00357852">
              <w:t xml:space="preserve"> hétre engedélyezheti. Ha egy tagállam szükségesnek tartja a 6. cikkben megállapított szabályok alkalmazásának további meghosszabbítását, legkésőbb öt nappal a </w:t>
            </w:r>
            <w:r w:rsidRPr="00357852">
              <w:rPr>
                <w:b/>
                <w:bCs/>
                <w:i/>
                <w:iCs/>
              </w:rPr>
              <w:t>négyhetes</w:t>
            </w:r>
            <w:r w:rsidRPr="00357852">
              <w:t xml:space="preserve"> időszak lejárta indokolással ellátott </w:t>
            </w:r>
            <w:r w:rsidRPr="00357852">
              <w:rPr>
                <w:b/>
                <w:bCs/>
                <w:i/>
                <w:iCs/>
              </w:rPr>
              <w:t>kérelmet</w:t>
            </w:r>
            <w:r w:rsidRPr="00357852">
              <w:t xml:space="preserve"> nyújt be a Bizottsághoz. A Bizottság a 6. cikkben megállapított szabályok alkalmazásának meghosszabbítását </w:t>
            </w:r>
            <w:r w:rsidRPr="00357852">
              <w:rPr>
                <w:b/>
                <w:bCs/>
                <w:i/>
                <w:iCs/>
              </w:rPr>
              <w:t>legfeljebb további négy hétre engedélyezheti</w:t>
            </w:r>
            <w:r w:rsidRPr="00357852">
              <w:t xml:space="preserve">, </w:t>
            </w:r>
            <w:r w:rsidRPr="00357852">
              <w:rPr>
                <w:b/>
                <w:bCs/>
                <w:i/>
                <w:iCs/>
              </w:rPr>
              <w:t>amely egy alkalommal megújítható</w:t>
            </w:r>
            <w:r w:rsidRPr="00357852">
              <w:t>.</w:t>
            </w:r>
            <w:r w:rsidRPr="00357852">
              <w:rPr>
                <w:b/>
                <w:i/>
              </w:rPr>
              <w:t xml:space="preserve"> </w:t>
            </w:r>
            <w:r w:rsidRPr="00357852">
              <w:rPr>
                <w:b/>
                <w:bCs/>
                <w:i/>
                <w:iCs/>
              </w:rPr>
              <w:t>Az alkalmazás teljes időtartama nem haladhatja meg a 12 hetet, beleértve – a (8) bekezdés alkalmazása esetén – a (2) bekezdésben említett végrehajtási határozat elfogadását megelőző időszakot is.</w:t>
            </w:r>
          </w:p>
        </w:tc>
        <w:tc>
          <w:tcPr>
            <w:tcW w:w="4876" w:type="dxa"/>
          </w:tcPr>
          <w:p w14:paraId="1BE2B73B" w14:textId="77777777" w:rsidR="009760F5" w:rsidRPr="00357852" w:rsidRDefault="009760F5" w:rsidP="00BF7AFB">
            <w:pPr>
              <w:pStyle w:val="Normal6a"/>
            </w:pPr>
            <w:r w:rsidRPr="00357852">
              <w:t>(5)</w:t>
            </w:r>
            <w:r w:rsidRPr="00357852">
              <w:tab/>
              <w:t xml:space="preserve">A Bizottság a 6. cikkben megállapított szabályok alkalmazását legfeljebb </w:t>
            </w:r>
            <w:r w:rsidRPr="00357852">
              <w:rPr>
                <w:b/>
                <w:bCs/>
                <w:i/>
                <w:iCs/>
              </w:rPr>
              <w:t>öt</w:t>
            </w:r>
            <w:r w:rsidRPr="00357852">
              <w:t xml:space="preserve"> hétre engedélyezheti. Ha egy tagállam szükségesnek tartja a 6. cikkben megállapított szabályok alkalmazásának további meghosszabbítását, legkésőbb öt nappal a </w:t>
            </w:r>
            <w:r w:rsidRPr="00357852">
              <w:rPr>
                <w:b/>
                <w:bCs/>
                <w:i/>
                <w:iCs/>
              </w:rPr>
              <w:t>öthetes</w:t>
            </w:r>
            <w:r w:rsidRPr="00357852">
              <w:t xml:space="preserve"> időszak lejárta indokolással ellátott </w:t>
            </w:r>
            <w:r w:rsidRPr="00357852">
              <w:rPr>
                <w:b/>
                <w:bCs/>
                <w:i/>
                <w:iCs/>
              </w:rPr>
              <w:t>értesítést</w:t>
            </w:r>
            <w:r w:rsidRPr="00357852">
              <w:t xml:space="preserve"> nyújt be a Bizottsághoz. A Bizottság</w:t>
            </w:r>
            <w:r w:rsidRPr="00357852">
              <w:rPr>
                <w:b/>
                <w:bCs/>
                <w:i/>
                <w:iCs/>
              </w:rPr>
              <w:t xml:space="preserve"> engedélyezheti</w:t>
            </w:r>
            <w:r w:rsidRPr="00357852">
              <w:t xml:space="preserve"> a 6. cikkben megállapított szabályok alkalmazásának meghosszabbítását, </w:t>
            </w:r>
            <w:r w:rsidRPr="00357852">
              <w:rPr>
                <w:b/>
                <w:bCs/>
                <w:i/>
                <w:iCs/>
              </w:rPr>
              <w:t>ha a válsághelyzet nem oldódott meg</w:t>
            </w:r>
            <w:r w:rsidRPr="00357852">
              <w:t>.</w:t>
            </w:r>
          </w:p>
        </w:tc>
      </w:tr>
    </w:tbl>
    <w:p w14:paraId="77AC1E7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11AF23D" w14:textId="77777777" w:rsidR="009760F5" w:rsidRPr="00357852" w:rsidRDefault="009760F5" w:rsidP="009760F5">
      <w:r w:rsidRPr="00534DA7">
        <w:rPr>
          <w:rStyle w:val="HideTWBExt"/>
        </w:rPr>
        <w:t>&lt;/Amend&gt;</w:t>
      </w:r>
    </w:p>
    <w:p w14:paraId="0FA37FC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502</w:t>
      </w:r>
      <w:r w:rsidRPr="00534DA7">
        <w:rPr>
          <w:rStyle w:val="HideTWBExt"/>
          <w:b w:val="0"/>
        </w:rPr>
        <w:t>&lt;/NumAm&gt;</w:t>
      </w:r>
    </w:p>
    <w:p w14:paraId="0E68EBA7" w14:textId="77777777" w:rsidR="009760F5" w:rsidRPr="00357852" w:rsidRDefault="009760F5" w:rsidP="009760F5">
      <w:pPr>
        <w:pStyle w:val="NormalBold"/>
      </w:pPr>
      <w:r w:rsidRPr="00534DA7">
        <w:rPr>
          <w:rStyle w:val="HideTWBExt"/>
          <w:b w:val="0"/>
        </w:rPr>
        <w:t>&lt;RepeatBlock-By&gt;&lt;Members&gt;</w:t>
      </w:r>
      <w:r w:rsidRPr="00357852">
        <w:t>Elissavet Vozemberg-Vrionidi, Jeroen Lenaers, Tomas Tobé, Lena Düpont, Loucas Fourlas</w:t>
      </w:r>
      <w:r w:rsidRPr="00534DA7">
        <w:rPr>
          <w:rStyle w:val="HideTWBExt"/>
          <w:b w:val="0"/>
        </w:rPr>
        <w:t>&lt;/Members&gt;</w:t>
      </w:r>
    </w:p>
    <w:p w14:paraId="6A2525A8" w14:textId="77777777" w:rsidR="009760F5" w:rsidRPr="00357852" w:rsidRDefault="009760F5" w:rsidP="009760F5">
      <w:pPr>
        <w:pStyle w:val="NormalBold"/>
      </w:pPr>
      <w:r w:rsidRPr="00534DA7">
        <w:rPr>
          <w:rStyle w:val="HideTWBExt"/>
          <w:b w:val="0"/>
        </w:rPr>
        <w:t>&lt;/RepeatBlock-By&gt;</w:t>
      </w:r>
    </w:p>
    <w:p w14:paraId="2E227C8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C0FAFA9" w14:textId="77777777" w:rsidR="009760F5" w:rsidRPr="00357852" w:rsidRDefault="009760F5" w:rsidP="009760F5">
      <w:pPr>
        <w:pStyle w:val="NormalBold"/>
      </w:pPr>
      <w:r w:rsidRPr="00534DA7">
        <w:rPr>
          <w:rStyle w:val="HideTWBExt"/>
          <w:b w:val="0"/>
        </w:rPr>
        <w:t>&lt;Article&gt;</w:t>
      </w:r>
      <w:r w:rsidRPr="00357852">
        <w:t>3 cikk – 5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7C8379A" w14:textId="77777777" w:rsidTr="00BF7AFB">
        <w:trPr>
          <w:trHeight w:hRule="exact" w:val="240"/>
          <w:jc w:val="center"/>
        </w:trPr>
        <w:tc>
          <w:tcPr>
            <w:tcW w:w="9752" w:type="dxa"/>
            <w:gridSpan w:val="2"/>
          </w:tcPr>
          <w:p w14:paraId="00D2F330" w14:textId="77777777" w:rsidR="009760F5" w:rsidRPr="00357852" w:rsidRDefault="009760F5" w:rsidP="00BF7AFB"/>
        </w:tc>
      </w:tr>
      <w:tr w:rsidR="00215CFA" w:rsidRPr="00357852" w14:paraId="7D7B9303" w14:textId="77777777" w:rsidTr="00BF7AFB">
        <w:trPr>
          <w:trHeight w:val="240"/>
          <w:jc w:val="center"/>
        </w:trPr>
        <w:tc>
          <w:tcPr>
            <w:tcW w:w="4876" w:type="dxa"/>
          </w:tcPr>
          <w:p w14:paraId="1709ED82" w14:textId="77777777" w:rsidR="009760F5" w:rsidRPr="00357852" w:rsidRDefault="009760F5" w:rsidP="00BF7AFB">
            <w:pPr>
              <w:pStyle w:val="AmColumnHeading"/>
            </w:pPr>
            <w:r w:rsidRPr="00357852">
              <w:t>A Bizottság által javasolt szöveg</w:t>
            </w:r>
          </w:p>
        </w:tc>
        <w:tc>
          <w:tcPr>
            <w:tcW w:w="4876" w:type="dxa"/>
          </w:tcPr>
          <w:p w14:paraId="72E95C01" w14:textId="77777777" w:rsidR="009760F5" w:rsidRPr="00357852" w:rsidRDefault="009760F5" w:rsidP="00BF7AFB">
            <w:pPr>
              <w:pStyle w:val="AmColumnHeading"/>
            </w:pPr>
            <w:r w:rsidRPr="00357852">
              <w:t>Módosítás</w:t>
            </w:r>
          </w:p>
        </w:tc>
      </w:tr>
      <w:tr w:rsidR="00215CFA" w:rsidRPr="00357852" w14:paraId="6FAE8B68" w14:textId="77777777" w:rsidTr="00BF7AFB">
        <w:trPr>
          <w:jc w:val="center"/>
        </w:trPr>
        <w:tc>
          <w:tcPr>
            <w:tcW w:w="4876" w:type="dxa"/>
          </w:tcPr>
          <w:p w14:paraId="08C3D5A6" w14:textId="77777777" w:rsidR="009760F5" w:rsidRPr="00357852" w:rsidRDefault="009760F5" w:rsidP="00BF7AFB">
            <w:pPr>
              <w:pStyle w:val="Normal6a"/>
            </w:pPr>
            <w:r w:rsidRPr="00357852">
              <w:t>(5)</w:t>
            </w:r>
            <w:r w:rsidRPr="00357852">
              <w:tab/>
              <w:t xml:space="preserve">A Bizottság a 6. cikkben megállapított szabályok alkalmazását legfeljebb </w:t>
            </w:r>
            <w:r w:rsidRPr="00357852">
              <w:rPr>
                <w:b/>
                <w:bCs/>
                <w:i/>
                <w:iCs/>
              </w:rPr>
              <w:t>négy</w:t>
            </w:r>
            <w:r w:rsidRPr="00357852">
              <w:t xml:space="preserve"> hétre engedélyezheti. Ha egy tagállam szükségesnek tartja a 6. cikkben megállapított szabályok alkalmazásának további meghosszabbítását, legkésőbb öt nappal a </w:t>
            </w:r>
            <w:r w:rsidRPr="00357852">
              <w:rPr>
                <w:b/>
                <w:bCs/>
                <w:i/>
                <w:iCs/>
              </w:rPr>
              <w:t>négyhetes</w:t>
            </w:r>
            <w:r w:rsidRPr="00357852">
              <w:t xml:space="preserve"> időszak lejárta indokolással ellátott kérelmet nyújt be a Bizottsághoz. A Bizottság a 6. cikkben megállapított szabályok alkalmazásának meghosszabbítását legfeljebb további négy hétre engedélyezheti, amely egy alkalommal megújítható. Az alkalmazás teljes időtartama nem haladhatja meg a </w:t>
            </w:r>
            <w:r w:rsidRPr="00357852">
              <w:rPr>
                <w:b/>
                <w:bCs/>
                <w:i/>
                <w:iCs/>
              </w:rPr>
              <w:t>12</w:t>
            </w:r>
            <w:r w:rsidRPr="00357852">
              <w:t xml:space="preserve"> hetet, beleértve – a (8) bekezdés alkalmazása esetén – a (2) bekezdésben említett végrehajtási határozat elfogadását megelőző időszakot is.</w:t>
            </w:r>
          </w:p>
        </w:tc>
        <w:tc>
          <w:tcPr>
            <w:tcW w:w="4876" w:type="dxa"/>
          </w:tcPr>
          <w:p w14:paraId="5BE80902" w14:textId="77777777" w:rsidR="009760F5" w:rsidRPr="00357852" w:rsidRDefault="009760F5" w:rsidP="00BF7AFB">
            <w:pPr>
              <w:pStyle w:val="Normal6a"/>
            </w:pPr>
            <w:r w:rsidRPr="00357852">
              <w:t>(5)</w:t>
            </w:r>
            <w:r w:rsidRPr="00357852">
              <w:tab/>
              <w:t xml:space="preserve">A Bizottság a 6. cikkben megállapított szabályok alkalmazását legfeljebb </w:t>
            </w:r>
            <w:r w:rsidRPr="00357852">
              <w:rPr>
                <w:b/>
                <w:bCs/>
                <w:i/>
                <w:iCs/>
              </w:rPr>
              <w:t>tizenkét</w:t>
            </w:r>
            <w:r w:rsidRPr="00357852">
              <w:t xml:space="preserve"> hétre engedélyezheti. Ha egy tagállam szükségesnek tartja a 6. cikkben megállapított szabályok alkalmazásának további meghosszabbítását, legkésőbb öt nappal a </w:t>
            </w:r>
            <w:r w:rsidRPr="00357852">
              <w:rPr>
                <w:b/>
                <w:bCs/>
                <w:i/>
                <w:iCs/>
              </w:rPr>
              <w:t>tizenkéthetes</w:t>
            </w:r>
            <w:r w:rsidRPr="00357852">
              <w:t xml:space="preserve"> időszak lejárta indokolással ellátott kérelmet nyújt be a Bizottsághoz. A Bizottság a 6. cikkben megállapított szabályok alkalmazásának meghosszabbítását legfeljebb további négy hétre engedélyezheti, amely egy alkalommal megújítható. Az alkalmazás teljes időtartama nem haladhatja meg a </w:t>
            </w:r>
            <w:r w:rsidRPr="00357852">
              <w:rPr>
                <w:b/>
                <w:bCs/>
                <w:i/>
                <w:iCs/>
              </w:rPr>
              <w:t>20</w:t>
            </w:r>
            <w:r w:rsidRPr="00357852">
              <w:t xml:space="preserve"> hetet, beleértve – a (8) bekezdés alkalmazása esetén – a (2) bekezdésben említett végrehajtási határozat elfogadását megelőző időszakot is.</w:t>
            </w:r>
          </w:p>
        </w:tc>
      </w:tr>
    </w:tbl>
    <w:p w14:paraId="1627146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445DA53" w14:textId="77777777" w:rsidR="009760F5" w:rsidRPr="00357852" w:rsidRDefault="009760F5" w:rsidP="009760F5">
      <w:r w:rsidRPr="00534DA7">
        <w:rPr>
          <w:rStyle w:val="HideTWBExt"/>
        </w:rPr>
        <w:t>&lt;/Amend&gt;</w:t>
      </w:r>
    </w:p>
    <w:p w14:paraId="55D2FBB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503</w:t>
      </w:r>
      <w:r w:rsidRPr="00534DA7">
        <w:rPr>
          <w:rStyle w:val="HideTWBExt"/>
          <w:b w:val="0"/>
        </w:rPr>
        <w:t>&lt;/NumAm&gt;</w:t>
      </w:r>
    </w:p>
    <w:p w14:paraId="1A0FA86C" w14:textId="77777777" w:rsidR="009760F5" w:rsidRPr="00357852" w:rsidRDefault="009760F5" w:rsidP="009760F5">
      <w:pPr>
        <w:pStyle w:val="NormalBold"/>
      </w:pPr>
      <w:r w:rsidRPr="00534DA7">
        <w:rPr>
          <w:rStyle w:val="HideTWBExt"/>
          <w:b w:val="0"/>
        </w:rPr>
        <w:t>&lt;RepeatBlock-By&gt;&lt;Members&gt;</w:t>
      </w:r>
      <w:r w:rsidRPr="00357852">
        <w:t>Silvia Sardone, Mara Bizzotto, Annalisa Tardino</w:t>
      </w:r>
      <w:r w:rsidRPr="00534DA7">
        <w:rPr>
          <w:rStyle w:val="HideTWBExt"/>
          <w:b w:val="0"/>
        </w:rPr>
        <w:t>&lt;/Members&gt;</w:t>
      </w:r>
    </w:p>
    <w:p w14:paraId="65BD0442" w14:textId="77777777" w:rsidR="009760F5" w:rsidRPr="00357852" w:rsidRDefault="009760F5" w:rsidP="009760F5">
      <w:pPr>
        <w:pStyle w:val="NormalBold"/>
      </w:pPr>
      <w:r w:rsidRPr="00534DA7">
        <w:rPr>
          <w:rStyle w:val="HideTWBExt"/>
          <w:b w:val="0"/>
        </w:rPr>
        <w:t>&lt;/RepeatBlock-By&gt;</w:t>
      </w:r>
    </w:p>
    <w:p w14:paraId="1F594DB1"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006407D" w14:textId="77777777" w:rsidR="009760F5" w:rsidRPr="00357852" w:rsidRDefault="009760F5" w:rsidP="009760F5">
      <w:pPr>
        <w:pStyle w:val="NormalBold"/>
      </w:pPr>
      <w:r w:rsidRPr="00534DA7">
        <w:rPr>
          <w:rStyle w:val="HideTWBExt"/>
          <w:b w:val="0"/>
        </w:rPr>
        <w:t>&lt;Article&gt;</w:t>
      </w:r>
      <w:r w:rsidRPr="00357852">
        <w:t>3 cikk – 6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7FE081C" w14:textId="77777777" w:rsidTr="00BF7AFB">
        <w:trPr>
          <w:trHeight w:hRule="exact" w:val="240"/>
          <w:jc w:val="center"/>
        </w:trPr>
        <w:tc>
          <w:tcPr>
            <w:tcW w:w="9752" w:type="dxa"/>
            <w:gridSpan w:val="2"/>
          </w:tcPr>
          <w:p w14:paraId="4AE4D64C" w14:textId="77777777" w:rsidR="009760F5" w:rsidRPr="00357852" w:rsidRDefault="009760F5" w:rsidP="00BF7AFB"/>
        </w:tc>
      </w:tr>
      <w:tr w:rsidR="00215CFA" w:rsidRPr="00357852" w14:paraId="7BBEEF43" w14:textId="77777777" w:rsidTr="00BF7AFB">
        <w:trPr>
          <w:trHeight w:val="240"/>
          <w:jc w:val="center"/>
        </w:trPr>
        <w:tc>
          <w:tcPr>
            <w:tcW w:w="4876" w:type="dxa"/>
          </w:tcPr>
          <w:p w14:paraId="778A0697" w14:textId="77777777" w:rsidR="009760F5" w:rsidRPr="00357852" w:rsidRDefault="009760F5" w:rsidP="00BF7AFB">
            <w:pPr>
              <w:pStyle w:val="AmColumnHeading"/>
            </w:pPr>
            <w:r w:rsidRPr="00357852">
              <w:t>A Bizottság által javasolt szöveg</w:t>
            </w:r>
          </w:p>
        </w:tc>
        <w:tc>
          <w:tcPr>
            <w:tcW w:w="4876" w:type="dxa"/>
          </w:tcPr>
          <w:p w14:paraId="052BC8B1" w14:textId="77777777" w:rsidR="009760F5" w:rsidRPr="00357852" w:rsidRDefault="009760F5" w:rsidP="00BF7AFB">
            <w:pPr>
              <w:pStyle w:val="AmColumnHeading"/>
            </w:pPr>
            <w:r w:rsidRPr="00357852">
              <w:t>Módosítás</w:t>
            </w:r>
          </w:p>
        </w:tc>
      </w:tr>
      <w:tr w:rsidR="00215CFA" w:rsidRPr="00357852" w14:paraId="1DFE40BB" w14:textId="77777777" w:rsidTr="00BF7AFB">
        <w:trPr>
          <w:jc w:val="center"/>
        </w:trPr>
        <w:tc>
          <w:tcPr>
            <w:tcW w:w="4876" w:type="dxa"/>
          </w:tcPr>
          <w:p w14:paraId="66EDC9AF" w14:textId="77777777" w:rsidR="009760F5" w:rsidRPr="00357852" w:rsidRDefault="009760F5" w:rsidP="00BF7AFB">
            <w:pPr>
              <w:pStyle w:val="Normal6a"/>
            </w:pPr>
            <w:r w:rsidRPr="00357852">
              <w:rPr>
                <w:b/>
                <w:i/>
              </w:rPr>
              <w:t>(6)</w:t>
            </w:r>
            <w:r w:rsidRPr="00357852">
              <w:tab/>
            </w:r>
            <w:r w:rsidRPr="00357852">
              <w:rPr>
                <w:b/>
                <w:i/>
              </w:rPr>
              <w:t>A (2) bekezdésben említett végrehajtási határozatot a 11. cikk (1) bekezdésében említett eljárás szerint kell elfogadni.</w:t>
            </w:r>
          </w:p>
        </w:tc>
        <w:tc>
          <w:tcPr>
            <w:tcW w:w="4876" w:type="dxa"/>
          </w:tcPr>
          <w:p w14:paraId="4B5F3197" w14:textId="77777777" w:rsidR="009760F5" w:rsidRPr="00357852" w:rsidRDefault="009760F5" w:rsidP="00BF7AFB">
            <w:pPr>
              <w:pStyle w:val="Normal6a"/>
            </w:pPr>
            <w:r w:rsidRPr="00357852">
              <w:rPr>
                <w:b/>
                <w:i/>
              </w:rPr>
              <w:t>törölve</w:t>
            </w:r>
          </w:p>
        </w:tc>
      </w:tr>
    </w:tbl>
    <w:p w14:paraId="3E05F55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5A2C9CE" w14:textId="77777777" w:rsidR="009760F5" w:rsidRPr="00357852" w:rsidRDefault="009760F5" w:rsidP="009760F5">
      <w:r w:rsidRPr="00534DA7">
        <w:rPr>
          <w:rStyle w:val="HideTWBExt"/>
        </w:rPr>
        <w:t>&lt;/Amend&gt;</w:t>
      </w:r>
    </w:p>
    <w:p w14:paraId="086296C3"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504</w:t>
      </w:r>
      <w:r w:rsidRPr="00534DA7">
        <w:rPr>
          <w:rStyle w:val="HideTWBExt"/>
          <w:b w:val="0"/>
        </w:rPr>
        <w:t>&lt;/NumAm&gt;</w:t>
      </w:r>
    </w:p>
    <w:p w14:paraId="493E6884"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7A3C7A33" w14:textId="77777777" w:rsidR="009760F5" w:rsidRPr="00357852" w:rsidRDefault="009760F5" w:rsidP="009760F5">
      <w:pPr>
        <w:pStyle w:val="NormalBold"/>
      </w:pPr>
      <w:r w:rsidRPr="00534DA7">
        <w:rPr>
          <w:rStyle w:val="HideTWBExt"/>
          <w:b w:val="0"/>
        </w:rPr>
        <w:t>&lt;/RepeatBlock-By&gt;</w:t>
      </w:r>
    </w:p>
    <w:p w14:paraId="7D28E61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5101265" w14:textId="77777777" w:rsidR="009760F5" w:rsidRPr="00357852" w:rsidRDefault="009760F5" w:rsidP="009760F5">
      <w:pPr>
        <w:pStyle w:val="NormalBold"/>
      </w:pPr>
      <w:r w:rsidRPr="00534DA7">
        <w:rPr>
          <w:rStyle w:val="HideTWBExt"/>
          <w:b w:val="0"/>
        </w:rPr>
        <w:t>&lt;Article&gt;</w:t>
      </w:r>
      <w:r w:rsidRPr="00357852">
        <w:t>3 cikk – 6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AF8E1FF" w14:textId="77777777" w:rsidTr="00BF7AFB">
        <w:trPr>
          <w:trHeight w:hRule="exact" w:val="240"/>
          <w:jc w:val="center"/>
        </w:trPr>
        <w:tc>
          <w:tcPr>
            <w:tcW w:w="9752" w:type="dxa"/>
            <w:gridSpan w:val="2"/>
          </w:tcPr>
          <w:p w14:paraId="749E60EA" w14:textId="77777777" w:rsidR="009760F5" w:rsidRPr="00357852" w:rsidRDefault="009760F5" w:rsidP="00BF7AFB"/>
        </w:tc>
      </w:tr>
      <w:tr w:rsidR="00215CFA" w:rsidRPr="00357852" w14:paraId="737D685C" w14:textId="77777777" w:rsidTr="00BF7AFB">
        <w:trPr>
          <w:trHeight w:val="240"/>
          <w:jc w:val="center"/>
        </w:trPr>
        <w:tc>
          <w:tcPr>
            <w:tcW w:w="4876" w:type="dxa"/>
          </w:tcPr>
          <w:p w14:paraId="3902F08B" w14:textId="77777777" w:rsidR="009760F5" w:rsidRPr="00357852" w:rsidRDefault="009760F5" w:rsidP="00BF7AFB">
            <w:pPr>
              <w:pStyle w:val="AmColumnHeading"/>
            </w:pPr>
            <w:r w:rsidRPr="00357852">
              <w:t>A Bizottság által javasolt szöveg</w:t>
            </w:r>
          </w:p>
        </w:tc>
        <w:tc>
          <w:tcPr>
            <w:tcW w:w="4876" w:type="dxa"/>
          </w:tcPr>
          <w:p w14:paraId="40D2D68B" w14:textId="77777777" w:rsidR="009760F5" w:rsidRPr="00357852" w:rsidRDefault="009760F5" w:rsidP="00BF7AFB">
            <w:pPr>
              <w:pStyle w:val="AmColumnHeading"/>
            </w:pPr>
            <w:r w:rsidRPr="00357852">
              <w:t>Módosítás</w:t>
            </w:r>
          </w:p>
        </w:tc>
      </w:tr>
      <w:tr w:rsidR="00215CFA" w:rsidRPr="00357852" w14:paraId="385BCE68" w14:textId="77777777" w:rsidTr="00BF7AFB">
        <w:trPr>
          <w:jc w:val="center"/>
        </w:trPr>
        <w:tc>
          <w:tcPr>
            <w:tcW w:w="4876" w:type="dxa"/>
          </w:tcPr>
          <w:p w14:paraId="2D1997C5" w14:textId="77777777" w:rsidR="009760F5" w:rsidRPr="00357852" w:rsidRDefault="009760F5" w:rsidP="00BF7AFB">
            <w:pPr>
              <w:pStyle w:val="Normal6a"/>
            </w:pPr>
            <w:r w:rsidRPr="00357852">
              <w:rPr>
                <w:b/>
                <w:i/>
              </w:rPr>
              <w:t>(6)</w:t>
            </w:r>
            <w:r w:rsidRPr="00357852">
              <w:tab/>
            </w:r>
            <w:r w:rsidRPr="00357852">
              <w:rPr>
                <w:b/>
                <w:i/>
              </w:rPr>
              <w:t>A (2) bekezdésben említett végrehajtási határozatot a 11. cikk (1) bekezdésében említett eljárás szerint kell elfogadni.</w:t>
            </w:r>
          </w:p>
        </w:tc>
        <w:tc>
          <w:tcPr>
            <w:tcW w:w="4876" w:type="dxa"/>
          </w:tcPr>
          <w:p w14:paraId="49E02E44" w14:textId="77777777" w:rsidR="009760F5" w:rsidRPr="00357852" w:rsidRDefault="009760F5" w:rsidP="00BF7AFB">
            <w:pPr>
              <w:pStyle w:val="Normal6a"/>
            </w:pPr>
            <w:r w:rsidRPr="00357852">
              <w:rPr>
                <w:b/>
                <w:i/>
              </w:rPr>
              <w:t>törölve</w:t>
            </w:r>
          </w:p>
        </w:tc>
      </w:tr>
    </w:tbl>
    <w:p w14:paraId="350A2E3E"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29CDEC8" w14:textId="77777777" w:rsidR="009760F5" w:rsidRPr="00357852" w:rsidRDefault="009760F5" w:rsidP="009760F5">
      <w:r w:rsidRPr="00534DA7">
        <w:rPr>
          <w:rStyle w:val="HideTWBExt"/>
        </w:rPr>
        <w:t>&lt;/Amend&gt;</w:t>
      </w:r>
    </w:p>
    <w:p w14:paraId="1963C1A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505</w:t>
      </w:r>
      <w:r w:rsidRPr="00534DA7">
        <w:rPr>
          <w:rStyle w:val="HideTWBExt"/>
          <w:b w:val="0"/>
        </w:rPr>
        <w:t>&lt;/NumAm&gt;</w:t>
      </w:r>
    </w:p>
    <w:p w14:paraId="2309607D"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39C76B0F" w14:textId="77777777" w:rsidR="009760F5" w:rsidRPr="00357852" w:rsidRDefault="009760F5" w:rsidP="009760F5">
      <w:pPr>
        <w:pStyle w:val="NormalBold"/>
      </w:pPr>
      <w:r w:rsidRPr="00534DA7">
        <w:rPr>
          <w:rStyle w:val="HideTWBExt"/>
          <w:b w:val="0"/>
        </w:rPr>
        <w:t>&lt;/RepeatBlock-By&gt;</w:t>
      </w:r>
    </w:p>
    <w:p w14:paraId="3262FB83"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A579AFF" w14:textId="77777777" w:rsidR="009760F5" w:rsidRPr="00357852" w:rsidRDefault="009760F5" w:rsidP="009760F5">
      <w:pPr>
        <w:pStyle w:val="NormalBold"/>
      </w:pPr>
      <w:r w:rsidRPr="00534DA7">
        <w:rPr>
          <w:rStyle w:val="HideTWBExt"/>
          <w:b w:val="0"/>
        </w:rPr>
        <w:t>&lt;Article&gt;</w:t>
      </w:r>
      <w:r w:rsidRPr="00357852">
        <w:t>3 cikk – 7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EE55DC4" w14:textId="77777777" w:rsidTr="00BF7AFB">
        <w:trPr>
          <w:trHeight w:hRule="exact" w:val="240"/>
          <w:jc w:val="center"/>
        </w:trPr>
        <w:tc>
          <w:tcPr>
            <w:tcW w:w="9752" w:type="dxa"/>
            <w:gridSpan w:val="2"/>
          </w:tcPr>
          <w:p w14:paraId="2DE1EA46" w14:textId="77777777" w:rsidR="009760F5" w:rsidRPr="00357852" w:rsidRDefault="009760F5" w:rsidP="00BF7AFB"/>
        </w:tc>
      </w:tr>
      <w:tr w:rsidR="00215CFA" w:rsidRPr="00357852" w14:paraId="2427AE1E" w14:textId="77777777" w:rsidTr="00BF7AFB">
        <w:trPr>
          <w:trHeight w:val="240"/>
          <w:jc w:val="center"/>
        </w:trPr>
        <w:tc>
          <w:tcPr>
            <w:tcW w:w="4876" w:type="dxa"/>
          </w:tcPr>
          <w:p w14:paraId="504AF5FA" w14:textId="77777777" w:rsidR="009760F5" w:rsidRPr="00357852" w:rsidRDefault="009760F5" w:rsidP="00BF7AFB">
            <w:pPr>
              <w:pStyle w:val="AmColumnHeading"/>
            </w:pPr>
            <w:r w:rsidRPr="00357852">
              <w:t>A Bizottság által javasolt szöveg</w:t>
            </w:r>
          </w:p>
        </w:tc>
        <w:tc>
          <w:tcPr>
            <w:tcW w:w="4876" w:type="dxa"/>
          </w:tcPr>
          <w:p w14:paraId="66CB667D" w14:textId="77777777" w:rsidR="009760F5" w:rsidRPr="00357852" w:rsidRDefault="009760F5" w:rsidP="00BF7AFB">
            <w:pPr>
              <w:pStyle w:val="AmColumnHeading"/>
            </w:pPr>
            <w:r w:rsidRPr="00357852">
              <w:t>Módosítás</w:t>
            </w:r>
          </w:p>
        </w:tc>
      </w:tr>
      <w:tr w:rsidR="00215CFA" w:rsidRPr="00357852" w14:paraId="6E76D940" w14:textId="77777777" w:rsidTr="00BF7AFB">
        <w:trPr>
          <w:jc w:val="center"/>
        </w:trPr>
        <w:tc>
          <w:tcPr>
            <w:tcW w:w="4876" w:type="dxa"/>
          </w:tcPr>
          <w:p w14:paraId="214F6D2C" w14:textId="77777777" w:rsidR="009760F5" w:rsidRPr="00357852" w:rsidRDefault="009760F5" w:rsidP="00BF7AFB">
            <w:pPr>
              <w:pStyle w:val="Normal6a"/>
            </w:pPr>
            <w:r w:rsidRPr="00357852">
              <w:rPr>
                <w:b/>
                <w:i/>
              </w:rPr>
              <w:t>(7)</w:t>
            </w:r>
            <w:r w:rsidRPr="00357852">
              <w:tab/>
            </w:r>
            <w:r w:rsidRPr="00357852">
              <w:rPr>
                <w:b/>
                <w:i/>
              </w:rPr>
              <w:t>Az (1) bekezdésben említett kérelem benyújtásakor az érintett tagállam értesítheti a Bizottságot, hogy megítélése szerint a 6. cikkben megállapított szabályok alkalmazását már a szóban forgó kérelem Bizottság általi vizsgálatának lezárása előtt meg kell kezdeni. Ebben az esetben az érintett tagállam – e cikk (3) bekezdésétől eltérve – a 6. cikkben meghatározott szabályokat a kérelem benyújtását követő naptól kezdve alkalmazhatja 15 napot meg nem haladó időtartamra. A tagállam a kérelemben feltünteti azokat az indokokat, amelyekből kifolyólag azonnali intézkedésre van szükség.</w:t>
            </w:r>
          </w:p>
        </w:tc>
        <w:tc>
          <w:tcPr>
            <w:tcW w:w="4876" w:type="dxa"/>
          </w:tcPr>
          <w:p w14:paraId="7F1BF444" w14:textId="77777777" w:rsidR="009760F5" w:rsidRPr="00357852" w:rsidRDefault="009760F5" w:rsidP="00BF7AFB">
            <w:pPr>
              <w:pStyle w:val="Normal6a"/>
            </w:pPr>
            <w:r w:rsidRPr="00357852">
              <w:rPr>
                <w:b/>
                <w:i/>
              </w:rPr>
              <w:t>törölve</w:t>
            </w:r>
          </w:p>
        </w:tc>
      </w:tr>
    </w:tbl>
    <w:p w14:paraId="6079528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95FDCA3" w14:textId="77777777" w:rsidR="009760F5" w:rsidRPr="00357852" w:rsidRDefault="009760F5" w:rsidP="009760F5">
      <w:r w:rsidRPr="00534DA7">
        <w:rPr>
          <w:rStyle w:val="HideTWBExt"/>
        </w:rPr>
        <w:t>&lt;/Amend&gt;</w:t>
      </w:r>
    </w:p>
    <w:p w14:paraId="212444B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506</w:t>
      </w:r>
      <w:r w:rsidRPr="00534DA7">
        <w:rPr>
          <w:rStyle w:val="HideTWBExt"/>
          <w:b w:val="0"/>
        </w:rPr>
        <w:t>&lt;/NumAm&gt;</w:t>
      </w:r>
    </w:p>
    <w:p w14:paraId="076C1125" w14:textId="77777777" w:rsidR="009760F5" w:rsidRPr="00357852" w:rsidRDefault="009760F5" w:rsidP="009760F5">
      <w:pPr>
        <w:pStyle w:val="NormalBold"/>
      </w:pPr>
      <w:r w:rsidRPr="00534DA7">
        <w:rPr>
          <w:rStyle w:val="HideTWBExt"/>
          <w:b w:val="0"/>
        </w:rPr>
        <w:t>&lt;RepeatBlock-By&gt;&lt;Members&gt;</w:t>
      </w:r>
      <w:r w:rsidRPr="00357852">
        <w:t>Silvia Sardone, Mara Bizzotto, Annalisa Tardino</w:t>
      </w:r>
      <w:r w:rsidRPr="00534DA7">
        <w:rPr>
          <w:rStyle w:val="HideTWBExt"/>
          <w:b w:val="0"/>
        </w:rPr>
        <w:t>&lt;/Members&gt;</w:t>
      </w:r>
    </w:p>
    <w:p w14:paraId="57DA7FEC" w14:textId="77777777" w:rsidR="009760F5" w:rsidRPr="00357852" w:rsidRDefault="009760F5" w:rsidP="009760F5">
      <w:pPr>
        <w:pStyle w:val="NormalBold"/>
      </w:pPr>
      <w:r w:rsidRPr="00534DA7">
        <w:rPr>
          <w:rStyle w:val="HideTWBExt"/>
          <w:b w:val="0"/>
        </w:rPr>
        <w:t>&lt;/RepeatBlock-By&gt;</w:t>
      </w:r>
    </w:p>
    <w:p w14:paraId="746A6583"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0C53832" w14:textId="77777777" w:rsidR="009760F5" w:rsidRPr="00357852" w:rsidRDefault="009760F5" w:rsidP="009760F5">
      <w:pPr>
        <w:pStyle w:val="NormalBold"/>
      </w:pPr>
      <w:r w:rsidRPr="00534DA7">
        <w:rPr>
          <w:rStyle w:val="HideTWBExt"/>
          <w:b w:val="0"/>
        </w:rPr>
        <w:t>&lt;Article&gt;</w:t>
      </w:r>
      <w:r w:rsidRPr="00357852">
        <w:t>3 cikk – 7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FB29614" w14:textId="77777777" w:rsidTr="00BF7AFB">
        <w:trPr>
          <w:trHeight w:hRule="exact" w:val="240"/>
          <w:jc w:val="center"/>
        </w:trPr>
        <w:tc>
          <w:tcPr>
            <w:tcW w:w="9752" w:type="dxa"/>
            <w:gridSpan w:val="2"/>
          </w:tcPr>
          <w:p w14:paraId="19099555" w14:textId="77777777" w:rsidR="009760F5" w:rsidRPr="00357852" w:rsidRDefault="009760F5" w:rsidP="00BF7AFB"/>
        </w:tc>
      </w:tr>
      <w:tr w:rsidR="00215CFA" w:rsidRPr="00357852" w14:paraId="5801E727" w14:textId="77777777" w:rsidTr="00BF7AFB">
        <w:trPr>
          <w:trHeight w:val="240"/>
          <w:jc w:val="center"/>
        </w:trPr>
        <w:tc>
          <w:tcPr>
            <w:tcW w:w="4876" w:type="dxa"/>
          </w:tcPr>
          <w:p w14:paraId="21343996" w14:textId="77777777" w:rsidR="009760F5" w:rsidRPr="00357852" w:rsidRDefault="009760F5" w:rsidP="00BF7AFB">
            <w:pPr>
              <w:pStyle w:val="AmColumnHeading"/>
            </w:pPr>
            <w:r w:rsidRPr="00357852">
              <w:t>A Bizottság által javasolt szöveg</w:t>
            </w:r>
          </w:p>
        </w:tc>
        <w:tc>
          <w:tcPr>
            <w:tcW w:w="4876" w:type="dxa"/>
          </w:tcPr>
          <w:p w14:paraId="6B91EB6F" w14:textId="77777777" w:rsidR="009760F5" w:rsidRPr="00357852" w:rsidRDefault="009760F5" w:rsidP="00BF7AFB">
            <w:pPr>
              <w:pStyle w:val="AmColumnHeading"/>
            </w:pPr>
            <w:r w:rsidRPr="00357852">
              <w:t>Módosítás</w:t>
            </w:r>
          </w:p>
        </w:tc>
      </w:tr>
      <w:tr w:rsidR="00215CFA" w:rsidRPr="00357852" w14:paraId="1B05DDC2" w14:textId="77777777" w:rsidTr="00BF7AFB">
        <w:trPr>
          <w:jc w:val="center"/>
        </w:trPr>
        <w:tc>
          <w:tcPr>
            <w:tcW w:w="4876" w:type="dxa"/>
          </w:tcPr>
          <w:p w14:paraId="5C0D9750" w14:textId="77777777" w:rsidR="009760F5" w:rsidRPr="00357852" w:rsidRDefault="009760F5" w:rsidP="00BF7AFB">
            <w:pPr>
              <w:pStyle w:val="Normal6a"/>
            </w:pPr>
            <w:r w:rsidRPr="00357852">
              <w:t>(7)</w:t>
            </w:r>
            <w:r w:rsidRPr="00357852">
              <w:tab/>
              <w:t xml:space="preserve">Az (1) bekezdésben említett </w:t>
            </w:r>
            <w:r w:rsidRPr="00357852">
              <w:rPr>
                <w:b/>
                <w:bCs/>
                <w:i/>
                <w:iCs/>
              </w:rPr>
              <w:t>kérelem</w:t>
            </w:r>
            <w:r w:rsidRPr="00357852">
              <w:t xml:space="preserve"> benyújtásakor az érintett tagállam értesítheti a Bizottságot, hogy megítélése szerint a 6. cikkben megállapított szabályok alkalmazását már a szóban forgó </w:t>
            </w:r>
            <w:r w:rsidRPr="00357852">
              <w:rPr>
                <w:b/>
                <w:bCs/>
                <w:i/>
                <w:iCs/>
              </w:rPr>
              <w:t>kérelem</w:t>
            </w:r>
            <w:r w:rsidRPr="00357852">
              <w:t xml:space="preserve"> Bizottság általi vizsgálatának </w:t>
            </w:r>
            <w:r w:rsidRPr="00357852">
              <w:rPr>
                <w:b/>
                <w:bCs/>
                <w:i/>
                <w:iCs/>
              </w:rPr>
              <w:t>lezárása</w:t>
            </w:r>
            <w:r w:rsidRPr="00357852">
              <w:t xml:space="preserve"> előtt meg kell kezdeni. Ebben az esetben az érintett tagállam – e cikk (3) bekezdésétől eltérve – a 6. cikkben meghatározott szabályokat </w:t>
            </w:r>
            <w:r w:rsidRPr="00357852">
              <w:rPr>
                <w:b/>
                <w:bCs/>
                <w:i/>
                <w:iCs/>
              </w:rPr>
              <w:t>a kérelem</w:t>
            </w:r>
            <w:r w:rsidRPr="00357852">
              <w:t xml:space="preserve"> benyújtását követő naptól kezdve alkalmazhatja 15 napot meg nem haladó időtartamra. A tagállam </w:t>
            </w:r>
            <w:r w:rsidRPr="00357852">
              <w:rPr>
                <w:b/>
                <w:bCs/>
                <w:i/>
                <w:iCs/>
              </w:rPr>
              <w:t>a</w:t>
            </w:r>
            <w:r w:rsidRPr="00357852">
              <w:t xml:space="preserve"> </w:t>
            </w:r>
            <w:r w:rsidRPr="00357852">
              <w:rPr>
                <w:b/>
                <w:bCs/>
                <w:i/>
                <w:iCs/>
              </w:rPr>
              <w:t>kérelemben</w:t>
            </w:r>
            <w:r w:rsidRPr="00357852">
              <w:t xml:space="preserve"> feltünteti azokat az indokokat, amelyekből kifolyólag azonnali intézkedésre van szükség.</w:t>
            </w:r>
          </w:p>
        </w:tc>
        <w:tc>
          <w:tcPr>
            <w:tcW w:w="4876" w:type="dxa"/>
          </w:tcPr>
          <w:p w14:paraId="1072B13B" w14:textId="77777777" w:rsidR="009760F5" w:rsidRPr="00357852" w:rsidRDefault="009760F5" w:rsidP="00BF7AFB">
            <w:pPr>
              <w:pStyle w:val="Normal6a"/>
            </w:pPr>
            <w:r w:rsidRPr="00357852">
              <w:t>(7)</w:t>
            </w:r>
            <w:r w:rsidRPr="00357852">
              <w:tab/>
              <w:t xml:space="preserve">Az (1) bekezdésben említett </w:t>
            </w:r>
            <w:r w:rsidRPr="00357852">
              <w:rPr>
                <w:b/>
                <w:bCs/>
                <w:i/>
                <w:iCs/>
              </w:rPr>
              <w:t>értesítés</w:t>
            </w:r>
            <w:r w:rsidRPr="00357852">
              <w:t xml:space="preserve"> benyújtásakor az érintett tagállam értesítheti a Bizottságot, hogy megítélése szerint a 6. cikkben megállapított szabályok alkalmazását már a szóban forgó </w:t>
            </w:r>
            <w:r w:rsidRPr="00357852">
              <w:rPr>
                <w:b/>
                <w:bCs/>
                <w:i/>
                <w:iCs/>
              </w:rPr>
              <w:t>értesítés</w:t>
            </w:r>
            <w:r w:rsidRPr="00357852">
              <w:t xml:space="preserve"> Bizottság általi vizsgálatának </w:t>
            </w:r>
            <w:r w:rsidRPr="00357852">
              <w:rPr>
                <w:b/>
                <w:bCs/>
                <w:i/>
                <w:iCs/>
              </w:rPr>
              <w:t>értékelése</w:t>
            </w:r>
            <w:r w:rsidRPr="00357852">
              <w:t xml:space="preserve"> előtt meg kell kezdeni. Ebben az esetben az érintett tagállam – e cikk (3) bekezdésétől eltérve – a 6. cikkben meghatározott szabályokat </w:t>
            </w:r>
            <w:r w:rsidRPr="00357852">
              <w:rPr>
                <w:b/>
                <w:bCs/>
                <w:i/>
                <w:iCs/>
              </w:rPr>
              <w:t>az értesítés</w:t>
            </w:r>
            <w:r w:rsidRPr="00357852">
              <w:t xml:space="preserve"> benyújtását követő naptól kezdve alkalmazhatja 15 napot meg nem haladó időtartamra. A tagállam </w:t>
            </w:r>
            <w:r w:rsidRPr="00357852">
              <w:rPr>
                <w:b/>
                <w:bCs/>
                <w:i/>
                <w:iCs/>
              </w:rPr>
              <w:t>az értesítésben</w:t>
            </w:r>
            <w:r w:rsidRPr="00357852">
              <w:t xml:space="preserve"> feltünteti azokat az indokokat, amelyekből kifolyólag azonnali intézkedésre van szükség.</w:t>
            </w:r>
          </w:p>
        </w:tc>
      </w:tr>
    </w:tbl>
    <w:p w14:paraId="4B190D3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B1D5B4A" w14:textId="77777777" w:rsidR="009760F5" w:rsidRPr="00357852" w:rsidRDefault="009760F5" w:rsidP="009760F5">
      <w:r w:rsidRPr="00534DA7">
        <w:rPr>
          <w:rStyle w:val="HideTWBExt"/>
        </w:rPr>
        <w:t>&lt;/Amend&gt;</w:t>
      </w:r>
    </w:p>
    <w:p w14:paraId="5316623B"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507</w:t>
      </w:r>
      <w:r w:rsidRPr="00534DA7">
        <w:rPr>
          <w:rStyle w:val="HideTWBExt"/>
          <w:b w:val="0"/>
        </w:rPr>
        <w:t>&lt;/NumAm&gt;</w:t>
      </w:r>
    </w:p>
    <w:p w14:paraId="1CC348E1" w14:textId="77777777" w:rsidR="009760F5" w:rsidRPr="00357852" w:rsidRDefault="009760F5" w:rsidP="009760F5">
      <w:pPr>
        <w:pStyle w:val="NormalBold"/>
      </w:pPr>
      <w:r w:rsidRPr="00534DA7">
        <w:rPr>
          <w:rStyle w:val="HideTWBExt"/>
          <w:b w:val="0"/>
        </w:rPr>
        <w:t>&lt;RepeatBlock-By&gt;&lt;Members&gt;</w:t>
      </w:r>
      <w:r w:rsidRPr="00357852">
        <w:t>Elissavet Vozemberg-Vrionidi, Jeroen Lenaers, Tomas Tobé, Lena Düpont, Loucas Fourlas</w:t>
      </w:r>
      <w:r w:rsidRPr="00534DA7">
        <w:rPr>
          <w:rStyle w:val="HideTWBExt"/>
          <w:b w:val="0"/>
        </w:rPr>
        <w:t>&lt;/Members&gt;</w:t>
      </w:r>
    </w:p>
    <w:p w14:paraId="0ACF923E" w14:textId="77777777" w:rsidR="009760F5" w:rsidRPr="00357852" w:rsidRDefault="009760F5" w:rsidP="009760F5">
      <w:pPr>
        <w:pStyle w:val="NormalBold"/>
      </w:pPr>
      <w:r w:rsidRPr="00534DA7">
        <w:rPr>
          <w:rStyle w:val="HideTWBExt"/>
          <w:b w:val="0"/>
        </w:rPr>
        <w:t>&lt;/RepeatBlock-By&gt;</w:t>
      </w:r>
    </w:p>
    <w:p w14:paraId="582A185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1F45D7A" w14:textId="77777777" w:rsidR="009760F5" w:rsidRPr="00357852" w:rsidRDefault="009760F5" w:rsidP="009760F5">
      <w:pPr>
        <w:pStyle w:val="NormalBold"/>
      </w:pPr>
      <w:r w:rsidRPr="00534DA7">
        <w:rPr>
          <w:rStyle w:val="HideTWBExt"/>
          <w:b w:val="0"/>
        </w:rPr>
        <w:t>&lt;Article&gt;</w:t>
      </w:r>
      <w:r w:rsidRPr="00357852">
        <w:t>3 cikk – 7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C3BAFCE" w14:textId="77777777" w:rsidTr="00BF7AFB">
        <w:trPr>
          <w:trHeight w:hRule="exact" w:val="240"/>
          <w:jc w:val="center"/>
        </w:trPr>
        <w:tc>
          <w:tcPr>
            <w:tcW w:w="9752" w:type="dxa"/>
            <w:gridSpan w:val="2"/>
          </w:tcPr>
          <w:p w14:paraId="76B30109" w14:textId="77777777" w:rsidR="009760F5" w:rsidRPr="00357852" w:rsidRDefault="009760F5" w:rsidP="00BF7AFB"/>
        </w:tc>
      </w:tr>
      <w:tr w:rsidR="00215CFA" w:rsidRPr="00357852" w14:paraId="42A645B3" w14:textId="77777777" w:rsidTr="00BF7AFB">
        <w:trPr>
          <w:trHeight w:val="240"/>
          <w:jc w:val="center"/>
        </w:trPr>
        <w:tc>
          <w:tcPr>
            <w:tcW w:w="4876" w:type="dxa"/>
          </w:tcPr>
          <w:p w14:paraId="28D43D4A" w14:textId="77777777" w:rsidR="009760F5" w:rsidRPr="00357852" w:rsidRDefault="009760F5" w:rsidP="00BF7AFB">
            <w:pPr>
              <w:pStyle w:val="AmColumnHeading"/>
            </w:pPr>
            <w:r w:rsidRPr="00357852">
              <w:t>A Bizottság által javasolt szöveg</w:t>
            </w:r>
          </w:p>
        </w:tc>
        <w:tc>
          <w:tcPr>
            <w:tcW w:w="4876" w:type="dxa"/>
          </w:tcPr>
          <w:p w14:paraId="71401659" w14:textId="77777777" w:rsidR="009760F5" w:rsidRPr="00357852" w:rsidRDefault="009760F5" w:rsidP="00BF7AFB">
            <w:pPr>
              <w:pStyle w:val="AmColumnHeading"/>
            </w:pPr>
            <w:r w:rsidRPr="00357852">
              <w:t>Módosítás</w:t>
            </w:r>
          </w:p>
        </w:tc>
      </w:tr>
      <w:tr w:rsidR="00215CFA" w:rsidRPr="00357852" w14:paraId="0FA34C06" w14:textId="77777777" w:rsidTr="00BF7AFB">
        <w:trPr>
          <w:jc w:val="center"/>
        </w:trPr>
        <w:tc>
          <w:tcPr>
            <w:tcW w:w="4876" w:type="dxa"/>
          </w:tcPr>
          <w:p w14:paraId="7FCCB71F" w14:textId="77777777" w:rsidR="009760F5" w:rsidRPr="00357852" w:rsidRDefault="009760F5" w:rsidP="00BF7AFB">
            <w:pPr>
              <w:pStyle w:val="Normal6a"/>
            </w:pPr>
            <w:r w:rsidRPr="00357852">
              <w:t>(7)</w:t>
            </w:r>
            <w:r w:rsidRPr="00357852">
              <w:tab/>
              <w:t xml:space="preserve">Az (1) bekezdésben említett </w:t>
            </w:r>
            <w:r w:rsidRPr="00357852">
              <w:rPr>
                <w:b/>
                <w:bCs/>
                <w:i/>
                <w:iCs/>
              </w:rPr>
              <w:t>kérelem</w:t>
            </w:r>
            <w:r w:rsidRPr="00357852">
              <w:t xml:space="preserve"> benyújtásakor az érintett tagállam értesítheti a Bizottságot, hogy megítélése szerint a 6. cikkben megállapított szabályok alkalmazását már a szóban forgó </w:t>
            </w:r>
            <w:r w:rsidRPr="00357852">
              <w:rPr>
                <w:b/>
                <w:bCs/>
                <w:i/>
                <w:iCs/>
              </w:rPr>
              <w:t>kérelem</w:t>
            </w:r>
            <w:r w:rsidRPr="00357852">
              <w:t xml:space="preserve"> Bizottság általi vizsgálatának lezárása előtt meg kell kezdeni. Ebben az esetben az érintett tagállam – e cikk (3) bekezdésétől eltérve – a 6. cikkben meghatározott szabályokat </w:t>
            </w:r>
            <w:r w:rsidRPr="00357852">
              <w:rPr>
                <w:b/>
                <w:bCs/>
                <w:i/>
                <w:iCs/>
              </w:rPr>
              <w:t>a kérelem</w:t>
            </w:r>
            <w:r w:rsidRPr="00357852">
              <w:t xml:space="preserve"> benyújtását követő naptól kezdve alkalmazhatja 15 napot meg nem haladó időtartamra. A tagállam </w:t>
            </w:r>
            <w:r w:rsidRPr="00357852">
              <w:rPr>
                <w:b/>
                <w:bCs/>
                <w:i/>
                <w:iCs/>
              </w:rPr>
              <w:t>a</w:t>
            </w:r>
            <w:r w:rsidRPr="00357852">
              <w:t xml:space="preserve"> </w:t>
            </w:r>
            <w:r w:rsidRPr="00357852">
              <w:rPr>
                <w:b/>
                <w:bCs/>
                <w:i/>
                <w:iCs/>
              </w:rPr>
              <w:t>kérelemben</w:t>
            </w:r>
            <w:r w:rsidRPr="00357852">
              <w:t xml:space="preserve"> feltünteti azokat az indokokat, amelyekből kifolyólag azonnali intézkedésre van szükség.</w:t>
            </w:r>
          </w:p>
        </w:tc>
        <w:tc>
          <w:tcPr>
            <w:tcW w:w="4876" w:type="dxa"/>
          </w:tcPr>
          <w:p w14:paraId="6B9A0AF5" w14:textId="77777777" w:rsidR="009760F5" w:rsidRPr="00357852" w:rsidRDefault="009760F5" w:rsidP="00BF7AFB">
            <w:pPr>
              <w:pStyle w:val="Normal6a"/>
            </w:pPr>
            <w:r w:rsidRPr="00357852">
              <w:t>(7)</w:t>
            </w:r>
            <w:r w:rsidRPr="00357852">
              <w:tab/>
              <w:t xml:space="preserve">Az (1) bekezdésben említett </w:t>
            </w:r>
            <w:r w:rsidRPr="00357852">
              <w:rPr>
                <w:b/>
                <w:bCs/>
                <w:i/>
                <w:iCs/>
              </w:rPr>
              <w:t>értesítés</w:t>
            </w:r>
            <w:r w:rsidRPr="00357852">
              <w:t xml:space="preserve"> benyújtásakor az érintett tagállam értesítheti a Bizottságot, hogy megítélése szerint a 6. cikkben megállapított szabályok alkalmazását már a szóban forgó </w:t>
            </w:r>
            <w:r w:rsidRPr="00357852">
              <w:rPr>
                <w:b/>
                <w:bCs/>
                <w:i/>
                <w:iCs/>
              </w:rPr>
              <w:t>értesítés</w:t>
            </w:r>
            <w:r w:rsidRPr="00357852">
              <w:t xml:space="preserve"> Bizottság általi vizsgálatának lezárása előtt meg kell kezdeni. Ebben az esetben az érintett tagállam – e cikk (3) bekezdésétől eltérve – a 6. cikkben meghatározott szabályokat </w:t>
            </w:r>
            <w:r w:rsidRPr="00357852">
              <w:rPr>
                <w:b/>
                <w:bCs/>
                <w:i/>
                <w:iCs/>
              </w:rPr>
              <w:t>az értesítés</w:t>
            </w:r>
            <w:r w:rsidRPr="00357852">
              <w:t xml:space="preserve"> benyújtását követő naptól kezdve alkalmazhatja 15 napot meg nem haladó időtartamra. A tagállam </w:t>
            </w:r>
            <w:r w:rsidRPr="00357852">
              <w:rPr>
                <w:b/>
                <w:bCs/>
                <w:i/>
                <w:iCs/>
              </w:rPr>
              <w:t>az értesítésben</w:t>
            </w:r>
            <w:r w:rsidRPr="00357852">
              <w:t xml:space="preserve"> feltünteti azokat az indokokat, amelyekből kifolyólag azonnali intézkedésre van szükség. </w:t>
            </w:r>
            <w:r w:rsidRPr="00357852">
              <w:rPr>
                <w:b/>
                <w:i/>
              </w:rPr>
              <w:t>A Bizottság értékeli az érintett tagállam helyzetét, és a 15 napon belül elfogadja a (2) bekezdésben említett végrehajtási határozatot.</w:t>
            </w:r>
          </w:p>
        </w:tc>
      </w:tr>
    </w:tbl>
    <w:p w14:paraId="06A82EC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D16CB99" w14:textId="77777777" w:rsidR="009760F5" w:rsidRPr="00357852" w:rsidRDefault="009760F5" w:rsidP="009760F5">
      <w:r w:rsidRPr="00534DA7">
        <w:rPr>
          <w:rStyle w:val="HideTWBExt"/>
        </w:rPr>
        <w:t>&lt;/Amend&gt;</w:t>
      </w:r>
    </w:p>
    <w:p w14:paraId="7B7A553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508</w:t>
      </w:r>
      <w:r w:rsidRPr="00534DA7">
        <w:rPr>
          <w:rStyle w:val="HideTWBExt"/>
          <w:b w:val="0"/>
        </w:rPr>
        <w:t>&lt;/NumAm&gt;</w:t>
      </w:r>
    </w:p>
    <w:p w14:paraId="1F23ECC2"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403E96EF" w14:textId="77777777" w:rsidR="009760F5" w:rsidRPr="00357852" w:rsidRDefault="009760F5" w:rsidP="009760F5">
      <w:pPr>
        <w:pStyle w:val="NormalBold"/>
      </w:pPr>
      <w:r w:rsidRPr="00534DA7">
        <w:rPr>
          <w:rStyle w:val="HideTWBExt"/>
          <w:b w:val="0"/>
        </w:rPr>
        <w:t>&lt;/RepeatBlock-By&gt;</w:t>
      </w:r>
    </w:p>
    <w:p w14:paraId="3C311B1A"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2E98AD6" w14:textId="77777777" w:rsidR="009760F5" w:rsidRPr="00357852" w:rsidRDefault="009760F5" w:rsidP="009760F5">
      <w:pPr>
        <w:pStyle w:val="NormalBold"/>
      </w:pPr>
      <w:r w:rsidRPr="00534DA7">
        <w:rPr>
          <w:rStyle w:val="HideTWBExt"/>
          <w:b w:val="0"/>
        </w:rPr>
        <w:t>&lt;Article&gt;</w:t>
      </w:r>
      <w:r w:rsidRPr="00357852">
        <w:t>3 cikk – 7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2112239" w14:textId="77777777" w:rsidTr="00BF7AFB">
        <w:trPr>
          <w:trHeight w:hRule="exact" w:val="240"/>
          <w:jc w:val="center"/>
        </w:trPr>
        <w:tc>
          <w:tcPr>
            <w:tcW w:w="9752" w:type="dxa"/>
            <w:gridSpan w:val="2"/>
          </w:tcPr>
          <w:p w14:paraId="14801E25" w14:textId="77777777" w:rsidR="009760F5" w:rsidRPr="00357852" w:rsidRDefault="009760F5" w:rsidP="00BF7AFB"/>
        </w:tc>
      </w:tr>
      <w:tr w:rsidR="00215CFA" w:rsidRPr="00357852" w14:paraId="105044E5" w14:textId="77777777" w:rsidTr="00BF7AFB">
        <w:trPr>
          <w:trHeight w:val="240"/>
          <w:jc w:val="center"/>
        </w:trPr>
        <w:tc>
          <w:tcPr>
            <w:tcW w:w="4876" w:type="dxa"/>
          </w:tcPr>
          <w:p w14:paraId="365AA1B3" w14:textId="77777777" w:rsidR="009760F5" w:rsidRPr="00357852" w:rsidRDefault="009760F5" w:rsidP="00BF7AFB">
            <w:pPr>
              <w:pStyle w:val="AmColumnHeading"/>
            </w:pPr>
            <w:r w:rsidRPr="00357852">
              <w:t>A Bizottság által javasolt szöveg</w:t>
            </w:r>
          </w:p>
        </w:tc>
        <w:tc>
          <w:tcPr>
            <w:tcW w:w="4876" w:type="dxa"/>
          </w:tcPr>
          <w:p w14:paraId="4DFA2452" w14:textId="77777777" w:rsidR="009760F5" w:rsidRPr="00357852" w:rsidRDefault="009760F5" w:rsidP="00BF7AFB">
            <w:pPr>
              <w:pStyle w:val="AmColumnHeading"/>
            </w:pPr>
            <w:r w:rsidRPr="00357852">
              <w:t>Módosítás</w:t>
            </w:r>
          </w:p>
        </w:tc>
      </w:tr>
      <w:tr w:rsidR="00215CFA" w:rsidRPr="00357852" w14:paraId="00AA8DCA" w14:textId="77777777" w:rsidTr="00BF7AFB">
        <w:trPr>
          <w:jc w:val="center"/>
        </w:trPr>
        <w:tc>
          <w:tcPr>
            <w:tcW w:w="4876" w:type="dxa"/>
          </w:tcPr>
          <w:p w14:paraId="726FB644" w14:textId="77777777" w:rsidR="009760F5" w:rsidRPr="00357852" w:rsidRDefault="009760F5" w:rsidP="00BF7AFB">
            <w:pPr>
              <w:pStyle w:val="Normal6a"/>
            </w:pPr>
            <w:r w:rsidRPr="00357852">
              <w:t>(7)</w:t>
            </w:r>
            <w:r w:rsidRPr="00357852">
              <w:tab/>
              <w:t xml:space="preserve">Az (1) bekezdésben említett kérelem benyújtásakor az érintett tagállam értesítheti a Bizottságot, hogy megítélése szerint a 6. cikkben megállapított szabályok alkalmazását már a szóban forgó kérelem Bizottság általi vizsgálatának lezárása előtt meg kell kezdeni. Ebben az esetben az érintett tagállam – e cikk (3) bekezdésétől eltérve – a 6. cikkben meghatározott szabályokat a kérelem benyújtását követő naptól kezdve alkalmazhatja </w:t>
            </w:r>
            <w:r w:rsidRPr="00357852">
              <w:rPr>
                <w:b/>
                <w:bCs/>
                <w:i/>
                <w:iCs/>
              </w:rPr>
              <w:t>15 napot</w:t>
            </w:r>
            <w:r w:rsidRPr="00357852">
              <w:t xml:space="preserve"> meg nem haladó időtartamra. A tagállam a kérelemben feltünteti azokat az indokokat, amelyekből kifolyólag azonnali intézkedésre van szükség.</w:t>
            </w:r>
          </w:p>
        </w:tc>
        <w:tc>
          <w:tcPr>
            <w:tcW w:w="4876" w:type="dxa"/>
          </w:tcPr>
          <w:p w14:paraId="42B04DEE" w14:textId="77777777" w:rsidR="009760F5" w:rsidRPr="00357852" w:rsidRDefault="009760F5" w:rsidP="00BF7AFB">
            <w:pPr>
              <w:pStyle w:val="Normal6a"/>
            </w:pPr>
            <w:r w:rsidRPr="00357852">
              <w:t>(7)</w:t>
            </w:r>
            <w:r w:rsidRPr="00357852">
              <w:tab/>
              <w:t xml:space="preserve">Az (1) bekezdésben említett kérelem benyújtásakor az érintett tagállam értesítheti a Bizottságot, hogy megítélése szerint a 6. cikkben megállapított szabályok alkalmazását már a szóban forgó kérelem Bizottság általi vizsgálatának lezárása előtt meg kell kezdeni. Ebben az esetben az érintett tagállam – e cikk (3) bekezdésétől eltérve – a 6. cikkben meghatározott szabályokat a kérelem benyújtását követő naptól kezdve alkalmazhatja </w:t>
            </w:r>
            <w:r w:rsidRPr="00357852">
              <w:rPr>
                <w:b/>
                <w:bCs/>
                <w:i/>
                <w:iCs/>
              </w:rPr>
              <w:t>egy hónapot</w:t>
            </w:r>
            <w:r w:rsidRPr="00357852">
              <w:t xml:space="preserve"> meg nem haladó időtartamra. A tagállam a kérelemben feltünteti azokat az indokokat, amelyekből kifolyólag azonnali intézkedésre van szükség.</w:t>
            </w:r>
          </w:p>
        </w:tc>
      </w:tr>
    </w:tbl>
    <w:p w14:paraId="2A0E283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7C28C746" w14:textId="77777777" w:rsidR="009760F5" w:rsidRPr="00357852" w:rsidRDefault="009760F5" w:rsidP="009760F5">
      <w:r w:rsidRPr="00534DA7">
        <w:rPr>
          <w:rStyle w:val="HideTWBExt"/>
        </w:rPr>
        <w:t>&lt;/Amend&gt;</w:t>
      </w:r>
    </w:p>
    <w:p w14:paraId="48A55F5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509</w:t>
      </w:r>
      <w:r w:rsidRPr="00534DA7">
        <w:rPr>
          <w:rStyle w:val="HideTWBExt"/>
          <w:b w:val="0"/>
        </w:rPr>
        <w:t>&lt;/NumAm&gt;</w:t>
      </w:r>
    </w:p>
    <w:p w14:paraId="0B46837E"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2B2F1CD1" w14:textId="77777777" w:rsidR="009760F5" w:rsidRPr="00357852" w:rsidRDefault="009760F5" w:rsidP="009760F5">
      <w:pPr>
        <w:pStyle w:val="NormalBold"/>
      </w:pPr>
      <w:r w:rsidRPr="00534DA7">
        <w:rPr>
          <w:rStyle w:val="HideTWBExt"/>
          <w:b w:val="0"/>
        </w:rPr>
        <w:t>&lt;/RepeatBlock-By&gt;</w:t>
      </w:r>
    </w:p>
    <w:p w14:paraId="49713F9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8A055A6" w14:textId="77777777" w:rsidR="009760F5" w:rsidRPr="00357852" w:rsidRDefault="009760F5" w:rsidP="009760F5">
      <w:pPr>
        <w:pStyle w:val="NormalBold"/>
      </w:pPr>
      <w:r w:rsidRPr="00534DA7">
        <w:rPr>
          <w:rStyle w:val="HideTWBExt"/>
          <w:b w:val="0"/>
        </w:rPr>
        <w:t>&lt;Article&gt;</w:t>
      </w:r>
      <w:r w:rsidRPr="00357852">
        <w:t>3 cikk – 8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F37E0F0" w14:textId="77777777" w:rsidTr="00BF7AFB">
        <w:trPr>
          <w:trHeight w:hRule="exact" w:val="240"/>
          <w:jc w:val="center"/>
        </w:trPr>
        <w:tc>
          <w:tcPr>
            <w:tcW w:w="9752" w:type="dxa"/>
            <w:gridSpan w:val="2"/>
          </w:tcPr>
          <w:p w14:paraId="5A028F14" w14:textId="77777777" w:rsidR="009760F5" w:rsidRPr="00357852" w:rsidRDefault="009760F5" w:rsidP="00BF7AFB"/>
        </w:tc>
      </w:tr>
      <w:tr w:rsidR="00215CFA" w:rsidRPr="00357852" w14:paraId="6CD9687E" w14:textId="77777777" w:rsidTr="00BF7AFB">
        <w:trPr>
          <w:trHeight w:val="240"/>
          <w:jc w:val="center"/>
        </w:trPr>
        <w:tc>
          <w:tcPr>
            <w:tcW w:w="4876" w:type="dxa"/>
          </w:tcPr>
          <w:p w14:paraId="0DBD1588" w14:textId="77777777" w:rsidR="009760F5" w:rsidRPr="00357852" w:rsidRDefault="009760F5" w:rsidP="00BF7AFB">
            <w:pPr>
              <w:pStyle w:val="AmColumnHeading"/>
            </w:pPr>
            <w:r w:rsidRPr="00357852">
              <w:t>A Bizottság által javasolt szöveg</w:t>
            </w:r>
          </w:p>
        </w:tc>
        <w:tc>
          <w:tcPr>
            <w:tcW w:w="4876" w:type="dxa"/>
          </w:tcPr>
          <w:p w14:paraId="29EFBAAE" w14:textId="77777777" w:rsidR="009760F5" w:rsidRPr="00357852" w:rsidRDefault="009760F5" w:rsidP="00BF7AFB">
            <w:pPr>
              <w:pStyle w:val="AmColumnHeading"/>
            </w:pPr>
            <w:r w:rsidRPr="00357852">
              <w:t>Módosítás</w:t>
            </w:r>
          </w:p>
        </w:tc>
      </w:tr>
      <w:tr w:rsidR="00215CFA" w:rsidRPr="00357852" w14:paraId="54AE71C4" w14:textId="77777777" w:rsidTr="00BF7AFB">
        <w:trPr>
          <w:jc w:val="center"/>
        </w:trPr>
        <w:tc>
          <w:tcPr>
            <w:tcW w:w="4876" w:type="dxa"/>
          </w:tcPr>
          <w:p w14:paraId="6B8AAE52" w14:textId="77777777" w:rsidR="009760F5" w:rsidRPr="00357852" w:rsidRDefault="009760F5" w:rsidP="00BF7AFB">
            <w:pPr>
              <w:pStyle w:val="Normal6a"/>
            </w:pPr>
            <w:r w:rsidRPr="00357852">
              <w:rPr>
                <w:b/>
                <w:i/>
              </w:rPr>
              <w:t>(8)</w:t>
            </w:r>
            <w:r w:rsidRPr="00357852">
              <w:tab/>
            </w:r>
            <w:r w:rsidRPr="00357852">
              <w:rPr>
                <w:b/>
                <w:bCs/>
                <w:i/>
                <w:iCs/>
              </w:rPr>
              <w:t>A Bizottság az (1) bekezdés szerinti indokolással ellátott kérelmet vagy a (7) bekezdés szerinti értesítést megalapozott információk – különösen a Bizottság által a migrációval kapcsolatos felkészültségi és válságkezelési uniós mechanizmus (migrációs felkészültségi és válságkezelési terv) szerint, valamint az Európai Menekültügyi Támogatási Hivatal (EASO) által a 439/2010/EU rendelet</w:t>
            </w:r>
            <w:r w:rsidRPr="00357852">
              <w:rPr>
                <w:rStyle w:val="SupBoldItalic"/>
                <w:b w:val="0"/>
                <w:bCs/>
                <w:i w:val="0"/>
                <w:iCs/>
              </w:rPr>
              <w:t>31</w:t>
            </w:r>
            <w:r w:rsidRPr="00357852">
              <w:rPr>
                <w:b/>
                <w:bCs/>
                <w:i/>
                <w:iCs/>
              </w:rPr>
              <w:t xml:space="preserve"> szerint, az Európai Határ- és Partvédelmi Ügynökség által az (EU) 2019/1896 rendelet szerint gyűjtött információk, valamint az (EU) XXX/XXX rendelet [a menekültügy és a migráció kezeléséről szóló rendelet] 6. cikkében említett migrációkezelési jelentés – alapján vizsgálja meg.</w:t>
            </w:r>
          </w:p>
        </w:tc>
        <w:tc>
          <w:tcPr>
            <w:tcW w:w="4876" w:type="dxa"/>
          </w:tcPr>
          <w:p w14:paraId="424E6611" w14:textId="77777777" w:rsidR="009760F5" w:rsidRPr="00357852" w:rsidRDefault="009760F5" w:rsidP="00BF7AFB">
            <w:pPr>
              <w:pStyle w:val="Normal6a"/>
            </w:pPr>
            <w:r w:rsidRPr="00357852">
              <w:rPr>
                <w:b/>
                <w:i/>
              </w:rPr>
              <w:t>törölve</w:t>
            </w:r>
          </w:p>
        </w:tc>
      </w:tr>
      <w:tr w:rsidR="00215CFA" w:rsidRPr="00357852" w14:paraId="34933999" w14:textId="77777777" w:rsidTr="00BF7AFB">
        <w:trPr>
          <w:jc w:val="center"/>
        </w:trPr>
        <w:tc>
          <w:tcPr>
            <w:tcW w:w="4876" w:type="dxa"/>
          </w:tcPr>
          <w:p w14:paraId="434F5301" w14:textId="77777777" w:rsidR="009760F5" w:rsidRPr="00357852" w:rsidRDefault="009760F5" w:rsidP="00BF7AFB">
            <w:pPr>
              <w:pStyle w:val="Normal6a"/>
            </w:pPr>
            <w:r w:rsidRPr="00357852">
              <w:t>_________________</w:t>
            </w:r>
          </w:p>
        </w:tc>
        <w:tc>
          <w:tcPr>
            <w:tcW w:w="4876" w:type="dxa"/>
          </w:tcPr>
          <w:p w14:paraId="55302F4B" w14:textId="77777777" w:rsidR="009760F5" w:rsidRPr="00357852" w:rsidRDefault="009760F5" w:rsidP="00BF7AFB">
            <w:pPr>
              <w:pStyle w:val="Normal6a"/>
            </w:pPr>
          </w:p>
        </w:tc>
      </w:tr>
      <w:tr w:rsidR="00215CFA" w:rsidRPr="00357852" w14:paraId="38C51801" w14:textId="77777777" w:rsidTr="00BF7AFB">
        <w:trPr>
          <w:jc w:val="center"/>
        </w:trPr>
        <w:tc>
          <w:tcPr>
            <w:tcW w:w="4876" w:type="dxa"/>
          </w:tcPr>
          <w:p w14:paraId="0F1564E6" w14:textId="77777777" w:rsidR="009760F5" w:rsidRPr="00357852" w:rsidRDefault="009760F5" w:rsidP="00BF7AFB">
            <w:pPr>
              <w:pStyle w:val="Normal6a"/>
            </w:pPr>
            <w:r w:rsidRPr="00357852">
              <w:rPr>
                <w:rStyle w:val="SupBoldItalic"/>
              </w:rPr>
              <w:t>31</w:t>
            </w:r>
            <w:r w:rsidRPr="00357852">
              <w:rPr>
                <w:b/>
                <w:i/>
              </w:rPr>
              <w:t xml:space="preserve"> Az Európai Parlament és a Tanács 439/2010/EU rendelete (2010. május 19.) az Európai Menekültügyi Támogatási Hivatal létrehozásáról (HL L 132., 2010.5.29., 11. o.)</w:t>
            </w:r>
          </w:p>
        </w:tc>
        <w:tc>
          <w:tcPr>
            <w:tcW w:w="4876" w:type="dxa"/>
          </w:tcPr>
          <w:p w14:paraId="42CC7584" w14:textId="77777777" w:rsidR="009760F5" w:rsidRPr="00357852" w:rsidRDefault="009760F5" w:rsidP="00BF7AFB">
            <w:pPr>
              <w:pStyle w:val="Normal6a"/>
            </w:pPr>
          </w:p>
        </w:tc>
      </w:tr>
    </w:tbl>
    <w:p w14:paraId="7C36AA0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8262D01" w14:textId="77777777" w:rsidR="009760F5" w:rsidRPr="00357852" w:rsidRDefault="009760F5" w:rsidP="009760F5">
      <w:r w:rsidRPr="00534DA7">
        <w:rPr>
          <w:rStyle w:val="HideTWBExt"/>
        </w:rPr>
        <w:t>&lt;/Amend&gt;</w:t>
      </w:r>
    </w:p>
    <w:p w14:paraId="3480A91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510</w:t>
      </w:r>
      <w:r w:rsidRPr="00534DA7">
        <w:rPr>
          <w:rStyle w:val="HideTWBExt"/>
          <w:b w:val="0"/>
        </w:rPr>
        <w:t>&lt;/NumAm&gt;</w:t>
      </w:r>
    </w:p>
    <w:p w14:paraId="46E28E2C"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7C751322" w14:textId="77777777" w:rsidR="009760F5" w:rsidRPr="00357852" w:rsidRDefault="009760F5" w:rsidP="009760F5">
      <w:pPr>
        <w:pStyle w:val="NormalBold"/>
      </w:pPr>
      <w:r w:rsidRPr="00534DA7">
        <w:rPr>
          <w:rStyle w:val="HideTWBExt"/>
          <w:b w:val="0"/>
        </w:rPr>
        <w:t>&lt;/RepeatBlock-By&gt;</w:t>
      </w:r>
    </w:p>
    <w:p w14:paraId="326C07C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573EE1B" w14:textId="77777777" w:rsidR="009760F5" w:rsidRPr="00357852" w:rsidRDefault="009760F5" w:rsidP="009760F5">
      <w:pPr>
        <w:pStyle w:val="NormalBold"/>
      </w:pPr>
      <w:r w:rsidRPr="00534DA7">
        <w:rPr>
          <w:rStyle w:val="HideTWBExt"/>
          <w:b w:val="0"/>
        </w:rPr>
        <w:t>&lt;Article&gt;</w:t>
      </w:r>
      <w:r w:rsidRPr="00357852">
        <w:t>3 cikk – 8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50B0991" w14:textId="77777777" w:rsidTr="00BF7AFB">
        <w:trPr>
          <w:trHeight w:hRule="exact" w:val="240"/>
          <w:jc w:val="center"/>
        </w:trPr>
        <w:tc>
          <w:tcPr>
            <w:tcW w:w="9752" w:type="dxa"/>
            <w:gridSpan w:val="2"/>
          </w:tcPr>
          <w:p w14:paraId="7B826935" w14:textId="77777777" w:rsidR="009760F5" w:rsidRPr="00357852" w:rsidRDefault="009760F5" w:rsidP="00BF7AFB"/>
        </w:tc>
      </w:tr>
      <w:tr w:rsidR="00215CFA" w:rsidRPr="00357852" w14:paraId="5E5F9AE6" w14:textId="77777777" w:rsidTr="00BF7AFB">
        <w:trPr>
          <w:trHeight w:val="240"/>
          <w:jc w:val="center"/>
        </w:trPr>
        <w:tc>
          <w:tcPr>
            <w:tcW w:w="4876" w:type="dxa"/>
          </w:tcPr>
          <w:p w14:paraId="237AEE7F" w14:textId="77777777" w:rsidR="009760F5" w:rsidRPr="00357852" w:rsidRDefault="009760F5" w:rsidP="00BF7AFB">
            <w:pPr>
              <w:pStyle w:val="AmColumnHeading"/>
            </w:pPr>
            <w:r w:rsidRPr="00357852">
              <w:t>A Bizottság által javasolt szöveg</w:t>
            </w:r>
          </w:p>
        </w:tc>
        <w:tc>
          <w:tcPr>
            <w:tcW w:w="4876" w:type="dxa"/>
          </w:tcPr>
          <w:p w14:paraId="3E1C4A6A" w14:textId="77777777" w:rsidR="009760F5" w:rsidRPr="00357852" w:rsidRDefault="009760F5" w:rsidP="00BF7AFB">
            <w:pPr>
              <w:pStyle w:val="AmColumnHeading"/>
            </w:pPr>
            <w:r w:rsidRPr="00357852">
              <w:t>Módosítás</w:t>
            </w:r>
          </w:p>
        </w:tc>
      </w:tr>
      <w:tr w:rsidR="00215CFA" w:rsidRPr="00357852" w14:paraId="79657202" w14:textId="77777777" w:rsidTr="00BF7AFB">
        <w:trPr>
          <w:jc w:val="center"/>
        </w:trPr>
        <w:tc>
          <w:tcPr>
            <w:tcW w:w="4876" w:type="dxa"/>
          </w:tcPr>
          <w:p w14:paraId="14C653F5" w14:textId="77777777" w:rsidR="009760F5" w:rsidRPr="00357852" w:rsidRDefault="009760F5" w:rsidP="00BF7AFB">
            <w:pPr>
              <w:pStyle w:val="Normal6a"/>
            </w:pPr>
            <w:r w:rsidRPr="00357852">
              <w:t>(8)</w:t>
            </w:r>
            <w:r w:rsidRPr="00357852">
              <w:tab/>
              <w:t>A Bizottság az (1) bekezdés szerinti indokolással ellátott kérelmet vagy a (7) bekezdés szerinti értesítést megalapozott információk – különösen a Bizottság által a migrációval kapcsolatos felkészültségi és válságkezelési uniós mechanizmus (migrációs felkészültségi és válságkezelési terv) szerint, valamint az Európai Menekültügyi Támogatási Hivatal (EASO) által a 439/2010/EU rendelet</w:t>
            </w:r>
            <w:r w:rsidRPr="00357852">
              <w:rPr>
                <w:rStyle w:val="Sup"/>
              </w:rPr>
              <w:t>31</w:t>
            </w:r>
            <w:r w:rsidRPr="00357852">
              <w:t xml:space="preserve"> szerint, az Európai Határ- és Partvédelmi Ügynökség által az (EU) 2019/1896 rendelet szerint gyűjtött információk, valamint az (EU) XXX/XXX rendelet [a menekültügy és a migráció kezeléséről szóló rendelet] 6. cikkében említett migrációkezelési jelentés – alapján vizsgálja meg.</w:t>
            </w:r>
          </w:p>
        </w:tc>
        <w:tc>
          <w:tcPr>
            <w:tcW w:w="4876" w:type="dxa"/>
          </w:tcPr>
          <w:p w14:paraId="178F8EC9" w14:textId="77777777" w:rsidR="009760F5" w:rsidRPr="00357852" w:rsidRDefault="009760F5" w:rsidP="00BF7AFB">
            <w:pPr>
              <w:pStyle w:val="Normal6a"/>
            </w:pPr>
            <w:r w:rsidRPr="00357852">
              <w:t>(8)</w:t>
            </w:r>
            <w:r w:rsidRPr="00357852">
              <w:tab/>
              <w:t>A Bizottság az (1) bekezdés szerinti indokolással ellátott kérelmet vagy a (7) bekezdés szerinti értesítést megalapozott információk – különösen a Bizottság által a migrációval kapcsolatos felkészültségi és válságkezelési uniós mechanizmus (migrációs felkészültségi és válságkezelési terv) szerint, valamint az Európai Menekültügyi Támogatási Hivatal (EASO) által a 439/2010/EU rendelet</w:t>
            </w:r>
            <w:r w:rsidRPr="00357852">
              <w:rPr>
                <w:rStyle w:val="Sup"/>
              </w:rPr>
              <w:t>31</w:t>
            </w:r>
            <w:r w:rsidRPr="00357852">
              <w:t xml:space="preserve"> szerint, az Európai Határ- és Partvédelmi Ügynökség által az (EU) 2019/1896 rendelet szerint gyűjtött információk, valamint az (EU) XXX/XXX rendelet [a menekültügy és a migráció kezeléséről szóló rendelet] 6. cikkében említett migrációkezelési jelentés – alapján vizsgálja meg</w:t>
            </w:r>
            <w:r w:rsidRPr="00357852">
              <w:rPr>
                <w:b/>
                <w:bCs/>
                <w:i/>
                <w:iCs/>
              </w:rPr>
              <w:t>;</w:t>
            </w:r>
            <w:r w:rsidRPr="00357852">
              <w:rPr>
                <w:b/>
                <w:i/>
              </w:rPr>
              <w:t xml:space="preserve"> </w:t>
            </w:r>
            <w:r w:rsidRPr="00357852">
              <w:rPr>
                <w:b/>
                <w:bCs/>
                <w:i/>
                <w:iCs/>
              </w:rPr>
              <w:t>különös figyelmet kell fordítani a határvédelemért vagy az általános értelemben vett védelemért felelős tagállam bűnüldöző hatóságainak vagy katonai szolgálatainak jelentéseire</w:t>
            </w:r>
            <w:r w:rsidRPr="00357852">
              <w:t>.</w:t>
            </w:r>
          </w:p>
        </w:tc>
      </w:tr>
      <w:tr w:rsidR="00215CFA" w:rsidRPr="00357852" w14:paraId="265727B4" w14:textId="77777777" w:rsidTr="00BF7AFB">
        <w:trPr>
          <w:jc w:val="center"/>
        </w:trPr>
        <w:tc>
          <w:tcPr>
            <w:tcW w:w="4876" w:type="dxa"/>
          </w:tcPr>
          <w:p w14:paraId="43D3B162" w14:textId="77777777" w:rsidR="009760F5" w:rsidRPr="00357852" w:rsidRDefault="009760F5" w:rsidP="00BF7AFB">
            <w:pPr>
              <w:pStyle w:val="Normal6a"/>
            </w:pPr>
            <w:r w:rsidRPr="00357852">
              <w:t>_________________</w:t>
            </w:r>
          </w:p>
        </w:tc>
        <w:tc>
          <w:tcPr>
            <w:tcW w:w="4876" w:type="dxa"/>
          </w:tcPr>
          <w:p w14:paraId="2B48E3C8" w14:textId="77777777" w:rsidR="009760F5" w:rsidRPr="00357852" w:rsidRDefault="009760F5" w:rsidP="00BF7AFB">
            <w:pPr>
              <w:pStyle w:val="Normal6a"/>
            </w:pPr>
            <w:r w:rsidRPr="00357852">
              <w:t>_________________</w:t>
            </w:r>
          </w:p>
        </w:tc>
      </w:tr>
      <w:tr w:rsidR="00215CFA" w:rsidRPr="00357852" w14:paraId="7F8897C7" w14:textId="77777777" w:rsidTr="00BF7AFB">
        <w:trPr>
          <w:jc w:val="center"/>
        </w:trPr>
        <w:tc>
          <w:tcPr>
            <w:tcW w:w="4876" w:type="dxa"/>
          </w:tcPr>
          <w:p w14:paraId="789AF922" w14:textId="77777777" w:rsidR="009760F5" w:rsidRPr="00357852" w:rsidRDefault="009760F5" w:rsidP="00BF7AFB">
            <w:pPr>
              <w:pStyle w:val="Normal6a"/>
            </w:pPr>
            <w:r w:rsidRPr="00357852">
              <w:rPr>
                <w:rStyle w:val="Sup"/>
              </w:rPr>
              <w:t>31</w:t>
            </w:r>
            <w:r w:rsidRPr="00357852">
              <w:t xml:space="preserve"> Az Európai Parlament és a Tanács 2010. május 19-i 439/2010/EU rendelete az Európai Menekültügyi Támogatási Hivatal létrehozásáról (HL L 132., 2010.5.29., 11. o.).</w:t>
            </w:r>
          </w:p>
        </w:tc>
        <w:tc>
          <w:tcPr>
            <w:tcW w:w="4876" w:type="dxa"/>
          </w:tcPr>
          <w:p w14:paraId="6C5477E6" w14:textId="77777777" w:rsidR="009760F5" w:rsidRPr="00357852" w:rsidRDefault="009760F5" w:rsidP="00BF7AFB">
            <w:pPr>
              <w:pStyle w:val="Normal6a"/>
            </w:pPr>
            <w:r w:rsidRPr="00357852">
              <w:rPr>
                <w:rStyle w:val="Sup"/>
              </w:rPr>
              <w:t>31</w:t>
            </w:r>
            <w:r w:rsidRPr="00357852">
              <w:t xml:space="preserve"> Az Európai Parlament és a Tanács 2010. május 19-i 439/2010/EU rendelete az Európai Menekültügyi Támogatási Hivatal létrehozásáról (HL L 132., 2010.5.29., 11. o.).</w:t>
            </w:r>
          </w:p>
        </w:tc>
      </w:tr>
    </w:tbl>
    <w:p w14:paraId="3633BCC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79DE187F" w14:textId="77777777" w:rsidR="009760F5" w:rsidRPr="00357852" w:rsidRDefault="009760F5" w:rsidP="009760F5">
      <w:r w:rsidRPr="00534DA7">
        <w:rPr>
          <w:rStyle w:val="HideTWBExt"/>
        </w:rPr>
        <w:t>&lt;/Amend&gt;</w:t>
      </w:r>
    </w:p>
    <w:p w14:paraId="4C1AB78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511</w:t>
      </w:r>
      <w:r w:rsidRPr="00534DA7">
        <w:rPr>
          <w:rStyle w:val="HideTWBExt"/>
          <w:b w:val="0"/>
        </w:rPr>
        <w:t>&lt;/NumAm&gt;</w:t>
      </w:r>
    </w:p>
    <w:p w14:paraId="380080C7" w14:textId="77777777" w:rsidR="009760F5" w:rsidRPr="00357852" w:rsidRDefault="009760F5" w:rsidP="009760F5">
      <w:pPr>
        <w:pStyle w:val="NormalBold"/>
      </w:pPr>
      <w:r w:rsidRPr="00534DA7">
        <w:rPr>
          <w:rStyle w:val="HideTWBExt"/>
          <w:b w:val="0"/>
        </w:rPr>
        <w:t>&lt;RepeatBlock-By&gt;&lt;Members&gt;</w:t>
      </w:r>
      <w:r w:rsidRPr="00357852">
        <w:t>Elissavet Vozemberg-Vrionidi, Jeroen Lenaers, Tomas Tobé, Lena Düpont, Loucas Fourlas</w:t>
      </w:r>
      <w:r w:rsidRPr="00534DA7">
        <w:rPr>
          <w:rStyle w:val="HideTWBExt"/>
          <w:b w:val="0"/>
        </w:rPr>
        <w:t>&lt;/Members&gt;</w:t>
      </w:r>
    </w:p>
    <w:p w14:paraId="065922FF" w14:textId="77777777" w:rsidR="009760F5" w:rsidRPr="00357852" w:rsidRDefault="009760F5" w:rsidP="009760F5">
      <w:pPr>
        <w:pStyle w:val="NormalBold"/>
      </w:pPr>
      <w:r w:rsidRPr="00534DA7">
        <w:rPr>
          <w:rStyle w:val="HideTWBExt"/>
          <w:b w:val="0"/>
        </w:rPr>
        <w:t>&lt;/RepeatBlock-By&gt;</w:t>
      </w:r>
    </w:p>
    <w:p w14:paraId="24A035C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13CD6E9" w14:textId="77777777" w:rsidR="009760F5" w:rsidRPr="00357852" w:rsidRDefault="009760F5" w:rsidP="009760F5">
      <w:pPr>
        <w:pStyle w:val="NormalBold"/>
      </w:pPr>
      <w:r w:rsidRPr="00534DA7">
        <w:rPr>
          <w:rStyle w:val="HideTWBExt"/>
          <w:b w:val="0"/>
        </w:rPr>
        <w:t>&lt;Article&gt;</w:t>
      </w:r>
      <w:r w:rsidRPr="00357852">
        <w:t>3 cikk – 8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C7C6170" w14:textId="77777777" w:rsidTr="00BF7AFB">
        <w:trPr>
          <w:trHeight w:hRule="exact" w:val="240"/>
          <w:jc w:val="center"/>
        </w:trPr>
        <w:tc>
          <w:tcPr>
            <w:tcW w:w="9752" w:type="dxa"/>
            <w:gridSpan w:val="2"/>
          </w:tcPr>
          <w:p w14:paraId="060D6F88" w14:textId="77777777" w:rsidR="009760F5" w:rsidRPr="00357852" w:rsidRDefault="009760F5" w:rsidP="00BF7AFB"/>
        </w:tc>
      </w:tr>
      <w:tr w:rsidR="00215CFA" w:rsidRPr="00357852" w14:paraId="2166E194" w14:textId="77777777" w:rsidTr="00BF7AFB">
        <w:trPr>
          <w:trHeight w:val="240"/>
          <w:jc w:val="center"/>
        </w:trPr>
        <w:tc>
          <w:tcPr>
            <w:tcW w:w="4876" w:type="dxa"/>
          </w:tcPr>
          <w:p w14:paraId="5AB2E5E5" w14:textId="77777777" w:rsidR="009760F5" w:rsidRPr="00357852" w:rsidRDefault="009760F5" w:rsidP="00BF7AFB">
            <w:pPr>
              <w:pStyle w:val="AmColumnHeading"/>
            </w:pPr>
            <w:r w:rsidRPr="00357852">
              <w:t>A Bizottság által javasolt szöveg</w:t>
            </w:r>
          </w:p>
        </w:tc>
        <w:tc>
          <w:tcPr>
            <w:tcW w:w="4876" w:type="dxa"/>
          </w:tcPr>
          <w:p w14:paraId="1C2A64BA" w14:textId="77777777" w:rsidR="009760F5" w:rsidRPr="00357852" w:rsidRDefault="009760F5" w:rsidP="00BF7AFB">
            <w:pPr>
              <w:pStyle w:val="AmColumnHeading"/>
            </w:pPr>
            <w:r w:rsidRPr="00357852">
              <w:t>Módosítás</w:t>
            </w:r>
          </w:p>
        </w:tc>
      </w:tr>
      <w:tr w:rsidR="00215CFA" w:rsidRPr="00357852" w14:paraId="6FD24008" w14:textId="77777777" w:rsidTr="00BF7AFB">
        <w:trPr>
          <w:jc w:val="center"/>
        </w:trPr>
        <w:tc>
          <w:tcPr>
            <w:tcW w:w="4876" w:type="dxa"/>
          </w:tcPr>
          <w:p w14:paraId="02E8B27A" w14:textId="77777777" w:rsidR="009760F5" w:rsidRPr="00357852" w:rsidRDefault="009760F5" w:rsidP="00BF7AFB">
            <w:pPr>
              <w:pStyle w:val="Normal6a"/>
            </w:pPr>
            <w:r w:rsidRPr="00357852">
              <w:t>(8)</w:t>
            </w:r>
            <w:r w:rsidRPr="00357852">
              <w:tab/>
              <w:t xml:space="preserve">A Bizottság az (1) bekezdés szerinti </w:t>
            </w:r>
            <w:r w:rsidRPr="00357852">
              <w:rPr>
                <w:b/>
                <w:bCs/>
                <w:i/>
                <w:iCs/>
              </w:rPr>
              <w:t>indokolással ellátott kérelmet</w:t>
            </w:r>
            <w:r w:rsidRPr="00357852">
              <w:t xml:space="preserve"> vagy a (7) bekezdés szerinti értesítést megalapozott információk – különösen a Bizottság által a migrációval kapcsolatos felkészültségi és válságkezelési uniós mechanizmus (migrációs felkészültségi és válságkezelési terv) szerint, valamint az Európai Menekültügyi Támogatási Hivatal (EASO) által a 439/2010/EU rendelet</w:t>
            </w:r>
            <w:r w:rsidRPr="00357852">
              <w:rPr>
                <w:rStyle w:val="Sup"/>
              </w:rPr>
              <w:t>31</w:t>
            </w:r>
            <w:r w:rsidRPr="00357852">
              <w:t xml:space="preserve"> szerint, az Európai Határ- és Partvédelmi Ügynökség által az (EU) 2019/1896 rendelet szerint gyűjtött információk, valamint az (EU) XXX/XXX rendelet [a menekültügy és a migráció kezeléséről szóló rendelet] 6. cikkében említett migrációkezelési jelentés – alapján vizsgálja meg.</w:t>
            </w:r>
          </w:p>
        </w:tc>
        <w:tc>
          <w:tcPr>
            <w:tcW w:w="4876" w:type="dxa"/>
          </w:tcPr>
          <w:p w14:paraId="34139F47" w14:textId="77777777" w:rsidR="009760F5" w:rsidRPr="00357852" w:rsidRDefault="009760F5" w:rsidP="00BF7AFB">
            <w:pPr>
              <w:pStyle w:val="Normal6a"/>
            </w:pPr>
            <w:r w:rsidRPr="00357852">
              <w:t>(8)</w:t>
            </w:r>
            <w:r w:rsidRPr="00357852">
              <w:tab/>
              <w:t xml:space="preserve">A Bizottság az (1) bekezdés szerinti </w:t>
            </w:r>
            <w:r w:rsidRPr="00357852">
              <w:rPr>
                <w:b/>
                <w:bCs/>
                <w:i/>
                <w:iCs/>
              </w:rPr>
              <w:t>értesítést</w:t>
            </w:r>
            <w:r w:rsidRPr="00357852">
              <w:t xml:space="preserve"> vagy a (7) bekezdés szerinti értesítést megalapozott információk – különösen a Bizottság által a migrációval kapcsolatos felkészültségi és válságkezelési uniós mechanizmus (migrációs felkészültségi és válságkezelési terv) szerint, valamint az Európai Menekültügyi Támogatási Hivatal (EASO) által a 439/2010/EU rendelet</w:t>
            </w:r>
            <w:r w:rsidRPr="00357852">
              <w:rPr>
                <w:rStyle w:val="Sup"/>
              </w:rPr>
              <w:t>31</w:t>
            </w:r>
            <w:r w:rsidRPr="00357852">
              <w:t xml:space="preserve"> szerint, az Európai Határ- és Partvédelmi Ügynökség által az (EU) 2019/1896 rendelet szerint gyűjtött információk, valamint az (EU) XXX/XXX rendelet [a menekültügy és a migráció kezeléséről szóló rendelet] 6. cikkében említett migrációkezelési jelentés –</w:t>
            </w:r>
            <w:r w:rsidRPr="00357852">
              <w:rPr>
                <w:b/>
                <w:i/>
              </w:rPr>
              <w:t>, valamint az uniós szervek, ügynökségek és hivatalok által nyújtott egyéb vonatkozó információk</w:t>
            </w:r>
            <w:r w:rsidRPr="00357852">
              <w:t xml:space="preserve"> alapján vizsgálja meg.</w:t>
            </w:r>
          </w:p>
        </w:tc>
      </w:tr>
      <w:tr w:rsidR="00215CFA" w:rsidRPr="00357852" w14:paraId="495E6985" w14:textId="77777777" w:rsidTr="00BF7AFB">
        <w:trPr>
          <w:jc w:val="center"/>
        </w:trPr>
        <w:tc>
          <w:tcPr>
            <w:tcW w:w="4876" w:type="dxa"/>
          </w:tcPr>
          <w:p w14:paraId="6FEF708F" w14:textId="77777777" w:rsidR="009760F5" w:rsidRPr="00357852" w:rsidRDefault="009760F5" w:rsidP="00BF7AFB">
            <w:pPr>
              <w:pStyle w:val="Normal6a"/>
            </w:pPr>
            <w:r w:rsidRPr="00357852">
              <w:t>_________________</w:t>
            </w:r>
          </w:p>
        </w:tc>
        <w:tc>
          <w:tcPr>
            <w:tcW w:w="4876" w:type="dxa"/>
          </w:tcPr>
          <w:p w14:paraId="4FBE0F51" w14:textId="77777777" w:rsidR="009760F5" w:rsidRPr="00357852" w:rsidRDefault="009760F5" w:rsidP="00BF7AFB">
            <w:pPr>
              <w:pStyle w:val="Normal6a"/>
            </w:pPr>
            <w:r w:rsidRPr="00357852">
              <w:t>_________________</w:t>
            </w:r>
          </w:p>
        </w:tc>
      </w:tr>
      <w:tr w:rsidR="00215CFA" w:rsidRPr="00357852" w14:paraId="1BF25AAF" w14:textId="77777777" w:rsidTr="00BF7AFB">
        <w:trPr>
          <w:jc w:val="center"/>
        </w:trPr>
        <w:tc>
          <w:tcPr>
            <w:tcW w:w="4876" w:type="dxa"/>
          </w:tcPr>
          <w:p w14:paraId="4602FE04" w14:textId="77777777" w:rsidR="009760F5" w:rsidRPr="00357852" w:rsidRDefault="009760F5" w:rsidP="00BF7AFB">
            <w:pPr>
              <w:pStyle w:val="Normal6a"/>
            </w:pPr>
            <w:r w:rsidRPr="00357852">
              <w:rPr>
                <w:rStyle w:val="Sup"/>
              </w:rPr>
              <w:t>31</w:t>
            </w:r>
            <w:r w:rsidRPr="00357852">
              <w:t xml:space="preserve"> Az Európai Parlament és a Tanács 439/2010/EU rendelete (2010. május 19.) az Európai Menekültügyi Támogatási Hivatal létrehozásáról (HL L 132., 2010.5.29., 11. o.)</w:t>
            </w:r>
          </w:p>
        </w:tc>
        <w:tc>
          <w:tcPr>
            <w:tcW w:w="4876" w:type="dxa"/>
          </w:tcPr>
          <w:p w14:paraId="7BD7AC1A" w14:textId="77777777" w:rsidR="009760F5" w:rsidRPr="00357852" w:rsidRDefault="009760F5" w:rsidP="00BF7AFB">
            <w:pPr>
              <w:pStyle w:val="Normal6a"/>
            </w:pPr>
            <w:r w:rsidRPr="00357852">
              <w:rPr>
                <w:rStyle w:val="Sup"/>
              </w:rPr>
              <w:t>31</w:t>
            </w:r>
            <w:r w:rsidRPr="00357852">
              <w:t xml:space="preserve"> Az Európai Parlament és a Tanács 439/2010/EU rendelete (2010. május 19.) az Európai Menekültügyi Támogatási Hivatal létrehozásáról (HL L 132., 2010.5.29., 11. o.)</w:t>
            </w:r>
          </w:p>
        </w:tc>
      </w:tr>
    </w:tbl>
    <w:p w14:paraId="3B8D9B2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2860E1F" w14:textId="77777777" w:rsidR="009760F5" w:rsidRPr="00357852" w:rsidRDefault="009760F5" w:rsidP="009760F5">
      <w:r w:rsidRPr="00534DA7">
        <w:rPr>
          <w:rStyle w:val="HideTWBExt"/>
        </w:rPr>
        <w:t>&lt;/Amend&gt;</w:t>
      </w:r>
    </w:p>
    <w:p w14:paraId="365B7E3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512</w:t>
      </w:r>
      <w:r w:rsidRPr="00534DA7">
        <w:rPr>
          <w:rStyle w:val="HideTWBExt"/>
          <w:b w:val="0"/>
        </w:rPr>
        <w:t>&lt;/NumAm&gt;</w:t>
      </w:r>
    </w:p>
    <w:p w14:paraId="6F05658F" w14:textId="77777777" w:rsidR="009760F5" w:rsidRPr="00357852" w:rsidRDefault="009760F5" w:rsidP="009760F5">
      <w:pPr>
        <w:pStyle w:val="NormalBold"/>
      </w:pPr>
      <w:r w:rsidRPr="00534DA7">
        <w:rPr>
          <w:rStyle w:val="HideTWBExt"/>
          <w:b w:val="0"/>
        </w:rPr>
        <w:t>&lt;RepeatBlock-By&gt;&lt;Members&gt;</w:t>
      </w:r>
      <w:r w:rsidRPr="00357852">
        <w:t>Silvia Sardone, Mara Bizzotto, Annalisa Tardino</w:t>
      </w:r>
      <w:r w:rsidRPr="00534DA7">
        <w:rPr>
          <w:rStyle w:val="HideTWBExt"/>
          <w:b w:val="0"/>
        </w:rPr>
        <w:t>&lt;/Members&gt;</w:t>
      </w:r>
    </w:p>
    <w:p w14:paraId="3D160288" w14:textId="77777777" w:rsidR="009760F5" w:rsidRPr="00357852" w:rsidRDefault="009760F5" w:rsidP="009760F5">
      <w:pPr>
        <w:pStyle w:val="NormalBold"/>
      </w:pPr>
      <w:r w:rsidRPr="00534DA7">
        <w:rPr>
          <w:rStyle w:val="HideTWBExt"/>
          <w:b w:val="0"/>
        </w:rPr>
        <w:t>&lt;/RepeatBlock-By&gt;</w:t>
      </w:r>
    </w:p>
    <w:p w14:paraId="106BDE5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53CAB23" w14:textId="77777777" w:rsidR="009760F5" w:rsidRPr="00357852" w:rsidRDefault="009760F5" w:rsidP="009760F5">
      <w:pPr>
        <w:pStyle w:val="NormalBold"/>
      </w:pPr>
      <w:r w:rsidRPr="00534DA7">
        <w:rPr>
          <w:rStyle w:val="HideTWBExt"/>
          <w:b w:val="0"/>
        </w:rPr>
        <w:t>&lt;Article&gt;</w:t>
      </w:r>
      <w:r w:rsidRPr="00357852">
        <w:t>3 cikk – 8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5975FC9" w14:textId="77777777" w:rsidTr="00BF7AFB">
        <w:trPr>
          <w:trHeight w:hRule="exact" w:val="240"/>
          <w:jc w:val="center"/>
        </w:trPr>
        <w:tc>
          <w:tcPr>
            <w:tcW w:w="9752" w:type="dxa"/>
            <w:gridSpan w:val="2"/>
          </w:tcPr>
          <w:p w14:paraId="537E0BCB" w14:textId="77777777" w:rsidR="009760F5" w:rsidRPr="00357852" w:rsidRDefault="009760F5" w:rsidP="00BF7AFB"/>
        </w:tc>
      </w:tr>
      <w:tr w:rsidR="00215CFA" w:rsidRPr="00357852" w14:paraId="7C8E7C21" w14:textId="77777777" w:rsidTr="00BF7AFB">
        <w:trPr>
          <w:trHeight w:val="240"/>
          <w:jc w:val="center"/>
        </w:trPr>
        <w:tc>
          <w:tcPr>
            <w:tcW w:w="4876" w:type="dxa"/>
          </w:tcPr>
          <w:p w14:paraId="3B427138" w14:textId="77777777" w:rsidR="009760F5" w:rsidRPr="00357852" w:rsidRDefault="009760F5" w:rsidP="00BF7AFB">
            <w:pPr>
              <w:pStyle w:val="AmColumnHeading"/>
            </w:pPr>
            <w:r w:rsidRPr="00357852">
              <w:t>A Bizottság által javasolt szöveg</w:t>
            </w:r>
          </w:p>
        </w:tc>
        <w:tc>
          <w:tcPr>
            <w:tcW w:w="4876" w:type="dxa"/>
          </w:tcPr>
          <w:p w14:paraId="7EFE4AF4" w14:textId="77777777" w:rsidR="009760F5" w:rsidRPr="00357852" w:rsidRDefault="009760F5" w:rsidP="00BF7AFB">
            <w:pPr>
              <w:pStyle w:val="AmColumnHeading"/>
            </w:pPr>
            <w:r w:rsidRPr="00357852">
              <w:t>Módosítás</w:t>
            </w:r>
          </w:p>
        </w:tc>
      </w:tr>
      <w:tr w:rsidR="00215CFA" w:rsidRPr="00357852" w14:paraId="5DF65CB9" w14:textId="77777777" w:rsidTr="00BF7AFB">
        <w:trPr>
          <w:jc w:val="center"/>
        </w:trPr>
        <w:tc>
          <w:tcPr>
            <w:tcW w:w="4876" w:type="dxa"/>
          </w:tcPr>
          <w:p w14:paraId="013D0A2F" w14:textId="77777777" w:rsidR="009760F5" w:rsidRPr="00357852" w:rsidRDefault="009760F5" w:rsidP="00BF7AFB">
            <w:pPr>
              <w:pStyle w:val="Normal6a"/>
            </w:pPr>
            <w:r w:rsidRPr="00357852">
              <w:t>(8)</w:t>
            </w:r>
            <w:r w:rsidRPr="00357852">
              <w:tab/>
              <w:t xml:space="preserve">A Bizottság az (1) bekezdés szerinti indokolással ellátott </w:t>
            </w:r>
            <w:r w:rsidRPr="00357852">
              <w:rPr>
                <w:b/>
                <w:bCs/>
                <w:i/>
                <w:iCs/>
              </w:rPr>
              <w:t>kérelmet</w:t>
            </w:r>
            <w:r w:rsidRPr="00357852">
              <w:t xml:space="preserve"> vagy a (7) bekezdés szerinti értesítést megalapozott információk – különösen a Bizottság által a migrációval kapcsolatos felkészültségi és válságkezelési uniós mechanizmus (migrációs felkészültségi és válságkezelési terv) szerint, valamint az Európai Menekültügyi Támogatási Hivatal (EASO) által a 439/2010/EU rendelet</w:t>
            </w:r>
            <w:r w:rsidRPr="00357852">
              <w:rPr>
                <w:rStyle w:val="Sup"/>
              </w:rPr>
              <w:t>31</w:t>
            </w:r>
            <w:r w:rsidRPr="00357852">
              <w:t xml:space="preserve"> szerint, az Európai Határ- és Partvédelmi Ügynökség által az (EU) 2019/1896 rendelet szerint gyűjtött információk, valamint az (EU) XXX/XXX rendelet [a menekültügy és a migráció kezeléséről szóló rendelet] 6. cikkében említett migrációkezelési jelentés – alapján vizsgálja meg.</w:t>
            </w:r>
          </w:p>
        </w:tc>
        <w:tc>
          <w:tcPr>
            <w:tcW w:w="4876" w:type="dxa"/>
          </w:tcPr>
          <w:p w14:paraId="1DBC5ADC" w14:textId="77777777" w:rsidR="009760F5" w:rsidRPr="00357852" w:rsidRDefault="009760F5" w:rsidP="00BF7AFB">
            <w:pPr>
              <w:pStyle w:val="Normal6a"/>
            </w:pPr>
            <w:r w:rsidRPr="00357852">
              <w:t>(8)</w:t>
            </w:r>
            <w:r w:rsidRPr="00357852">
              <w:tab/>
              <w:t xml:space="preserve">A Bizottság az (1) bekezdés szerinti indokolással ellátott </w:t>
            </w:r>
            <w:r w:rsidRPr="00357852">
              <w:rPr>
                <w:b/>
                <w:bCs/>
                <w:i/>
                <w:iCs/>
              </w:rPr>
              <w:t>értesítést</w:t>
            </w:r>
            <w:r w:rsidRPr="00357852">
              <w:t xml:space="preserve"> vagy a (7) bekezdés szerinti értesítést megalapozott információk – különösen a Bizottság által a migrációval kapcsolatos felkészültségi és válságkezelési uniós mechanizmus (migrációs felkészültségi és válságkezelési terv) szerint, valamint az Európai Menekültügyi Támogatási Hivatal (EASO) által a 439/2010/EU rendelet</w:t>
            </w:r>
            <w:r w:rsidRPr="00357852">
              <w:rPr>
                <w:rStyle w:val="Sup"/>
              </w:rPr>
              <w:t>31</w:t>
            </w:r>
            <w:r w:rsidRPr="00357852">
              <w:t xml:space="preserve"> szerint, az Európai Határ- és Partvédelmi Ügynökség által az (EU) 2019/1896 rendelet szerint gyűjtött információk, valamint az (EU) XXX/XXX rendelet [a menekültügy és a migráció kezeléséről szóló rendelet] 6. cikkében említett migrációkezelési jelentés – alapján vizsgálja meg.</w:t>
            </w:r>
          </w:p>
        </w:tc>
      </w:tr>
      <w:tr w:rsidR="00215CFA" w:rsidRPr="00357852" w14:paraId="6991DAEB" w14:textId="77777777" w:rsidTr="00BF7AFB">
        <w:trPr>
          <w:jc w:val="center"/>
        </w:trPr>
        <w:tc>
          <w:tcPr>
            <w:tcW w:w="4876" w:type="dxa"/>
          </w:tcPr>
          <w:p w14:paraId="4F501064" w14:textId="77777777" w:rsidR="009760F5" w:rsidRPr="00357852" w:rsidRDefault="009760F5" w:rsidP="00BF7AFB">
            <w:pPr>
              <w:pStyle w:val="Normal6a"/>
            </w:pPr>
            <w:r w:rsidRPr="00357852">
              <w:t>_________________</w:t>
            </w:r>
          </w:p>
        </w:tc>
        <w:tc>
          <w:tcPr>
            <w:tcW w:w="4876" w:type="dxa"/>
          </w:tcPr>
          <w:p w14:paraId="4D91B321" w14:textId="77777777" w:rsidR="009760F5" w:rsidRPr="00357852" w:rsidRDefault="009760F5" w:rsidP="00BF7AFB">
            <w:pPr>
              <w:pStyle w:val="Normal6a"/>
            </w:pPr>
            <w:r w:rsidRPr="00357852">
              <w:t>_________________</w:t>
            </w:r>
          </w:p>
        </w:tc>
      </w:tr>
      <w:tr w:rsidR="00215CFA" w:rsidRPr="00357852" w14:paraId="6BA9CFA3" w14:textId="77777777" w:rsidTr="00BF7AFB">
        <w:trPr>
          <w:jc w:val="center"/>
        </w:trPr>
        <w:tc>
          <w:tcPr>
            <w:tcW w:w="4876" w:type="dxa"/>
          </w:tcPr>
          <w:p w14:paraId="1B8852B9" w14:textId="77777777" w:rsidR="009760F5" w:rsidRPr="00357852" w:rsidRDefault="009760F5" w:rsidP="00BF7AFB">
            <w:pPr>
              <w:pStyle w:val="Normal6a"/>
            </w:pPr>
            <w:r w:rsidRPr="00357852">
              <w:rPr>
                <w:rStyle w:val="Sup"/>
              </w:rPr>
              <w:t>31</w:t>
            </w:r>
            <w:r w:rsidRPr="00357852">
              <w:t xml:space="preserve"> Az Európai Parlament és a Tanács 439/2010/EU rendelete (2010. május 19.) az Európai Menekültügyi Támogatási Hivatal létrehozásáról (HL L 132., 2010.5.29., 11. o.)</w:t>
            </w:r>
          </w:p>
        </w:tc>
        <w:tc>
          <w:tcPr>
            <w:tcW w:w="4876" w:type="dxa"/>
          </w:tcPr>
          <w:p w14:paraId="57DA4584" w14:textId="77777777" w:rsidR="009760F5" w:rsidRPr="00357852" w:rsidRDefault="009760F5" w:rsidP="00BF7AFB">
            <w:pPr>
              <w:pStyle w:val="Normal6a"/>
            </w:pPr>
            <w:r w:rsidRPr="00357852">
              <w:rPr>
                <w:rStyle w:val="Sup"/>
              </w:rPr>
              <w:t>31</w:t>
            </w:r>
            <w:r w:rsidRPr="00357852">
              <w:t xml:space="preserve"> Az Európai Parlament és a Tanács 439/2010/EU rendelete (2010. május 19.) az Európai Menekültügyi Támogatási Hivatal létrehozásáról (HL L 132., 2010.5.29., 11. o.)</w:t>
            </w:r>
          </w:p>
        </w:tc>
      </w:tr>
    </w:tbl>
    <w:p w14:paraId="6C8F95A0"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B6C0D3D" w14:textId="77777777" w:rsidR="009760F5" w:rsidRPr="00357852" w:rsidRDefault="009760F5" w:rsidP="009760F5">
      <w:r w:rsidRPr="00534DA7">
        <w:rPr>
          <w:rStyle w:val="HideTWBExt"/>
        </w:rPr>
        <w:t>&lt;/Amend&gt;</w:t>
      </w:r>
    </w:p>
    <w:p w14:paraId="60E7520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513</w:t>
      </w:r>
      <w:r w:rsidRPr="00534DA7">
        <w:rPr>
          <w:rStyle w:val="HideTWBExt"/>
          <w:b w:val="0"/>
        </w:rPr>
        <w:t>&lt;/NumAm&gt;</w:t>
      </w:r>
    </w:p>
    <w:p w14:paraId="25424DC7"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7BAE9B77" w14:textId="77777777" w:rsidR="009760F5" w:rsidRPr="00357852" w:rsidRDefault="009760F5" w:rsidP="009760F5">
      <w:pPr>
        <w:pStyle w:val="NormalBold"/>
      </w:pPr>
      <w:r w:rsidRPr="00534DA7">
        <w:rPr>
          <w:rStyle w:val="HideTWBExt"/>
          <w:b w:val="0"/>
        </w:rPr>
        <w:t>&lt;/RepeatBlock-By&gt;</w:t>
      </w:r>
    </w:p>
    <w:p w14:paraId="748F0BB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EC0F2C0" w14:textId="77777777" w:rsidR="009760F5" w:rsidRPr="00357852" w:rsidRDefault="009760F5" w:rsidP="009760F5">
      <w:pPr>
        <w:pStyle w:val="NormalBold"/>
      </w:pPr>
      <w:r w:rsidRPr="00534DA7">
        <w:rPr>
          <w:rStyle w:val="HideTWBExt"/>
          <w:b w:val="0"/>
        </w:rPr>
        <w:t>&lt;Article&gt;</w:t>
      </w:r>
      <w:r w:rsidRPr="00357852">
        <w:t>3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AD6909D" w14:textId="77777777" w:rsidTr="00BF7AFB">
        <w:trPr>
          <w:trHeight w:hRule="exact" w:val="240"/>
          <w:jc w:val="center"/>
        </w:trPr>
        <w:tc>
          <w:tcPr>
            <w:tcW w:w="9752" w:type="dxa"/>
            <w:gridSpan w:val="2"/>
          </w:tcPr>
          <w:p w14:paraId="3B2D7B0E" w14:textId="77777777" w:rsidR="009760F5" w:rsidRPr="00357852" w:rsidRDefault="009760F5" w:rsidP="00BF7AFB"/>
        </w:tc>
      </w:tr>
      <w:tr w:rsidR="00215CFA" w:rsidRPr="00357852" w14:paraId="635A2E8A" w14:textId="77777777" w:rsidTr="00BF7AFB">
        <w:trPr>
          <w:trHeight w:val="240"/>
          <w:jc w:val="center"/>
        </w:trPr>
        <w:tc>
          <w:tcPr>
            <w:tcW w:w="4876" w:type="dxa"/>
          </w:tcPr>
          <w:p w14:paraId="7476D0A4" w14:textId="77777777" w:rsidR="009760F5" w:rsidRPr="00357852" w:rsidRDefault="009760F5" w:rsidP="00BF7AFB">
            <w:pPr>
              <w:pStyle w:val="AmColumnHeading"/>
            </w:pPr>
            <w:r w:rsidRPr="00357852">
              <w:t>A Bizottság által javasolt szöveg</w:t>
            </w:r>
          </w:p>
        </w:tc>
        <w:tc>
          <w:tcPr>
            <w:tcW w:w="4876" w:type="dxa"/>
          </w:tcPr>
          <w:p w14:paraId="0D2F1C37" w14:textId="77777777" w:rsidR="009760F5" w:rsidRPr="00357852" w:rsidRDefault="009760F5" w:rsidP="00BF7AFB">
            <w:pPr>
              <w:pStyle w:val="AmColumnHeading"/>
            </w:pPr>
            <w:r w:rsidRPr="00357852">
              <w:t>Módosítás</w:t>
            </w:r>
          </w:p>
        </w:tc>
      </w:tr>
      <w:tr w:rsidR="00215CFA" w:rsidRPr="00357852" w14:paraId="6159A51D" w14:textId="77777777" w:rsidTr="00BF7AFB">
        <w:trPr>
          <w:jc w:val="center"/>
        </w:trPr>
        <w:tc>
          <w:tcPr>
            <w:tcW w:w="4876" w:type="dxa"/>
          </w:tcPr>
          <w:p w14:paraId="15B845B1" w14:textId="77777777" w:rsidR="009760F5" w:rsidRPr="00357852" w:rsidRDefault="009760F5" w:rsidP="00BF7AFB">
            <w:pPr>
              <w:pStyle w:val="Normal6a"/>
            </w:pPr>
          </w:p>
        </w:tc>
        <w:tc>
          <w:tcPr>
            <w:tcW w:w="4876" w:type="dxa"/>
          </w:tcPr>
          <w:p w14:paraId="59565DCF" w14:textId="77777777" w:rsidR="009760F5" w:rsidRPr="00357852" w:rsidRDefault="009760F5" w:rsidP="00BF7AFB">
            <w:pPr>
              <w:pStyle w:val="NormalBoldItalicCenter6a"/>
            </w:pPr>
            <w:r w:rsidRPr="00357852">
              <w:t>3a. cikk</w:t>
            </w:r>
          </w:p>
        </w:tc>
      </w:tr>
      <w:tr w:rsidR="00215CFA" w:rsidRPr="00357852" w14:paraId="3FD31BE3" w14:textId="77777777" w:rsidTr="00BF7AFB">
        <w:trPr>
          <w:jc w:val="center"/>
        </w:trPr>
        <w:tc>
          <w:tcPr>
            <w:tcW w:w="4876" w:type="dxa"/>
          </w:tcPr>
          <w:p w14:paraId="47203E59" w14:textId="77777777" w:rsidR="009760F5" w:rsidRPr="00357852" w:rsidRDefault="009760F5" w:rsidP="00BF7AFB">
            <w:pPr>
              <w:pStyle w:val="Normal6a"/>
            </w:pPr>
          </w:p>
        </w:tc>
        <w:tc>
          <w:tcPr>
            <w:tcW w:w="4876" w:type="dxa"/>
          </w:tcPr>
          <w:p w14:paraId="3B04BCFD" w14:textId="77777777" w:rsidR="009760F5" w:rsidRPr="00357852" w:rsidRDefault="009760F5" w:rsidP="00BF7AFB">
            <w:pPr>
              <w:pStyle w:val="NormalBoldItalicCenter6a"/>
            </w:pPr>
            <w:r w:rsidRPr="00357852">
              <w:t>A folyamatban lévő, menedékjog iránti kérelmekkel kapcsolatos felelősség automatikus egyszerűsített eljárás keretében történő megosztása szükséghelyzetben</w:t>
            </w:r>
          </w:p>
        </w:tc>
      </w:tr>
      <w:tr w:rsidR="00215CFA" w:rsidRPr="00357852" w14:paraId="0B254B34" w14:textId="77777777" w:rsidTr="00BF7AFB">
        <w:trPr>
          <w:jc w:val="center"/>
        </w:trPr>
        <w:tc>
          <w:tcPr>
            <w:tcW w:w="4876" w:type="dxa"/>
          </w:tcPr>
          <w:p w14:paraId="20E1B579" w14:textId="77777777" w:rsidR="009760F5" w:rsidRPr="00357852" w:rsidRDefault="009760F5" w:rsidP="00BF7AFB">
            <w:pPr>
              <w:pStyle w:val="Normal6a"/>
            </w:pPr>
          </w:p>
        </w:tc>
        <w:tc>
          <w:tcPr>
            <w:tcW w:w="4876" w:type="dxa"/>
          </w:tcPr>
          <w:p w14:paraId="0DFBACEA" w14:textId="77777777" w:rsidR="009760F5" w:rsidRPr="00357852" w:rsidRDefault="009760F5" w:rsidP="00BF7AFB">
            <w:pPr>
              <w:pStyle w:val="Normal6a"/>
            </w:pPr>
            <w:r w:rsidRPr="00357852">
              <w:rPr>
                <w:b/>
                <w:i/>
              </w:rPr>
              <w:t>(1) Az 1a. cikk (1) bekezdésének a) pontjában említett szükséghelyzetben az érintett tagállam a Bizottság által a 2b. cikkel összhangban hozott, szükséghelyzetről szóló határozatot követően az (EU) XXX/XXX rendelet [a menekültügy és a migráció kezeléséről szóló rendelet] 11. cikkével összhangban tájékoztatja a kérelmezőt a kérelmével kapcsolatos felelősség megállapítására irányuló eljárásról, és az (EU) XXX/XXX rendelet [a menekültügy és a migráció kezeléséről szóló rendelet] 12. cikkével összhangban személyes meghallgatást tart.</w:t>
            </w:r>
          </w:p>
        </w:tc>
      </w:tr>
      <w:tr w:rsidR="00215CFA" w:rsidRPr="00357852" w14:paraId="761D2B04" w14:textId="77777777" w:rsidTr="00BF7AFB">
        <w:trPr>
          <w:jc w:val="center"/>
        </w:trPr>
        <w:tc>
          <w:tcPr>
            <w:tcW w:w="4876" w:type="dxa"/>
          </w:tcPr>
          <w:p w14:paraId="30C2B43A" w14:textId="77777777" w:rsidR="009760F5" w:rsidRPr="00357852" w:rsidRDefault="009760F5" w:rsidP="00BF7AFB">
            <w:pPr>
              <w:pStyle w:val="Normal6a"/>
            </w:pPr>
          </w:p>
        </w:tc>
        <w:tc>
          <w:tcPr>
            <w:tcW w:w="4876" w:type="dxa"/>
          </w:tcPr>
          <w:p w14:paraId="3888E099" w14:textId="77777777" w:rsidR="009760F5" w:rsidRPr="00357852" w:rsidRDefault="009760F5" w:rsidP="00BF7AFB">
            <w:pPr>
              <w:pStyle w:val="Normal6a"/>
            </w:pPr>
            <w:r w:rsidRPr="00357852">
              <w:rPr>
                <w:b/>
                <w:i/>
              </w:rPr>
              <w:t>(2) Az érintett tagállam mielőbb meghatározza az elosztás szerinti céltagállamot, ha első látásra elegendő bizonyíték van arra, hogy a kérelmezőt az (EU) XXX/XXX rendeletben [a menekültügy és a migráció kezeléséről szóló rendelet] foglalt valamely kritériumnak megfelelően érdemi kapcsolatok fűzik egy adott – a felelősséget meghatározó tagállamtól eltérő – tagállamhoz.</w:t>
            </w:r>
          </w:p>
        </w:tc>
      </w:tr>
      <w:tr w:rsidR="00215CFA" w:rsidRPr="00357852" w14:paraId="17E42A30" w14:textId="77777777" w:rsidTr="00BF7AFB">
        <w:trPr>
          <w:jc w:val="center"/>
        </w:trPr>
        <w:tc>
          <w:tcPr>
            <w:tcW w:w="4876" w:type="dxa"/>
          </w:tcPr>
          <w:p w14:paraId="580825B3" w14:textId="77777777" w:rsidR="009760F5" w:rsidRPr="00357852" w:rsidRDefault="009760F5" w:rsidP="00BF7AFB">
            <w:pPr>
              <w:pStyle w:val="Normal6a"/>
            </w:pPr>
          </w:p>
        </w:tc>
        <w:tc>
          <w:tcPr>
            <w:tcW w:w="4876" w:type="dxa"/>
          </w:tcPr>
          <w:p w14:paraId="4B9B1792" w14:textId="77777777" w:rsidR="009760F5" w:rsidRPr="00357852" w:rsidRDefault="009760F5" w:rsidP="00BF7AFB">
            <w:pPr>
              <w:pStyle w:val="Normal6a"/>
            </w:pPr>
            <w:r w:rsidRPr="00357852">
              <w:rPr>
                <w:b/>
                <w:i/>
              </w:rPr>
              <w:t>(3) Annak megállapítása során, hogy a kérelmezőt érdemi kapcsolatok fűzik-e egy adott tagállamhoz, az érintett tagállam a határozatát a kérelmező által szolgáltatott bizonyítékokra és egyéb információkra alapozza, és lekérdezi a releváns uniós adatbázisokat. Az érintett tagállam azt is biztosítja, hogy a kérelmező tudatában legyen annak, hogy csak akkor maradhat az elosztás szerinti céltagállamban, ha a megadott bizonyítékokat és információkat az illető tagállam hitelesíteni tudja. Ha a kérelmező által megadott vagy a releváns uniós adatbázisokból gyűjtött információk alapján nem merül fel alapos kétség azt illetően, hogy az adott tagállamra az (EU) XXX/XXX rendeletben [a menekültügy és a migráció kezeléséről szóló rendelet] meghatározott kritériumokat kell alkalmazni, az érintett tagállam megállapítja, hogy első látásra kellő támpont van arra vonatkozóan, hogy az érintett kapcsolatok megfelelnek az e cikk (1) bekezdésében foglalt követelményeknek. Azon tagállam illetékes hatóságai, amelyben a kérelmezőnek kapcsolata lehet, segítséget nyújtanak a felelősséget meghatározó tagállam illetékes hatóságainak azon kérdések megválaszolása révén, amelyek célja annak tisztázása, hogy az állítólagos kapcsolatok valósak-e.</w:t>
            </w:r>
          </w:p>
        </w:tc>
      </w:tr>
      <w:tr w:rsidR="00215CFA" w:rsidRPr="00357852" w14:paraId="10F557F3" w14:textId="77777777" w:rsidTr="00BF7AFB">
        <w:trPr>
          <w:jc w:val="center"/>
        </w:trPr>
        <w:tc>
          <w:tcPr>
            <w:tcW w:w="4876" w:type="dxa"/>
          </w:tcPr>
          <w:p w14:paraId="2733275D" w14:textId="77777777" w:rsidR="009760F5" w:rsidRPr="00357852" w:rsidRDefault="009760F5" w:rsidP="00BF7AFB">
            <w:pPr>
              <w:pStyle w:val="Normal6a"/>
            </w:pPr>
          </w:p>
        </w:tc>
        <w:tc>
          <w:tcPr>
            <w:tcW w:w="4876" w:type="dxa"/>
          </w:tcPr>
          <w:p w14:paraId="7079EFE7" w14:textId="77777777" w:rsidR="009760F5" w:rsidRPr="00357852" w:rsidRDefault="009760F5" w:rsidP="00BF7AFB">
            <w:pPr>
              <w:pStyle w:val="Normal6a"/>
            </w:pPr>
            <w:r w:rsidRPr="00357852">
              <w:rPr>
                <w:b/>
                <w:i/>
              </w:rPr>
              <w:t>(4) Ha az érintett tagállam az (1) és (2) bekezdés alapján úgy ítéli meg, hogy az (EU) XXX/XXX rendeletben [a menekültügy és a migráció kezeléséről szóló rendelet] meghatározott kritériumoknak megfelelően első látásra valószínűsíthetően egy adott tagállam lesz az elosztás szerinti céltagállam, az érintett tagállam értesíti az elosztás szerinti céltagállamot, és a kérelmezőt át kell szállítani ebbe a tagállamba.</w:t>
            </w:r>
          </w:p>
        </w:tc>
      </w:tr>
      <w:tr w:rsidR="00215CFA" w:rsidRPr="00357852" w14:paraId="3602CEF8" w14:textId="77777777" w:rsidTr="00BF7AFB">
        <w:trPr>
          <w:jc w:val="center"/>
        </w:trPr>
        <w:tc>
          <w:tcPr>
            <w:tcW w:w="4876" w:type="dxa"/>
          </w:tcPr>
          <w:p w14:paraId="2F3BAF77" w14:textId="77777777" w:rsidR="009760F5" w:rsidRPr="00357852" w:rsidRDefault="009760F5" w:rsidP="00BF7AFB">
            <w:pPr>
              <w:pStyle w:val="Normal6a"/>
            </w:pPr>
          </w:p>
        </w:tc>
        <w:tc>
          <w:tcPr>
            <w:tcW w:w="4876" w:type="dxa"/>
          </w:tcPr>
          <w:p w14:paraId="1FC725D3" w14:textId="77777777" w:rsidR="009760F5" w:rsidRPr="00357852" w:rsidRDefault="009760F5" w:rsidP="00BF7AFB">
            <w:pPr>
              <w:pStyle w:val="Normal6a"/>
            </w:pPr>
            <w:r w:rsidRPr="00357852">
              <w:rPr>
                <w:b/>
                <w:i/>
              </w:rPr>
              <w:t>(5) A felelősséget meghatározó tagállam az 1560/2003/EK rendelet 18. cikke alapján létrehozott DubliNet elektronikus kommunikációs hálózaton keresztül a kérelmező által benyújtott valamennyi információt továbbítja az elosztás szerinti céltagállamhoz.</w:t>
            </w:r>
          </w:p>
        </w:tc>
      </w:tr>
      <w:tr w:rsidR="00215CFA" w:rsidRPr="00357852" w14:paraId="75F95347" w14:textId="77777777" w:rsidTr="00BF7AFB">
        <w:trPr>
          <w:jc w:val="center"/>
        </w:trPr>
        <w:tc>
          <w:tcPr>
            <w:tcW w:w="4876" w:type="dxa"/>
          </w:tcPr>
          <w:p w14:paraId="24CAC63B" w14:textId="77777777" w:rsidR="009760F5" w:rsidRPr="00357852" w:rsidRDefault="009760F5" w:rsidP="00BF7AFB">
            <w:pPr>
              <w:pStyle w:val="Normal6a"/>
            </w:pPr>
          </w:p>
        </w:tc>
        <w:tc>
          <w:tcPr>
            <w:tcW w:w="4876" w:type="dxa"/>
          </w:tcPr>
          <w:p w14:paraId="12237983" w14:textId="77777777" w:rsidR="009760F5" w:rsidRPr="00357852" w:rsidRDefault="009760F5" w:rsidP="00BF7AFB">
            <w:pPr>
              <w:pStyle w:val="Normal6a"/>
            </w:pPr>
            <w:r w:rsidRPr="00357852">
              <w:rPr>
                <w:b/>
                <w:i/>
              </w:rPr>
              <w:t>(6) Az elosztás szerinti céltagállam a (3) bekezdésben említett eljárással összhangban megállapítja, hogy teljesülnek-e az (EU) XXX/XXX rendeletben [a menekültügy és a migráció kezeléséről szóló rendelet] foglalt feltételek. Ha igen, akkor az elosztás szerinti céltagállam lesz a felelős tagállam.</w:t>
            </w:r>
          </w:p>
        </w:tc>
      </w:tr>
      <w:tr w:rsidR="00215CFA" w:rsidRPr="00357852" w14:paraId="53995ED1" w14:textId="77777777" w:rsidTr="00BF7AFB">
        <w:trPr>
          <w:jc w:val="center"/>
        </w:trPr>
        <w:tc>
          <w:tcPr>
            <w:tcW w:w="4876" w:type="dxa"/>
          </w:tcPr>
          <w:p w14:paraId="78FCCFF0" w14:textId="77777777" w:rsidR="009760F5" w:rsidRPr="00357852" w:rsidRDefault="009760F5" w:rsidP="00BF7AFB">
            <w:pPr>
              <w:pStyle w:val="Normal6a"/>
            </w:pPr>
          </w:p>
        </w:tc>
        <w:tc>
          <w:tcPr>
            <w:tcW w:w="4876" w:type="dxa"/>
          </w:tcPr>
          <w:p w14:paraId="15C221DA" w14:textId="77777777" w:rsidR="009760F5" w:rsidRPr="00357852" w:rsidRDefault="009760F5" w:rsidP="00BF7AFB">
            <w:pPr>
              <w:pStyle w:val="Normal6a"/>
            </w:pPr>
            <w:r w:rsidRPr="00357852">
              <w:rPr>
                <w:b/>
                <w:i/>
              </w:rPr>
              <w:t>(7) Ha ezt követően megállapítják, hogy a kérelmezőt nem fűzik valódi kapcsolatok egy adott tagállamhoz, az elosztás szerinti céltagállam gondoskodik arról, hogy a kérelmezőt a 3b. cikkben meghatározott eljárásnak megfelelően egy másik felelős tagállamba helyezzék át.</w:t>
            </w:r>
          </w:p>
        </w:tc>
      </w:tr>
    </w:tbl>
    <w:p w14:paraId="3DD761B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ACCE255" w14:textId="77777777" w:rsidR="009760F5" w:rsidRPr="00357852" w:rsidRDefault="009760F5" w:rsidP="009760F5">
      <w:pPr>
        <w:pStyle w:val="AmJustTitle"/>
      </w:pPr>
      <w:r w:rsidRPr="00534DA7">
        <w:rPr>
          <w:rStyle w:val="HideTWBExt"/>
          <w:i w:val="0"/>
        </w:rPr>
        <w:t>&lt;TitreJust&gt;</w:t>
      </w:r>
      <w:r w:rsidRPr="00357852">
        <w:t>Indokolás</w:t>
      </w:r>
      <w:r w:rsidRPr="00534DA7">
        <w:rPr>
          <w:rStyle w:val="HideTWBExt"/>
          <w:i w:val="0"/>
        </w:rPr>
        <w:t>&lt;/TitreJust&gt;</w:t>
      </w:r>
    </w:p>
    <w:p w14:paraId="71138E79" w14:textId="77777777" w:rsidR="009760F5" w:rsidRPr="00357852" w:rsidRDefault="009760F5" w:rsidP="009760F5">
      <w:pPr>
        <w:pStyle w:val="AmJustText"/>
      </w:pPr>
      <w:r w:rsidRPr="00357852">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14:paraId="164DAF9F" w14:textId="77777777" w:rsidR="009760F5" w:rsidRPr="00357852" w:rsidRDefault="009760F5" w:rsidP="009760F5">
      <w:r w:rsidRPr="00534DA7">
        <w:rPr>
          <w:rStyle w:val="HideTWBExt"/>
        </w:rPr>
        <w:t>&lt;/Amend&gt;</w:t>
      </w:r>
    </w:p>
    <w:p w14:paraId="1A8EEE7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514</w:t>
      </w:r>
      <w:r w:rsidRPr="00534DA7">
        <w:rPr>
          <w:rStyle w:val="HideTWBExt"/>
          <w:b w:val="0"/>
        </w:rPr>
        <w:t>&lt;/NumAm&gt;</w:t>
      </w:r>
    </w:p>
    <w:p w14:paraId="785E1A79"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4D2A815A" w14:textId="77777777" w:rsidR="009760F5" w:rsidRPr="00357852" w:rsidRDefault="009760F5" w:rsidP="009760F5">
      <w:pPr>
        <w:pStyle w:val="NormalBold"/>
      </w:pPr>
      <w:r w:rsidRPr="00534DA7">
        <w:rPr>
          <w:rStyle w:val="HideTWBExt"/>
          <w:b w:val="0"/>
        </w:rPr>
        <w:t>&lt;/RepeatBlock-By&gt;</w:t>
      </w:r>
    </w:p>
    <w:p w14:paraId="72B13B0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4325383" w14:textId="77777777" w:rsidR="009760F5" w:rsidRPr="00357852" w:rsidRDefault="009760F5" w:rsidP="009760F5">
      <w:pPr>
        <w:pStyle w:val="NormalBold"/>
      </w:pPr>
      <w:r w:rsidRPr="00534DA7">
        <w:rPr>
          <w:rStyle w:val="HideTWBExt"/>
          <w:b w:val="0"/>
        </w:rPr>
        <w:t>&lt;Article&gt;</w:t>
      </w:r>
      <w:r w:rsidRPr="00357852">
        <w:t>3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3A6594C" w14:textId="77777777" w:rsidTr="00BF7AFB">
        <w:trPr>
          <w:trHeight w:hRule="exact" w:val="240"/>
          <w:jc w:val="center"/>
        </w:trPr>
        <w:tc>
          <w:tcPr>
            <w:tcW w:w="9752" w:type="dxa"/>
            <w:gridSpan w:val="2"/>
          </w:tcPr>
          <w:p w14:paraId="69BA85A7" w14:textId="77777777" w:rsidR="009760F5" w:rsidRPr="00357852" w:rsidRDefault="009760F5" w:rsidP="00BF7AFB"/>
        </w:tc>
      </w:tr>
      <w:tr w:rsidR="00215CFA" w:rsidRPr="00357852" w14:paraId="6C8A1ECE" w14:textId="77777777" w:rsidTr="00BF7AFB">
        <w:trPr>
          <w:trHeight w:val="240"/>
          <w:jc w:val="center"/>
        </w:trPr>
        <w:tc>
          <w:tcPr>
            <w:tcW w:w="4876" w:type="dxa"/>
          </w:tcPr>
          <w:p w14:paraId="0FBC753B" w14:textId="77777777" w:rsidR="009760F5" w:rsidRPr="00357852" w:rsidRDefault="009760F5" w:rsidP="00BF7AFB">
            <w:pPr>
              <w:pStyle w:val="AmColumnHeading"/>
            </w:pPr>
            <w:r w:rsidRPr="00357852">
              <w:t>A Bizottság által javasolt szöveg</w:t>
            </w:r>
          </w:p>
        </w:tc>
        <w:tc>
          <w:tcPr>
            <w:tcW w:w="4876" w:type="dxa"/>
          </w:tcPr>
          <w:p w14:paraId="4BEA09E3" w14:textId="77777777" w:rsidR="009760F5" w:rsidRPr="00357852" w:rsidRDefault="009760F5" w:rsidP="00BF7AFB">
            <w:pPr>
              <w:pStyle w:val="AmColumnHeading"/>
            </w:pPr>
            <w:r w:rsidRPr="00357852">
              <w:t>Módosítás</w:t>
            </w:r>
          </w:p>
        </w:tc>
      </w:tr>
      <w:tr w:rsidR="00215CFA" w:rsidRPr="00357852" w14:paraId="5BE1CFB3" w14:textId="77777777" w:rsidTr="00BF7AFB">
        <w:trPr>
          <w:jc w:val="center"/>
        </w:trPr>
        <w:tc>
          <w:tcPr>
            <w:tcW w:w="4876" w:type="dxa"/>
          </w:tcPr>
          <w:p w14:paraId="09CCC0C5" w14:textId="77777777" w:rsidR="009760F5" w:rsidRPr="00357852" w:rsidRDefault="009760F5" w:rsidP="00BF7AFB">
            <w:pPr>
              <w:pStyle w:val="Normal6a"/>
            </w:pPr>
          </w:p>
        </w:tc>
        <w:tc>
          <w:tcPr>
            <w:tcW w:w="4876" w:type="dxa"/>
          </w:tcPr>
          <w:p w14:paraId="0F0C09D4" w14:textId="77777777" w:rsidR="009760F5" w:rsidRPr="00357852" w:rsidRDefault="009760F5" w:rsidP="00BF7AFB">
            <w:pPr>
              <w:pStyle w:val="NormalBoldItalicCenter6a"/>
            </w:pPr>
            <w:r w:rsidRPr="00357852">
              <w:t>3a. cikk</w:t>
            </w:r>
          </w:p>
        </w:tc>
      </w:tr>
      <w:tr w:rsidR="00215CFA" w:rsidRPr="00357852" w14:paraId="35EA8056" w14:textId="77777777" w:rsidTr="00BF7AFB">
        <w:trPr>
          <w:jc w:val="center"/>
        </w:trPr>
        <w:tc>
          <w:tcPr>
            <w:tcW w:w="4876" w:type="dxa"/>
          </w:tcPr>
          <w:p w14:paraId="00E9DD06" w14:textId="77777777" w:rsidR="009760F5" w:rsidRPr="00357852" w:rsidRDefault="009760F5" w:rsidP="00BF7AFB">
            <w:pPr>
              <w:pStyle w:val="Normal6a"/>
            </w:pPr>
          </w:p>
        </w:tc>
        <w:tc>
          <w:tcPr>
            <w:tcW w:w="4876" w:type="dxa"/>
          </w:tcPr>
          <w:p w14:paraId="26D0DE3D" w14:textId="77777777" w:rsidR="009760F5" w:rsidRPr="00357852" w:rsidRDefault="009760F5" w:rsidP="00BF7AFB">
            <w:pPr>
              <w:pStyle w:val="NormalBoldItalicCenter6a"/>
            </w:pPr>
            <w:r w:rsidRPr="00357852">
              <w:t>Uniós áthelyezési koordinátor</w:t>
            </w:r>
          </w:p>
        </w:tc>
      </w:tr>
      <w:tr w:rsidR="00215CFA" w:rsidRPr="00357852" w14:paraId="5D345D5D" w14:textId="77777777" w:rsidTr="00BF7AFB">
        <w:trPr>
          <w:jc w:val="center"/>
        </w:trPr>
        <w:tc>
          <w:tcPr>
            <w:tcW w:w="4876" w:type="dxa"/>
          </w:tcPr>
          <w:p w14:paraId="004A2EBD" w14:textId="77777777" w:rsidR="009760F5" w:rsidRPr="00357852" w:rsidRDefault="009760F5" w:rsidP="00BF7AFB">
            <w:pPr>
              <w:pStyle w:val="Normal6a"/>
            </w:pPr>
          </w:p>
        </w:tc>
        <w:tc>
          <w:tcPr>
            <w:tcW w:w="4876" w:type="dxa"/>
          </w:tcPr>
          <w:p w14:paraId="38EFA908" w14:textId="77777777" w:rsidR="009760F5" w:rsidRPr="00357852" w:rsidRDefault="009760F5" w:rsidP="00BF7AFB">
            <w:pPr>
              <w:pStyle w:val="Normal6a"/>
            </w:pPr>
            <w:r w:rsidRPr="00357852">
              <w:rPr>
                <w:b/>
                <w:i/>
              </w:rPr>
              <w:t>(1) Az e rendelet szerinti elosztási mechanizmus végrehajtásának támogatása céljából a Bizottság egy uniós áthelyezési koordinátort nevez ki, aki koordinálja a kedvezményezett tagállamból a hozzájáruló tagállamokba történő áthelyezést.</w:t>
            </w:r>
          </w:p>
        </w:tc>
      </w:tr>
      <w:tr w:rsidR="00215CFA" w:rsidRPr="00357852" w14:paraId="0937E030" w14:textId="77777777" w:rsidTr="00BF7AFB">
        <w:trPr>
          <w:jc w:val="center"/>
        </w:trPr>
        <w:tc>
          <w:tcPr>
            <w:tcW w:w="4876" w:type="dxa"/>
          </w:tcPr>
          <w:p w14:paraId="3CEEAF9F" w14:textId="77777777" w:rsidR="009760F5" w:rsidRPr="00357852" w:rsidRDefault="009760F5" w:rsidP="00BF7AFB">
            <w:pPr>
              <w:pStyle w:val="Normal6a"/>
            </w:pPr>
          </w:p>
        </w:tc>
        <w:tc>
          <w:tcPr>
            <w:tcW w:w="4876" w:type="dxa"/>
          </w:tcPr>
          <w:p w14:paraId="2BD443C0" w14:textId="77777777" w:rsidR="009760F5" w:rsidRPr="00357852" w:rsidRDefault="009760F5" w:rsidP="00BF7AFB">
            <w:pPr>
              <w:pStyle w:val="Normal6a"/>
            </w:pPr>
            <w:r w:rsidRPr="00357852">
              <w:rPr>
                <w:b/>
                <w:i/>
              </w:rPr>
              <w:t>(2) Feladatai elvégzésében az uniós áthelyezési koordinátort egy hivatalnak kell segítenie, hogy támogassa a tagállamok közötti koordinációt az eljárások egyszerűsítése érdekében.</w:t>
            </w:r>
          </w:p>
        </w:tc>
      </w:tr>
      <w:tr w:rsidR="00215CFA" w:rsidRPr="00357852" w14:paraId="353E57EC" w14:textId="77777777" w:rsidTr="00BF7AFB">
        <w:trPr>
          <w:jc w:val="center"/>
        </w:trPr>
        <w:tc>
          <w:tcPr>
            <w:tcW w:w="4876" w:type="dxa"/>
          </w:tcPr>
          <w:p w14:paraId="3FA05732" w14:textId="77777777" w:rsidR="009760F5" w:rsidRPr="00357852" w:rsidRDefault="009760F5" w:rsidP="00BF7AFB">
            <w:pPr>
              <w:pStyle w:val="Normal6a"/>
            </w:pPr>
          </w:p>
        </w:tc>
        <w:tc>
          <w:tcPr>
            <w:tcW w:w="4876" w:type="dxa"/>
          </w:tcPr>
          <w:p w14:paraId="053DF721" w14:textId="77777777" w:rsidR="009760F5" w:rsidRPr="00357852" w:rsidRDefault="009760F5" w:rsidP="00BF7AFB">
            <w:pPr>
              <w:pStyle w:val="Normal6a"/>
            </w:pPr>
            <w:r w:rsidRPr="00357852">
              <w:rPr>
                <w:b/>
                <w:i/>
              </w:rPr>
              <w:t>(3) Az uniós áthelyezési koordinátort a Menekültügyi Ügynökség támogatná, amelynek feladata az elosztási kulcs kiszámítása, az automatizált szoftver létrehozása és kezelése a nemzetközi védelmet kérelmezők e rendeletben meghatározott kritériumok szerinti elosztása érdekében.</w:t>
            </w:r>
          </w:p>
        </w:tc>
      </w:tr>
    </w:tbl>
    <w:p w14:paraId="33BFD5A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173FDC5" w14:textId="77777777" w:rsidR="009760F5" w:rsidRPr="00357852" w:rsidRDefault="009760F5" w:rsidP="009760F5">
      <w:r w:rsidRPr="00534DA7">
        <w:rPr>
          <w:rStyle w:val="HideTWBExt"/>
        </w:rPr>
        <w:t>&lt;/Amend&gt;</w:t>
      </w:r>
    </w:p>
    <w:p w14:paraId="78A432F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515</w:t>
      </w:r>
      <w:r w:rsidRPr="00534DA7">
        <w:rPr>
          <w:rStyle w:val="HideTWBExt"/>
          <w:b w:val="0"/>
        </w:rPr>
        <w:t>&lt;/NumAm&gt;</w:t>
      </w:r>
    </w:p>
    <w:p w14:paraId="4E436CEB"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0BB648B8" w14:textId="77777777" w:rsidR="009760F5" w:rsidRPr="00357852" w:rsidRDefault="009760F5" w:rsidP="009760F5">
      <w:pPr>
        <w:pStyle w:val="NormalBold"/>
      </w:pPr>
      <w:r w:rsidRPr="00534DA7">
        <w:rPr>
          <w:rStyle w:val="HideTWBExt"/>
          <w:b w:val="0"/>
        </w:rPr>
        <w:t>&lt;/RepeatBlock-By&gt;</w:t>
      </w:r>
    </w:p>
    <w:p w14:paraId="6B106A0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FC138D4" w14:textId="77777777" w:rsidR="009760F5" w:rsidRPr="00357852" w:rsidRDefault="009760F5" w:rsidP="009760F5">
      <w:pPr>
        <w:pStyle w:val="NormalBold"/>
      </w:pPr>
      <w:r w:rsidRPr="00534DA7">
        <w:rPr>
          <w:rStyle w:val="HideTWBExt"/>
          <w:b w:val="0"/>
        </w:rPr>
        <w:t>&lt;Article&gt;</w:t>
      </w:r>
      <w:r w:rsidRPr="00357852">
        <w:t>3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D4A7797" w14:textId="77777777" w:rsidTr="00BF7AFB">
        <w:trPr>
          <w:trHeight w:hRule="exact" w:val="240"/>
          <w:jc w:val="center"/>
        </w:trPr>
        <w:tc>
          <w:tcPr>
            <w:tcW w:w="9752" w:type="dxa"/>
            <w:gridSpan w:val="2"/>
          </w:tcPr>
          <w:p w14:paraId="62AE2190" w14:textId="77777777" w:rsidR="009760F5" w:rsidRPr="00357852" w:rsidRDefault="009760F5" w:rsidP="00BF7AFB"/>
        </w:tc>
      </w:tr>
      <w:tr w:rsidR="00215CFA" w:rsidRPr="00357852" w14:paraId="44F8CD05" w14:textId="77777777" w:rsidTr="00BF7AFB">
        <w:trPr>
          <w:trHeight w:val="240"/>
          <w:jc w:val="center"/>
        </w:trPr>
        <w:tc>
          <w:tcPr>
            <w:tcW w:w="4876" w:type="dxa"/>
          </w:tcPr>
          <w:p w14:paraId="3CDAB35F" w14:textId="77777777" w:rsidR="009760F5" w:rsidRPr="00357852" w:rsidRDefault="009760F5" w:rsidP="00BF7AFB">
            <w:pPr>
              <w:pStyle w:val="AmColumnHeading"/>
            </w:pPr>
            <w:r w:rsidRPr="00357852">
              <w:t>A Bizottság által javasolt szöveg</w:t>
            </w:r>
          </w:p>
        </w:tc>
        <w:tc>
          <w:tcPr>
            <w:tcW w:w="4876" w:type="dxa"/>
          </w:tcPr>
          <w:p w14:paraId="2D202359" w14:textId="77777777" w:rsidR="009760F5" w:rsidRPr="00357852" w:rsidRDefault="009760F5" w:rsidP="00BF7AFB">
            <w:pPr>
              <w:pStyle w:val="AmColumnHeading"/>
            </w:pPr>
            <w:r w:rsidRPr="00357852">
              <w:t>Módosítás</w:t>
            </w:r>
          </w:p>
        </w:tc>
      </w:tr>
      <w:tr w:rsidR="00215CFA" w:rsidRPr="00357852" w14:paraId="3DDEC8B2" w14:textId="77777777" w:rsidTr="00BF7AFB">
        <w:trPr>
          <w:jc w:val="center"/>
        </w:trPr>
        <w:tc>
          <w:tcPr>
            <w:tcW w:w="4876" w:type="dxa"/>
          </w:tcPr>
          <w:p w14:paraId="17DE21CB" w14:textId="77777777" w:rsidR="009760F5" w:rsidRPr="00357852" w:rsidRDefault="009760F5" w:rsidP="00BF7AFB">
            <w:pPr>
              <w:pStyle w:val="Normal6a"/>
            </w:pPr>
          </w:p>
        </w:tc>
        <w:tc>
          <w:tcPr>
            <w:tcW w:w="4876" w:type="dxa"/>
          </w:tcPr>
          <w:p w14:paraId="3FC32E94" w14:textId="77777777" w:rsidR="009760F5" w:rsidRPr="00357852" w:rsidRDefault="009760F5" w:rsidP="00BF7AFB">
            <w:pPr>
              <w:pStyle w:val="NormalBoldItalicCenter6a"/>
            </w:pPr>
            <w:r w:rsidRPr="00357852">
              <w:t>3a. cikk</w:t>
            </w:r>
          </w:p>
        </w:tc>
      </w:tr>
      <w:tr w:rsidR="00215CFA" w:rsidRPr="00357852" w14:paraId="028765A4" w14:textId="77777777" w:rsidTr="00BF7AFB">
        <w:trPr>
          <w:jc w:val="center"/>
        </w:trPr>
        <w:tc>
          <w:tcPr>
            <w:tcW w:w="4876" w:type="dxa"/>
          </w:tcPr>
          <w:p w14:paraId="26C621D8" w14:textId="77777777" w:rsidR="009760F5" w:rsidRPr="00357852" w:rsidRDefault="009760F5" w:rsidP="00BF7AFB">
            <w:pPr>
              <w:pStyle w:val="Normal6a"/>
            </w:pPr>
          </w:p>
        </w:tc>
        <w:tc>
          <w:tcPr>
            <w:tcW w:w="4876" w:type="dxa"/>
          </w:tcPr>
          <w:p w14:paraId="1A0D1265" w14:textId="77777777" w:rsidR="009760F5" w:rsidRPr="00357852" w:rsidRDefault="009760F5" w:rsidP="00BF7AFB">
            <w:pPr>
              <w:pStyle w:val="NormalBoldItalicCenter6a"/>
            </w:pPr>
            <w:r w:rsidRPr="00357852">
              <w:t>Biztonságos harmadik országokban benyújtott kérelmek</w:t>
            </w:r>
          </w:p>
        </w:tc>
      </w:tr>
      <w:tr w:rsidR="00215CFA" w:rsidRPr="00357852" w14:paraId="5E27AA3E" w14:textId="77777777" w:rsidTr="00BF7AFB">
        <w:trPr>
          <w:jc w:val="center"/>
        </w:trPr>
        <w:tc>
          <w:tcPr>
            <w:tcW w:w="4876" w:type="dxa"/>
          </w:tcPr>
          <w:p w14:paraId="1F52F9DB" w14:textId="77777777" w:rsidR="009760F5" w:rsidRPr="00357852" w:rsidRDefault="009760F5" w:rsidP="00BF7AFB">
            <w:pPr>
              <w:pStyle w:val="Normal6a"/>
            </w:pPr>
          </w:p>
        </w:tc>
        <w:tc>
          <w:tcPr>
            <w:tcW w:w="4876" w:type="dxa"/>
          </w:tcPr>
          <w:p w14:paraId="4D47FFA8" w14:textId="77777777" w:rsidR="009760F5" w:rsidRPr="00357852" w:rsidRDefault="009760F5" w:rsidP="00BF7AFB">
            <w:pPr>
              <w:pStyle w:val="Normal6a"/>
            </w:pPr>
            <w:r w:rsidRPr="00357852">
              <w:rPr>
                <w:b/>
                <w:i/>
              </w:rPr>
              <w:t>(1) Válsághelyzetben a tagállamok létrehozhatnak és fenntarthatnak egy olyan rendszert, ahol a menedékjog iránti kérelmet csak biztonságos harmadik országok konzulátusain lehet benyújtani.</w:t>
            </w:r>
          </w:p>
        </w:tc>
      </w:tr>
      <w:tr w:rsidR="00215CFA" w:rsidRPr="00357852" w14:paraId="30F455F8" w14:textId="77777777" w:rsidTr="00BF7AFB">
        <w:trPr>
          <w:jc w:val="center"/>
        </w:trPr>
        <w:tc>
          <w:tcPr>
            <w:tcW w:w="4876" w:type="dxa"/>
          </w:tcPr>
          <w:p w14:paraId="32BB010A" w14:textId="77777777" w:rsidR="009760F5" w:rsidRPr="00357852" w:rsidRDefault="009760F5" w:rsidP="00BF7AFB">
            <w:pPr>
              <w:pStyle w:val="Normal6a"/>
            </w:pPr>
          </w:p>
        </w:tc>
        <w:tc>
          <w:tcPr>
            <w:tcW w:w="4876" w:type="dxa"/>
          </w:tcPr>
          <w:p w14:paraId="4B23A16B" w14:textId="77777777" w:rsidR="009760F5" w:rsidRPr="00357852" w:rsidRDefault="009760F5" w:rsidP="00BF7AFB">
            <w:pPr>
              <w:pStyle w:val="Normal6a"/>
            </w:pPr>
            <w:r w:rsidRPr="00357852">
              <w:rPr>
                <w:b/>
                <w:i/>
              </w:rPr>
              <w:t>(2) Azokat a személyeket, akik biztonságos harmadik országon keresztül azzal a céllal érkeznek valamely tagállam külső határához, hogy ott menedékjog iránti kérelmet nyújtsanak be, átirányíthatják a tagállam szomszédos biztonságos harmadik országban található konzulátusára.</w:t>
            </w:r>
          </w:p>
        </w:tc>
      </w:tr>
    </w:tbl>
    <w:p w14:paraId="2892EB9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7654AFD" w14:textId="77777777" w:rsidR="009760F5" w:rsidRPr="00357852" w:rsidRDefault="009760F5" w:rsidP="009760F5">
      <w:r w:rsidRPr="00534DA7">
        <w:rPr>
          <w:rStyle w:val="HideTWBExt"/>
        </w:rPr>
        <w:t>&lt;/Amend&gt;</w:t>
      </w:r>
    </w:p>
    <w:p w14:paraId="556CFEC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516</w:t>
      </w:r>
      <w:r w:rsidRPr="00534DA7">
        <w:rPr>
          <w:rStyle w:val="HideTWBExt"/>
          <w:b w:val="0"/>
        </w:rPr>
        <w:t>&lt;/NumAm&gt;</w:t>
      </w:r>
    </w:p>
    <w:p w14:paraId="517640DA"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 Ondřej Kovařík</w:t>
      </w:r>
      <w:r w:rsidRPr="00534DA7">
        <w:rPr>
          <w:rStyle w:val="HideTWBExt"/>
          <w:b w:val="0"/>
        </w:rPr>
        <w:t>&lt;/Members&gt;</w:t>
      </w:r>
    </w:p>
    <w:p w14:paraId="40A2C602" w14:textId="77777777" w:rsidR="009760F5" w:rsidRPr="00357852" w:rsidRDefault="009760F5" w:rsidP="009760F5">
      <w:pPr>
        <w:pStyle w:val="NormalBold"/>
      </w:pPr>
      <w:r w:rsidRPr="00534DA7">
        <w:rPr>
          <w:rStyle w:val="HideTWBExt"/>
          <w:b w:val="0"/>
        </w:rPr>
        <w:t>&lt;/RepeatBlock-By&gt;</w:t>
      </w:r>
    </w:p>
    <w:p w14:paraId="3F931A43"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9634686" w14:textId="77777777" w:rsidR="009760F5" w:rsidRPr="00357852" w:rsidRDefault="009760F5" w:rsidP="009760F5">
      <w:pPr>
        <w:pStyle w:val="NormalBold"/>
      </w:pPr>
      <w:r w:rsidRPr="00534DA7">
        <w:rPr>
          <w:rStyle w:val="HideTWBExt"/>
          <w:b w:val="0"/>
        </w:rPr>
        <w:t>&lt;Article&gt;</w:t>
      </w:r>
      <w:r w:rsidRPr="00357852">
        <w:t>3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648B9D8" w14:textId="77777777" w:rsidTr="00BF7AFB">
        <w:trPr>
          <w:trHeight w:hRule="exact" w:val="240"/>
          <w:jc w:val="center"/>
        </w:trPr>
        <w:tc>
          <w:tcPr>
            <w:tcW w:w="9752" w:type="dxa"/>
            <w:gridSpan w:val="2"/>
          </w:tcPr>
          <w:p w14:paraId="40952F6A" w14:textId="77777777" w:rsidR="009760F5" w:rsidRPr="00357852" w:rsidRDefault="009760F5" w:rsidP="00BF7AFB"/>
        </w:tc>
      </w:tr>
      <w:tr w:rsidR="00215CFA" w:rsidRPr="00357852" w14:paraId="2763E625" w14:textId="77777777" w:rsidTr="00BF7AFB">
        <w:trPr>
          <w:trHeight w:val="240"/>
          <w:jc w:val="center"/>
        </w:trPr>
        <w:tc>
          <w:tcPr>
            <w:tcW w:w="4876" w:type="dxa"/>
          </w:tcPr>
          <w:p w14:paraId="1F0E601F" w14:textId="77777777" w:rsidR="009760F5" w:rsidRPr="00357852" w:rsidRDefault="009760F5" w:rsidP="00BF7AFB">
            <w:pPr>
              <w:pStyle w:val="AmColumnHeading"/>
            </w:pPr>
            <w:r w:rsidRPr="00357852">
              <w:t>A Bizottság által javasolt szöveg</w:t>
            </w:r>
          </w:p>
        </w:tc>
        <w:tc>
          <w:tcPr>
            <w:tcW w:w="4876" w:type="dxa"/>
          </w:tcPr>
          <w:p w14:paraId="058A5823" w14:textId="77777777" w:rsidR="009760F5" w:rsidRPr="00357852" w:rsidRDefault="009760F5" w:rsidP="00BF7AFB">
            <w:pPr>
              <w:pStyle w:val="AmColumnHeading"/>
            </w:pPr>
            <w:r w:rsidRPr="00357852">
              <w:t>Módosítás</w:t>
            </w:r>
          </w:p>
        </w:tc>
      </w:tr>
      <w:tr w:rsidR="00215CFA" w:rsidRPr="00357852" w14:paraId="4A612B9C" w14:textId="77777777" w:rsidTr="00BF7AFB">
        <w:trPr>
          <w:jc w:val="center"/>
        </w:trPr>
        <w:tc>
          <w:tcPr>
            <w:tcW w:w="4876" w:type="dxa"/>
          </w:tcPr>
          <w:p w14:paraId="3E80F275" w14:textId="77777777" w:rsidR="009760F5" w:rsidRPr="00357852" w:rsidRDefault="009760F5" w:rsidP="00BF7AFB">
            <w:pPr>
              <w:pStyle w:val="Normal6a"/>
            </w:pPr>
          </w:p>
        </w:tc>
        <w:tc>
          <w:tcPr>
            <w:tcW w:w="4876" w:type="dxa"/>
          </w:tcPr>
          <w:p w14:paraId="73E2443F" w14:textId="77777777" w:rsidR="009760F5" w:rsidRPr="00357852" w:rsidRDefault="009760F5" w:rsidP="00BF7AFB">
            <w:pPr>
              <w:pStyle w:val="NormalBoldItalicCenter6a"/>
            </w:pPr>
            <w:r w:rsidRPr="00357852">
              <w:t>3a. cikk</w:t>
            </w:r>
          </w:p>
        </w:tc>
      </w:tr>
      <w:tr w:rsidR="00215CFA" w:rsidRPr="00357852" w14:paraId="507E0278" w14:textId="77777777" w:rsidTr="00BF7AFB">
        <w:trPr>
          <w:jc w:val="center"/>
        </w:trPr>
        <w:tc>
          <w:tcPr>
            <w:tcW w:w="4876" w:type="dxa"/>
          </w:tcPr>
          <w:p w14:paraId="0CD2C9EE" w14:textId="77777777" w:rsidR="009760F5" w:rsidRPr="00357852" w:rsidRDefault="009760F5" w:rsidP="00BF7AFB">
            <w:pPr>
              <w:pStyle w:val="Normal6a"/>
            </w:pPr>
          </w:p>
        </w:tc>
        <w:tc>
          <w:tcPr>
            <w:tcW w:w="4876" w:type="dxa"/>
          </w:tcPr>
          <w:p w14:paraId="0D99632A" w14:textId="77777777" w:rsidR="009760F5" w:rsidRPr="00357852" w:rsidRDefault="009760F5" w:rsidP="00BF7AFB">
            <w:pPr>
              <w:pStyle w:val="NormalBoldItalicCenter6a"/>
            </w:pPr>
            <w:r w:rsidRPr="00357852">
              <w:t>Az (EU) XXX/XXX rendelet [a menekültügyi eljárásokról szóló rendelet] által a nyilvántartásba vételre vonatkozóan meghatározott határidők meghosszabbítása</w:t>
            </w:r>
          </w:p>
        </w:tc>
      </w:tr>
      <w:tr w:rsidR="00215CFA" w:rsidRPr="00357852" w14:paraId="5B3F2ABE" w14:textId="77777777" w:rsidTr="00BF7AFB">
        <w:trPr>
          <w:jc w:val="center"/>
        </w:trPr>
        <w:tc>
          <w:tcPr>
            <w:tcW w:w="4876" w:type="dxa"/>
          </w:tcPr>
          <w:p w14:paraId="0D31A8FD" w14:textId="77777777" w:rsidR="009760F5" w:rsidRPr="00357852" w:rsidRDefault="009760F5" w:rsidP="00BF7AFB">
            <w:pPr>
              <w:pStyle w:val="Normal6a"/>
            </w:pPr>
          </w:p>
        </w:tc>
        <w:tc>
          <w:tcPr>
            <w:tcW w:w="4876" w:type="dxa"/>
          </w:tcPr>
          <w:p w14:paraId="452C9AE5" w14:textId="77777777" w:rsidR="009760F5" w:rsidRPr="00357852" w:rsidRDefault="009760F5" w:rsidP="00BF7AFB">
            <w:pPr>
              <w:pStyle w:val="Normal6a"/>
            </w:pPr>
            <w:r w:rsidRPr="00357852">
              <w:rPr>
                <w:b/>
                <w:i/>
              </w:rPr>
              <w:t>(1) Válsághelyzetben az említett cikk alkalmazási időszaka alatt benyújtott kérelmeket az (EU) XXX/XXX rendelet [a menekültügyi eljárásokról szóló rendelet] 27. cikkétől eltérően a benyújtás napjától számított legfeljebb négy héten belül nyilvántartásba kell venni.</w:t>
            </w:r>
          </w:p>
        </w:tc>
      </w:tr>
    </w:tbl>
    <w:p w14:paraId="215795E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81EF226" w14:textId="77777777" w:rsidR="009760F5" w:rsidRPr="00357852" w:rsidRDefault="009760F5" w:rsidP="009760F5">
      <w:r w:rsidRPr="00534DA7">
        <w:rPr>
          <w:rStyle w:val="HideTWBExt"/>
        </w:rPr>
        <w:t>&lt;/Amend&gt;</w:t>
      </w:r>
    </w:p>
    <w:p w14:paraId="2EC6A40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517</w:t>
      </w:r>
      <w:r w:rsidRPr="00534DA7">
        <w:rPr>
          <w:rStyle w:val="HideTWBExt"/>
          <w:b w:val="0"/>
        </w:rPr>
        <w:t>&lt;/NumAm&gt;</w:t>
      </w:r>
    </w:p>
    <w:p w14:paraId="158F8F5D"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3F7BAF10" w14:textId="77777777" w:rsidR="009760F5" w:rsidRPr="00357852" w:rsidRDefault="009760F5" w:rsidP="009760F5">
      <w:pPr>
        <w:pStyle w:val="NormalBold"/>
      </w:pPr>
      <w:r w:rsidRPr="00534DA7">
        <w:rPr>
          <w:rStyle w:val="HideTWBExt"/>
          <w:b w:val="0"/>
        </w:rPr>
        <w:t>&lt;/RepeatBlock-By&gt;</w:t>
      </w:r>
    </w:p>
    <w:p w14:paraId="06F7CF3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BD4E849" w14:textId="77777777" w:rsidR="009760F5" w:rsidRPr="00357852" w:rsidRDefault="009760F5" w:rsidP="009760F5">
      <w:pPr>
        <w:pStyle w:val="NormalBold"/>
      </w:pPr>
      <w:r w:rsidRPr="00534DA7">
        <w:rPr>
          <w:rStyle w:val="HideTWBExt"/>
          <w:b w:val="0"/>
        </w:rPr>
        <w:t>&lt;Article&gt;</w:t>
      </w:r>
      <w:r w:rsidRPr="00357852">
        <w:t>3 b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185679B" w14:textId="77777777" w:rsidTr="00BF7AFB">
        <w:trPr>
          <w:trHeight w:hRule="exact" w:val="240"/>
          <w:jc w:val="center"/>
        </w:trPr>
        <w:tc>
          <w:tcPr>
            <w:tcW w:w="9752" w:type="dxa"/>
            <w:gridSpan w:val="2"/>
          </w:tcPr>
          <w:p w14:paraId="61E03606" w14:textId="77777777" w:rsidR="009760F5" w:rsidRPr="00357852" w:rsidRDefault="009760F5" w:rsidP="00BF7AFB"/>
        </w:tc>
      </w:tr>
      <w:tr w:rsidR="00215CFA" w:rsidRPr="00357852" w14:paraId="1F88D365" w14:textId="77777777" w:rsidTr="00BF7AFB">
        <w:trPr>
          <w:trHeight w:val="240"/>
          <w:jc w:val="center"/>
        </w:trPr>
        <w:tc>
          <w:tcPr>
            <w:tcW w:w="4876" w:type="dxa"/>
          </w:tcPr>
          <w:p w14:paraId="25E4A6F0" w14:textId="77777777" w:rsidR="009760F5" w:rsidRPr="00357852" w:rsidRDefault="009760F5" w:rsidP="00BF7AFB">
            <w:pPr>
              <w:pStyle w:val="AmColumnHeading"/>
            </w:pPr>
            <w:r w:rsidRPr="00357852">
              <w:t>A Bizottság által javasolt szöveg</w:t>
            </w:r>
          </w:p>
        </w:tc>
        <w:tc>
          <w:tcPr>
            <w:tcW w:w="4876" w:type="dxa"/>
          </w:tcPr>
          <w:p w14:paraId="4FE501F4" w14:textId="77777777" w:rsidR="009760F5" w:rsidRPr="00357852" w:rsidRDefault="009760F5" w:rsidP="00BF7AFB">
            <w:pPr>
              <w:pStyle w:val="AmColumnHeading"/>
            </w:pPr>
            <w:r w:rsidRPr="00357852">
              <w:t>Módosítás</w:t>
            </w:r>
          </w:p>
        </w:tc>
      </w:tr>
      <w:tr w:rsidR="00215CFA" w:rsidRPr="00357852" w14:paraId="0A78093F" w14:textId="77777777" w:rsidTr="00BF7AFB">
        <w:trPr>
          <w:jc w:val="center"/>
        </w:trPr>
        <w:tc>
          <w:tcPr>
            <w:tcW w:w="4876" w:type="dxa"/>
          </w:tcPr>
          <w:p w14:paraId="5F2296CB" w14:textId="77777777" w:rsidR="009760F5" w:rsidRPr="00357852" w:rsidRDefault="009760F5" w:rsidP="00BF7AFB">
            <w:pPr>
              <w:pStyle w:val="Normal6a"/>
            </w:pPr>
          </w:p>
        </w:tc>
        <w:tc>
          <w:tcPr>
            <w:tcW w:w="4876" w:type="dxa"/>
          </w:tcPr>
          <w:p w14:paraId="4CFFC010" w14:textId="77777777" w:rsidR="009760F5" w:rsidRPr="00357852" w:rsidRDefault="009760F5" w:rsidP="00BF7AFB">
            <w:pPr>
              <w:pStyle w:val="NormalBoldItalicCenter6a"/>
            </w:pPr>
            <w:r w:rsidRPr="00357852">
              <w:t>3b. cikk</w:t>
            </w:r>
          </w:p>
        </w:tc>
      </w:tr>
      <w:tr w:rsidR="00215CFA" w:rsidRPr="00357852" w14:paraId="7B0CCBD0" w14:textId="77777777" w:rsidTr="00BF7AFB">
        <w:trPr>
          <w:jc w:val="center"/>
        </w:trPr>
        <w:tc>
          <w:tcPr>
            <w:tcW w:w="4876" w:type="dxa"/>
          </w:tcPr>
          <w:p w14:paraId="3A076AC9" w14:textId="77777777" w:rsidR="009760F5" w:rsidRPr="00357852" w:rsidRDefault="009760F5" w:rsidP="00BF7AFB">
            <w:pPr>
              <w:pStyle w:val="Normal6a"/>
            </w:pPr>
          </w:p>
        </w:tc>
        <w:tc>
          <w:tcPr>
            <w:tcW w:w="4876" w:type="dxa"/>
          </w:tcPr>
          <w:p w14:paraId="49988400" w14:textId="77777777" w:rsidR="009760F5" w:rsidRPr="00357852" w:rsidRDefault="009760F5" w:rsidP="00BF7AFB">
            <w:pPr>
              <w:pStyle w:val="NormalBoldItalicCenter6a"/>
            </w:pPr>
            <w:r w:rsidRPr="00357852">
              <w:t>A menedékjog iránti kérelmek elbírálásáért felelős tagállam meghatározása szükséghelyzetben</w:t>
            </w:r>
          </w:p>
        </w:tc>
      </w:tr>
      <w:tr w:rsidR="00215CFA" w:rsidRPr="00357852" w14:paraId="2168A333" w14:textId="77777777" w:rsidTr="00BF7AFB">
        <w:trPr>
          <w:jc w:val="center"/>
        </w:trPr>
        <w:tc>
          <w:tcPr>
            <w:tcW w:w="4876" w:type="dxa"/>
          </w:tcPr>
          <w:p w14:paraId="34F3E645" w14:textId="77777777" w:rsidR="009760F5" w:rsidRPr="00357852" w:rsidRDefault="009760F5" w:rsidP="00BF7AFB">
            <w:pPr>
              <w:pStyle w:val="Normal6a"/>
            </w:pPr>
          </w:p>
        </w:tc>
        <w:tc>
          <w:tcPr>
            <w:tcW w:w="4876" w:type="dxa"/>
          </w:tcPr>
          <w:p w14:paraId="0BD5BAB7" w14:textId="77777777" w:rsidR="009760F5" w:rsidRPr="00357852" w:rsidRDefault="009760F5" w:rsidP="00BF7AFB">
            <w:pPr>
              <w:pStyle w:val="Normal6a"/>
            </w:pPr>
            <w:r w:rsidRPr="00357852">
              <w:rPr>
                <w:b/>
                <w:i/>
              </w:rPr>
              <w:t>(1) A tagállamok szükséghelyzetben gondoskodnak arról, hogy azok a harmadik országbeli állampolgárok vagy hontalan személyek, akik valamely tagállam területén – többek között a határon vagy a tranzitzónákban – kérelmet nyújtanak be, az (EU) XXX/XXX rendeletben [a menekültügy és a migráció kezeléséről szóló rendelet] meghatározott kritériumok alapján mielőbb meghatározzák a nemzetközi védelem iránti kérelem elbírálásáért felelős tagállamot.</w:t>
            </w:r>
          </w:p>
        </w:tc>
      </w:tr>
      <w:tr w:rsidR="00215CFA" w:rsidRPr="00357852" w14:paraId="67756570" w14:textId="77777777" w:rsidTr="00BF7AFB">
        <w:trPr>
          <w:jc w:val="center"/>
        </w:trPr>
        <w:tc>
          <w:tcPr>
            <w:tcW w:w="4876" w:type="dxa"/>
          </w:tcPr>
          <w:p w14:paraId="46498F27" w14:textId="77777777" w:rsidR="009760F5" w:rsidRPr="00357852" w:rsidRDefault="009760F5" w:rsidP="00BF7AFB">
            <w:pPr>
              <w:pStyle w:val="Normal6a"/>
            </w:pPr>
          </w:p>
        </w:tc>
        <w:tc>
          <w:tcPr>
            <w:tcW w:w="4876" w:type="dxa"/>
          </w:tcPr>
          <w:p w14:paraId="0F05AAC8" w14:textId="77777777" w:rsidR="009760F5" w:rsidRPr="00357852" w:rsidRDefault="009760F5" w:rsidP="00BF7AFB">
            <w:pPr>
              <w:pStyle w:val="Normal6a"/>
            </w:pPr>
            <w:r w:rsidRPr="00357852">
              <w:rPr>
                <w:b/>
                <w:i/>
              </w:rPr>
              <w:t>(2) E célból a felelősséget meghatározó tagállam egyszerűsített eljárást hoz létre, amennyiben első látásra elegendő jel utal arra, hogy az említett személyeket valószínűleg családi vagy egyéb érdemi kapcsolatok fűzik egy adott tagállamhoz. A felelősséget meghatározó tagállam értékelésének a kérelmező vagy a másik tagállamban tartózkodó hozzátartozók által szolgáltatott információkon kell alapulnia. Azon tagállam hatóságai, amelyben a kérelmezőnek kapcsolata lehet, a lehető leggyorsabban segítséget nyújtanak a felelősséget meghatározó tagállamnak a kérdések megválaszolása vagy a dokumentumok rendelkezésre bocsátása terén.</w:t>
            </w:r>
          </w:p>
        </w:tc>
      </w:tr>
      <w:tr w:rsidR="00215CFA" w:rsidRPr="00357852" w14:paraId="78F49ABD" w14:textId="77777777" w:rsidTr="00BF7AFB">
        <w:trPr>
          <w:jc w:val="center"/>
        </w:trPr>
        <w:tc>
          <w:tcPr>
            <w:tcW w:w="4876" w:type="dxa"/>
          </w:tcPr>
          <w:p w14:paraId="1DC16F07" w14:textId="77777777" w:rsidR="009760F5" w:rsidRPr="00357852" w:rsidRDefault="009760F5" w:rsidP="00BF7AFB">
            <w:pPr>
              <w:pStyle w:val="Normal6a"/>
            </w:pPr>
          </w:p>
        </w:tc>
        <w:tc>
          <w:tcPr>
            <w:tcW w:w="4876" w:type="dxa"/>
          </w:tcPr>
          <w:p w14:paraId="20CD2441" w14:textId="77777777" w:rsidR="009760F5" w:rsidRPr="00357852" w:rsidRDefault="009760F5" w:rsidP="00BF7AFB">
            <w:pPr>
              <w:pStyle w:val="Normal6a"/>
            </w:pPr>
            <w:r w:rsidRPr="00357852">
              <w:rPr>
                <w:b/>
                <w:i/>
              </w:rPr>
              <w:t>A prima facie mutatókon alapuló egyszerűsített eljárást a következő esetekben kell alkalmazni:</w:t>
            </w:r>
          </w:p>
        </w:tc>
      </w:tr>
      <w:tr w:rsidR="00215CFA" w:rsidRPr="00357852" w14:paraId="3A0C3785" w14:textId="77777777" w:rsidTr="00BF7AFB">
        <w:trPr>
          <w:jc w:val="center"/>
        </w:trPr>
        <w:tc>
          <w:tcPr>
            <w:tcW w:w="4876" w:type="dxa"/>
          </w:tcPr>
          <w:p w14:paraId="5AE14FA7" w14:textId="77777777" w:rsidR="009760F5" w:rsidRPr="00357852" w:rsidRDefault="009760F5" w:rsidP="00BF7AFB">
            <w:pPr>
              <w:pStyle w:val="Normal6a"/>
            </w:pPr>
          </w:p>
        </w:tc>
        <w:tc>
          <w:tcPr>
            <w:tcW w:w="4876" w:type="dxa"/>
          </w:tcPr>
          <w:p w14:paraId="10B9916A" w14:textId="77777777" w:rsidR="009760F5" w:rsidRPr="00357852" w:rsidRDefault="009760F5" w:rsidP="00BF7AFB">
            <w:pPr>
              <w:pStyle w:val="Normal6a"/>
            </w:pPr>
            <w:r w:rsidRPr="00357852">
              <w:rPr>
                <w:b/>
                <w:i/>
              </w:rPr>
              <w:t>a) ha a kérelmező azt állítja, hogy van olyan családtagja – függetlenül attól, hogy a családalapítás korábban a származási országban történt-e –, aki jogszerűen tartózkodik valamely tagállamban;</w:t>
            </w:r>
          </w:p>
        </w:tc>
      </w:tr>
      <w:tr w:rsidR="00215CFA" w:rsidRPr="00357852" w14:paraId="19D77B81" w14:textId="77777777" w:rsidTr="00BF7AFB">
        <w:trPr>
          <w:jc w:val="center"/>
        </w:trPr>
        <w:tc>
          <w:tcPr>
            <w:tcW w:w="4876" w:type="dxa"/>
          </w:tcPr>
          <w:p w14:paraId="01BAC302" w14:textId="77777777" w:rsidR="009760F5" w:rsidRPr="00357852" w:rsidRDefault="009760F5" w:rsidP="00BF7AFB">
            <w:pPr>
              <w:pStyle w:val="Normal6a"/>
            </w:pPr>
          </w:p>
        </w:tc>
        <w:tc>
          <w:tcPr>
            <w:tcW w:w="4876" w:type="dxa"/>
          </w:tcPr>
          <w:p w14:paraId="74D7E775" w14:textId="77777777" w:rsidR="009760F5" w:rsidRPr="00357852" w:rsidRDefault="009760F5" w:rsidP="00BF7AFB">
            <w:pPr>
              <w:pStyle w:val="Normal6a"/>
            </w:pPr>
            <w:r w:rsidRPr="00357852">
              <w:rPr>
                <w:b/>
                <w:i/>
              </w:rPr>
              <w:t>b) ha a kérelmező azt állítja, hogy korábban tartózkodási engedéllyel vagy vízummal rendelkezett valamely tagállamban;</w:t>
            </w:r>
          </w:p>
        </w:tc>
      </w:tr>
      <w:tr w:rsidR="00215CFA" w:rsidRPr="00357852" w14:paraId="196877A9" w14:textId="77777777" w:rsidTr="00BF7AFB">
        <w:trPr>
          <w:jc w:val="center"/>
        </w:trPr>
        <w:tc>
          <w:tcPr>
            <w:tcW w:w="4876" w:type="dxa"/>
          </w:tcPr>
          <w:p w14:paraId="7AA9C1FA" w14:textId="77777777" w:rsidR="009760F5" w:rsidRPr="00357852" w:rsidRDefault="009760F5" w:rsidP="00BF7AFB">
            <w:pPr>
              <w:pStyle w:val="Normal6a"/>
            </w:pPr>
          </w:p>
        </w:tc>
        <w:tc>
          <w:tcPr>
            <w:tcW w:w="4876" w:type="dxa"/>
          </w:tcPr>
          <w:p w14:paraId="5D8383E9" w14:textId="77777777" w:rsidR="009760F5" w:rsidRPr="00357852" w:rsidRDefault="009760F5" w:rsidP="00BF7AFB">
            <w:pPr>
              <w:pStyle w:val="Normal6a"/>
            </w:pPr>
            <w:r w:rsidRPr="00357852">
              <w:rPr>
                <w:b/>
                <w:i/>
              </w:rPr>
              <w:t>c) ha a kérelmező azt állítja, hogy valamely tagállamban tanult.</w:t>
            </w:r>
          </w:p>
        </w:tc>
      </w:tr>
      <w:tr w:rsidR="00215CFA" w:rsidRPr="00357852" w14:paraId="6BF9B143" w14:textId="77777777" w:rsidTr="00BF7AFB">
        <w:trPr>
          <w:jc w:val="center"/>
        </w:trPr>
        <w:tc>
          <w:tcPr>
            <w:tcW w:w="4876" w:type="dxa"/>
          </w:tcPr>
          <w:p w14:paraId="57C34517" w14:textId="77777777" w:rsidR="009760F5" w:rsidRPr="00357852" w:rsidRDefault="009760F5" w:rsidP="00BF7AFB">
            <w:pPr>
              <w:pStyle w:val="Normal6a"/>
            </w:pPr>
          </w:p>
        </w:tc>
        <w:tc>
          <w:tcPr>
            <w:tcW w:w="4876" w:type="dxa"/>
          </w:tcPr>
          <w:p w14:paraId="793E741F" w14:textId="77777777" w:rsidR="009760F5" w:rsidRPr="00357852" w:rsidRDefault="009760F5" w:rsidP="00BF7AFB">
            <w:pPr>
              <w:pStyle w:val="Normal6a"/>
            </w:pPr>
            <w:r w:rsidRPr="00357852">
              <w:rPr>
                <w:b/>
                <w:i/>
              </w:rPr>
              <w:t>A felelősséget meghatározó tagállam biztosítja, hogy a kérelmező tudatában legyen annak, hogy csak akkor tartózkodhat abban a tagállamban, ahol az állítása szerint családtagjai vannak vagy érdemi kapcsolatokkal rendelkezik, ha ezt az állítást az illető tagállam a kérelmező átszállítását követően igazolni tudja.</w:t>
            </w:r>
          </w:p>
        </w:tc>
      </w:tr>
      <w:tr w:rsidR="00215CFA" w:rsidRPr="00357852" w14:paraId="0F41D14E" w14:textId="77777777" w:rsidTr="00BF7AFB">
        <w:trPr>
          <w:jc w:val="center"/>
        </w:trPr>
        <w:tc>
          <w:tcPr>
            <w:tcW w:w="4876" w:type="dxa"/>
          </w:tcPr>
          <w:p w14:paraId="651235AC" w14:textId="77777777" w:rsidR="009760F5" w:rsidRPr="00357852" w:rsidRDefault="009760F5" w:rsidP="00BF7AFB">
            <w:pPr>
              <w:pStyle w:val="Normal6a"/>
            </w:pPr>
          </w:p>
        </w:tc>
        <w:tc>
          <w:tcPr>
            <w:tcW w:w="4876" w:type="dxa"/>
          </w:tcPr>
          <w:p w14:paraId="06A1FBB4" w14:textId="77777777" w:rsidR="009760F5" w:rsidRPr="00357852" w:rsidRDefault="009760F5" w:rsidP="00BF7AFB">
            <w:pPr>
              <w:pStyle w:val="Normal6a"/>
            </w:pPr>
            <w:r w:rsidRPr="00357852">
              <w:rPr>
                <w:b/>
                <w:i/>
              </w:rPr>
              <w:t>Ha a kérelmező által rendelkezésre bocsátott információk alapján nem merül fel kétség azt illetően, hogy a kérelmező által megjelölt tagállamban családtagok élnek, illetve egyéb érdemi kapcsolatok léteznek, akkor megállapítható, hogy kellő támpont van arra vonatkozóan, hogy a kérelmezőt másik tagállamba lehessen szállítani. A felelősséget meghatározó tagállam értesíti a felelős tagállamot. A megkeresett tagállam elismeri felelősségét, miután minden rendelkezésre álló közvetett bizonyítékot – többek között fényképeket, kapcsolattartási bizonyítékot és tanúvallomásokat – figyelembe vett, hogy méltányosan mérlegelje a kapcsolatot. Ha két héten belül nem válaszolnak az átvétel iránti megkeresésre, az a kérelem megerősítésének minősül.</w:t>
            </w:r>
          </w:p>
        </w:tc>
      </w:tr>
      <w:tr w:rsidR="00215CFA" w:rsidRPr="00357852" w14:paraId="652DCA58" w14:textId="77777777" w:rsidTr="00BF7AFB">
        <w:trPr>
          <w:jc w:val="center"/>
        </w:trPr>
        <w:tc>
          <w:tcPr>
            <w:tcW w:w="4876" w:type="dxa"/>
          </w:tcPr>
          <w:p w14:paraId="6B07578E" w14:textId="77777777" w:rsidR="009760F5" w:rsidRPr="00357852" w:rsidRDefault="009760F5" w:rsidP="00BF7AFB">
            <w:pPr>
              <w:pStyle w:val="Normal6a"/>
            </w:pPr>
          </w:p>
        </w:tc>
        <w:tc>
          <w:tcPr>
            <w:tcW w:w="4876" w:type="dxa"/>
          </w:tcPr>
          <w:p w14:paraId="13B6C199" w14:textId="77777777" w:rsidR="009760F5" w:rsidRPr="00357852" w:rsidRDefault="009760F5" w:rsidP="00BF7AFB">
            <w:pPr>
              <w:pStyle w:val="Normal6a"/>
            </w:pPr>
            <w:r w:rsidRPr="00357852">
              <w:rPr>
                <w:b/>
                <w:i/>
              </w:rPr>
              <w:t>Az átszállítást laissez-passer kiállításával kell megkönnyíteni.</w:t>
            </w:r>
          </w:p>
        </w:tc>
      </w:tr>
      <w:tr w:rsidR="00215CFA" w:rsidRPr="00357852" w14:paraId="03CE0B27" w14:textId="77777777" w:rsidTr="00BF7AFB">
        <w:trPr>
          <w:jc w:val="center"/>
        </w:trPr>
        <w:tc>
          <w:tcPr>
            <w:tcW w:w="4876" w:type="dxa"/>
          </w:tcPr>
          <w:p w14:paraId="28B881EA" w14:textId="77777777" w:rsidR="009760F5" w:rsidRPr="00357852" w:rsidRDefault="009760F5" w:rsidP="00BF7AFB">
            <w:pPr>
              <w:pStyle w:val="Normal6a"/>
            </w:pPr>
          </w:p>
        </w:tc>
        <w:tc>
          <w:tcPr>
            <w:tcW w:w="4876" w:type="dxa"/>
          </w:tcPr>
          <w:p w14:paraId="495CAFB8" w14:textId="77777777" w:rsidR="009760F5" w:rsidRPr="00357852" w:rsidRDefault="009760F5" w:rsidP="00BF7AFB">
            <w:pPr>
              <w:pStyle w:val="Normal6a"/>
            </w:pPr>
            <w:r w:rsidRPr="00357852">
              <w:rPr>
                <w:b/>
                <w:i/>
              </w:rPr>
              <w:t>A felelősséget meghatározó tagállam az 1560/2003/EK rendelet 18. cikke alapján létrehozott DubliNet elektronikus kommunikációs hálózaton keresztül a kérelmező által benyújtott valamennyi információt továbbítja az elosztás szerinti céltagállamhoz.</w:t>
            </w:r>
          </w:p>
        </w:tc>
      </w:tr>
      <w:tr w:rsidR="00215CFA" w:rsidRPr="00357852" w14:paraId="42CCE10B" w14:textId="77777777" w:rsidTr="00BF7AFB">
        <w:trPr>
          <w:jc w:val="center"/>
        </w:trPr>
        <w:tc>
          <w:tcPr>
            <w:tcW w:w="4876" w:type="dxa"/>
          </w:tcPr>
          <w:p w14:paraId="128E7A76" w14:textId="77777777" w:rsidR="009760F5" w:rsidRPr="00357852" w:rsidRDefault="009760F5" w:rsidP="00BF7AFB">
            <w:pPr>
              <w:pStyle w:val="Normal6a"/>
            </w:pPr>
          </w:p>
        </w:tc>
        <w:tc>
          <w:tcPr>
            <w:tcW w:w="4876" w:type="dxa"/>
          </w:tcPr>
          <w:p w14:paraId="7EFCC98B" w14:textId="77777777" w:rsidR="009760F5" w:rsidRPr="00357852" w:rsidRDefault="009760F5" w:rsidP="00BF7AFB">
            <w:pPr>
              <w:pStyle w:val="Normal6a"/>
            </w:pPr>
            <w:r w:rsidRPr="00357852">
              <w:rPr>
                <w:b/>
                <w:i/>
              </w:rPr>
              <w:t>(3) Amennyiben a kérelmezőt különböző tagállamokhoz fűzik kapcsolatok, a kérelmező számára lehetőséget kell biztosítani, hogy kiválassza azt a tagállamot, ahová átszállítsák, és amelyik felelős legyen a nemzetközi védelem iránti kérelem megvizsgálásáért.</w:t>
            </w:r>
          </w:p>
        </w:tc>
      </w:tr>
      <w:tr w:rsidR="00215CFA" w:rsidRPr="00357852" w14:paraId="324771DC" w14:textId="77777777" w:rsidTr="00BF7AFB">
        <w:trPr>
          <w:jc w:val="center"/>
        </w:trPr>
        <w:tc>
          <w:tcPr>
            <w:tcW w:w="4876" w:type="dxa"/>
          </w:tcPr>
          <w:p w14:paraId="48E22D1A" w14:textId="77777777" w:rsidR="009760F5" w:rsidRPr="00357852" w:rsidRDefault="009760F5" w:rsidP="00BF7AFB">
            <w:pPr>
              <w:pStyle w:val="Normal6a"/>
            </w:pPr>
          </w:p>
        </w:tc>
        <w:tc>
          <w:tcPr>
            <w:tcW w:w="4876" w:type="dxa"/>
          </w:tcPr>
          <w:p w14:paraId="27E90A93" w14:textId="77777777" w:rsidR="009760F5" w:rsidRPr="00357852" w:rsidRDefault="009760F5" w:rsidP="00BF7AFB">
            <w:pPr>
              <w:pStyle w:val="Normal6a"/>
            </w:pPr>
            <w:r w:rsidRPr="00357852">
              <w:rPr>
                <w:b/>
                <w:i/>
              </w:rPr>
              <w:t>(4) Ha az átszállítást követően megállapítják, hogy nem teljesülnek a családegyesítésre és az érdemi kapcsolatokra vonatkozó feltételek, az elosztás szerinti céltagállam gondoskodik arról, hogy a kérelmezőt a 3c. cikkben meghatározott eljárásnak megfelelően egy másik felelős tagállamba helyezzék át.</w:t>
            </w:r>
          </w:p>
        </w:tc>
      </w:tr>
      <w:tr w:rsidR="00215CFA" w:rsidRPr="00357852" w14:paraId="470C8CD8" w14:textId="77777777" w:rsidTr="00BF7AFB">
        <w:trPr>
          <w:jc w:val="center"/>
        </w:trPr>
        <w:tc>
          <w:tcPr>
            <w:tcW w:w="4876" w:type="dxa"/>
          </w:tcPr>
          <w:p w14:paraId="79E7D132" w14:textId="77777777" w:rsidR="009760F5" w:rsidRPr="00357852" w:rsidRDefault="009760F5" w:rsidP="00BF7AFB">
            <w:pPr>
              <w:pStyle w:val="Normal6a"/>
            </w:pPr>
          </w:p>
        </w:tc>
        <w:tc>
          <w:tcPr>
            <w:tcW w:w="4876" w:type="dxa"/>
          </w:tcPr>
          <w:p w14:paraId="4D5167EB" w14:textId="77777777" w:rsidR="009760F5" w:rsidRPr="00357852" w:rsidRDefault="009760F5" w:rsidP="00BF7AFB">
            <w:pPr>
              <w:pStyle w:val="Normal6a"/>
            </w:pPr>
            <w:r w:rsidRPr="00357852">
              <w:rPr>
                <w:b/>
                <w:i/>
              </w:rPr>
              <w:t>(5) Amennyiben a felelős tagállam meghatározása a családi vagy más érdemi kapcsolatok alapján nem lehetséges, a felelős tagállamot az e rendelet III. fejezetének 3c. cikkében ismertetett eljárással kell meghatározni.</w:t>
            </w:r>
          </w:p>
        </w:tc>
      </w:tr>
      <w:tr w:rsidR="00215CFA" w:rsidRPr="00357852" w14:paraId="3F2565AB" w14:textId="77777777" w:rsidTr="00BF7AFB">
        <w:trPr>
          <w:jc w:val="center"/>
        </w:trPr>
        <w:tc>
          <w:tcPr>
            <w:tcW w:w="4876" w:type="dxa"/>
          </w:tcPr>
          <w:p w14:paraId="47841894" w14:textId="77777777" w:rsidR="009760F5" w:rsidRPr="00357852" w:rsidRDefault="009760F5" w:rsidP="00BF7AFB">
            <w:pPr>
              <w:pStyle w:val="Normal6a"/>
            </w:pPr>
          </w:p>
        </w:tc>
        <w:tc>
          <w:tcPr>
            <w:tcW w:w="4876" w:type="dxa"/>
          </w:tcPr>
          <w:p w14:paraId="31AFC500" w14:textId="77777777" w:rsidR="009760F5" w:rsidRPr="00357852" w:rsidRDefault="009760F5" w:rsidP="00BF7AFB">
            <w:pPr>
              <w:pStyle w:val="Normal6a"/>
            </w:pPr>
            <w:r w:rsidRPr="00357852">
              <w:rPr>
                <w:b/>
                <w:i/>
              </w:rPr>
              <w:t>(6) Bármely tagállam kezdeményezheti a kérelmező átvételét, különösen humanitárius okokból, főként családi, egészségügyi, kulturális vagy szociális megfontolások, nyelvtudás vagy egyéb olyan érdemi kapcsolatok alapján, amelyek megkönnyítenék a kérelmező beilleszkedését. Az érintett személyeknek ehhez írásban hozzájárulásukat kell adniuk.</w:t>
            </w:r>
          </w:p>
        </w:tc>
      </w:tr>
      <w:tr w:rsidR="00215CFA" w:rsidRPr="00357852" w14:paraId="0D03ABD0" w14:textId="77777777" w:rsidTr="00BF7AFB">
        <w:trPr>
          <w:jc w:val="center"/>
        </w:trPr>
        <w:tc>
          <w:tcPr>
            <w:tcW w:w="4876" w:type="dxa"/>
          </w:tcPr>
          <w:p w14:paraId="18BA34B4" w14:textId="77777777" w:rsidR="009760F5" w:rsidRPr="00357852" w:rsidRDefault="009760F5" w:rsidP="00BF7AFB">
            <w:pPr>
              <w:pStyle w:val="Normal6a"/>
            </w:pPr>
          </w:p>
        </w:tc>
        <w:tc>
          <w:tcPr>
            <w:tcW w:w="4876" w:type="dxa"/>
          </w:tcPr>
          <w:p w14:paraId="3A84A03A" w14:textId="77777777" w:rsidR="009760F5" w:rsidRPr="00357852" w:rsidRDefault="009760F5" w:rsidP="00BF7AFB">
            <w:pPr>
              <w:pStyle w:val="Normal6a"/>
            </w:pPr>
            <w:r w:rsidRPr="00357852">
              <w:rPr>
                <w:b/>
                <w:i/>
              </w:rPr>
              <w:t>(7) A kérelmező azt is kérheti a felelősséget meghatározó tagállamtól, hogy vegye fel a kapcsolatot más tagállamokkal a kérelmének elbírálására irányuló, megfelelő indoklással ellátott kérelem benyújtása céljából. A megkeresett tagállam(ok) a kérelem kézhezvételétől számított két héten belül jelzi(k), hogy szándékozik/szándékoznak-e felelősséget vállalni a nemzetközi védelem iránti kérelemért. Amennyiben a megkeresett tagállam elfogadja a kérelmet, ő lesz a felelős tagállam. A tagállamnak, amelyben a nemzetközi védelem iránti kérelmet benyújtották, gondoskodnia kell arról, hogy a kérelmezőt átadják a felelős tagállamnak.</w:t>
            </w:r>
          </w:p>
        </w:tc>
      </w:tr>
      <w:tr w:rsidR="00215CFA" w:rsidRPr="00357852" w14:paraId="66645C95" w14:textId="77777777" w:rsidTr="00BF7AFB">
        <w:trPr>
          <w:jc w:val="center"/>
        </w:trPr>
        <w:tc>
          <w:tcPr>
            <w:tcW w:w="4876" w:type="dxa"/>
          </w:tcPr>
          <w:p w14:paraId="60E2FCC3" w14:textId="77777777" w:rsidR="009760F5" w:rsidRPr="00357852" w:rsidRDefault="009760F5" w:rsidP="00BF7AFB">
            <w:pPr>
              <w:pStyle w:val="Normal6a"/>
            </w:pPr>
          </w:p>
        </w:tc>
        <w:tc>
          <w:tcPr>
            <w:tcW w:w="4876" w:type="dxa"/>
          </w:tcPr>
          <w:p w14:paraId="7F07B980" w14:textId="77777777" w:rsidR="009760F5" w:rsidRPr="00357852" w:rsidRDefault="009760F5" w:rsidP="00BF7AFB">
            <w:pPr>
              <w:pStyle w:val="Normal6a"/>
            </w:pPr>
            <w:r w:rsidRPr="00357852">
              <w:rPr>
                <w:b/>
                <w:i/>
              </w:rPr>
              <w:t>(8) A tagállamok illetékes hatóságainak tájékoztatniuk kell a kérelmezőket a kérelmükkel kapcsolatban e rendelet értelmében végrehajtott eljárások előrehaladásáról. E tájékoztatást írásban, rendszeres időközönként kell nyújtani. Kiskorúak esetében az illetékes hatóságoknak mind a kiskorút, mind pedig a képviselőt azonos módon kell tájékoztatniuk.</w:t>
            </w:r>
          </w:p>
        </w:tc>
      </w:tr>
    </w:tbl>
    <w:p w14:paraId="3340AE59"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36D6D97" w14:textId="77777777" w:rsidR="009760F5" w:rsidRPr="00357852" w:rsidRDefault="009760F5" w:rsidP="009760F5">
      <w:r w:rsidRPr="00534DA7">
        <w:rPr>
          <w:rStyle w:val="HideTWBExt"/>
        </w:rPr>
        <w:t>&lt;/Amend&gt;</w:t>
      </w:r>
    </w:p>
    <w:p w14:paraId="642239CB"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518</w:t>
      </w:r>
      <w:r w:rsidRPr="00534DA7">
        <w:rPr>
          <w:rStyle w:val="HideTWBExt"/>
          <w:b w:val="0"/>
        </w:rPr>
        <w:t>&lt;/NumAm&gt;</w:t>
      </w:r>
    </w:p>
    <w:p w14:paraId="10101E54"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55684079" w14:textId="77777777" w:rsidR="009760F5" w:rsidRPr="00357852" w:rsidRDefault="009760F5" w:rsidP="009760F5">
      <w:pPr>
        <w:pStyle w:val="NormalBold"/>
      </w:pPr>
      <w:r w:rsidRPr="00534DA7">
        <w:rPr>
          <w:rStyle w:val="HideTWBExt"/>
          <w:b w:val="0"/>
        </w:rPr>
        <w:t>&lt;/RepeatBlock-By&gt;</w:t>
      </w:r>
    </w:p>
    <w:p w14:paraId="1B7E587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915C140" w14:textId="77777777" w:rsidR="009760F5" w:rsidRPr="00357852" w:rsidRDefault="009760F5" w:rsidP="009760F5">
      <w:pPr>
        <w:pStyle w:val="NormalBold"/>
      </w:pPr>
      <w:r w:rsidRPr="00534DA7">
        <w:rPr>
          <w:rStyle w:val="HideTWBExt"/>
          <w:b w:val="0"/>
        </w:rPr>
        <w:t>&lt;Article&gt;</w:t>
      </w:r>
      <w:r w:rsidRPr="00357852">
        <w:t>3 b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6ABC43E" w14:textId="77777777" w:rsidTr="00BF7AFB">
        <w:trPr>
          <w:trHeight w:hRule="exact" w:val="240"/>
          <w:jc w:val="center"/>
        </w:trPr>
        <w:tc>
          <w:tcPr>
            <w:tcW w:w="9752" w:type="dxa"/>
            <w:gridSpan w:val="2"/>
          </w:tcPr>
          <w:p w14:paraId="32A3882C" w14:textId="77777777" w:rsidR="009760F5" w:rsidRPr="00357852" w:rsidRDefault="009760F5" w:rsidP="00BF7AFB"/>
        </w:tc>
      </w:tr>
      <w:tr w:rsidR="00215CFA" w:rsidRPr="00357852" w14:paraId="30C41A53" w14:textId="77777777" w:rsidTr="00BF7AFB">
        <w:trPr>
          <w:trHeight w:val="240"/>
          <w:jc w:val="center"/>
        </w:trPr>
        <w:tc>
          <w:tcPr>
            <w:tcW w:w="4876" w:type="dxa"/>
          </w:tcPr>
          <w:p w14:paraId="46946A92" w14:textId="77777777" w:rsidR="009760F5" w:rsidRPr="00357852" w:rsidRDefault="009760F5" w:rsidP="00BF7AFB">
            <w:pPr>
              <w:pStyle w:val="AmColumnHeading"/>
            </w:pPr>
            <w:r w:rsidRPr="00357852">
              <w:t>A Bizottság által javasolt szöveg</w:t>
            </w:r>
          </w:p>
        </w:tc>
        <w:tc>
          <w:tcPr>
            <w:tcW w:w="4876" w:type="dxa"/>
          </w:tcPr>
          <w:p w14:paraId="46C93A08" w14:textId="77777777" w:rsidR="009760F5" w:rsidRPr="00357852" w:rsidRDefault="009760F5" w:rsidP="00BF7AFB">
            <w:pPr>
              <w:pStyle w:val="AmColumnHeading"/>
            </w:pPr>
            <w:r w:rsidRPr="00357852">
              <w:t>Módosítás</w:t>
            </w:r>
          </w:p>
        </w:tc>
      </w:tr>
      <w:tr w:rsidR="00215CFA" w:rsidRPr="00357852" w14:paraId="0ADD9185" w14:textId="77777777" w:rsidTr="00BF7AFB">
        <w:trPr>
          <w:jc w:val="center"/>
        </w:trPr>
        <w:tc>
          <w:tcPr>
            <w:tcW w:w="4876" w:type="dxa"/>
          </w:tcPr>
          <w:p w14:paraId="6E32BEB0" w14:textId="77777777" w:rsidR="009760F5" w:rsidRPr="00357852" w:rsidRDefault="009760F5" w:rsidP="00BF7AFB">
            <w:pPr>
              <w:pStyle w:val="Normal6a"/>
            </w:pPr>
          </w:p>
        </w:tc>
        <w:tc>
          <w:tcPr>
            <w:tcW w:w="4876" w:type="dxa"/>
          </w:tcPr>
          <w:p w14:paraId="2BCA4C4B" w14:textId="77777777" w:rsidR="009760F5" w:rsidRPr="00357852" w:rsidRDefault="009760F5" w:rsidP="00BF7AFB">
            <w:pPr>
              <w:pStyle w:val="NormalBoldItalicCenter6a"/>
            </w:pPr>
            <w:r w:rsidRPr="00357852">
              <w:t>3b. cikk</w:t>
            </w:r>
          </w:p>
        </w:tc>
      </w:tr>
      <w:tr w:rsidR="00215CFA" w:rsidRPr="00357852" w14:paraId="1E009045" w14:textId="77777777" w:rsidTr="00BF7AFB">
        <w:trPr>
          <w:jc w:val="center"/>
        </w:trPr>
        <w:tc>
          <w:tcPr>
            <w:tcW w:w="4876" w:type="dxa"/>
          </w:tcPr>
          <w:p w14:paraId="71245E99" w14:textId="77777777" w:rsidR="009760F5" w:rsidRPr="00357852" w:rsidRDefault="009760F5" w:rsidP="00BF7AFB">
            <w:pPr>
              <w:pStyle w:val="Normal6a"/>
            </w:pPr>
          </w:p>
        </w:tc>
        <w:tc>
          <w:tcPr>
            <w:tcW w:w="4876" w:type="dxa"/>
          </w:tcPr>
          <w:p w14:paraId="1B4E1822" w14:textId="77777777" w:rsidR="009760F5" w:rsidRPr="00357852" w:rsidRDefault="009760F5" w:rsidP="00BF7AFB">
            <w:pPr>
              <w:pStyle w:val="NormalBoldItalicCenter6a"/>
            </w:pPr>
            <w:r w:rsidRPr="00357852">
              <w:t>Automatikus elosztás szükséghelyzetben</w:t>
            </w:r>
          </w:p>
        </w:tc>
      </w:tr>
      <w:tr w:rsidR="00215CFA" w:rsidRPr="00357852" w14:paraId="0E657067" w14:textId="77777777" w:rsidTr="00BF7AFB">
        <w:trPr>
          <w:jc w:val="center"/>
        </w:trPr>
        <w:tc>
          <w:tcPr>
            <w:tcW w:w="4876" w:type="dxa"/>
          </w:tcPr>
          <w:p w14:paraId="16AB5839" w14:textId="77777777" w:rsidR="009760F5" w:rsidRPr="00357852" w:rsidRDefault="009760F5" w:rsidP="00BF7AFB">
            <w:pPr>
              <w:pStyle w:val="Normal6a"/>
            </w:pPr>
          </w:p>
        </w:tc>
        <w:tc>
          <w:tcPr>
            <w:tcW w:w="4876" w:type="dxa"/>
          </w:tcPr>
          <w:p w14:paraId="46643C2D" w14:textId="77777777" w:rsidR="009760F5" w:rsidRPr="00357852" w:rsidRDefault="009760F5" w:rsidP="00BF7AFB">
            <w:pPr>
              <w:pStyle w:val="Normal6a"/>
            </w:pPr>
            <w:r w:rsidRPr="00357852">
              <w:rPr>
                <w:b/>
                <w:i/>
              </w:rPr>
              <w:t>(1) Az 1a. cikk (1) bekezdésének a) pontjában említett szükséghelyzetben, ha a 3a. cikkben foglalt könnyített eljárásnak megfelelően nem lehet meghatározni a felelős tagállamot, vagy ha áthelyezést kell alkalmazni, és nem állapítható meg érdemi kapcsolat valamely tagállammal, a szükséghelyzetben lévő tagállam közli a nemzetközi védelmet kérelmező vagy a nemzetközi védelemben részesülő személlyel – beleértve a prima facie nemzetközi védelmet élvező személyeket is –, hogy áthelyezik egy elosztás szerinti céltagállamba, amely adott esetben felelős lesz a nemzetközi védelem iránti kérelmének megvizsgálásáért.</w:t>
            </w:r>
          </w:p>
        </w:tc>
      </w:tr>
      <w:tr w:rsidR="00215CFA" w:rsidRPr="00357852" w14:paraId="4194C197" w14:textId="77777777" w:rsidTr="00BF7AFB">
        <w:trPr>
          <w:jc w:val="center"/>
        </w:trPr>
        <w:tc>
          <w:tcPr>
            <w:tcW w:w="4876" w:type="dxa"/>
          </w:tcPr>
          <w:p w14:paraId="6495E207" w14:textId="77777777" w:rsidR="009760F5" w:rsidRPr="00357852" w:rsidRDefault="009760F5" w:rsidP="00BF7AFB">
            <w:pPr>
              <w:pStyle w:val="Normal6a"/>
            </w:pPr>
          </w:p>
        </w:tc>
        <w:tc>
          <w:tcPr>
            <w:tcW w:w="4876" w:type="dxa"/>
          </w:tcPr>
          <w:p w14:paraId="650D12BD" w14:textId="77777777" w:rsidR="009760F5" w:rsidRPr="00357852" w:rsidRDefault="009760F5" w:rsidP="00BF7AFB">
            <w:pPr>
              <w:pStyle w:val="Normal6a"/>
            </w:pPr>
            <w:r w:rsidRPr="00357852">
              <w:rPr>
                <w:b/>
                <w:i/>
              </w:rPr>
              <w:t>(2) A 3c. cikkben említett referenciakulcs alapján a referenciakulcs szerinti hányadukhoz képest a legalacsonyabb számú kérelmezőt fogadó négy tagállamot tartalmazó jegyzéket kell meghatározni.</w:t>
            </w:r>
          </w:p>
        </w:tc>
      </w:tr>
      <w:tr w:rsidR="00215CFA" w:rsidRPr="00357852" w14:paraId="20472A1D" w14:textId="77777777" w:rsidTr="00BF7AFB">
        <w:trPr>
          <w:jc w:val="center"/>
        </w:trPr>
        <w:tc>
          <w:tcPr>
            <w:tcW w:w="4876" w:type="dxa"/>
          </w:tcPr>
          <w:p w14:paraId="02D38B09" w14:textId="77777777" w:rsidR="009760F5" w:rsidRPr="00357852" w:rsidRDefault="009760F5" w:rsidP="00BF7AFB">
            <w:pPr>
              <w:pStyle w:val="Normal6a"/>
            </w:pPr>
          </w:p>
        </w:tc>
        <w:tc>
          <w:tcPr>
            <w:tcW w:w="4876" w:type="dxa"/>
          </w:tcPr>
          <w:p w14:paraId="08898F32" w14:textId="77777777" w:rsidR="009760F5" w:rsidRPr="00357852" w:rsidRDefault="009760F5" w:rsidP="00BF7AFB">
            <w:pPr>
              <w:pStyle w:val="Normal6a"/>
            </w:pPr>
            <w:r w:rsidRPr="00357852">
              <w:rPr>
                <w:b/>
                <w:i/>
              </w:rPr>
              <w:t>(3) A szükséghelyzetben lévő tagállam tájékoztatja a nemzetközi védelmet kérelmező vagy a nemzetközi védelemben részesülő személyt az (2) bekezdésben említett jegyzékről, valamint a jegyzékben felsorolt tagállamokra vonatkozó információkról. A tájékoztatást követő három napon belül a nemzetközi védelmet kérelmező vagy a nemzetközi védelemben részesülő személy számára lehetőséget kell biztosítani, hogy válasszon a jegyzékben szereplő négy tagállam közül.</w:t>
            </w:r>
          </w:p>
        </w:tc>
      </w:tr>
      <w:tr w:rsidR="00215CFA" w:rsidRPr="00357852" w14:paraId="10C87CC1" w14:textId="77777777" w:rsidTr="00BF7AFB">
        <w:trPr>
          <w:jc w:val="center"/>
        </w:trPr>
        <w:tc>
          <w:tcPr>
            <w:tcW w:w="4876" w:type="dxa"/>
          </w:tcPr>
          <w:p w14:paraId="652766CD" w14:textId="77777777" w:rsidR="009760F5" w:rsidRPr="00357852" w:rsidRDefault="009760F5" w:rsidP="00BF7AFB">
            <w:pPr>
              <w:pStyle w:val="Normal6a"/>
            </w:pPr>
          </w:p>
        </w:tc>
        <w:tc>
          <w:tcPr>
            <w:tcW w:w="4876" w:type="dxa"/>
          </w:tcPr>
          <w:p w14:paraId="339FB3FB" w14:textId="77777777" w:rsidR="009760F5" w:rsidRPr="00357852" w:rsidRDefault="009760F5" w:rsidP="00BF7AFB">
            <w:pPr>
              <w:pStyle w:val="Normal6a"/>
            </w:pPr>
            <w:r w:rsidRPr="00357852">
              <w:rPr>
                <w:b/>
                <w:i/>
              </w:rPr>
              <w:t>(4) Ha a nemzetközi védelmet kérelmező vagy a nemzetközi védelemben részesülő személy nem választja ki az első albekezdésnek megfelelően a tagállamot, a szükséghelyzetben lévő tagállam a nemzetközi védelmet kérelmező vagy a nemzetközi védelemben részesülő személyt a referenciakulcs szerinti részarányukhoz képest legkevesebb kérelmezőt befogadó tagállamba, vagy egy másik olyan tagállamba osztja el, amely az (EU) XXX/XXX rendelet [a menekültügy és a migráció kezeléséről szóló rendelet] 25. cikkével összhangban önkéntes alapon vállalta a befogadást.</w:t>
            </w:r>
          </w:p>
        </w:tc>
      </w:tr>
      <w:tr w:rsidR="00215CFA" w:rsidRPr="00357852" w14:paraId="3B6D0E45" w14:textId="77777777" w:rsidTr="00BF7AFB">
        <w:trPr>
          <w:jc w:val="center"/>
        </w:trPr>
        <w:tc>
          <w:tcPr>
            <w:tcW w:w="4876" w:type="dxa"/>
          </w:tcPr>
          <w:p w14:paraId="7666A00C" w14:textId="77777777" w:rsidR="009760F5" w:rsidRPr="00357852" w:rsidRDefault="009760F5" w:rsidP="00BF7AFB">
            <w:pPr>
              <w:pStyle w:val="Normal6a"/>
            </w:pPr>
          </w:p>
        </w:tc>
        <w:tc>
          <w:tcPr>
            <w:tcW w:w="4876" w:type="dxa"/>
          </w:tcPr>
          <w:p w14:paraId="5A16E571" w14:textId="77777777" w:rsidR="009760F5" w:rsidRPr="00357852" w:rsidRDefault="009760F5" w:rsidP="00BF7AFB">
            <w:pPr>
              <w:pStyle w:val="Normal6a"/>
            </w:pPr>
            <w:r w:rsidRPr="00357852">
              <w:rPr>
                <w:b/>
                <w:i/>
              </w:rPr>
              <w:t>(5) Az áthelyezéssel foglalkozó uniós koordinátor támogatja és elősegíti a nemzetközi védelmet kérelmező vagy a nemzetközi védelemben részesülő személyek áthelyezéséhez vezető eljárásokat, különös figyelmet fordítva a kísérő nélküli kiskorúakra és más, kiszolgáltatott helyzetben lévő személyekre. A koordinátor az áthelyezési eljárások végrehajtása során minden esetben biztosítja a család egységét. Koordinálja az áthelyezés operatív szempontjait, többek között a Menekültügyi Ügynökség vagy az Európai Határ- és Partvédelmi Ügynökség által kirendelt szakértők vagy szakértői csoportok segítségével.</w:t>
            </w:r>
          </w:p>
        </w:tc>
      </w:tr>
    </w:tbl>
    <w:p w14:paraId="61C94E5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2CE9727" w14:textId="77777777" w:rsidR="009760F5" w:rsidRPr="00357852" w:rsidRDefault="009760F5" w:rsidP="009760F5">
      <w:pPr>
        <w:pStyle w:val="AmJustTitle"/>
      </w:pPr>
      <w:r w:rsidRPr="00534DA7">
        <w:rPr>
          <w:rStyle w:val="HideTWBExt"/>
          <w:i w:val="0"/>
        </w:rPr>
        <w:t>&lt;TitreJust&gt;</w:t>
      </w:r>
      <w:r w:rsidRPr="00357852">
        <w:t>Indokolás</w:t>
      </w:r>
      <w:r w:rsidRPr="00534DA7">
        <w:rPr>
          <w:rStyle w:val="HideTWBExt"/>
          <w:i w:val="0"/>
        </w:rPr>
        <w:t>&lt;/TitreJust&gt;</w:t>
      </w:r>
    </w:p>
    <w:p w14:paraId="4A897435" w14:textId="77777777" w:rsidR="009760F5" w:rsidRPr="00357852" w:rsidRDefault="009760F5" w:rsidP="009760F5">
      <w:pPr>
        <w:pStyle w:val="AmJustText"/>
      </w:pPr>
      <w:r w:rsidRPr="00357852">
        <w:t>Az árnyékelőadó által javasolt, felülvizsgált áthelyezési modellben a családtagokat a család egységének megőrzése érdekében mindig át kell helyezni a tagállamba.</w:t>
      </w:r>
    </w:p>
    <w:p w14:paraId="163BE236" w14:textId="77777777" w:rsidR="009760F5" w:rsidRPr="00357852" w:rsidRDefault="009760F5" w:rsidP="009760F5">
      <w:r w:rsidRPr="00534DA7">
        <w:rPr>
          <w:rStyle w:val="HideTWBExt"/>
        </w:rPr>
        <w:t>&lt;/Amend&gt;</w:t>
      </w:r>
    </w:p>
    <w:p w14:paraId="6046765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519</w:t>
      </w:r>
      <w:r w:rsidRPr="00534DA7">
        <w:rPr>
          <w:rStyle w:val="HideTWBExt"/>
          <w:b w:val="0"/>
        </w:rPr>
        <w:t>&lt;/NumAm&gt;</w:t>
      </w:r>
    </w:p>
    <w:p w14:paraId="0A37CCCB"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 Ondřej Kovařík</w:t>
      </w:r>
      <w:r w:rsidRPr="00534DA7">
        <w:rPr>
          <w:rStyle w:val="HideTWBExt"/>
          <w:b w:val="0"/>
        </w:rPr>
        <w:t>&lt;/Members&gt;</w:t>
      </w:r>
    </w:p>
    <w:p w14:paraId="19B836A7" w14:textId="77777777" w:rsidR="009760F5" w:rsidRPr="00357852" w:rsidRDefault="009760F5" w:rsidP="009760F5">
      <w:pPr>
        <w:pStyle w:val="NormalBold"/>
      </w:pPr>
      <w:r w:rsidRPr="00534DA7">
        <w:rPr>
          <w:rStyle w:val="HideTWBExt"/>
          <w:b w:val="0"/>
        </w:rPr>
        <w:t>&lt;/RepeatBlock-By&gt;</w:t>
      </w:r>
    </w:p>
    <w:p w14:paraId="4B15734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0F3E64D" w14:textId="77777777" w:rsidR="009760F5" w:rsidRPr="00357852" w:rsidRDefault="009760F5" w:rsidP="009760F5">
      <w:pPr>
        <w:pStyle w:val="NormalBold"/>
      </w:pPr>
      <w:r w:rsidRPr="00534DA7">
        <w:rPr>
          <w:rStyle w:val="HideTWBExt"/>
          <w:b w:val="0"/>
        </w:rPr>
        <w:t>&lt;Article&gt;</w:t>
      </w:r>
      <w:r w:rsidRPr="00357852">
        <w:t>3 b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6DD45BA" w14:textId="77777777" w:rsidTr="00BF7AFB">
        <w:trPr>
          <w:trHeight w:hRule="exact" w:val="240"/>
          <w:jc w:val="center"/>
        </w:trPr>
        <w:tc>
          <w:tcPr>
            <w:tcW w:w="9752" w:type="dxa"/>
            <w:gridSpan w:val="2"/>
          </w:tcPr>
          <w:p w14:paraId="77D6CF57" w14:textId="77777777" w:rsidR="009760F5" w:rsidRPr="00357852" w:rsidRDefault="009760F5" w:rsidP="00BF7AFB"/>
        </w:tc>
      </w:tr>
      <w:tr w:rsidR="00215CFA" w:rsidRPr="00357852" w14:paraId="07A43FB5" w14:textId="77777777" w:rsidTr="00BF7AFB">
        <w:trPr>
          <w:trHeight w:val="240"/>
          <w:jc w:val="center"/>
        </w:trPr>
        <w:tc>
          <w:tcPr>
            <w:tcW w:w="4876" w:type="dxa"/>
          </w:tcPr>
          <w:p w14:paraId="71C8B3A1" w14:textId="77777777" w:rsidR="009760F5" w:rsidRPr="00357852" w:rsidRDefault="009760F5" w:rsidP="00BF7AFB">
            <w:pPr>
              <w:pStyle w:val="AmColumnHeading"/>
            </w:pPr>
            <w:r w:rsidRPr="00357852">
              <w:t>A Bizottság által javasolt szöveg</w:t>
            </w:r>
          </w:p>
        </w:tc>
        <w:tc>
          <w:tcPr>
            <w:tcW w:w="4876" w:type="dxa"/>
          </w:tcPr>
          <w:p w14:paraId="3BA01722" w14:textId="77777777" w:rsidR="009760F5" w:rsidRPr="00357852" w:rsidRDefault="009760F5" w:rsidP="00BF7AFB">
            <w:pPr>
              <w:pStyle w:val="AmColumnHeading"/>
            </w:pPr>
            <w:r w:rsidRPr="00357852">
              <w:t>Módosítás</w:t>
            </w:r>
          </w:p>
        </w:tc>
      </w:tr>
      <w:tr w:rsidR="00215CFA" w:rsidRPr="00357852" w14:paraId="726BA10E" w14:textId="77777777" w:rsidTr="00BF7AFB">
        <w:trPr>
          <w:jc w:val="center"/>
        </w:trPr>
        <w:tc>
          <w:tcPr>
            <w:tcW w:w="4876" w:type="dxa"/>
          </w:tcPr>
          <w:p w14:paraId="432CB9C0" w14:textId="77777777" w:rsidR="009760F5" w:rsidRPr="00357852" w:rsidRDefault="009760F5" w:rsidP="00BF7AFB">
            <w:pPr>
              <w:pStyle w:val="Normal6a"/>
            </w:pPr>
          </w:p>
        </w:tc>
        <w:tc>
          <w:tcPr>
            <w:tcW w:w="4876" w:type="dxa"/>
          </w:tcPr>
          <w:p w14:paraId="25DEE107" w14:textId="77777777" w:rsidR="009760F5" w:rsidRPr="00357852" w:rsidRDefault="009760F5" w:rsidP="00BF7AFB">
            <w:pPr>
              <w:pStyle w:val="NormalBoldItalicCenter6a"/>
            </w:pPr>
            <w:r w:rsidRPr="00357852">
              <w:t>3b. cikk</w:t>
            </w:r>
          </w:p>
        </w:tc>
      </w:tr>
      <w:tr w:rsidR="00215CFA" w:rsidRPr="00357852" w14:paraId="0577261A" w14:textId="77777777" w:rsidTr="00BF7AFB">
        <w:trPr>
          <w:jc w:val="center"/>
        </w:trPr>
        <w:tc>
          <w:tcPr>
            <w:tcW w:w="4876" w:type="dxa"/>
          </w:tcPr>
          <w:p w14:paraId="260E9C49" w14:textId="77777777" w:rsidR="009760F5" w:rsidRPr="00357852" w:rsidRDefault="009760F5" w:rsidP="00BF7AFB">
            <w:pPr>
              <w:pStyle w:val="Normal6a"/>
            </w:pPr>
          </w:p>
        </w:tc>
        <w:tc>
          <w:tcPr>
            <w:tcW w:w="4876" w:type="dxa"/>
          </w:tcPr>
          <w:p w14:paraId="198E5C49" w14:textId="77777777" w:rsidR="009760F5" w:rsidRPr="00357852" w:rsidRDefault="009760F5" w:rsidP="00BF7AFB">
            <w:pPr>
              <w:pStyle w:val="NormalBoldItalicCenter6a"/>
            </w:pPr>
            <w:r w:rsidRPr="00357852">
              <w:t>Az előszűrési eljárásokra vonatkozó határidő meghosszabbítása</w:t>
            </w:r>
          </w:p>
        </w:tc>
      </w:tr>
      <w:tr w:rsidR="00215CFA" w:rsidRPr="00357852" w14:paraId="661D2F65" w14:textId="77777777" w:rsidTr="00BF7AFB">
        <w:trPr>
          <w:jc w:val="center"/>
        </w:trPr>
        <w:tc>
          <w:tcPr>
            <w:tcW w:w="4876" w:type="dxa"/>
          </w:tcPr>
          <w:p w14:paraId="46FD7528" w14:textId="77777777" w:rsidR="009760F5" w:rsidRPr="00357852" w:rsidRDefault="009760F5" w:rsidP="00BF7AFB">
            <w:pPr>
              <w:pStyle w:val="Normal6a"/>
            </w:pPr>
          </w:p>
        </w:tc>
        <w:tc>
          <w:tcPr>
            <w:tcW w:w="4876" w:type="dxa"/>
          </w:tcPr>
          <w:p w14:paraId="048464D7" w14:textId="77777777" w:rsidR="009760F5" w:rsidRPr="00357852" w:rsidRDefault="009760F5" w:rsidP="00BF7AFB">
            <w:pPr>
              <w:pStyle w:val="Normal6a"/>
            </w:pPr>
            <w:r w:rsidRPr="00357852">
              <w:rPr>
                <w:b/>
                <w:i/>
              </w:rPr>
              <w:t>(1) Az (EU) XXX/XXX rendelet [az előszűrésről szóló rendelet] 6. cikkének (3) bekezdésétől eltérve az előszűrési eljárás lefolytatásának időtartama öt nappal meghosszabbítható.</w:t>
            </w:r>
          </w:p>
        </w:tc>
      </w:tr>
    </w:tbl>
    <w:p w14:paraId="08B024B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87E217A" w14:textId="77777777" w:rsidR="009760F5" w:rsidRPr="00357852" w:rsidRDefault="009760F5" w:rsidP="009760F5">
      <w:r w:rsidRPr="00534DA7">
        <w:rPr>
          <w:rStyle w:val="HideTWBExt"/>
        </w:rPr>
        <w:t>&lt;/Amend&gt;</w:t>
      </w:r>
    </w:p>
    <w:p w14:paraId="7B812F0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520</w:t>
      </w:r>
      <w:r w:rsidRPr="00534DA7">
        <w:rPr>
          <w:rStyle w:val="HideTWBExt"/>
          <w:b w:val="0"/>
        </w:rPr>
        <w:t>&lt;/NumAm&gt;</w:t>
      </w:r>
    </w:p>
    <w:p w14:paraId="25F56134"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519EDCEF" w14:textId="77777777" w:rsidR="009760F5" w:rsidRPr="00357852" w:rsidRDefault="009760F5" w:rsidP="009760F5">
      <w:pPr>
        <w:pStyle w:val="NormalBold"/>
      </w:pPr>
      <w:r w:rsidRPr="00534DA7">
        <w:rPr>
          <w:rStyle w:val="HideTWBExt"/>
          <w:b w:val="0"/>
        </w:rPr>
        <w:t>&lt;/RepeatBlock-By&gt;</w:t>
      </w:r>
    </w:p>
    <w:p w14:paraId="568E9CE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8255EB2" w14:textId="77777777" w:rsidR="009760F5" w:rsidRPr="00357852" w:rsidRDefault="009760F5" w:rsidP="009760F5">
      <w:pPr>
        <w:pStyle w:val="NormalBold"/>
      </w:pPr>
      <w:r w:rsidRPr="00534DA7">
        <w:rPr>
          <w:rStyle w:val="HideTWBExt"/>
          <w:b w:val="0"/>
        </w:rPr>
        <w:t>&lt;Article&gt;</w:t>
      </w:r>
      <w:r w:rsidRPr="00357852">
        <w:t>3 c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486FDC1" w14:textId="77777777" w:rsidTr="00BF7AFB">
        <w:trPr>
          <w:trHeight w:hRule="exact" w:val="240"/>
          <w:jc w:val="center"/>
        </w:trPr>
        <w:tc>
          <w:tcPr>
            <w:tcW w:w="9752" w:type="dxa"/>
            <w:gridSpan w:val="2"/>
          </w:tcPr>
          <w:p w14:paraId="0CAEAF47" w14:textId="77777777" w:rsidR="009760F5" w:rsidRPr="00357852" w:rsidRDefault="009760F5" w:rsidP="00BF7AFB"/>
        </w:tc>
      </w:tr>
      <w:tr w:rsidR="00215CFA" w:rsidRPr="00357852" w14:paraId="20362BAB" w14:textId="77777777" w:rsidTr="00BF7AFB">
        <w:trPr>
          <w:trHeight w:val="240"/>
          <w:jc w:val="center"/>
        </w:trPr>
        <w:tc>
          <w:tcPr>
            <w:tcW w:w="4876" w:type="dxa"/>
          </w:tcPr>
          <w:p w14:paraId="69C1891C" w14:textId="77777777" w:rsidR="009760F5" w:rsidRPr="00357852" w:rsidRDefault="009760F5" w:rsidP="00BF7AFB">
            <w:pPr>
              <w:pStyle w:val="AmColumnHeading"/>
            </w:pPr>
            <w:r w:rsidRPr="00357852">
              <w:t>A Bizottság által javasolt szöveg</w:t>
            </w:r>
          </w:p>
        </w:tc>
        <w:tc>
          <w:tcPr>
            <w:tcW w:w="4876" w:type="dxa"/>
          </w:tcPr>
          <w:p w14:paraId="40B5F99F" w14:textId="77777777" w:rsidR="009760F5" w:rsidRPr="00357852" w:rsidRDefault="009760F5" w:rsidP="00BF7AFB">
            <w:pPr>
              <w:pStyle w:val="AmColumnHeading"/>
            </w:pPr>
            <w:r w:rsidRPr="00357852">
              <w:t>Módosítás</w:t>
            </w:r>
          </w:p>
        </w:tc>
      </w:tr>
      <w:tr w:rsidR="00215CFA" w:rsidRPr="00357852" w14:paraId="0E442125" w14:textId="77777777" w:rsidTr="00BF7AFB">
        <w:trPr>
          <w:jc w:val="center"/>
        </w:trPr>
        <w:tc>
          <w:tcPr>
            <w:tcW w:w="4876" w:type="dxa"/>
          </w:tcPr>
          <w:p w14:paraId="59360FF8" w14:textId="77777777" w:rsidR="009760F5" w:rsidRPr="00357852" w:rsidRDefault="009760F5" w:rsidP="00BF7AFB">
            <w:pPr>
              <w:pStyle w:val="Normal6a"/>
            </w:pPr>
          </w:p>
        </w:tc>
        <w:tc>
          <w:tcPr>
            <w:tcW w:w="4876" w:type="dxa"/>
          </w:tcPr>
          <w:p w14:paraId="0A0F7690" w14:textId="77777777" w:rsidR="009760F5" w:rsidRPr="00357852" w:rsidRDefault="009760F5" w:rsidP="00BF7AFB">
            <w:pPr>
              <w:pStyle w:val="NormalBoldItalicCenter6a"/>
            </w:pPr>
            <w:r w:rsidRPr="00357852">
              <w:t>3c. cikk</w:t>
            </w:r>
          </w:p>
        </w:tc>
      </w:tr>
      <w:tr w:rsidR="00215CFA" w:rsidRPr="00357852" w14:paraId="2C0A5BFA" w14:textId="77777777" w:rsidTr="00BF7AFB">
        <w:trPr>
          <w:jc w:val="center"/>
        </w:trPr>
        <w:tc>
          <w:tcPr>
            <w:tcW w:w="4876" w:type="dxa"/>
          </w:tcPr>
          <w:p w14:paraId="66B85012" w14:textId="77777777" w:rsidR="009760F5" w:rsidRPr="00357852" w:rsidRDefault="009760F5" w:rsidP="00BF7AFB">
            <w:pPr>
              <w:pStyle w:val="Normal6a"/>
            </w:pPr>
          </w:p>
        </w:tc>
        <w:tc>
          <w:tcPr>
            <w:tcW w:w="4876" w:type="dxa"/>
          </w:tcPr>
          <w:p w14:paraId="47E4B541" w14:textId="77777777" w:rsidR="009760F5" w:rsidRPr="00357852" w:rsidRDefault="009760F5" w:rsidP="00BF7AFB">
            <w:pPr>
              <w:pStyle w:val="NormalBoldItalicCenter6a"/>
            </w:pPr>
            <w:r w:rsidRPr="00357852">
              <w:t>Az érdemi kapcsolatokkal nem rendelkező kérelmezők automatikus elosztása</w:t>
            </w:r>
          </w:p>
        </w:tc>
      </w:tr>
      <w:tr w:rsidR="00215CFA" w:rsidRPr="00357852" w14:paraId="3A1A4F65" w14:textId="77777777" w:rsidTr="00BF7AFB">
        <w:trPr>
          <w:jc w:val="center"/>
        </w:trPr>
        <w:tc>
          <w:tcPr>
            <w:tcW w:w="4876" w:type="dxa"/>
          </w:tcPr>
          <w:p w14:paraId="247745BC" w14:textId="77777777" w:rsidR="009760F5" w:rsidRPr="00357852" w:rsidRDefault="009760F5" w:rsidP="00BF7AFB">
            <w:pPr>
              <w:pStyle w:val="Normal6a"/>
            </w:pPr>
          </w:p>
        </w:tc>
        <w:tc>
          <w:tcPr>
            <w:tcW w:w="4876" w:type="dxa"/>
          </w:tcPr>
          <w:p w14:paraId="0EBB14D1" w14:textId="77777777" w:rsidR="009760F5" w:rsidRPr="00357852" w:rsidRDefault="009760F5" w:rsidP="00BF7AFB">
            <w:pPr>
              <w:pStyle w:val="Normal6a"/>
            </w:pPr>
            <w:r w:rsidRPr="00357852">
              <w:rPr>
                <w:b/>
                <w:i/>
              </w:rPr>
              <w:t>(1) Amennyiben a felelős tagállam a családi vagy egyéb érdemi kapcsolatok alapján nem határozható meg, a meghatározásért felelős tagállam tájékoztatja a kérelmezőt, hogy nemzetközi védelem iránti kérelmét egy elosztás szerinti céltagállam fogja megvizsgálni.</w:t>
            </w:r>
          </w:p>
        </w:tc>
      </w:tr>
      <w:tr w:rsidR="00215CFA" w:rsidRPr="00357852" w14:paraId="5DC732D5" w14:textId="77777777" w:rsidTr="00BF7AFB">
        <w:trPr>
          <w:jc w:val="center"/>
        </w:trPr>
        <w:tc>
          <w:tcPr>
            <w:tcW w:w="4876" w:type="dxa"/>
          </w:tcPr>
          <w:p w14:paraId="1E64BBBF" w14:textId="77777777" w:rsidR="009760F5" w:rsidRPr="00357852" w:rsidRDefault="009760F5" w:rsidP="00BF7AFB">
            <w:pPr>
              <w:pStyle w:val="Normal6a"/>
            </w:pPr>
          </w:p>
        </w:tc>
        <w:tc>
          <w:tcPr>
            <w:tcW w:w="4876" w:type="dxa"/>
          </w:tcPr>
          <w:p w14:paraId="19835100" w14:textId="77777777" w:rsidR="009760F5" w:rsidRPr="00357852" w:rsidRDefault="009760F5" w:rsidP="00BF7AFB">
            <w:pPr>
              <w:pStyle w:val="Normal6a"/>
            </w:pPr>
            <w:r w:rsidRPr="00357852">
              <w:rPr>
                <w:b/>
                <w:i/>
              </w:rPr>
              <w:t>(2) A 3d. cikkben említett elosztási kulcs alapján az elosztási kulcs szerinti hányadukhoz képest a legalacsonyabb számú kérelmezőt fogadó öt tagállamot tartalmazó rövid jegyzéket az automatizált rendszer révén kell meghatározni.</w:t>
            </w:r>
          </w:p>
        </w:tc>
      </w:tr>
      <w:tr w:rsidR="00215CFA" w:rsidRPr="00357852" w14:paraId="6106EFA9" w14:textId="77777777" w:rsidTr="00BF7AFB">
        <w:trPr>
          <w:jc w:val="center"/>
        </w:trPr>
        <w:tc>
          <w:tcPr>
            <w:tcW w:w="4876" w:type="dxa"/>
          </w:tcPr>
          <w:p w14:paraId="3DF5FA4F" w14:textId="77777777" w:rsidR="009760F5" w:rsidRPr="00357852" w:rsidRDefault="009760F5" w:rsidP="00BF7AFB">
            <w:pPr>
              <w:pStyle w:val="Normal6a"/>
            </w:pPr>
          </w:p>
        </w:tc>
        <w:tc>
          <w:tcPr>
            <w:tcW w:w="4876" w:type="dxa"/>
          </w:tcPr>
          <w:p w14:paraId="209075E1" w14:textId="77777777" w:rsidR="009760F5" w:rsidRPr="00357852" w:rsidRDefault="009760F5" w:rsidP="00BF7AFB">
            <w:pPr>
              <w:pStyle w:val="Normal6a"/>
            </w:pPr>
            <w:r w:rsidRPr="00357852">
              <w:rPr>
                <w:b/>
                <w:i/>
              </w:rPr>
              <w:t>(3) A meghatározásért felelős tagállam tájékoztatja a kérelmezőt a (2) bekezdésben említett rövid jegyzékről, valamint a rövid jegyzékben felsorolt tagállamokra vonatkozó információkról. A tájékoztatást követő öt napon belül a kérelmező számára lehetőséget kell biztosítani, hogy kiválassza az elosztás szerinti céltagállamot a rövid jegyzéken szereplő öt tagállam közül. Ha a kérelmező nem választ tagállamot ezen bekezdés első albekezdésének megfelelően, a meghatározásért felelős tagállam a kérelmezőt a rövid jegyzékben az ezen cikk (2) bekezdésével összhangban történő összeállítás időpontjában szereplő tagállamok közül a 3d. cikkben említett elosztási kulcs szerinti hányadhoz képest a legalacsonyabb számú kérelmezőt fogadó tagállamhoz rendeli.</w:t>
            </w:r>
          </w:p>
        </w:tc>
      </w:tr>
      <w:tr w:rsidR="00215CFA" w:rsidRPr="00357852" w14:paraId="00E63A01" w14:textId="77777777" w:rsidTr="00BF7AFB">
        <w:trPr>
          <w:jc w:val="center"/>
        </w:trPr>
        <w:tc>
          <w:tcPr>
            <w:tcW w:w="4876" w:type="dxa"/>
          </w:tcPr>
          <w:p w14:paraId="622505B4" w14:textId="77777777" w:rsidR="009760F5" w:rsidRPr="00357852" w:rsidRDefault="009760F5" w:rsidP="00BF7AFB">
            <w:pPr>
              <w:pStyle w:val="Normal6a"/>
            </w:pPr>
          </w:p>
        </w:tc>
        <w:tc>
          <w:tcPr>
            <w:tcW w:w="4876" w:type="dxa"/>
          </w:tcPr>
          <w:p w14:paraId="4158A607" w14:textId="77777777" w:rsidR="009760F5" w:rsidRPr="00357852" w:rsidRDefault="009760F5" w:rsidP="00BF7AFB">
            <w:pPr>
              <w:pStyle w:val="Normal6a"/>
            </w:pPr>
            <w:r w:rsidRPr="00357852">
              <w:rPr>
                <w:b/>
                <w:i/>
              </w:rPr>
              <w:t>(4) Az (1), (2) és (3) bekezdés értelemszerűen alkalmazandó abban az esetben, ha a kérelmezők családként, hozzátartozókként vagy olyan kérelmezők csoportjaiként vetették magukat nyilvántartásba, akik azt kérelmezték, hogy együtt utazókként vegyék őket nyilvántartásba. Azokban az esetekben, amikor a csoport tagjai nem tudnak egyhangú döntésre jutni a kiválasztást illetően, a korábbi csoport valamennyi tagja választhat elosztás szerinti céltagállamot a korábbi csoport esetében készített jegyzékből, a (2) bekezdéssel összhangban. Ha a meghatározásért felelős hatóságot nem tájékoztatják öt napon belül, a kérelmezőt a rövid jegyzékben az (2) bekezdéssel összhangban történő összeállítás időpontjában szereplő tagállamok közül a 3d. cikkben említett elosztási kulcs szerinti hányadához képest a legalacsonyabb számú kérelmezőt fogadó tagállamhoz rendelik.</w:t>
            </w:r>
          </w:p>
        </w:tc>
      </w:tr>
      <w:tr w:rsidR="00215CFA" w:rsidRPr="00357852" w14:paraId="6FBA5C38" w14:textId="77777777" w:rsidTr="00BF7AFB">
        <w:trPr>
          <w:jc w:val="center"/>
        </w:trPr>
        <w:tc>
          <w:tcPr>
            <w:tcW w:w="4876" w:type="dxa"/>
          </w:tcPr>
          <w:p w14:paraId="1B4BFB94" w14:textId="77777777" w:rsidR="009760F5" w:rsidRPr="00357852" w:rsidRDefault="009760F5" w:rsidP="00BF7AFB">
            <w:pPr>
              <w:pStyle w:val="Normal6a"/>
            </w:pPr>
          </w:p>
        </w:tc>
        <w:tc>
          <w:tcPr>
            <w:tcW w:w="4876" w:type="dxa"/>
          </w:tcPr>
          <w:p w14:paraId="4CFF0D9F" w14:textId="77777777" w:rsidR="009760F5" w:rsidRPr="00357852" w:rsidRDefault="009760F5" w:rsidP="00BF7AFB">
            <w:pPr>
              <w:pStyle w:val="Normal6a"/>
            </w:pPr>
            <w:r w:rsidRPr="00357852">
              <w:rPr>
                <w:b/>
                <w:i/>
              </w:rPr>
              <w:t>(5) A kérelmezőnek joga van a Charta 47. cikkében foglalt hatékony jogorvoslathoz, amely az átszállítási határozattal vagy az átvételi megkeresés elutasításáról szóló határozattal szembeni, bíróság előtti ténybeli és jogi fellebbezés vagy felülvizsgálat formájában valósul meg. A fellebbezésről vagy felülvizsgálatról szóló határozat meghozataláig nem kerül sor átszállításra.</w:t>
            </w:r>
          </w:p>
        </w:tc>
      </w:tr>
      <w:tr w:rsidR="00215CFA" w:rsidRPr="00357852" w14:paraId="1C471D37" w14:textId="77777777" w:rsidTr="00BF7AFB">
        <w:trPr>
          <w:jc w:val="center"/>
        </w:trPr>
        <w:tc>
          <w:tcPr>
            <w:tcW w:w="4876" w:type="dxa"/>
          </w:tcPr>
          <w:p w14:paraId="5B70D591" w14:textId="77777777" w:rsidR="009760F5" w:rsidRPr="00357852" w:rsidRDefault="009760F5" w:rsidP="00BF7AFB">
            <w:pPr>
              <w:pStyle w:val="Normal6a"/>
            </w:pPr>
          </w:p>
        </w:tc>
        <w:tc>
          <w:tcPr>
            <w:tcW w:w="4876" w:type="dxa"/>
          </w:tcPr>
          <w:p w14:paraId="12BDF405" w14:textId="77777777" w:rsidR="009760F5" w:rsidRPr="00357852" w:rsidRDefault="009760F5" w:rsidP="00BF7AFB">
            <w:pPr>
              <w:pStyle w:val="Normal6a"/>
            </w:pPr>
            <w:r w:rsidRPr="00357852">
              <w:rPr>
                <w:b/>
                <w:i/>
              </w:rPr>
              <w:t>(6) A kérelmező azon jogának sérelme nélkül, hogy saját költségére megválaszthatja jogi tanácsadóját vagy egyéb ügyvédjét, a tagállamok az e rendeletben előírt eljárás minden szakaszában lehetőséget biztosítanak az érintett személy számára jogi segítségnyújtás és képviselet igénybevételére, és szükség esetén nyelvi segítségre és interkulturális közvetítésre.</w:t>
            </w:r>
          </w:p>
        </w:tc>
      </w:tr>
    </w:tbl>
    <w:p w14:paraId="6F387FB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587E31F" w14:textId="77777777" w:rsidR="009760F5" w:rsidRPr="00357852" w:rsidRDefault="009760F5" w:rsidP="009760F5">
      <w:r w:rsidRPr="00534DA7">
        <w:rPr>
          <w:rStyle w:val="HideTWBExt"/>
        </w:rPr>
        <w:t>&lt;/Amend&gt;</w:t>
      </w:r>
    </w:p>
    <w:p w14:paraId="74609F9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521</w:t>
      </w:r>
      <w:r w:rsidRPr="00534DA7">
        <w:rPr>
          <w:rStyle w:val="HideTWBExt"/>
          <w:b w:val="0"/>
        </w:rPr>
        <w:t>&lt;/NumAm&gt;</w:t>
      </w:r>
    </w:p>
    <w:p w14:paraId="39D7AF96"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2277E2D6" w14:textId="77777777" w:rsidR="009760F5" w:rsidRPr="00357852" w:rsidRDefault="009760F5" w:rsidP="009760F5">
      <w:pPr>
        <w:pStyle w:val="NormalBold"/>
      </w:pPr>
      <w:r w:rsidRPr="00534DA7">
        <w:rPr>
          <w:rStyle w:val="HideTWBExt"/>
          <w:b w:val="0"/>
        </w:rPr>
        <w:t>&lt;/RepeatBlock-By&gt;</w:t>
      </w:r>
    </w:p>
    <w:p w14:paraId="6C46014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4AD1E2C" w14:textId="77777777" w:rsidR="009760F5" w:rsidRPr="00357852" w:rsidRDefault="009760F5" w:rsidP="009760F5">
      <w:pPr>
        <w:pStyle w:val="NormalBold"/>
      </w:pPr>
      <w:r w:rsidRPr="00534DA7">
        <w:rPr>
          <w:rStyle w:val="HideTWBExt"/>
          <w:b w:val="0"/>
        </w:rPr>
        <w:t>&lt;Article&gt;</w:t>
      </w:r>
      <w:r w:rsidRPr="00357852">
        <w:t>3 c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1BBC3D4" w14:textId="77777777" w:rsidTr="00BF7AFB">
        <w:trPr>
          <w:trHeight w:hRule="exact" w:val="240"/>
          <w:jc w:val="center"/>
        </w:trPr>
        <w:tc>
          <w:tcPr>
            <w:tcW w:w="9752" w:type="dxa"/>
            <w:gridSpan w:val="2"/>
          </w:tcPr>
          <w:p w14:paraId="106B5C2C" w14:textId="77777777" w:rsidR="009760F5" w:rsidRPr="00357852" w:rsidRDefault="009760F5" w:rsidP="00BF7AFB"/>
        </w:tc>
      </w:tr>
      <w:tr w:rsidR="00215CFA" w:rsidRPr="00357852" w14:paraId="649DC95D" w14:textId="77777777" w:rsidTr="00BF7AFB">
        <w:trPr>
          <w:trHeight w:val="240"/>
          <w:jc w:val="center"/>
        </w:trPr>
        <w:tc>
          <w:tcPr>
            <w:tcW w:w="4876" w:type="dxa"/>
          </w:tcPr>
          <w:p w14:paraId="1B544634" w14:textId="77777777" w:rsidR="009760F5" w:rsidRPr="00357852" w:rsidRDefault="009760F5" w:rsidP="00BF7AFB">
            <w:pPr>
              <w:pStyle w:val="AmColumnHeading"/>
            </w:pPr>
            <w:r w:rsidRPr="00357852">
              <w:t>A Bizottság által javasolt szöveg</w:t>
            </w:r>
          </w:p>
        </w:tc>
        <w:tc>
          <w:tcPr>
            <w:tcW w:w="4876" w:type="dxa"/>
          </w:tcPr>
          <w:p w14:paraId="0B15F67D" w14:textId="77777777" w:rsidR="009760F5" w:rsidRPr="00357852" w:rsidRDefault="009760F5" w:rsidP="00BF7AFB">
            <w:pPr>
              <w:pStyle w:val="AmColumnHeading"/>
            </w:pPr>
            <w:r w:rsidRPr="00357852">
              <w:t>Módosítás</w:t>
            </w:r>
          </w:p>
        </w:tc>
      </w:tr>
      <w:tr w:rsidR="00215CFA" w:rsidRPr="00357852" w14:paraId="7D69DA80" w14:textId="77777777" w:rsidTr="00BF7AFB">
        <w:trPr>
          <w:jc w:val="center"/>
        </w:trPr>
        <w:tc>
          <w:tcPr>
            <w:tcW w:w="4876" w:type="dxa"/>
          </w:tcPr>
          <w:p w14:paraId="1442D838" w14:textId="77777777" w:rsidR="009760F5" w:rsidRPr="00357852" w:rsidRDefault="009760F5" w:rsidP="00BF7AFB">
            <w:pPr>
              <w:pStyle w:val="Normal6a"/>
            </w:pPr>
          </w:p>
        </w:tc>
        <w:tc>
          <w:tcPr>
            <w:tcW w:w="4876" w:type="dxa"/>
          </w:tcPr>
          <w:p w14:paraId="636D913E" w14:textId="77777777" w:rsidR="009760F5" w:rsidRPr="00357852" w:rsidRDefault="009760F5" w:rsidP="00BF7AFB">
            <w:pPr>
              <w:pStyle w:val="NormalBoldItalicCenter6a"/>
            </w:pPr>
            <w:r w:rsidRPr="00357852">
              <w:t>3c. cikk</w:t>
            </w:r>
          </w:p>
        </w:tc>
      </w:tr>
      <w:tr w:rsidR="00215CFA" w:rsidRPr="00357852" w14:paraId="72D43327" w14:textId="77777777" w:rsidTr="00BF7AFB">
        <w:trPr>
          <w:jc w:val="center"/>
        </w:trPr>
        <w:tc>
          <w:tcPr>
            <w:tcW w:w="4876" w:type="dxa"/>
          </w:tcPr>
          <w:p w14:paraId="60F05EAD" w14:textId="77777777" w:rsidR="009760F5" w:rsidRPr="00357852" w:rsidRDefault="009760F5" w:rsidP="00BF7AFB">
            <w:pPr>
              <w:pStyle w:val="Normal6a"/>
            </w:pPr>
          </w:p>
        </w:tc>
        <w:tc>
          <w:tcPr>
            <w:tcW w:w="4876" w:type="dxa"/>
          </w:tcPr>
          <w:p w14:paraId="006D0E8F" w14:textId="77777777" w:rsidR="009760F5" w:rsidRPr="00357852" w:rsidRDefault="009760F5" w:rsidP="00BF7AFB">
            <w:pPr>
              <w:pStyle w:val="NormalBoldItalicCenter6a"/>
            </w:pPr>
            <w:r w:rsidRPr="00357852">
              <w:t>Referenciakulcs</w:t>
            </w:r>
          </w:p>
        </w:tc>
      </w:tr>
      <w:tr w:rsidR="00215CFA" w:rsidRPr="00357852" w14:paraId="70362920" w14:textId="77777777" w:rsidTr="00BF7AFB">
        <w:trPr>
          <w:jc w:val="center"/>
        </w:trPr>
        <w:tc>
          <w:tcPr>
            <w:tcW w:w="4876" w:type="dxa"/>
          </w:tcPr>
          <w:p w14:paraId="51BB49A4" w14:textId="77777777" w:rsidR="009760F5" w:rsidRPr="00357852" w:rsidRDefault="009760F5" w:rsidP="00BF7AFB">
            <w:pPr>
              <w:pStyle w:val="Normal6a"/>
            </w:pPr>
          </w:p>
        </w:tc>
        <w:tc>
          <w:tcPr>
            <w:tcW w:w="4876" w:type="dxa"/>
          </w:tcPr>
          <w:p w14:paraId="1905024E" w14:textId="77777777" w:rsidR="009760F5" w:rsidRPr="00357852" w:rsidRDefault="009760F5" w:rsidP="00BF7AFB">
            <w:pPr>
              <w:pStyle w:val="Normal6a"/>
            </w:pPr>
            <w:r w:rsidRPr="00357852">
              <w:rPr>
                <w:b/>
                <w:i/>
              </w:rPr>
              <w:t>(1) A 2d. cikkel összhangban az egyes hozzájáruló tagállamok által nyújtandó áthelyezési hozzájárulások arányát a Menekültügyi Ügynökség és az áthelyezésért felelős uniós koordinátor számítja ki az egyes tagállamokra vonatkozóan, a következő kritériumokkal összhangban, az Eurostat legfrissebb rendelkezésre álló adatai alapján:</w:t>
            </w:r>
          </w:p>
        </w:tc>
      </w:tr>
      <w:tr w:rsidR="00215CFA" w:rsidRPr="00357852" w14:paraId="12FC7F27" w14:textId="77777777" w:rsidTr="00BF7AFB">
        <w:trPr>
          <w:jc w:val="center"/>
        </w:trPr>
        <w:tc>
          <w:tcPr>
            <w:tcW w:w="4876" w:type="dxa"/>
          </w:tcPr>
          <w:p w14:paraId="68D492B4" w14:textId="77777777" w:rsidR="009760F5" w:rsidRPr="00357852" w:rsidRDefault="009760F5" w:rsidP="00BF7AFB">
            <w:pPr>
              <w:pStyle w:val="Normal6a"/>
            </w:pPr>
          </w:p>
        </w:tc>
        <w:tc>
          <w:tcPr>
            <w:tcW w:w="4876" w:type="dxa"/>
          </w:tcPr>
          <w:p w14:paraId="3E0CFAC0" w14:textId="77777777" w:rsidR="009760F5" w:rsidRPr="00357852" w:rsidRDefault="009760F5" w:rsidP="00BF7AFB">
            <w:pPr>
              <w:pStyle w:val="Normal6a"/>
            </w:pPr>
            <w:r w:rsidRPr="00357852">
              <w:rPr>
                <w:b/>
                <w:i/>
              </w:rPr>
              <w:t>a) a lakosság létszáma (35%-os súlyozás);</w:t>
            </w:r>
          </w:p>
        </w:tc>
      </w:tr>
      <w:tr w:rsidR="00215CFA" w:rsidRPr="00357852" w14:paraId="76432066" w14:textId="77777777" w:rsidTr="00BF7AFB">
        <w:trPr>
          <w:jc w:val="center"/>
        </w:trPr>
        <w:tc>
          <w:tcPr>
            <w:tcW w:w="4876" w:type="dxa"/>
          </w:tcPr>
          <w:p w14:paraId="7BA6C81E" w14:textId="77777777" w:rsidR="009760F5" w:rsidRPr="00357852" w:rsidRDefault="009760F5" w:rsidP="00BF7AFB">
            <w:pPr>
              <w:pStyle w:val="Normal6a"/>
            </w:pPr>
          </w:p>
        </w:tc>
        <w:tc>
          <w:tcPr>
            <w:tcW w:w="4876" w:type="dxa"/>
          </w:tcPr>
          <w:p w14:paraId="485815A4" w14:textId="77777777" w:rsidR="009760F5" w:rsidRPr="00357852" w:rsidRDefault="009760F5" w:rsidP="00BF7AFB">
            <w:pPr>
              <w:pStyle w:val="Normal6a"/>
            </w:pPr>
            <w:r w:rsidRPr="00357852">
              <w:rPr>
                <w:b/>
                <w:i/>
              </w:rPr>
              <w:t>b) a teljes GDP (35%-os súlyozás),</w:t>
            </w:r>
          </w:p>
        </w:tc>
      </w:tr>
      <w:tr w:rsidR="00215CFA" w:rsidRPr="00357852" w14:paraId="06820C19" w14:textId="77777777" w:rsidTr="00BF7AFB">
        <w:trPr>
          <w:jc w:val="center"/>
        </w:trPr>
        <w:tc>
          <w:tcPr>
            <w:tcW w:w="4876" w:type="dxa"/>
          </w:tcPr>
          <w:p w14:paraId="083ED182" w14:textId="77777777" w:rsidR="009760F5" w:rsidRPr="00357852" w:rsidRDefault="009760F5" w:rsidP="00BF7AFB">
            <w:pPr>
              <w:pStyle w:val="Normal6a"/>
            </w:pPr>
          </w:p>
        </w:tc>
        <w:tc>
          <w:tcPr>
            <w:tcW w:w="4876" w:type="dxa"/>
          </w:tcPr>
          <w:p w14:paraId="6CF823CB" w14:textId="77777777" w:rsidR="009760F5" w:rsidRPr="00357852" w:rsidRDefault="009760F5" w:rsidP="00BF7AFB">
            <w:pPr>
              <w:pStyle w:val="Normal6a"/>
            </w:pPr>
            <w:r w:rsidRPr="00357852">
              <w:rPr>
                <w:b/>
                <w:i/>
              </w:rPr>
              <w:t>c) az egymillió lakosra jutó feldolgozott menedékjog iránti kérelmek átlagos száma (15%-os súlyozás);</w:t>
            </w:r>
          </w:p>
        </w:tc>
      </w:tr>
      <w:tr w:rsidR="00215CFA" w:rsidRPr="00357852" w14:paraId="42F00849" w14:textId="77777777" w:rsidTr="00BF7AFB">
        <w:trPr>
          <w:jc w:val="center"/>
        </w:trPr>
        <w:tc>
          <w:tcPr>
            <w:tcW w:w="4876" w:type="dxa"/>
          </w:tcPr>
          <w:p w14:paraId="4616DD8B" w14:textId="77777777" w:rsidR="009760F5" w:rsidRPr="00357852" w:rsidRDefault="009760F5" w:rsidP="00BF7AFB">
            <w:pPr>
              <w:pStyle w:val="Normal6a"/>
            </w:pPr>
          </w:p>
        </w:tc>
        <w:tc>
          <w:tcPr>
            <w:tcW w:w="4876" w:type="dxa"/>
          </w:tcPr>
          <w:p w14:paraId="763DFBC1" w14:textId="77777777" w:rsidR="009760F5" w:rsidRPr="00357852" w:rsidRDefault="009760F5" w:rsidP="00BF7AFB">
            <w:pPr>
              <w:pStyle w:val="Normal6a"/>
            </w:pPr>
            <w:r w:rsidRPr="00357852">
              <w:rPr>
                <w:b/>
                <w:i/>
              </w:rPr>
              <w:t>d) az áttelepített vagy befogadott menekültek átlagos száma egymillió lakosra vetítve (15%-os súlyozás).</w:t>
            </w:r>
          </w:p>
        </w:tc>
      </w:tr>
    </w:tbl>
    <w:p w14:paraId="0D7AA50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5199C1D" w14:textId="77777777" w:rsidR="009760F5" w:rsidRPr="00357852" w:rsidRDefault="009760F5" w:rsidP="009760F5">
      <w:r w:rsidRPr="00534DA7">
        <w:rPr>
          <w:rStyle w:val="HideTWBExt"/>
        </w:rPr>
        <w:t>&lt;/Amend&gt;</w:t>
      </w:r>
    </w:p>
    <w:p w14:paraId="5972B71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522</w:t>
      </w:r>
      <w:r w:rsidRPr="00534DA7">
        <w:rPr>
          <w:rStyle w:val="HideTWBExt"/>
          <w:b w:val="0"/>
        </w:rPr>
        <w:t>&lt;/NumAm&gt;</w:t>
      </w:r>
    </w:p>
    <w:p w14:paraId="20E7EEB7"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7CBD9CC5" w14:textId="77777777" w:rsidR="009760F5" w:rsidRPr="00357852" w:rsidRDefault="009760F5" w:rsidP="009760F5">
      <w:pPr>
        <w:pStyle w:val="NormalBold"/>
      </w:pPr>
      <w:r w:rsidRPr="00534DA7">
        <w:rPr>
          <w:rStyle w:val="HideTWBExt"/>
          <w:b w:val="0"/>
        </w:rPr>
        <w:t>&lt;/RepeatBlock-By&gt;</w:t>
      </w:r>
    </w:p>
    <w:p w14:paraId="11343DE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C37CF5D" w14:textId="77777777" w:rsidR="009760F5" w:rsidRPr="00357852" w:rsidRDefault="009760F5" w:rsidP="009760F5">
      <w:pPr>
        <w:pStyle w:val="NormalBold"/>
      </w:pPr>
      <w:r w:rsidRPr="00534DA7">
        <w:rPr>
          <w:rStyle w:val="HideTWBExt"/>
          <w:b w:val="0"/>
        </w:rPr>
        <w:t>&lt;Article&gt;</w:t>
      </w:r>
      <w:r w:rsidRPr="00357852">
        <w:t>3 d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9044730" w14:textId="77777777" w:rsidTr="00BF7AFB">
        <w:trPr>
          <w:trHeight w:hRule="exact" w:val="240"/>
          <w:jc w:val="center"/>
        </w:trPr>
        <w:tc>
          <w:tcPr>
            <w:tcW w:w="9752" w:type="dxa"/>
            <w:gridSpan w:val="2"/>
          </w:tcPr>
          <w:p w14:paraId="241AF3B6" w14:textId="77777777" w:rsidR="009760F5" w:rsidRPr="00357852" w:rsidRDefault="009760F5" w:rsidP="00BF7AFB"/>
        </w:tc>
      </w:tr>
      <w:tr w:rsidR="00215CFA" w:rsidRPr="00357852" w14:paraId="453CD07D" w14:textId="77777777" w:rsidTr="00BF7AFB">
        <w:trPr>
          <w:trHeight w:val="240"/>
          <w:jc w:val="center"/>
        </w:trPr>
        <w:tc>
          <w:tcPr>
            <w:tcW w:w="4876" w:type="dxa"/>
          </w:tcPr>
          <w:p w14:paraId="742BCD82" w14:textId="77777777" w:rsidR="009760F5" w:rsidRPr="00357852" w:rsidRDefault="009760F5" w:rsidP="00BF7AFB">
            <w:pPr>
              <w:pStyle w:val="AmColumnHeading"/>
            </w:pPr>
            <w:r w:rsidRPr="00357852">
              <w:t>A Bizottság által javasolt szöveg</w:t>
            </w:r>
          </w:p>
        </w:tc>
        <w:tc>
          <w:tcPr>
            <w:tcW w:w="4876" w:type="dxa"/>
          </w:tcPr>
          <w:p w14:paraId="4F77E298" w14:textId="77777777" w:rsidR="009760F5" w:rsidRPr="00357852" w:rsidRDefault="009760F5" w:rsidP="00BF7AFB">
            <w:pPr>
              <w:pStyle w:val="AmColumnHeading"/>
            </w:pPr>
            <w:r w:rsidRPr="00357852">
              <w:t>Módosítás</w:t>
            </w:r>
          </w:p>
        </w:tc>
      </w:tr>
      <w:tr w:rsidR="00215CFA" w:rsidRPr="00357852" w14:paraId="331F34E3" w14:textId="77777777" w:rsidTr="00BF7AFB">
        <w:trPr>
          <w:jc w:val="center"/>
        </w:trPr>
        <w:tc>
          <w:tcPr>
            <w:tcW w:w="4876" w:type="dxa"/>
          </w:tcPr>
          <w:p w14:paraId="49171B22" w14:textId="77777777" w:rsidR="009760F5" w:rsidRPr="00357852" w:rsidRDefault="009760F5" w:rsidP="00BF7AFB">
            <w:pPr>
              <w:pStyle w:val="Normal6a"/>
            </w:pPr>
          </w:p>
        </w:tc>
        <w:tc>
          <w:tcPr>
            <w:tcW w:w="4876" w:type="dxa"/>
          </w:tcPr>
          <w:p w14:paraId="1678CB62" w14:textId="77777777" w:rsidR="009760F5" w:rsidRPr="00357852" w:rsidRDefault="009760F5" w:rsidP="00BF7AFB">
            <w:pPr>
              <w:pStyle w:val="NormalBoldItalicCenter6a"/>
            </w:pPr>
            <w:r w:rsidRPr="00357852">
              <w:t>3d. cikk</w:t>
            </w:r>
          </w:p>
        </w:tc>
      </w:tr>
      <w:tr w:rsidR="00215CFA" w:rsidRPr="00357852" w14:paraId="6AB728E2" w14:textId="77777777" w:rsidTr="00BF7AFB">
        <w:trPr>
          <w:jc w:val="center"/>
        </w:trPr>
        <w:tc>
          <w:tcPr>
            <w:tcW w:w="4876" w:type="dxa"/>
          </w:tcPr>
          <w:p w14:paraId="4F3CAA7A" w14:textId="77777777" w:rsidR="009760F5" w:rsidRPr="00357852" w:rsidRDefault="009760F5" w:rsidP="00BF7AFB">
            <w:pPr>
              <w:pStyle w:val="Normal6a"/>
            </w:pPr>
          </w:p>
        </w:tc>
        <w:tc>
          <w:tcPr>
            <w:tcW w:w="4876" w:type="dxa"/>
          </w:tcPr>
          <w:p w14:paraId="6564E522" w14:textId="77777777" w:rsidR="009760F5" w:rsidRPr="00357852" w:rsidRDefault="009760F5" w:rsidP="00BF7AFB">
            <w:pPr>
              <w:pStyle w:val="NormalBoldItalicCenter6a"/>
            </w:pPr>
            <w:r w:rsidRPr="00357852">
              <w:t>Áthelyezés szükséghelyzetben</w:t>
            </w:r>
          </w:p>
        </w:tc>
      </w:tr>
      <w:tr w:rsidR="00215CFA" w:rsidRPr="00357852" w14:paraId="474A02F8" w14:textId="77777777" w:rsidTr="00BF7AFB">
        <w:trPr>
          <w:jc w:val="center"/>
        </w:trPr>
        <w:tc>
          <w:tcPr>
            <w:tcW w:w="4876" w:type="dxa"/>
          </w:tcPr>
          <w:p w14:paraId="0FA856A6" w14:textId="77777777" w:rsidR="009760F5" w:rsidRPr="00357852" w:rsidRDefault="009760F5" w:rsidP="00BF7AFB">
            <w:pPr>
              <w:pStyle w:val="Normal6a"/>
            </w:pPr>
          </w:p>
        </w:tc>
        <w:tc>
          <w:tcPr>
            <w:tcW w:w="4876" w:type="dxa"/>
          </w:tcPr>
          <w:p w14:paraId="4810CB09" w14:textId="77777777" w:rsidR="009760F5" w:rsidRPr="00357852" w:rsidRDefault="009760F5" w:rsidP="00BF7AFB">
            <w:pPr>
              <w:pStyle w:val="Normal6a"/>
            </w:pPr>
            <w:r w:rsidRPr="00357852">
              <w:rPr>
                <w:b/>
                <w:i/>
              </w:rPr>
              <w:t>(1) A szükséghelyzetben lévő tagállamok számára nyújtott áthelyezési hozzájárulások a következőkből állnak:</w:t>
            </w:r>
          </w:p>
        </w:tc>
      </w:tr>
      <w:tr w:rsidR="00215CFA" w:rsidRPr="00357852" w14:paraId="42EB53EB" w14:textId="77777777" w:rsidTr="00BF7AFB">
        <w:trPr>
          <w:jc w:val="center"/>
        </w:trPr>
        <w:tc>
          <w:tcPr>
            <w:tcW w:w="4876" w:type="dxa"/>
          </w:tcPr>
          <w:p w14:paraId="7D60B0BE" w14:textId="77777777" w:rsidR="009760F5" w:rsidRPr="00357852" w:rsidRDefault="009760F5" w:rsidP="00BF7AFB">
            <w:pPr>
              <w:pStyle w:val="Normal6a"/>
            </w:pPr>
          </w:p>
        </w:tc>
        <w:tc>
          <w:tcPr>
            <w:tcW w:w="4876" w:type="dxa"/>
          </w:tcPr>
          <w:p w14:paraId="01696243" w14:textId="77777777" w:rsidR="009760F5" w:rsidRPr="00357852" w:rsidRDefault="009760F5" w:rsidP="00BF7AFB">
            <w:pPr>
              <w:pStyle w:val="Normal6a"/>
            </w:pPr>
            <w:r w:rsidRPr="00357852">
              <w:rPr>
                <w:b/>
                <w:i/>
              </w:rPr>
              <w:t>a) a nemzetközi védelmet kérelmezők áthelyezése, beleértve az azonnali védelemben részesülő azon kedvezményezetteket is, akiknek a kérelme folyamatban van;</w:t>
            </w:r>
          </w:p>
        </w:tc>
      </w:tr>
      <w:tr w:rsidR="00215CFA" w:rsidRPr="00357852" w14:paraId="04DBBC5B" w14:textId="77777777" w:rsidTr="00BF7AFB">
        <w:trPr>
          <w:jc w:val="center"/>
        </w:trPr>
        <w:tc>
          <w:tcPr>
            <w:tcW w:w="4876" w:type="dxa"/>
          </w:tcPr>
          <w:p w14:paraId="58FF4553" w14:textId="77777777" w:rsidR="009760F5" w:rsidRPr="00357852" w:rsidRDefault="009760F5" w:rsidP="00BF7AFB">
            <w:pPr>
              <w:pStyle w:val="Normal6a"/>
            </w:pPr>
          </w:p>
        </w:tc>
        <w:tc>
          <w:tcPr>
            <w:tcW w:w="4876" w:type="dxa"/>
          </w:tcPr>
          <w:p w14:paraId="5413561F" w14:textId="77777777" w:rsidR="009760F5" w:rsidRPr="00357852" w:rsidRDefault="009760F5" w:rsidP="00BF7AFB">
            <w:pPr>
              <w:pStyle w:val="Normal6a"/>
            </w:pPr>
            <w:r w:rsidRPr="00357852">
              <w:rPr>
                <w:b/>
                <w:i/>
              </w:rPr>
              <w:t>b) a prima facie nemzetközi védelmet élvező személyek áthelyezése;</w:t>
            </w:r>
          </w:p>
        </w:tc>
      </w:tr>
      <w:tr w:rsidR="00215CFA" w:rsidRPr="00357852" w14:paraId="0DA71B29" w14:textId="77777777" w:rsidTr="00BF7AFB">
        <w:trPr>
          <w:jc w:val="center"/>
        </w:trPr>
        <w:tc>
          <w:tcPr>
            <w:tcW w:w="4876" w:type="dxa"/>
          </w:tcPr>
          <w:p w14:paraId="7CD5A168" w14:textId="77777777" w:rsidR="009760F5" w:rsidRPr="00357852" w:rsidRDefault="009760F5" w:rsidP="00BF7AFB">
            <w:pPr>
              <w:pStyle w:val="Normal6a"/>
            </w:pPr>
          </w:p>
        </w:tc>
        <w:tc>
          <w:tcPr>
            <w:tcW w:w="4876" w:type="dxa"/>
          </w:tcPr>
          <w:p w14:paraId="2A9E1562" w14:textId="77777777" w:rsidR="009760F5" w:rsidRPr="00357852" w:rsidRDefault="009760F5" w:rsidP="00BF7AFB">
            <w:pPr>
              <w:pStyle w:val="Normal6a"/>
            </w:pPr>
            <w:r w:rsidRPr="00357852">
              <w:rPr>
                <w:b/>
                <w:i/>
              </w:rPr>
              <w:t>c) azon nemzetközi védelemben részesülő személyek áthelyezése, akik kevesebb mint három évre részesültek nemzetközi védelemben, és ezt az áthelyezést írásban kérelmezték; </w:t>
            </w:r>
          </w:p>
        </w:tc>
      </w:tr>
      <w:tr w:rsidR="00215CFA" w:rsidRPr="00357852" w14:paraId="59EC6E71" w14:textId="77777777" w:rsidTr="00BF7AFB">
        <w:trPr>
          <w:jc w:val="center"/>
        </w:trPr>
        <w:tc>
          <w:tcPr>
            <w:tcW w:w="4876" w:type="dxa"/>
          </w:tcPr>
          <w:p w14:paraId="5EC99D1B" w14:textId="77777777" w:rsidR="009760F5" w:rsidRPr="00357852" w:rsidRDefault="009760F5" w:rsidP="00BF7AFB">
            <w:pPr>
              <w:pStyle w:val="Normal6a"/>
            </w:pPr>
          </w:p>
        </w:tc>
        <w:tc>
          <w:tcPr>
            <w:tcW w:w="4876" w:type="dxa"/>
          </w:tcPr>
          <w:p w14:paraId="779CEAE6" w14:textId="77777777" w:rsidR="009760F5" w:rsidRPr="00357852" w:rsidRDefault="009760F5" w:rsidP="00BF7AFB">
            <w:pPr>
              <w:pStyle w:val="Normal6a"/>
            </w:pPr>
            <w:r w:rsidRPr="00357852">
              <w:rPr>
                <w:b/>
                <w:i/>
              </w:rPr>
              <w:t>(2) A szükséghelyzetben történő áttelepítésre az áttelepítésre vonatkozó, az (EU) XXX/XXX rendelet [a menekültügy és migráció kezeléséről szóló rendelet] II. fejezetében meghatározott eljárási követelményeket kell alkalmazni. </w:t>
            </w:r>
          </w:p>
        </w:tc>
      </w:tr>
      <w:tr w:rsidR="00215CFA" w:rsidRPr="00357852" w14:paraId="57CDDDC5" w14:textId="77777777" w:rsidTr="00BF7AFB">
        <w:trPr>
          <w:jc w:val="center"/>
        </w:trPr>
        <w:tc>
          <w:tcPr>
            <w:tcW w:w="4876" w:type="dxa"/>
          </w:tcPr>
          <w:p w14:paraId="5E55CCAD" w14:textId="77777777" w:rsidR="009760F5" w:rsidRPr="00357852" w:rsidRDefault="009760F5" w:rsidP="00BF7AFB">
            <w:pPr>
              <w:pStyle w:val="Normal6a"/>
            </w:pPr>
          </w:p>
        </w:tc>
        <w:tc>
          <w:tcPr>
            <w:tcW w:w="4876" w:type="dxa"/>
          </w:tcPr>
          <w:p w14:paraId="1C99EAB5" w14:textId="77777777" w:rsidR="009760F5" w:rsidRPr="00357852" w:rsidRDefault="009760F5" w:rsidP="00BF7AFB">
            <w:pPr>
              <w:pStyle w:val="Normal6a"/>
            </w:pPr>
            <w:r w:rsidRPr="00357852">
              <w:rPr>
                <w:b/>
                <w:i/>
              </w:rPr>
              <w:t>(3) A Menekültügyi Ügynökségnek az áthelyezéssel foglalkozó uniós koordinátor koordinálásával össze kell állítania az áthelyezendő személyek jegyzékét. A jegyzék feltünteti e személyek hozzájáruló tagállamok közötti megoszlását, figyelembe véve az egyes hozzájáruló tagállamok által áthelyezendő személyek teljes számát, e személyek állampolgárságát, valamint a közöttük és az áthelyezésről gondoskodó tagállam között fennálló érdemi kapcsolatok meglétét. Az érdemi kapcsolatok meghatározása során konzultálni kell a szóba jöhető személyekkel, akiknek jogukban áll kifogást emelni a besorolás ellen. Elsőbbséget kell biztosítani a kísérő nélküli kiskorúak és más kiszolgáltatott helyzetben lévő személyek, köztük a prima facie nemzetközi védelemben részesülő személyek áthelyezésének. Amennyiben egy személyt több tagállamhoz is érdemi kapcsolat fűz, akkor az adott személy preferenciája az irányadó. Amennyiben nem állapítható meg érdemi kapcsolat, a 3b. cikk szerinti eljárást kell alkalmazni.</w:t>
            </w:r>
          </w:p>
        </w:tc>
      </w:tr>
      <w:tr w:rsidR="00215CFA" w:rsidRPr="00357852" w14:paraId="576534DE" w14:textId="77777777" w:rsidTr="00BF7AFB">
        <w:trPr>
          <w:jc w:val="center"/>
        </w:trPr>
        <w:tc>
          <w:tcPr>
            <w:tcW w:w="4876" w:type="dxa"/>
          </w:tcPr>
          <w:p w14:paraId="0FC1BB5E" w14:textId="77777777" w:rsidR="009760F5" w:rsidRPr="00357852" w:rsidRDefault="009760F5" w:rsidP="00BF7AFB">
            <w:pPr>
              <w:pStyle w:val="Normal6a"/>
            </w:pPr>
          </w:p>
        </w:tc>
        <w:tc>
          <w:tcPr>
            <w:tcW w:w="4876" w:type="dxa"/>
          </w:tcPr>
          <w:p w14:paraId="163DAEBD" w14:textId="77777777" w:rsidR="009760F5" w:rsidRPr="00357852" w:rsidRDefault="009760F5" w:rsidP="00BF7AFB">
            <w:pPr>
              <w:pStyle w:val="Normal6a"/>
            </w:pPr>
            <w:r w:rsidRPr="00357852">
              <w:rPr>
                <w:b/>
                <w:i/>
              </w:rPr>
              <w:t>(4) Szükséghelyzetben az (EU) XXX/XXX rendelet [a menekültügy és migráció kezeléséről szóló rendelet] 48. cikke alapján létrehozott szolidaritási alapból származó áthelyezési hozzájárulások felhasználhatók az érintett tagállamra nehezedő nyomás azonnali enyhítése céljából. Amennyiben a szolidaritási alap nem elegendő a szükséghelyzetben lévő tagállam előtt álló kihívások azonnali enyhítésére, a többi tagállamnak az (EU) XXX/XXX rendelet [a menekültügy és migráció kezeléséről szóló rendelet] 48. cikkének (1) bekezdése alapján létrehozott szolidaritási alapjából származó szolidaritási hozzájárulások is felhasználhatók, amennyiben ez nem veszélyezteti az alap működését az említett tagállamok számára. </w:t>
            </w:r>
          </w:p>
        </w:tc>
      </w:tr>
    </w:tbl>
    <w:p w14:paraId="60AA08EE"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6257BF5" w14:textId="77777777" w:rsidR="009760F5" w:rsidRPr="00357852" w:rsidRDefault="009760F5" w:rsidP="009760F5">
      <w:r w:rsidRPr="00534DA7">
        <w:rPr>
          <w:rStyle w:val="HideTWBExt"/>
        </w:rPr>
        <w:t>&lt;/Amend&gt;</w:t>
      </w:r>
    </w:p>
    <w:p w14:paraId="5640E20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523</w:t>
      </w:r>
      <w:r w:rsidRPr="00534DA7">
        <w:rPr>
          <w:rStyle w:val="HideTWBExt"/>
          <w:b w:val="0"/>
        </w:rPr>
        <w:t>&lt;/NumAm&gt;</w:t>
      </w:r>
    </w:p>
    <w:p w14:paraId="122BAFD6"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31056C4D" w14:textId="77777777" w:rsidR="009760F5" w:rsidRPr="00357852" w:rsidRDefault="009760F5" w:rsidP="009760F5">
      <w:pPr>
        <w:pStyle w:val="NormalBold"/>
      </w:pPr>
      <w:r w:rsidRPr="00534DA7">
        <w:rPr>
          <w:rStyle w:val="HideTWBExt"/>
          <w:b w:val="0"/>
        </w:rPr>
        <w:t>&lt;/RepeatBlock-By&gt;</w:t>
      </w:r>
    </w:p>
    <w:p w14:paraId="38188B5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0A7038B" w14:textId="77777777" w:rsidR="009760F5" w:rsidRPr="00357852" w:rsidRDefault="009760F5" w:rsidP="009760F5">
      <w:pPr>
        <w:pStyle w:val="NormalBold"/>
      </w:pPr>
      <w:r w:rsidRPr="00534DA7">
        <w:rPr>
          <w:rStyle w:val="HideTWBExt"/>
          <w:b w:val="0"/>
        </w:rPr>
        <w:t>&lt;Article&gt;</w:t>
      </w:r>
      <w:r w:rsidRPr="00357852">
        <w:t>3 d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F91534F" w14:textId="77777777" w:rsidTr="00BF7AFB">
        <w:trPr>
          <w:trHeight w:hRule="exact" w:val="240"/>
          <w:jc w:val="center"/>
        </w:trPr>
        <w:tc>
          <w:tcPr>
            <w:tcW w:w="9752" w:type="dxa"/>
            <w:gridSpan w:val="2"/>
          </w:tcPr>
          <w:p w14:paraId="423FAB09" w14:textId="77777777" w:rsidR="009760F5" w:rsidRPr="00357852" w:rsidRDefault="009760F5" w:rsidP="00BF7AFB"/>
        </w:tc>
      </w:tr>
      <w:tr w:rsidR="00215CFA" w:rsidRPr="00357852" w14:paraId="2E02B965" w14:textId="77777777" w:rsidTr="00BF7AFB">
        <w:trPr>
          <w:trHeight w:val="240"/>
          <w:jc w:val="center"/>
        </w:trPr>
        <w:tc>
          <w:tcPr>
            <w:tcW w:w="4876" w:type="dxa"/>
          </w:tcPr>
          <w:p w14:paraId="2535CBC7" w14:textId="77777777" w:rsidR="009760F5" w:rsidRPr="00357852" w:rsidRDefault="009760F5" w:rsidP="00BF7AFB">
            <w:pPr>
              <w:pStyle w:val="AmColumnHeading"/>
            </w:pPr>
            <w:r w:rsidRPr="00357852">
              <w:t>A Bizottság által javasolt szöveg</w:t>
            </w:r>
          </w:p>
        </w:tc>
        <w:tc>
          <w:tcPr>
            <w:tcW w:w="4876" w:type="dxa"/>
          </w:tcPr>
          <w:p w14:paraId="1BD74F1D" w14:textId="77777777" w:rsidR="009760F5" w:rsidRPr="00357852" w:rsidRDefault="009760F5" w:rsidP="00BF7AFB">
            <w:pPr>
              <w:pStyle w:val="AmColumnHeading"/>
            </w:pPr>
            <w:r w:rsidRPr="00357852">
              <w:t>Módosítás</w:t>
            </w:r>
          </w:p>
        </w:tc>
      </w:tr>
      <w:tr w:rsidR="00215CFA" w:rsidRPr="00357852" w14:paraId="7D92CF73" w14:textId="77777777" w:rsidTr="00BF7AFB">
        <w:trPr>
          <w:jc w:val="center"/>
        </w:trPr>
        <w:tc>
          <w:tcPr>
            <w:tcW w:w="4876" w:type="dxa"/>
          </w:tcPr>
          <w:p w14:paraId="398F1176" w14:textId="77777777" w:rsidR="009760F5" w:rsidRPr="00357852" w:rsidRDefault="009760F5" w:rsidP="00BF7AFB">
            <w:pPr>
              <w:pStyle w:val="Normal6a"/>
            </w:pPr>
          </w:p>
        </w:tc>
        <w:tc>
          <w:tcPr>
            <w:tcW w:w="4876" w:type="dxa"/>
          </w:tcPr>
          <w:p w14:paraId="409DB76E" w14:textId="77777777" w:rsidR="009760F5" w:rsidRPr="00357852" w:rsidRDefault="009760F5" w:rsidP="00BF7AFB">
            <w:pPr>
              <w:pStyle w:val="NormalBoldItalicCenter6a"/>
            </w:pPr>
            <w:r w:rsidRPr="00357852">
              <w:t>3d. cikk</w:t>
            </w:r>
          </w:p>
        </w:tc>
      </w:tr>
      <w:tr w:rsidR="00215CFA" w:rsidRPr="00357852" w14:paraId="76C4D3F4" w14:textId="77777777" w:rsidTr="00BF7AFB">
        <w:trPr>
          <w:jc w:val="center"/>
        </w:trPr>
        <w:tc>
          <w:tcPr>
            <w:tcW w:w="4876" w:type="dxa"/>
          </w:tcPr>
          <w:p w14:paraId="042D5C7A" w14:textId="77777777" w:rsidR="009760F5" w:rsidRPr="00357852" w:rsidRDefault="009760F5" w:rsidP="00BF7AFB">
            <w:pPr>
              <w:pStyle w:val="Normal6a"/>
            </w:pPr>
          </w:p>
        </w:tc>
        <w:tc>
          <w:tcPr>
            <w:tcW w:w="4876" w:type="dxa"/>
          </w:tcPr>
          <w:p w14:paraId="5B4164CC" w14:textId="77777777" w:rsidR="009760F5" w:rsidRPr="00357852" w:rsidRDefault="009760F5" w:rsidP="00BF7AFB">
            <w:pPr>
              <w:pStyle w:val="NormalBoldItalicCenter6a"/>
            </w:pPr>
            <w:r w:rsidRPr="00357852">
              <w:t>Referenciakulcs</w:t>
            </w:r>
          </w:p>
        </w:tc>
      </w:tr>
      <w:tr w:rsidR="00215CFA" w:rsidRPr="00357852" w14:paraId="67DE596E" w14:textId="77777777" w:rsidTr="00BF7AFB">
        <w:trPr>
          <w:jc w:val="center"/>
        </w:trPr>
        <w:tc>
          <w:tcPr>
            <w:tcW w:w="4876" w:type="dxa"/>
          </w:tcPr>
          <w:p w14:paraId="78041C6B" w14:textId="77777777" w:rsidR="009760F5" w:rsidRPr="00357852" w:rsidRDefault="009760F5" w:rsidP="00BF7AFB">
            <w:pPr>
              <w:pStyle w:val="Normal6a"/>
            </w:pPr>
          </w:p>
        </w:tc>
        <w:tc>
          <w:tcPr>
            <w:tcW w:w="4876" w:type="dxa"/>
          </w:tcPr>
          <w:p w14:paraId="50C31A8C" w14:textId="77777777" w:rsidR="009760F5" w:rsidRPr="00357852" w:rsidRDefault="009760F5" w:rsidP="00BF7AFB">
            <w:pPr>
              <w:pStyle w:val="Normal6a"/>
            </w:pPr>
            <w:r w:rsidRPr="00357852">
              <w:rPr>
                <w:b/>
                <w:i/>
              </w:rPr>
              <w:t>Az egyes hozzájáruló tagállamok által nyújtandó áthelyezési hozzájárulások arányát a Menekültügyi Ügynökség számítja ki az egyes tagállamokra vonatkozóan a következő képlettel összhangban, az Eurostat legfrissebb rendelkezésre álló adatai alapján:</w:t>
            </w:r>
          </w:p>
        </w:tc>
      </w:tr>
      <w:tr w:rsidR="00215CFA" w:rsidRPr="00357852" w14:paraId="66CFC7C9" w14:textId="77777777" w:rsidTr="00BF7AFB">
        <w:trPr>
          <w:jc w:val="center"/>
        </w:trPr>
        <w:tc>
          <w:tcPr>
            <w:tcW w:w="4876" w:type="dxa"/>
          </w:tcPr>
          <w:p w14:paraId="5819B25E" w14:textId="77777777" w:rsidR="009760F5" w:rsidRPr="00357852" w:rsidRDefault="009760F5" w:rsidP="00BF7AFB">
            <w:pPr>
              <w:pStyle w:val="Normal6a"/>
            </w:pPr>
          </w:p>
        </w:tc>
        <w:tc>
          <w:tcPr>
            <w:tcW w:w="4876" w:type="dxa"/>
          </w:tcPr>
          <w:p w14:paraId="6CDC9F15" w14:textId="77777777" w:rsidR="009760F5" w:rsidRPr="00357852" w:rsidRDefault="009760F5" w:rsidP="00BF7AFB">
            <w:pPr>
              <w:pStyle w:val="Normal6a"/>
            </w:pPr>
            <w:r w:rsidRPr="00357852">
              <w:rPr>
                <w:b/>
                <w:i/>
              </w:rPr>
              <w:t>a) a lakosság mérete (40% súlyozás);</w:t>
            </w:r>
          </w:p>
        </w:tc>
      </w:tr>
      <w:tr w:rsidR="00215CFA" w:rsidRPr="00357852" w14:paraId="57C8DA1F" w14:textId="77777777" w:rsidTr="00BF7AFB">
        <w:trPr>
          <w:jc w:val="center"/>
        </w:trPr>
        <w:tc>
          <w:tcPr>
            <w:tcW w:w="4876" w:type="dxa"/>
          </w:tcPr>
          <w:p w14:paraId="4C305E3C" w14:textId="77777777" w:rsidR="009760F5" w:rsidRPr="00357852" w:rsidRDefault="009760F5" w:rsidP="00BF7AFB">
            <w:pPr>
              <w:pStyle w:val="Normal6a"/>
            </w:pPr>
          </w:p>
        </w:tc>
        <w:tc>
          <w:tcPr>
            <w:tcW w:w="4876" w:type="dxa"/>
          </w:tcPr>
          <w:p w14:paraId="769BF311" w14:textId="77777777" w:rsidR="009760F5" w:rsidRPr="00357852" w:rsidRDefault="009760F5" w:rsidP="00BF7AFB">
            <w:pPr>
              <w:pStyle w:val="Normal6a"/>
            </w:pPr>
            <w:r w:rsidRPr="00357852">
              <w:rPr>
                <w:b/>
                <w:i/>
              </w:rPr>
              <w:t>b) a teljes GDP (40%-os súlyozás);</w:t>
            </w:r>
          </w:p>
        </w:tc>
      </w:tr>
      <w:tr w:rsidR="00215CFA" w:rsidRPr="00357852" w14:paraId="4E4AC0A2" w14:textId="77777777" w:rsidTr="00BF7AFB">
        <w:trPr>
          <w:jc w:val="center"/>
        </w:trPr>
        <w:tc>
          <w:tcPr>
            <w:tcW w:w="4876" w:type="dxa"/>
          </w:tcPr>
          <w:p w14:paraId="4F64B658" w14:textId="77777777" w:rsidR="009760F5" w:rsidRPr="00357852" w:rsidRDefault="009760F5" w:rsidP="00BF7AFB">
            <w:pPr>
              <w:pStyle w:val="Normal6a"/>
            </w:pPr>
          </w:p>
        </w:tc>
        <w:tc>
          <w:tcPr>
            <w:tcW w:w="4876" w:type="dxa"/>
          </w:tcPr>
          <w:p w14:paraId="65B43B10" w14:textId="77777777" w:rsidR="009760F5" w:rsidRPr="00357852" w:rsidRDefault="009760F5" w:rsidP="00BF7AFB">
            <w:pPr>
              <w:pStyle w:val="Normal6a"/>
            </w:pPr>
            <w:r w:rsidRPr="00357852">
              <w:rPr>
                <w:b/>
                <w:i/>
              </w:rPr>
              <w:t>c) a munkanélküliségi ráta (20% súlyozás).</w:t>
            </w:r>
          </w:p>
        </w:tc>
      </w:tr>
    </w:tbl>
    <w:p w14:paraId="24CCEF4E"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5053EC1" w14:textId="77777777" w:rsidR="009760F5" w:rsidRPr="00357852" w:rsidRDefault="009760F5" w:rsidP="009760F5">
      <w:r w:rsidRPr="00534DA7">
        <w:rPr>
          <w:rStyle w:val="HideTWBExt"/>
        </w:rPr>
        <w:t>&lt;/Amend&gt;</w:t>
      </w:r>
    </w:p>
    <w:p w14:paraId="38FC443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524</w:t>
      </w:r>
      <w:r w:rsidRPr="00534DA7">
        <w:rPr>
          <w:rStyle w:val="HideTWBExt"/>
          <w:b w:val="0"/>
        </w:rPr>
        <w:t>&lt;/NumAm&gt;</w:t>
      </w:r>
    </w:p>
    <w:p w14:paraId="40D0BB88"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22B71EEF" w14:textId="77777777" w:rsidR="009760F5" w:rsidRPr="00357852" w:rsidRDefault="009760F5" w:rsidP="009760F5">
      <w:pPr>
        <w:pStyle w:val="NormalBold"/>
      </w:pPr>
      <w:r w:rsidRPr="00534DA7">
        <w:rPr>
          <w:rStyle w:val="HideTWBExt"/>
          <w:b w:val="0"/>
        </w:rPr>
        <w:t>&lt;/RepeatBlock-By&gt;</w:t>
      </w:r>
    </w:p>
    <w:p w14:paraId="662A781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64DC5DA" w14:textId="77777777" w:rsidR="009760F5" w:rsidRPr="00357852" w:rsidRDefault="009760F5" w:rsidP="009760F5">
      <w:pPr>
        <w:pStyle w:val="NormalBold"/>
      </w:pPr>
      <w:r w:rsidRPr="00534DA7">
        <w:rPr>
          <w:rStyle w:val="HideTWBExt"/>
          <w:b w:val="0"/>
        </w:rPr>
        <w:t>&lt;Article&gt;</w:t>
      </w:r>
      <w:r w:rsidRPr="00357852">
        <w:t>3 e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05E1C6B" w14:textId="77777777" w:rsidTr="00BF7AFB">
        <w:trPr>
          <w:trHeight w:hRule="exact" w:val="240"/>
          <w:jc w:val="center"/>
        </w:trPr>
        <w:tc>
          <w:tcPr>
            <w:tcW w:w="9752" w:type="dxa"/>
            <w:gridSpan w:val="2"/>
          </w:tcPr>
          <w:p w14:paraId="70ABF836" w14:textId="77777777" w:rsidR="009760F5" w:rsidRPr="00357852" w:rsidRDefault="009760F5" w:rsidP="00BF7AFB"/>
        </w:tc>
      </w:tr>
      <w:tr w:rsidR="00215CFA" w:rsidRPr="00357852" w14:paraId="29411630" w14:textId="77777777" w:rsidTr="00BF7AFB">
        <w:trPr>
          <w:trHeight w:val="240"/>
          <w:jc w:val="center"/>
        </w:trPr>
        <w:tc>
          <w:tcPr>
            <w:tcW w:w="4876" w:type="dxa"/>
          </w:tcPr>
          <w:p w14:paraId="0574DE76" w14:textId="77777777" w:rsidR="009760F5" w:rsidRPr="00357852" w:rsidRDefault="009760F5" w:rsidP="00BF7AFB">
            <w:pPr>
              <w:pStyle w:val="AmColumnHeading"/>
            </w:pPr>
            <w:r w:rsidRPr="00357852">
              <w:t>A Bizottság által javasolt szöveg</w:t>
            </w:r>
          </w:p>
        </w:tc>
        <w:tc>
          <w:tcPr>
            <w:tcW w:w="4876" w:type="dxa"/>
          </w:tcPr>
          <w:p w14:paraId="6F870113" w14:textId="77777777" w:rsidR="009760F5" w:rsidRPr="00357852" w:rsidRDefault="009760F5" w:rsidP="00BF7AFB">
            <w:pPr>
              <w:pStyle w:val="AmColumnHeading"/>
            </w:pPr>
            <w:r w:rsidRPr="00357852">
              <w:t>Módosítás</w:t>
            </w:r>
          </w:p>
        </w:tc>
      </w:tr>
      <w:tr w:rsidR="00215CFA" w:rsidRPr="00357852" w14:paraId="644255A3" w14:textId="77777777" w:rsidTr="00BF7AFB">
        <w:trPr>
          <w:jc w:val="center"/>
        </w:trPr>
        <w:tc>
          <w:tcPr>
            <w:tcW w:w="4876" w:type="dxa"/>
          </w:tcPr>
          <w:p w14:paraId="40FCF2A6" w14:textId="77777777" w:rsidR="009760F5" w:rsidRPr="00357852" w:rsidRDefault="009760F5" w:rsidP="00BF7AFB">
            <w:pPr>
              <w:pStyle w:val="Normal6a"/>
            </w:pPr>
          </w:p>
        </w:tc>
        <w:tc>
          <w:tcPr>
            <w:tcW w:w="4876" w:type="dxa"/>
          </w:tcPr>
          <w:p w14:paraId="42F5A185" w14:textId="77777777" w:rsidR="009760F5" w:rsidRPr="00357852" w:rsidRDefault="009760F5" w:rsidP="00BF7AFB">
            <w:pPr>
              <w:pStyle w:val="NormalBoldItalicCenter6a"/>
            </w:pPr>
            <w:r w:rsidRPr="00357852">
              <w:t>3e. cikk</w:t>
            </w:r>
          </w:p>
        </w:tc>
      </w:tr>
      <w:tr w:rsidR="00215CFA" w:rsidRPr="00357852" w14:paraId="470CC1FD" w14:textId="77777777" w:rsidTr="00BF7AFB">
        <w:trPr>
          <w:jc w:val="center"/>
        </w:trPr>
        <w:tc>
          <w:tcPr>
            <w:tcW w:w="4876" w:type="dxa"/>
          </w:tcPr>
          <w:p w14:paraId="5FDC44C0" w14:textId="77777777" w:rsidR="009760F5" w:rsidRPr="00357852" w:rsidRDefault="009760F5" w:rsidP="00BF7AFB">
            <w:pPr>
              <w:pStyle w:val="Normal6a"/>
            </w:pPr>
          </w:p>
        </w:tc>
        <w:tc>
          <w:tcPr>
            <w:tcW w:w="4876" w:type="dxa"/>
          </w:tcPr>
          <w:p w14:paraId="2046613A" w14:textId="77777777" w:rsidR="009760F5" w:rsidRPr="00357852" w:rsidRDefault="009760F5" w:rsidP="00BF7AFB">
            <w:pPr>
              <w:pStyle w:val="NormalBoldItalicCenter6a"/>
            </w:pPr>
            <w:r w:rsidRPr="00357852">
              <w:t>Uniós áthelyezési koordinátor</w:t>
            </w:r>
          </w:p>
        </w:tc>
      </w:tr>
      <w:tr w:rsidR="00215CFA" w:rsidRPr="00357852" w14:paraId="62196B21" w14:textId="77777777" w:rsidTr="00BF7AFB">
        <w:trPr>
          <w:jc w:val="center"/>
        </w:trPr>
        <w:tc>
          <w:tcPr>
            <w:tcW w:w="4876" w:type="dxa"/>
          </w:tcPr>
          <w:p w14:paraId="4F7AF188" w14:textId="77777777" w:rsidR="009760F5" w:rsidRPr="00357852" w:rsidRDefault="009760F5" w:rsidP="00BF7AFB">
            <w:pPr>
              <w:pStyle w:val="Normal6a"/>
            </w:pPr>
          </w:p>
        </w:tc>
        <w:tc>
          <w:tcPr>
            <w:tcW w:w="4876" w:type="dxa"/>
          </w:tcPr>
          <w:p w14:paraId="3A90DA74" w14:textId="77777777" w:rsidR="009760F5" w:rsidRPr="00357852" w:rsidRDefault="009760F5" w:rsidP="00BF7AFB">
            <w:pPr>
              <w:pStyle w:val="Normal6a"/>
            </w:pPr>
            <w:r w:rsidRPr="00357852">
              <w:rPr>
                <w:b/>
                <w:i/>
              </w:rPr>
              <w:t>(1) Az e rendeletben meghatározott kötelező áthelyezés támogatása érdekében a Bizottság kijelöl egy uniós áthelyezési koordinátort, aki kapcsolattartóként koordinálja a szükséghelyzetben lévő tagállam és a hozzájárulást nyújtó, áthelyezési kötelezettségeiket teljesítő tagállamok közötti áthelyezési tevékenységeket.</w:t>
            </w:r>
          </w:p>
        </w:tc>
      </w:tr>
      <w:tr w:rsidR="00215CFA" w:rsidRPr="00357852" w14:paraId="0B2591CD" w14:textId="77777777" w:rsidTr="00BF7AFB">
        <w:trPr>
          <w:jc w:val="center"/>
        </w:trPr>
        <w:tc>
          <w:tcPr>
            <w:tcW w:w="4876" w:type="dxa"/>
          </w:tcPr>
          <w:p w14:paraId="042FCCC6" w14:textId="77777777" w:rsidR="009760F5" w:rsidRPr="00357852" w:rsidRDefault="009760F5" w:rsidP="00BF7AFB">
            <w:pPr>
              <w:pStyle w:val="Normal6a"/>
            </w:pPr>
          </w:p>
        </w:tc>
        <w:tc>
          <w:tcPr>
            <w:tcW w:w="4876" w:type="dxa"/>
          </w:tcPr>
          <w:p w14:paraId="38CF7E1B" w14:textId="77777777" w:rsidR="009760F5" w:rsidRPr="00357852" w:rsidRDefault="009760F5" w:rsidP="00BF7AFB">
            <w:pPr>
              <w:pStyle w:val="Normal6a"/>
            </w:pPr>
            <w:r w:rsidRPr="00357852">
              <w:rPr>
                <w:b/>
                <w:i/>
              </w:rPr>
              <w:t>(2) Az uniós áthelyezési koordinátor:</w:t>
            </w:r>
          </w:p>
        </w:tc>
      </w:tr>
      <w:tr w:rsidR="00215CFA" w:rsidRPr="00357852" w14:paraId="4BFD2FE3" w14:textId="77777777" w:rsidTr="00BF7AFB">
        <w:trPr>
          <w:jc w:val="center"/>
        </w:trPr>
        <w:tc>
          <w:tcPr>
            <w:tcW w:w="4876" w:type="dxa"/>
          </w:tcPr>
          <w:p w14:paraId="3B571D98" w14:textId="77777777" w:rsidR="009760F5" w:rsidRPr="00357852" w:rsidRDefault="009760F5" w:rsidP="00BF7AFB">
            <w:pPr>
              <w:pStyle w:val="Normal6a"/>
            </w:pPr>
          </w:p>
        </w:tc>
        <w:tc>
          <w:tcPr>
            <w:tcW w:w="4876" w:type="dxa"/>
          </w:tcPr>
          <w:p w14:paraId="18172BEF" w14:textId="77777777" w:rsidR="009760F5" w:rsidRPr="00357852" w:rsidRDefault="009760F5" w:rsidP="00BF7AFB">
            <w:pPr>
              <w:pStyle w:val="Normal6a"/>
            </w:pPr>
            <w:r w:rsidRPr="00357852">
              <w:rPr>
                <w:b/>
                <w:i/>
              </w:rPr>
              <w:t>a) koordinálja és támogatja az érintett tagállamok közötti kommunikációt;</w:t>
            </w:r>
          </w:p>
        </w:tc>
      </w:tr>
      <w:tr w:rsidR="00215CFA" w:rsidRPr="00357852" w14:paraId="743EB62A" w14:textId="77777777" w:rsidTr="00BF7AFB">
        <w:trPr>
          <w:jc w:val="center"/>
        </w:trPr>
        <w:tc>
          <w:tcPr>
            <w:tcW w:w="4876" w:type="dxa"/>
          </w:tcPr>
          <w:p w14:paraId="4B22FCEB" w14:textId="77777777" w:rsidR="009760F5" w:rsidRPr="00357852" w:rsidRDefault="009760F5" w:rsidP="00BF7AFB">
            <w:pPr>
              <w:pStyle w:val="Normal6a"/>
            </w:pPr>
          </w:p>
        </w:tc>
        <w:tc>
          <w:tcPr>
            <w:tcW w:w="4876" w:type="dxa"/>
          </w:tcPr>
          <w:p w14:paraId="184D9AF7" w14:textId="77777777" w:rsidR="009760F5" w:rsidRPr="00357852" w:rsidRDefault="009760F5" w:rsidP="00BF7AFB">
            <w:pPr>
              <w:pStyle w:val="Normal6a"/>
            </w:pPr>
            <w:r w:rsidRPr="00357852">
              <w:rPr>
                <w:b/>
                <w:i/>
              </w:rPr>
              <w:t>b) áttekintést nyújt az áthelyezésre jogosult személyekről, és nyomon követi a folyamatban lévő áthelyezéseket, valamint az érintett tagállamok hozzájárulásait;</w:t>
            </w:r>
          </w:p>
        </w:tc>
      </w:tr>
      <w:tr w:rsidR="00215CFA" w:rsidRPr="00357852" w14:paraId="3CDC0496" w14:textId="77777777" w:rsidTr="00BF7AFB">
        <w:trPr>
          <w:jc w:val="center"/>
        </w:trPr>
        <w:tc>
          <w:tcPr>
            <w:tcW w:w="4876" w:type="dxa"/>
          </w:tcPr>
          <w:p w14:paraId="24DF718E" w14:textId="77777777" w:rsidR="009760F5" w:rsidRPr="00357852" w:rsidRDefault="009760F5" w:rsidP="00BF7AFB">
            <w:pPr>
              <w:pStyle w:val="Normal6a"/>
            </w:pPr>
          </w:p>
        </w:tc>
        <w:tc>
          <w:tcPr>
            <w:tcW w:w="4876" w:type="dxa"/>
          </w:tcPr>
          <w:p w14:paraId="2B1417A6" w14:textId="77777777" w:rsidR="009760F5" w:rsidRPr="00357852" w:rsidRDefault="009760F5" w:rsidP="00BF7AFB">
            <w:pPr>
              <w:pStyle w:val="Normal6a"/>
            </w:pPr>
            <w:r w:rsidRPr="00357852">
              <w:rPr>
                <w:b/>
                <w:i/>
              </w:rPr>
              <w:t>c) rendszeres időközönként találkozókat szervez az érintett tagállam és a hozzájáruló tagállamok hatóságai között az igények megállapítása céljából, operatív szinten is, hogy elősegítse a tagállamok közötti lehető legjobb kommunikációt és együttműködést az áthelyezésre jogosult személyek és a kötelező áthelyezési mechanizmus hatékonysága érdekében;</w:t>
            </w:r>
          </w:p>
        </w:tc>
      </w:tr>
      <w:tr w:rsidR="00215CFA" w:rsidRPr="00357852" w14:paraId="479C5083" w14:textId="77777777" w:rsidTr="00BF7AFB">
        <w:trPr>
          <w:jc w:val="center"/>
        </w:trPr>
        <w:tc>
          <w:tcPr>
            <w:tcW w:w="4876" w:type="dxa"/>
          </w:tcPr>
          <w:p w14:paraId="5FA8BAB1" w14:textId="77777777" w:rsidR="009760F5" w:rsidRPr="00357852" w:rsidRDefault="009760F5" w:rsidP="00BF7AFB">
            <w:pPr>
              <w:pStyle w:val="Normal6a"/>
            </w:pPr>
          </w:p>
        </w:tc>
        <w:tc>
          <w:tcPr>
            <w:tcW w:w="4876" w:type="dxa"/>
          </w:tcPr>
          <w:p w14:paraId="670F0E16" w14:textId="77777777" w:rsidR="009760F5" w:rsidRPr="00357852" w:rsidRDefault="009760F5" w:rsidP="00BF7AFB">
            <w:pPr>
              <w:pStyle w:val="Normal6a"/>
            </w:pPr>
            <w:r w:rsidRPr="00357852">
              <w:rPr>
                <w:b/>
                <w:i/>
              </w:rPr>
              <w:t>d) előmozdítja a bevált gyakorlatokat az áthelyezés területén;</w:t>
            </w:r>
          </w:p>
        </w:tc>
      </w:tr>
      <w:tr w:rsidR="00215CFA" w:rsidRPr="00357852" w14:paraId="25CE46BA" w14:textId="77777777" w:rsidTr="00BF7AFB">
        <w:trPr>
          <w:jc w:val="center"/>
        </w:trPr>
        <w:tc>
          <w:tcPr>
            <w:tcW w:w="4876" w:type="dxa"/>
          </w:tcPr>
          <w:p w14:paraId="52C9885B" w14:textId="77777777" w:rsidR="009760F5" w:rsidRPr="00357852" w:rsidRDefault="009760F5" w:rsidP="00BF7AFB">
            <w:pPr>
              <w:pStyle w:val="Normal6a"/>
            </w:pPr>
          </w:p>
        </w:tc>
        <w:tc>
          <w:tcPr>
            <w:tcW w:w="4876" w:type="dxa"/>
          </w:tcPr>
          <w:p w14:paraId="1880F1F0" w14:textId="77777777" w:rsidR="009760F5" w:rsidRPr="00357852" w:rsidRDefault="009760F5" w:rsidP="00BF7AFB">
            <w:pPr>
              <w:pStyle w:val="Normal6a"/>
            </w:pPr>
            <w:r w:rsidRPr="00357852">
              <w:rPr>
                <w:b/>
                <w:i/>
              </w:rPr>
              <w:t>e)ösztönzi a tagállamokat arra, hogy vegyék figyelembe a regionális és helyi hatóságok kapacitásait és hajlandóságát arra, hogy részt vegyenek az áthelyezési erőfeszítésekben.</w:t>
            </w:r>
          </w:p>
        </w:tc>
      </w:tr>
      <w:tr w:rsidR="00215CFA" w:rsidRPr="00357852" w14:paraId="1EBA1AD4" w14:textId="77777777" w:rsidTr="00BF7AFB">
        <w:trPr>
          <w:jc w:val="center"/>
        </w:trPr>
        <w:tc>
          <w:tcPr>
            <w:tcW w:w="4876" w:type="dxa"/>
          </w:tcPr>
          <w:p w14:paraId="757C0C6F" w14:textId="77777777" w:rsidR="009760F5" w:rsidRPr="00357852" w:rsidRDefault="009760F5" w:rsidP="00BF7AFB">
            <w:pPr>
              <w:pStyle w:val="Normal6a"/>
            </w:pPr>
          </w:p>
        </w:tc>
        <w:tc>
          <w:tcPr>
            <w:tcW w:w="4876" w:type="dxa"/>
          </w:tcPr>
          <w:p w14:paraId="32F5E760" w14:textId="77777777" w:rsidR="009760F5" w:rsidRPr="00357852" w:rsidRDefault="009760F5" w:rsidP="00BF7AFB">
            <w:pPr>
              <w:pStyle w:val="Normal6a"/>
            </w:pPr>
            <w:r w:rsidRPr="00357852">
              <w:rPr>
                <w:b/>
                <w:i/>
              </w:rPr>
              <w:t>(3) Az áthelyezési koordinátor hivatala számára megfelelő személyzetet és erőforrásokat kell biztosítani e szerep eredményes betöltéséhez.</w:t>
            </w:r>
          </w:p>
        </w:tc>
      </w:tr>
    </w:tbl>
    <w:p w14:paraId="64A3FF6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289B15E" w14:textId="77777777" w:rsidR="009760F5" w:rsidRPr="00357852" w:rsidRDefault="009760F5" w:rsidP="009760F5">
      <w:r w:rsidRPr="00534DA7">
        <w:rPr>
          <w:rStyle w:val="HideTWBExt"/>
        </w:rPr>
        <w:t>&lt;/Amend&gt;</w:t>
      </w:r>
    </w:p>
    <w:p w14:paraId="71C6691C"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525</w:t>
      </w:r>
      <w:r w:rsidRPr="00534DA7">
        <w:rPr>
          <w:rStyle w:val="HideTWBExt"/>
          <w:b w:val="0"/>
        </w:rPr>
        <w:t>&lt;/NumAm&gt;</w:t>
      </w:r>
    </w:p>
    <w:p w14:paraId="63BB5221"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244A98AD" w14:textId="77777777" w:rsidR="009760F5" w:rsidRPr="00357852" w:rsidRDefault="009760F5" w:rsidP="009760F5">
      <w:pPr>
        <w:pStyle w:val="NormalBold"/>
      </w:pPr>
      <w:r w:rsidRPr="00534DA7">
        <w:rPr>
          <w:rStyle w:val="HideTWBExt"/>
          <w:b w:val="0"/>
        </w:rPr>
        <w:t>&lt;/RepeatBlock-By&gt;</w:t>
      </w:r>
    </w:p>
    <w:p w14:paraId="5CCFF2C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0A16C2C" w14:textId="77777777" w:rsidR="009760F5" w:rsidRPr="00357852" w:rsidRDefault="009760F5" w:rsidP="009760F5">
      <w:pPr>
        <w:pStyle w:val="NormalBold"/>
      </w:pPr>
      <w:r w:rsidRPr="00534DA7">
        <w:rPr>
          <w:rStyle w:val="HideTWBExt"/>
          <w:b w:val="0"/>
        </w:rPr>
        <w:t>&lt;Article&gt;</w:t>
      </w:r>
      <w:r w:rsidRPr="00357852">
        <w:t>3 e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3E0E4CC" w14:textId="77777777" w:rsidTr="00BF7AFB">
        <w:trPr>
          <w:trHeight w:hRule="exact" w:val="240"/>
          <w:jc w:val="center"/>
        </w:trPr>
        <w:tc>
          <w:tcPr>
            <w:tcW w:w="9752" w:type="dxa"/>
            <w:gridSpan w:val="2"/>
          </w:tcPr>
          <w:p w14:paraId="3BBFB072" w14:textId="77777777" w:rsidR="009760F5" w:rsidRPr="00357852" w:rsidRDefault="009760F5" w:rsidP="00BF7AFB"/>
        </w:tc>
      </w:tr>
      <w:tr w:rsidR="00215CFA" w:rsidRPr="00357852" w14:paraId="5A9E8EE0" w14:textId="77777777" w:rsidTr="00BF7AFB">
        <w:trPr>
          <w:trHeight w:val="240"/>
          <w:jc w:val="center"/>
        </w:trPr>
        <w:tc>
          <w:tcPr>
            <w:tcW w:w="4876" w:type="dxa"/>
          </w:tcPr>
          <w:p w14:paraId="25B648B8" w14:textId="77777777" w:rsidR="009760F5" w:rsidRPr="00357852" w:rsidRDefault="009760F5" w:rsidP="00BF7AFB">
            <w:pPr>
              <w:pStyle w:val="AmColumnHeading"/>
            </w:pPr>
            <w:r w:rsidRPr="00357852">
              <w:t>A Bizottság által javasolt szöveg</w:t>
            </w:r>
          </w:p>
        </w:tc>
        <w:tc>
          <w:tcPr>
            <w:tcW w:w="4876" w:type="dxa"/>
          </w:tcPr>
          <w:p w14:paraId="5D106FD1" w14:textId="77777777" w:rsidR="009760F5" w:rsidRPr="00357852" w:rsidRDefault="009760F5" w:rsidP="00BF7AFB">
            <w:pPr>
              <w:pStyle w:val="AmColumnHeading"/>
            </w:pPr>
            <w:r w:rsidRPr="00357852">
              <w:t>Módosítás</w:t>
            </w:r>
          </w:p>
        </w:tc>
      </w:tr>
      <w:tr w:rsidR="00215CFA" w:rsidRPr="00357852" w14:paraId="5EF23105" w14:textId="77777777" w:rsidTr="00BF7AFB">
        <w:trPr>
          <w:jc w:val="center"/>
        </w:trPr>
        <w:tc>
          <w:tcPr>
            <w:tcW w:w="4876" w:type="dxa"/>
          </w:tcPr>
          <w:p w14:paraId="0FDBFB13" w14:textId="77777777" w:rsidR="009760F5" w:rsidRPr="00357852" w:rsidRDefault="009760F5" w:rsidP="00BF7AFB">
            <w:pPr>
              <w:pStyle w:val="Normal6a"/>
            </w:pPr>
          </w:p>
        </w:tc>
        <w:tc>
          <w:tcPr>
            <w:tcW w:w="4876" w:type="dxa"/>
          </w:tcPr>
          <w:p w14:paraId="053BB743" w14:textId="77777777" w:rsidR="009760F5" w:rsidRPr="00357852" w:rsidRDefault="009760F5" w:rsidP="00BF7AFB">
            <w:pPr>
              <w:pStyle w:val="NormalBoldItalicCenter6a"/>
            </w:pPr>
            <w:r w:rsidRPr="00357852">
              <w:t>3e. cikk</w:t>
            </w:r>
          </w:p>
        </w:tc>
      </w:tr>
      <w:tr w:rsidR="00215CFA" w:rsidRPr="00357852" w14:paraId="368E0A98" w14:textId="77777777" w:rsidTr="00BF7AFB">
        <w:trPr>
          <w:jc w:val="center"/>
        </w:trPr>
        <w:tc>
          <w:tcPr>
            <w:tcW w:w="4876" w:type="dxa"/>
          </w:tcPr>
          <w:p w14:paraId="0C4F890D" w14:textId="77777777" w:rsidR="009760F5" w:rsidRPr="00357852" w:rsidRDefault="009760F5" w:rsidP="00BF7AFB">
            <w:pPr>
              <w:pStyle w:val="Normal6a"/>
            </w:pPr>
          </w:p>
        </w:tc>
        <w:tc>
          <w:tcPr>
            <w:tcW w:w="4876" w:type="dxa"/>
          </w:tcPr>
          <w:p w14:paraId="62497157" w14:textId="77777777" w:rsidR="009760F5" w:rsidRPr="00357852" w:rsidRDefault="009760F5" w:rsidP="00BF7AFB">
            <w:pPr>
              <w:pStyle w:val="NormalBoldItalicCenter6a"/>
            </w:pPr>
            <w:r w:rsidRPr="00357852">
              <w:t>Áthelyezés szükséghelyzetben</w:t>
            </w:r>
          </w:p>
        </w:tc>
      </w:tr>
      <w:tr w:rsidR="00215CFA" w:rsidRPr="00357852" w14:paraId="4FCB5498" w14:textId="77777777" w:rsidTr="00BF7AFB">
        <w:trPr>
          <w:jc w:val="center"/>
        </w:trPr>
        <w:tc>
          <w:tcPr>
            <w:tcW w:w="4876" w:type="dxa"/>
          </w:tcPr>
          <w:p w14:paraId="023949F5" w14:textId="77777777" w:rsidR="009760F5" w:rsidRPr="00357852" w:rsidRDefault="009760F5" w:rsidP="00BF7AFB">
            <w:pPr>
              <w:pStyle w:val="Normal6a"/>
            </w:pPr>
          </w:p>
        </w:tc>
        <w:tc>
          <w:tcPr>
            <w:tcW w:w="4876" w:type="dxa"/>
          </w:tcPr>
          <w:p w14:paraId="6AD6DC39" w14:textId="77777777" w:rsidR="009760F5" w:rsidRPr="00357852" w:rsidRDefault="009760F5" w:rsidP="00BF7AFB">
            <w:pPr>
              <w:pStyle w:val="Normal6a"/>
            </w:pPr>
            <w:r w:rsidRPr="00357852">
              <w:rPr>
                <w:b/>
                <w:i/>
              </w:rPr>
              <w:t>(1) A többek között kutatási-mentési műveleteket követő partra szállítások által érintett tagállam javára nyújtott áthelyezési hozzájárulások típusai a következők:</w:t>
            </w:r>
          </w:p>
        </w:tc>
      </w:tr>
      <w:tr w:rsidR="00215CFA" w:rsidRPr="00357852" w14:paraId="200115B8" w14:textId="77777777" w:rsidTr="00BF7AFB">
        <w:trPr>
          <w:jc w:val="center"/>
        </w:trPr>
        <w:tc>
          <w:tcPr>
            <w:tcW w:w="4876" w:type="dxa"/>
          </w:tcPr>
          <w:p w14:paraId="46792C8D" w14:textId="77777777" w:rsidR="009760F5" w:rsidRPr="00357852" w:rsidRDefault="009760F5" w:rsidP="00BF7AFB">
            <w:pPr>
              <w:pStyle w:val="Normal6a"/>
            </w:pPr>
          </w:p>
        </w:tc>
        <w:tc>
          <w:tcPr>
            <w:tcW w:w="4876" w:type="dxa"/>
          </w:tcPr>
          <w:p w14:paraId="31AEF531" w14:textId="77777777" w:rsidR="009760F5" w:rsidRPr="00357852" w:rsidRDefault="009760F5" w:rsidP="00BF7AFB">
            <w:pPr>
              <w:pStyle w:val="Normal6a"/>
            </w:pPr>
            <w:r w:rsidRPr="00357852">
              <w:rPr>
                <w:b/>
                <w:i/>
              </w:rPr>
              <w:t>a) a kérelmezők áthelyezése a nemzetközi védelem iránti kérelem megvizsgálása céljából;</w:t>
            </w:r>
          </w:p>
        </w:tc>
      </w:tr>
      <w:tr w:rsidR="00215CFA" w:rsidRPr="00357852" w14:paraId="59DE6A89" w14:textId="77777777" w:rsidTr="00BF7AFB">
        <w:trPr>
          <w:jc w:val="center"/>
        </w:trPr>
        <w:tc>
          <w:tcPr>
            <w:tcW w:w="4876" w:type="dxa"/>
          </w:tcPr>
          <w:p w14:paraId="64AB012B" w14:textId="77777777" w:rsidR="009760F5" w:rsidRPr="00357852" w:rsidRDefault="009760F5" w:rsidP="00BF7AFB">
            <w:pPr>
              <w:pStyle w:val="Normal6a"/>
            </w:pPr>
          </w:p>
        </w:tc>
        <w:tc>
          <w:tcPr>
            <w:tcW w:w="4876" w:type="dxa"/>
          </w:tcPr>
          <w:p w14:paraId="0F58B9D9" w14:textId="77777777" w:rsidR="009760F5" w:rsidRPr="00357852" w:rsidRDefault="009760F5" w:rsidP="00BF7AFB">
            <w:pPr>
              <w:pStyle w:val="Normal6a"/>
            </w:pPr>
            <w:r w:rsidRPr="00357852">
              <w:rPr>
                <w:b/>
                <w:i/>
              </w:rPr>
              <w:t>b) a prima facie nemzetközi védelmet élvező személyek áthelyezése;</w:t>
            </w:r>
          </w:p>
        </w:tc>
      </w:tr>
      <w:tr w:rsidR="00215CFA" w:rsidRPr="00357852" w14:paraId="2F007EA4" w14:textId="77777777" w:rsidTr="00BF7AFB">
        <w:trPr>
          <w:jc w:val="center"/>
        </w:trPr>
        <w:tc>
          <w:tcPr>
            <w:tcW w:w="4876" w:type="dxa"/>
          </w:tcPr>
          <w:p w14:paraId="44A9E628" w14:textId="77777777" w:rsidR="009760F5" w:rsidRPr="00357852" w:rsidRDefault="009760F5" w:rsidP="00BF7AFB">
            <w:pPr>
              <w:pStyle w:val="Normal6a"/>
            </w:pPr>
          </w:p>
        </w:tc>
        <w:tc>
          <w:tcPr>
            <w:tcW w:w="4876" w:type="dxa"/>
          </w:tcPr>
          <w:p w14:paraId="44EF64F2" w14:textId="77777777" w:rsidR="009760F5" w:rsidRPr="00357852" w:rsidRDefault="009760F5" w:rsidP="00BF7AFB">
            <w:pPr>
              <w:pStyle w:val="Normal6a"/>
            </w:pPr>
            <w:r w:rsidRPr="00357852">
              <w:rPr>
                <w:b/>
                <w:i/>
              </w:rPr>
              <w:t>c) olyan nemzetközi védelemben részesülő személyek áthelyezése, akiket kevesebb mint három évvel korábban részesítettek nemzetközi védelemben, a nemzetközi védelemben részesülő személy kérésére.</w:t>
            </w:r>
          </w:p>
        </w:tc>
      </w:tr>
      <w:tr w:rsidR="00215CFA" w:rsidRPr="00357852" w14:paraId="1F671F3F" w14:textId="77777777" w:rsidTr="00BF7AFB">
        <w:trPr>
          <w:jc w:val="center"/>
        </w:trPr>
        <w:tc>
          <w:tcPr>
            <w:tcW w:w="4876" w:type="dxa"/>
          </w:tcPr>
          <w:p w14:paraId="4107348B" w14:textId="77777777" w:rsidR="009760F5" w:rsidRPr="00357852" w:rsidRDefault="009760F5" w:rsidP="00BF7AFB">
            <w:pPr>
              <w:pStyle w:val="Normal6a"/>
            </w:pPr>
          </w:p>
        </w:tc>
        <w:tc>
          <w:tcPr>
            <w:tcW w:w="4876" w:type="dxa"/>
          </w:tcPr>
          <w:p w14:paraId="4C777F9A" w14:textId="77777777" w:rsidR="009760F5" w:rsidRPr="00357852" w:rsidRDefault="009760F5" w:rsidP="00BF7AFB">
            <w:pPr>
              <w:pStyle w:val="Normal6a"/>
            </w:pPr>
            <w:r w:rsidRPr="00357852">
              <w:rPr>
                <w:b/>
                <w:i/>
              </w:rPr>
              <w:t>(2) A szükséghelyzetben történő áttelepítésre az áttelepítésre vonatkozó, az (EU) XXX/XXX rendeletben [a menekültügy és a migráció kezeléséről szóló rendelet] részletezett eljárási követelményeket kell alkalmazni, kivéve, ha e rendelet másként rendelkezik.</w:t>
            </w:r>
          </w:p>
        </w:tc>
      </w:tr>
      <w:tr w:rsidR="00215CFA" w:rsidRPr="00357852" w14:paraId="36810EA9" w14:textId="77777777" w:rsidTr="00BF7AFB">
        <w:trPr>
          <w:jc w:val="center"/>
        </w:trPr>
        <w:tc>
          <w:tcPr>
            <w:tcW w:w="4876" w:type="dxa"/>
          </w:tcPr>
          <w:p w14:paraId="522687BB" w14:textId="77777777" w:rsidR="009760F5" w:rsidRPr="00357852" w:rsidRDefault="009760F5" w:rsidP="00BF7AFB">
            <w:pPr>
              <w:pStyle w:val="Normal6a"/>
            </w:pPr>
          </w:p>
        </w:tc>
        <w:tc>
          <w:tcPr>
            <w:tcW w:w="4876" w:type="dxa"/>
          </w:tcPr>
          <w:p w14:paraId="2B31F497" w14:textId="77777777" w:rsidR="009760F5" w:rsidRPr="00357852" w:rsidRDefault="009760F5" w:rsidP="00BF7AFB">
            <w:pPr>
              <w:pStyle w:val="Normal6a"/>
            </w:pPr>
            <w:r w:rsidRPr="00357852">
              <w:rPr>
                <w:b/>
                <w:i/>
              </w:rPr>
              <w:t>(3) A kedvezményezett és a hozzájáruló tagállamok folyamatosan tájékoztatják a Bizottságot és a Menekültügyi Ügynökséget az automatikus elosztási mechanizmus keretében meghatározott hozzájárulásokon túlmenően kétoldalú szinten vállalt további áthelyezések végrehajtásáról.</w:t>
            </w:r>
          </w:p>
        </w:tc>
      </w:tr>
      <w:tr w:rsidR="00215CFA" w:rsidRPr="00357852" w14:paraId="2998D9B0" w14:textId="77777777" w:rsidTr="00BF7AFB">
        <w:trPr>
          <w:jc w:val="center"/>
        </w:trPr>
        <w:tc>
          <w:tcPr>
            <w:tcW w:w="4876" w:type="dxa"/>
          </w:tcPr>
          <w:p w14:paraId="101C4004" w14:textId="77777777" w:rsidR="009760F5" w:rsidRPr="00357852" w:rsidRDefault="009760F5" w:rsidP="00BF7AFB">
            <w:pPr>
              <w:pStyle w:val="Normal6a"/>
            </w:pPr>
          </w:p>
        </w:tc>
        <w:tc>
          <w:tcPr>
            <w:tcW w:w="4876" w:type="dxa"/>
          </w:tcPr>
          <w:p w14:paraId="26D08C08" w14:textId="77777777" w:rsidR="009760F5" w:rsidRPr="00357852" w:rsidRDefault="009760F5" w:rsidP="00BF7AFB">
            <w:pPr>
              <w:pStyle w:val="Normal6a"/>
            </w:pPr>
            <w:r w:rsidRPr="00357852">
              <w:rPr>
                <w:b/>
                <w:i/>
              </w:rPr>
              <w:t>(4) Az uniós áthelyezési koordinátor koordinálja az elosztási mechanizmus végrehajtásának operatív vonatkozásait a Menekültügyi Ügynökség technikai támogatásával.</w:t>
            </w:r>
          </w:p>
        </w:tc>
      </w:tr>
    </w:tbl>
    <w:p w14:paraId="67E3F30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EF029D1" w14:textId="77777777" w:rsidR="009760F5" w:rsidRPr="00357852" w:rsidRDefault="009760F5" w:rsidP="009760F5">
      <w:r w:rsidRPr="00534DA7">
        <w:rPr>
          <w:rStyle w:val="HideTWBExt"/>
        </w:rPr>
        <w:t>&lt;/Amend&gt;</w:t>
      </w:r>
    </w:p>
    <w:p w14:paraId="525BF54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526</w:t>
      </w:r>
      <w:r w:rsidRPr="00534DA7">
        <w:rPr>
          <w:rStyle w:val="HideTWBExt"/>
          <w:b w:val="0"/>
        </w:rPr>
        <w:t>&lt;/NumAm&gt;</w:t>
      </w:r>
    </w:p>
    <w:p w14:paraId="2CDD4DEE"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41037296" w14:textId="77777777" w:rsidR="009760F5" w:rsidRPr="00357852" w:rsidRDefault="009760F5" w:rsidP="009760F5">
      <w:pPr>
        <w:pStyle w:val="NormalBold"/>
      </w:pPr>
      <w:r w:rsidRPr="00534DA7">
        <w:rPr>
          <w:rStyle w:val="HideTWBExt"/>
          <w:b w:val="0"/>
        </w:rPr>
        <w:t>&lt;/RepeatBlock-By&gt;</w:t>
      </w:r>
    </w:p>
    <w:p w14:paraId="3C4FB723"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931A0F7" w14:textId="77777777" w:rsidR="009760F5" w:rsidRPr="00357852" w:rsidRDefault="009760F5" w:rsidP="009760F5">
      <w:pPr>
        <w:pStyle w:val="NormalBold"/>
      </w:pPr>
      <w:r w:rsidRPr="00534DA7">
        <w:rPr>
          <w:rStyle w:val="HideTWBExt"/>
          <w:b w:val="0"/>
        </w:rPr>
        <w:t>&lt;Article&gt;</w:t>
      </w:r>
      <w:r w:rsidRPr="00357852">
        <w:t>3 f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FDF47CB" w14:textId="77777777" w:rsidTr="00BF7AFB">
        <w:trPr>
          <w:trHeight w:hRule="exact" w:val="240"/>
          <w:jc w:val="center"/>
        </w:trPr>
        <w:tc>
          <w:tcPr>
            <w:tcW w:w="9752" w:type="dxa"/>
            <w:gridSpan w:val="2"/>
          </w:tcPr>
          <w:p w14:paraId="5FF9091B" w14:textId="77777777" w:rsidR="009760F5" w:rsidRPr="00357852" w:rsidRDefault="009760F5" w:rsidP="00BF7AFB"/>
        </w:tc>
      </w:tr>
      <w:tr w:rsidR="00215CFA" w:rsidRPr="00357852" w14:paraId="50A57F97" w14:textId="77777777" w:rsidTr="00BF7AFB">
        <w:trPr>
          <w:trHeight w:val="240"/>
          <w:jc w:val="center"/>
        </w:trPr>
        <w:tc>
          <w:tcPr>
            <w:tcW w:w="4876" w:type="dxa"/>
          </w:tcPr>
          <w:p w14:paraId="63D221AB" w14:textId="77777777" w:rsidR="009760F5" w:rsidRPr="00357852" w:rsidRDefault="009760F5" w:rsidP="00BF7AFB">
            <w:pPr>
              <w:pStyle w:val="AmColumnHeading"/>
            </w:pPr>
            <w:r w:rsidRPr="00357852">
              <w:t>A Bizottság által javasolt szöveg</w:t>
            </w:r>
          </w:p>
        </w:tc>
        <w:tc>
          <w:tcPr>
            <w:tcW w:w="4876" w:type="dxa"/>
          </w:tcPr>
          <w:p w14:paraId="0F627EC2" w14:textId="77777777" w:rsidR="009760F5" w:rsidRPr="00357852" w:rsidRDefault="009760F5" w:rsidP="00BF7AFB">
            <w:pPr>
              <w:pStyle w:val="AmColumnHeading"/>
            </w:pPr>
            <w:r w:rsidRPr="00357852">
              <w:t>Módosítás</w:t>
            </w:r>
          </w:p>
        </w:tc>
      </w:tr>
      <w:tr w:rsidR="00215CFA" w:rsidRPr="00357852" w14:paraId="68ABE5E8" w14:textId="77777777" w:rsidTr="00BF7AFB">
        <w:trPr>
          <w:jc w:val="center"/>
        </w:trPr>
        <w:tc>
          <w:tcPr>
            <w:tcW w:w="4876" w:type="dxa"/>
          </w:tcPr>
          <w:p w14:paraId="781C96A6" w14:textId="77777777" w:rsidR="009760F5" w:rsidRPr="00357852" w:rsidRDefault="009760F5" w:rsidP="00BF7AFB">
            <w:pPr>
              <w:pStyle w:val="Normal6a"/>
            </w:pPr>
          </w:p>
        </w:tc>
        <w:tc>
          <w:tcPr>
            <w:tcW w:w="4876" w:type="dxa"/>
          </w:tcPr>
          <w:p w14:paraId="7BCC537D" w14:textId="77777777" w:rsidR="009760F5" w:rsidRPr="00357852" w:rsidRDefault="009760F5" w:rsidP="00BF7AFB">
            <w:pPr>
              <w:pStyle w:val="NormalBoldItalicCenter6a"/>
            </w:pPr>
            <w:r w:rsidRPr="00357852">
              <w:t>3f. cikk</w:t>
            </w:r>
          </w:p>
        </w:tc>
      </w:tr>
      <w:tr w:rsidR="00215CFA" w:rsidRPr="00357852" w14:paraId="4D5E837A" w14:textId="77777777" w:rsidTr="00BF7AFB">
        <w:trPr>
          <w:jc w:val="center"/>
        </w:trPr>
        <w:tc>
          <w:tcPr>
            <w:tcW w:w="4876" w:type="dxa"/>
          </w:tcPr>
          <w:p w14:paraId="259FED18" w14:textId="77777777" w:rsidR="009760F5" w:rsidRPr="00357852" w:rsidRDefault="009760F5" w:rsidP="00BF7AFB">
            <w:pPr>
              <w:pStyle w:val="Normal6a"/>
            </w:pPr>
          </w:p>
        </w:tc>
        <w:tc>
          <w:tcPr>
            <w:tcW w:w="4876" w:type="dxa"/>
          </w:tcPr>
          <w:p w14:paraId="03577635" w14:textId="77777777" w:rsidR="009760F5" w:rsidRPr="00357852" w:rsidRDefault="009760F5" w:rsidP="00BF7AFB">
            <w:pPr>
              <w:pStyle w:val="NormalBoldItalicCenter6a"/>
            </w:pPr>
            <w:r w:rsidRPr="00357852">
              <w:t>Pénzügyi, operatív és humanitárius támogatás szükséghelyzet idején</w:t>
            </w:r>
          </w:p>
        </w:tc>
      </w:tr>
      <w:tr w:rsidR="00215CFA" w:rsidRPr="00357852" w14:paraId="54440347" w14:textId="77777777" w:rsidTr="00BF7AFB">
        <w:trPr>
          <w:jc w:val="center"/>
        </w:trPr>
        <w:tc>
          <w:tcPr>
            <w:tcW w:w="4876" w:type="dxa"/>
          </w:tcPr>
          <w:p w14:paraId="3DE6D050" w14:textId="77777777" w:rsidR="009760F5" w:rsidRPr="00357852" w:rsidRDefault="009760F5" w:rsidP="00BF7AFB">
            <w:pPr>
              <w:pStyle w:val="Normal6a"/>
            </w:pPr>
          </w:p>
        </w:tc>
        <w:tc>
          <w:tcPr>
            <w:tcW w:w="4876" w:type="dxa"/>
          </w:tcPr>
          <w:p w14:paraId="5AD2639A" w14:textId="77777777" w:rsidR="009760F5" w:rsidRPr="00357852" w:rsidRDefault="009760F5" w:rsidP="00BF7AFB">
            <w:pPr>
              <w:pStyle w:val="Normal6a"/>
            </w:pPr>
            <w:r w:rsidRPr="00357852">
              <w:rPr>
                <w:b/>
                <w:i/>
              </w:rPr>
              <w:t>(1) Az e rendelet 3a–3d. cikke szerinti áthelyezést követő finanszírozási támogatást a Menekültügyi, Migrációs és Integrációs Alap létrehozásáról szóló, 2021. július 7-i (EU) 2021/1147 európai parlamenti és tanácsi rendelet 20. cikkével összhangban kell végrehajtani, az említett rendelet 3. cikke (2) bekezdésének d) pontjában említett célkitűzés alapján.</w:t>
            </w:r>
          </w:p>
        </w:tc>
      </w:tr>
      <w:tr w:rsidR="00215CFA" w:rsidRPr="00357852" w14:paraId="423C3E0D" w14:textId="77777777" w:rsidTr="00BF7AFB">
        <w:trPr>
          <w:jc w:val="center"/>
        </w:trPr>
        <w:tc>
          <w:tcPr>
            <w:tcW w:w="4876" w:type="dxa"/>
          </w:tcPr>
          <w:p w14:paraId="503EB00E" w14:textId="77777777" w:rsidR="009760F5" w:rsidRPr="00357852" w:rsidRDefault="009760F5" w:rsidP="00BF7AFB">
            <w:pPr>
              <w:pStyle w:val="Normal6a"/>
            </w:pPr>
          </w:p>
        </w:tc>
        <w:tc>
          <w:tcPr>
            <w:tcW w:w="4876" w:type="dxa"/>
          </w:tcPr>
          <w:p w14:paraId="0FF4ED32" w14:textId="77777777" w:rsidR="009760F5" w:rsidRPr="00357852" w:rsidRDefault="009760F5" w:rsidP="00BF7AFB">
            <w:pPr>
              <w:pStyle w:val="Normal6a"/>
            </w:pPr>
            <w:r w:rsidRPr="00357852">
              <w:rPr>
                <w:b/>
                <w:i/>
              </w:rPr>
              <w:t>(2) Az (EU) 2021/1147 rendelet 31. cikke (1) bekezdésének a) és b) pontja alapján a válsághelyzetben lévő tagállam számára sürgősségi finanszírozási támogatás nyújtható. A tagállamok áthelyezési erőfeszítéseit támogató helyi és regionális hatóságok és szervezetek számára az (EU) 2021/1147 rendelet 9. cikkének (1) bekezdése, 11. cikkének (9) bekezdése, II. melléklete (2) bekezdésének d) pontja és IV. melléklete szerinti finanszírozás nyújtható. </w:t>
            </w:r>
          </w:p>
        </w:tc>
      </w:tr>
      <w:tr w:rsidR="00215CFA" w:rsidRPr="00357852" w14:paraId="46C22EBD" w14:textId="77777777" w:rsidTr="00BF7AFB">
        <w:trPr>
          <w:jc w:val="center"/>
        </w:trPr>
        <w:tc>
          <w:tcPr>
            <w:tcW w:w="4876" w:type="dxa"/>
          </w:tcPr>
          <w:p w14:paraId="1C255CFB" w14:textId="77777777" w:rsidR="009760F5" w:rsidRPr="00357852" w:rsidRDefault="009760F5" w:rsidP="00BF7AFB">
            <w:pPr>
              <w:pStyle w:val="Normal6a"/>
            </w:pPr>
          </w:p>
        </w:tc>
        <w:tc>
          <w:tcPr>
            <w:tcW w:w="4876" w:type="dxa"/>
          </w:tcPr>
          <w:p w14:paraId="606CBE02" w14:textId="77777777" w:rsidR="009760F5" w:rsidRPr="00357852" w:rsidRDefault="009760F5" w:rsidP="00BF7AFB">
            <w:pPr>
              <w:pStyle w:val="Normal6a"/>
            </w:pPr>
            <w:r w:rsidRPr="00357852">
              <w:rPr>
                <w:b/>
                <w:i/>
              </w:rPr>
              <w:t>(3) Kérésre és az uniós áthelyezési koordinátorral teljeskörűen együttműködve és egyeztetve a Bizottság koordinálja a hozzájáruló tagállamok által javasolt áthelyezési hozzájárulások operatív szempontjait, beleértve az Európai Unió Menekültügyi Ügynöksége által nyújtott segítséget vagy operatív támogatás biztosítása céljából kiküldött csoportokat. A Menekültügyi Ügynökség által biztosított operatív segítségnyújtás magában foglalhatja ügyintézők, jogi segítségnyújtás és – az áthelyezési folyamatok zökkenőmentes végrehajtása érdekében – tolmácsok biztosítását. A tagállamok az (EU) XXX/XXX rendelet [az Európai Unió Menekültügyi Ügynökségéről szóló rendelet] alapján igénybe veszik a Menekültügyi Ügynökség támogatását a képzések, az operatív és technikai segítségnyújtás terén.</w:t>
            </w:r>
          </w:p>
        </w:tc>
      </w:tr>
      <w:tr w:rsidR="00215CFA" w:rsidRPr="00357852" w14:paraId="51F17850" w14:textId="77777777" w:rsidTr="00BF7AFB">
        <w:trPr>
          <w:jc w:val="center"/>
        </w:trPr>
        <w:tc>
          <w:tcPr>
            <w:tcW w:w="4876" w:type="dxa"/>
          </w:tcPr>
          <w:p w14:paraId="2287E499" w14:textId="77777777" w:rsidR="009760F5" w:rsidRPr="00357852" w:rsidRDefault="009760F5" w:rsidP="00BF7AFB">
            <w:pPr>
              <w:pStyle w:val="Normal6a"/>
            </w:pPr>
          </w:p>
        </w:tc>
        <w:tc>
          <w:tcPr>
            <w:tcW w:w="4876" w:type="dxa"/>
          </w:tcPr>
          <w:p w14:paraId="5259968D" w14:textId="77777777" w:rsidR="009760F5" w:rsidRPr="00357852" w:rsidRDefault="009760F5" w:rsidP="00BF7AFB">
            <w:pPr>
              <w:pStyle w:val="Normal6a"/>
            </w:pPr>
            <w:r w:rsidRPr="00357852">
              <w:rPr>
                <w:b/>
                <w:i/>
              </w:rPr>
              <w:t>(4) Kérésre és az EU áttelepítési koordinátorával teljes mértékben együttműködve és egyeztetve a Bizottság koordinálja a szükséghelyzetben lévő tagállamnak nyújtott humanitárius támogatást is. A humanitárius támogatást a rendelkezésre álló humanitárius eszközökből kell mozgósítani, ideértve az (EU) 2019/420 határozat alapján az európai polgári védelmi eszköztárat és a rescEU-t is. </w:t>
            </w:r>
          </w:p>
        </w:tc>
      </w:tr>
    </w:tbl>
    <w:p w14:paraId="37A16DC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6FD4788" w14:textId="77777777" w:rsidR="009760F5" w:rsidRPr="00357852" w:rsidRDefault="009760F5" w:rsidP="009760F5">
      <w:r w:rsidRPr="00534DA7">
        <w:rPr>
          <w:rStyle w:val="HideTWBExt"/>
        </w:rPr>
        <w:t>&lt;/Amend&gt;</w:t>
      </w:r>
    </w:p>
    <w:p w14:paraId="56147BA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527</w:t>
      </w:r>
      <w:r w:rsidRPr="00534DA7">
        <w:rPr>
          <w:rStyle w:val="HideTWBExt"/>
          <w:b w:val="0"/>
        </w:rPr>
        <w:t>&lt;/NumAm&gt;</w:t>
      </w:r>
    </w:p>
    <w:p w14:paraId="6AD7C13A"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721CC3EE" w14:textId="77777777" w:rsidR="009760F5" w:rsidRPr="00357852" w:rsidRDefault="009760F5" w:rsidP="009760F5">
      <w:pPr>
        <w:pStyle w:val="NormalBold"/>
      </w:pPr>
      <w:r w:rsidRPr="00534DA7">
        <w:rPr>
          <w:rStyle w:val="HideTWBExt"/>
          <w:b w:val="0"/>
        </w:rPr>
        <w:t>&lt;/RepeatBlock-By&gt;</w:t>
      </w:r>
    </w:p>
    <w:p w14:paraId="5495770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503FADF" w14:textId="77777777" w:rsidR="009760F5" w:rsidRPr="00357852" w:rsidRDefault="009760F5" w:rsidP="009760F5">
      <w:pPr>
        <w:pStyle w:val="NormalBold"/>
      </w:pPr>
      <w:r w:rsidRPr="00534DA7">
        <w:rPr>
          <w:rStyle w:val="HideTWBExt"/>
          <w:b w:val="0"/>
        </w:rPr>
        <w:t>&lt;Article&gt;</w:t>
      </w:r>
      <w:r w:rsidRPr="00357852">
        <w:t>3 g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B758105" w14:textId="77777777" w:rsidTr="00BF7AFB">
        <w:trPr>
          <w:trHeight w:hRule="exact" w:val="240"/>
          <w:jc w:val="center"/>
        </w:trPr>
        <w:tc>
          <w:tcPr>
            <w:tcW w:w="9752" w:type="dxa"/>
            <w:gridSpan w:val="2"/>
          </w:tcPr>
          <w:p w14:paraId="04BC00C0" w14:textId="77777777" w:rsidR="009760F5" w:rsidRPr="00357852" w:rsidRDefault="009760F5" w:rsidP="00BF7AFB"/>
        </w:tc>
      </w:tr>
      <w:tr w:rsidR="00215CFA" w:rsidRPr="00357852" w14:paraId="3FFC7ED2" w14:textId="77777777" w:rsidTr="00BF7AFB">
        <w:trPr>
          <w:trHeight w:val="240"/>
          <w:jc w:val="center"/>
        </w:trPr>
        <w:tc>
          <w:tcPr>
            <w:tcW w:w="4876" w:type="dxa"/>
          </w:tcPr>
          <w:p w14:paraId="25E36A4B" w14:textId="77777777" w:rsidR="009760F5" w:rsidRPr="00357852" w:rsidRDefault="009760F5" w:rsidP="00BF7AFB">
            <w:pPr>
              <w:pStyle w:val="AmColumnHeading"/>
            </w:pPr>
            <w:r w:rsidRPr="00357852">
              <w:t>A Bizottság által javasolt szöveg</w:t>
            </w:r>
          </w:p>
        </w:tc>
        <w:tc>
          <w:tcPr>
            <w:tcW w:w="4876" w:type="dxa"/>
          </w:tcPr>
          <w:p w14:paraId="2071920B" w14:textId="77777777" w:rsidR="009760F5" w:rsidRPr="00357852" w:rsidRDefault="009760F5" w:rsidP="00BF7AFB">
            <w:pPr>
              <w:pStyle w:val="AmColumnHeading"/>
            </w:pPr>
            <w:r w:rsidRPr="00357852">
              <w:t>Módosítás</w:t>
            </w:r>
          </w:p>
        </w:tc>
      </w:tr>
      <w:tr w:rsidR="00215CFA" w:rsidRPr="00357852" w14:paraId="205B0EFA" w14:textId="77777777" w:rsidTr="00BF7AFB">
        <w:trPr>
          <w:jc w:val="center"/>
        </w:trPr>
        <w:tc>
          <w:tcPr>
            <w:tcW w:w="4876" w:type="dxa"/>
          </w:tcPr>
          <w:p w14:paraId="549A1B6D" w14:textId="77777777" w:rsidR="009760F5" w:rsidRPr="00357852" w:rsidRDefault="009760F5" w:rsidP="00BF7AFB">
            <w:pPr>
              <w:pStyle w:val="Normal6a"/>
            </w:pPr>
          </w:p>
        </w:tc>
        <w:tc>
          <w:tcPr>
            <w:tcW w:w="4876" w:type="dxa"/>
          </w:tcPr>
          <w:p w14:paraId="371AF5F8" w14:textId="77777777" w:rsidR="009760F5" w:rsidRPr="00357852" w:rsidRDefault="009760F5" w:rsidP="00BF7AFB">
            <w:pPr>
              <w:pStyle w:val="NormalBoldItalicCenter6a"/>
            </w:pPr>
            <w:r w:rsidRPr="00357852">
              <w:t>3g. cikk</w:t>
            </w:r>
          </w:p>
        </w:tc>
      </w:tr>
      <w:tr w:rsidR="00215CFA" w:rsidRPr="00357852" w14:paraId="12BE0771" w14:textId="77777777" w:rsidTr="00BF7AFB">
        <w:trPr>
          <w:jc w:val="center"/>
        </w:trPr>
        <w:tc>
          <w:tcPr>
            <w:tcW w:w="4876" w:type="dxa"/>
          </w:tcPr>
          <w:p w14:paraId="605A452A" w14:textId="77777777" w:rsidR="009760F5" w:rsidRPr="00357852" w:rsidRDefault="009760F5" w:rsidP="00BF7AFB">
            <w:pPr>
              <w:pStyle w:val="Normal6a"/>
            </w:pPr>
          </w:p>
        </w:tc>
        <w:tc>
          <w:tcPr>
            <w:tcW w:w="4876" w:type="dxa"/>
          </w:tcPr>
          <w:p w14:paraId="021C4CE1" w14:textId="77777777" w:rsidR="009760F5" w:rsidRPr="00357852" w:rsidRDefault="009760F5" w:rsidP="00BF7AFB">
            <w:pPr>
              <w:pStyle w:val="NormalBoldItalicCenter6a"/>
            </w:pPr>
            <w:r w:rsidRPr="00357852">
              <w:t>A szükséghelyzetben lévő tagállam felelőssége</w:t>
            </w:r>
          </w:p>
        </w:tc>
      </w:tr>
      <w:tr w:rsidR="00215CFA" w:rsidRPr="00357852" w14:paraId="3D32C095" w14:textId="77777777" w:rsidTr="00BF7AFB">
        <w:trPr>
          <w:jc w:val="center"/>
        </w:trPr>
        <w:tc>
          <w:tcPr>
            <w:tcW w:w="4876" w:type="dxa"/>
          </w:tcPr>
          <w:p w14:paraId="1F303A45" w14:textId="77777777" w:rsidR="009760F5" w:rsidRPr="00357852" w:rsidRDefault="009760F5" w:rsidP="00BF7AFB">
            <w:pPr>
              <w:pStyle w:val="Normal6a"/>
            </w:pPr>
          </w:p>
        </w:tc>
        <w:tc>
          <w:tcPr>
            <w:tcW w:w="4876" w:type="dxa"/>
          </w:tcPr>
          <w:p w14:paraId="183826BC" w14:textId="77777777" w:rsidR="009760F5" w:rsidRPr="00357852" w:rsidRDefault="009760F5" w:rsidP="00BF7AFB">
            <w:pPr>
              <w:pStyle w:val="Normal6a"/>
            </w:pPr>
            <w:r w:rsidRPr="00357852">
              <w:rPr>
                <w:b/>
                <w:i/>
              </w:rPr>
              <w:t>(1) A XXX/XXX/EU irányelvvel [a befogadási feltételekről szóló átdolgozott irányelv] összhangban a szükséghelyzetben lévő tagállam továbbra is biztosítja a nemzetközi védelmet kérelmezők számára a befogadás anyagi feltételeit és az alapvető szükségleteket, beleértve a mentális és fizikai egészségügyi ellátást. </w:t>
            </w:r>
          </w:p>
        </w:tc>
      </w:tr>
      <w:tr w:rsidR="00215CFA" w:rsidRPr="00357852" w14:paraId="5DF1F35C" w14:textId="77777777" w:rsidTr="00BF7AFB">
        <w:trPr>
          <w:jc w:val="center"/>
        </w:trPr>
        <w:tc>
          <w:tcPr>
            <w:tcW w:w="4876" w:type="dxa"/>
          </w:tcPr>
          <w:p w14:paraId="5F12D624" w14:textId="77777777" w:rsidR="009760F5" w:rsidRPr="00357852" w:rsidRDefault="009760F5" w:rsidP="00BF7AFB">
            <w:pPr>
              <w:pStyle w:val="Normal6a"/>
            </w:pPr>
          </w:p>
        </w:tc>
        <w:tc>
          <w:tcPr>
            <w:tcW w:w="4876" w:type="dxa"/>
          </w:tcPr>
          <w:p w14:paraId="70ADFDE3" w14:textId="77777777" w:rsidR="009760F5" w:rsidRPr="00357852" w:rsidRDefault="009760F5" w:rsidP="00BF7AFB">
            <w:pPr>
              <w:pStyle w:val="Normal6a"/>
            </w:pPr>
            <w:r w:rsidRPr="00357852">
              <w:rPr>
                <w:b/>
                <w:i/>
              </w:rPr>
              <w:t>(2) A befogadási feltételekről szóló irányelv 14. cikke értelmében a tagállamok a kérelmezők kiskorú gyermekeinek és a kiskorú kérelmezőknek továbbra is a saját állampolgáraikhoz hasonló feltételekkel biztosítják az oktatásban való részvételt.</w:t>
            </w:r>
          </w:p>
        </w:tc>
      </w:tr>
      <w:tr w:rsidR="00215CFA" w:rsidRPr="00357852" w14:paraId="7E73B13D" w14:textId="77777777" w:rsidTr="00BF7AFB">
        <w:trPr>
          <w:jc w:val="center"/>
        </w:trPr>
        <w:tc>
          <w:tcPr>
            <w:tcW w:w="4876" w:type="dxa"/>
          </w:tcPr>
          <w:p w14:paraId="2612010A" w14:textId="77777777" w:rsidR="009760F5" w:rsidRPr="00357852" w:rsidRDefault="009760F5" w:rsidP="00BF7AFB">
            <w:pPr>
              <w:pStyle w:val="Normal6a"/>
            </w:pPr>
          </w:p>
        </w:tc>
        <w:tc>
          <w:tcPr>
            <w:tcW w:w="4876" w:type="dxa"/>
          </w:tcPr>
          <w:p w14:paraId="1BBEB6B3" w14:textId="77777777" w:rsidR="009760F5" w:rsidRPr="00357852" w:rsidRDefault="009760F5" w:rsidP="00BF7AFB">
            <w:pPr>
              <w:pStyle w:val="Normal6a"/>
            </w:pPr>
            <w:r w:rsidRPr="00357852">
              <w:rPr>
                <w:b/>
                <w:i/>
              </w:rPr>
              <w:t>(3) Szükséghelyzetben az érintett tagállam azonnali munkaerő-piaci hozzáférést biztosíthat a nemzetközi védelmet kérelmezők és a nemzetközi védelemben részesülők, különösen a „kulcsfontosságú munkavállalónak” minősülő személyek számára.</w:t>
            </w:r>
          </w:p>
        </w:tc>
      </w:tr>
    </w:tbl>
    <w:p w14:paraId="3763648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B154492" w14:textId="77777777" w:rsidR="009760F5" w:rsidRPr="00357852" w:rsidRDefault="009760F5" w:rsidP="009760F5">
      <w:r w:rsidRPr="00534DA7">
        <w:rPr>
          <w:rStyle w:val="HideTWBExt"/>
        </w:rPr>
        <w:t>&lt;/Amend&gt;</w:t>
      </w:r>
    </w:p>
    <w:p w14:paraId="6858A5D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528</w:t>
      </w:r>
      <w:r w:rsidRPr="00534DA7">
        <w:rPr>
          <w:rStyle w:val="HideTWBExt"/>
          <w:b w:val="0"/>
        </w:rPr>
        <w:t>&lt;/NumAm&gt;</w:t>
      </w:r>
    </w:p>
    <w:p w14:paraId="2BDF8014"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3841379D" w14:textId="77777777" w:rsidR="009760F5" w:rsidRPr="00357852" w:rsidRDefault="009760F5" w:rsidP="009760F5">
      <w:pPr>
        <w:pStyle w:val="NormalBold"/>
      </w:pPr>
      <w:r w:rsidRPr="00534DA7">
        <w:rPr>
          <w:rStyle w:val="HideTWBExt"/>
          <w:b w:val="0"/>
        </w:rPr>
        <w:t>&lt;/RepeatBlock-By&gt;</w:t>
      </w:r>
    </w:p>
    <w:p w14:paraId="38FF4C4A"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51E8CF3" w14:textId="77777777" w:rsidR="009760F5" w:rsidRPr="00357852" w:rsidRDefault="009760F5" w:rsidP="009760F5">
      <w:pPr>
        <w:pStyle w:val="NormalBold"/>
      </w:pPr>
      <w:r w:rsidRPr="00534DA7">
        <w:rPr>
          <w:rStyle w:val="HideTWBExt"/>
          <w:b w:val="0"/>
        </w:rPr>
        <w:t>&lt;Article&gt;</w:t>
      </w:r>
      <w:r w:rsidRPr="00357852">
        <w:t>4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E8FDCCC" w14:textId="77777777" w:rsidTr="00BF7AFB">
        <w:trPr>
          <w:trHeight w:hRule="exact" w:val="240"/>
          <w:jc w:val="center"/>
        </w:trPr>
        <w:tc>
          <w:tcPr>
            <w:tcW w:w="9752" w:type="dxa"/>
            <w:gridSpan w:val="2"/>
          </w:tcPr>
          <w:p w14:paraId="7012067D" w14:textId="77777777" w:rsidR="009760F5" w:rsidRPr="00357852" w:rsidRDefault="009760F5" w:rsidP="00BF7AFB"/>
        </w:tc>
      </w:tr>
      <w:tr w:rsidR="00215CFA" w:rsidRPr="00357852" w14:paraId="71EFC0F0" w14:textId="77777777" w:rsidTr="00BF7AFB">
        <w:trPr>
          <w:trHeight w:val="240"/>
          <w:jc w:val="center"/>
        </w:trPr>
        <w:tc>
          <w:tcPr>
            <w:tcW w:w="4876" w:type="dxa"/>
          </w:tcPr>
          <w:p w14:paraId="701673D2" w14:textId="77777777" w:rsidR="009760F5" w:rsidRPr="00357852" w:rsidRDefault="009760F5" w:rsidP="00BF7AFB">
            <w:pPr>
              <w:pStyle w:val="AmColumnHeading"/>
            </w:pPr>
            <w:r w:rsidRPr="00357852">
              <w:t>A Bizottság által javasolt szöveg</w:t>
            </w:r>
          </w:p>
        </w:tc>
        <w:tc>
          <w:tcPr>
            <w:tcW w:w="4876" w:type="dxa"/>
          </w:tcPr>
          <w:p w14:paraId="286626EB" w14:textId="77777777" w:rsidR="009760F5" w:rsidRPr="00357852" w:rsidRDefault="009760F5" w:rsidP="00BF7AFB">
            <w:pPr>
              <w:pStyle w:val="AmColumnHeading"/>
            </w:pPr>
            <w:r w:rsidRPr="00357852">
              <w:t>Módosítás</w:t>
            </w:r>
          </w:p>
        </w:tc>
      </w:tr>
      <w:tr w:rsidR="00215CFA" w:rsidRPr="00357852" w14:paraId="4357F57B" w14:textId="77777777" w:rsidTr="00BF7AFB">
        <w:trPr>
          <w:jc w:val="center"/>
        </w:trPr>
        <w:tc>
          <w:tcPr>
            <w:tcW w:w="4876" w:type="dxa"/>
          </w:tcPr>
          <w:p w14:paraId="15C9A08A" w14:textId="77777777" w:rsidR="009760F5" w:rsidRPr="00357852" w:rsidRDefault="009760F5" w:rsidP="00BF7AFB">
            <w:pPr>
              <w:pStyle w:val="NormalBoldItalicCenter6a"/>
            </w:pPr>
            <w:r w:rsidRPr="00357852">
              <w:t>4. cikk</w:t>
            </w:r>
          </w:p>
        </w:tc>
        <w:tc>
          <w:tcPr>
            <w:tcW w:w="4876" w:type="dxa"/>
          </w:tcPr>
          <w:p w14:paraId="73209097" w14:textId="77777777" w:rsidR="009760F5" w:rsidRPr="00357852" w:rsidRDefault="009760F5" w:rsidP="00BF7AFB">
            <w:pPr>
              <w:pStyle w:val="Normal6a"/>
            </w:pPr>
            <w:r w:rsidRPr="00357852">
              <w:rPr>
                <w:b/>
                <w:i/>
              </w:rPr>
              <w:t>törölve</w:t>
            </w:r>
          </w:p>
        </w:tc>
      </w:tr>
      <w:tr w:rsidR="00215CFA" w:rsidRPr="00357852" w14:paraId="5DB8F8A3" w14:textId="77777777" w:rsidTr="00BF7AFB">
        <w:trPr>
          <w:jc w:val="center"/>
        </w:trPr>
        <w:tc>
          <w:tcPr>
            <w:tcW w:w="4876" w:type="dxa"/>
          </w:tcPr>
          <w:p w14:paraId="207136A5" w14:textId="77777777" w:rsidR="009760F5" w:rsidRPr="00357852" w:rsidRDefault="009760F5" w:rsidP="00BF7AFB">
            <w:pPr>
              <w:pStyle w:val="NormalBoldItalicCenter6a"/>
            </w:pPr>
            <w:r w:rsidRPr="00357852">
              <w:t>Válságkezelési menekültügyi eljárás</w:t>
            </w:r>
          </w:p>
        </w:tc>
        <w:tc>
          <w:tcPr>
            <w:tcW w:w="4876" w:type="dxa"/>
          </w:tcPr>
          <w:p w14:paraId="324A0BF1" w14:textId="77777777" w:rsidR="009760F5" w:rsidRPr="00357852" w:rsidRDefault="009760F5" w:rsidP="00BF7AFB">
            <w:pPr>
              <w:pStyle w:val="Normal6a"/>
            </w:pPr>
          </w:p>
        </w:tc>
      </w:tr>
      <w:tr w:rsidR="00215CFA" w:rsidRPr="00357852" w14:paraId="52A591A3" w14:textId="77777777" w:rsidTr="00BF7AFB">
        <w:trPr>
          <w:jc w:val="center"/>
        </w:trPr>
        <w:tc>
          <w:tcPr>
            <w:tcW w:w="4876" w:type="dxa"/>
          </w:tcPr>
          <w:p w14:paraId="1C27681F" w14:textId="77777777" w:rsidR="009760F5" w:rsidRPr="00357852" w:rsidRDefault="009760F5" w:rsidP="00BF7AFB">
            <w:pPr>
              <w:pStyle w:val="Normal6a"/>
            </w:pPr>
            <w:r w:rsidRPr="00357852">
              <w:rPr>
                <w:b/>
                <w:i/>
              </w:rPr>
              <w:t>(1) Az 1. cikk (2) bekezdése szerinti válsághelyzetben és a 3. cikkben megállapított eljárásokkal összhangban a tagállamok az említett cikk alkalmazási időszaka alatt benyújtott kérelmek tekintetében eltérhetnek az (EU) XXX/XXX rendelet [a menekültügy és a migráció kezeléséről szóló rendelet] 41. cikkétől a következők szerint:</w:t>
            </w:r>
          </w:p>
        </w:tc>
        <w:tc>
          <w:tcPr>
            <w:tcW w:w="4876" w:type="dxa"/>
          </w:tcPr>
          <w:p w14:paraId="2ED23E1C" w14:textId="77777777" w:rsidR="009760F5" w:rsidRPr="00357852" w:rsidRDefault="009760F5" w:rsidP="00BF7AFB">
            <w:pPr>
              <w:pStyle w:val="Normal6a"/>
            </w:pPr>
          </w:p>
        </w:tc>
      </w:tr>
      <w:tr w:rsidR="00215CFA" w:rsidRPr="00357852" w14:paraId="3976DCA5" w14:textId="77777777" w:rsidTr="00BF7AFB">
        <w:trPr>
          <w:jc w:val="center"/>
        </w:trPr>
        <w:tc>
          <w:tcPr>
            <w:tcW w:w="4876" w:type="dxa"/>
          </w:tcPr>
          <w:p w14:paraId="34D0EF69" w14:textId="77777777" w:rsidR="009760F5" w:rsidRPr="00357852" w:rsidRDefault="009760F5" w:rsidP="00BF7AFB">
            <w:pPr>
              <w:pStyle w:val="Normal6a"/>
            </w:pPr>
            <w:r w:rsidRPr="00357852">
              <w:rPr>
                <w:b/>
                <w:i/>
              </w:rPr>
              <w:t>a) Az (EU) XXX/XXX rendelet [a menekültügyi eljárásokról szóló rendelet] 41. cikke (2) bekezdésének b) pontjától eltérve a tagállamok – az (EU) XXX/XXX rendelet [a menekültügyi eljárásokról szóló rendelet] 41. cikkének (1) bekezdésben említett eseteken túlmenően – hozhatnak határozatot a határon folytatott eljárás során a kérelem érdeméről azokban az esetekben, amikor a kérelmező olyan harmadik ország állampolgára, vagy hontalan személyek esetében korábban olyan harmadik országban rendelkezett szokásos tartózkodási hellyel, amelynek tekintetében a rendelkezésre álló legfrissebb éves, uniós szintű átlagos Eurostat-adatok szerint az eljáró hatóság által hozott, nemzetközi védelmet biztosító határozatok aránya 75% vagy annál alacsonyabb.</w:t>
            </w:r>
          </w:p>
        </w:tc>
        <w:tc>
          <w:tcPr>
            <w:tcW w:w="4876" w:type="dxa"/>
          </w:tcPr>
          <w:p w14:paraId="4E7D56C7" w14:textId="77777777" w:rsidR="009760F5" w:rsidRPr="00357852" w:rsidRDefault="009760F5" w:rsidP="00BF7AFB">
            <w:pPr>
              <w:pStyle w:val="Normal6a"/>
            </w:pPr>
          </w:p>
        </w:tc>
      </w:tr>
      <w:tr w:rsidR="00215CFA" w:rsidRPr="00357852" w14:paraId="1CC7F9C5" w14:textId="77777777" w:rsidTr="00BF7AFB">
        <w:trPr>
          <w:jc w:val="center"/>
        </w:trPr>
        <w:tc>
          <w:tcPr>
            <w:tcW w:w="4876" w:type="dxa"/>
          </w:tcPr>
          <w:p w14:paraId="1FFB834E" w14:textId="77777777" w:rsidR="009760F5" w:rsidRPr="00357852" w:rsidRDefault="009760F5" w:rsidP="00BF7AFB">
            <w:pPr>
              <w:pStyle w:val="Normal6a"/>
            </w:pPr>
            <w:r w:rsidRPr="00357852">
              <w:rPr>
                <w:b/>
                <w:i/>
              </w:rPr>
              <w:t>b) Az (EU) XXX/XXX rendelet [a menekültügyi eljárásokról szóló rendelet] 41. cikkének (11) és (13) bekezdésétől eltérve a kérelmek vizsgálatára irányuló, határon folytatott eljárásra vonatkozóan az említett cikkben meghatározott maximális időtartam legfeljebb további nyolc héttel meghosszabbítható. Ezen időszakot követően a kérelmező számára engedélyezni kell, hogy a nemzetközi védelemre vonatkozó eljárás lezárása céljából belépjen a tagállam területére.</w:t>
            </w:r>
          </w:p>
        </w:tc>
        <w:tc>
          <w:tcPr>
            <w:tcW w:w="4876" w:type="dxa"/>
          </w:tcPr>
          <w:p w14:paraId="0EE90741" w14:textId="77777777" w:rsidR="009760F5" w:rsidRPr="00357852" w:rsidRDefault="009760F5" w:rsidP="00BF7AFB">
            <w:pPr>
              <w:pStyle w:val="Normal6a"/>
            </w:pPr>
          </w:p>
        </w:tc>
      </w:tr>
    </w:tbl>
    <w:p w14:paraId="3EC5B409"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198A352" w14:textId="77777777" w:rsidR="009760F5" w:rsidRPr="00357852" w:rsidRDefault="009760F5" w:rsidP="009760F5">
      <w:r w:rsidRPr="00534DA7">
        <w:rPr>
          <w:rStyle w:val="HideTWBExt"/>
        </w:rPr>
        <w:t>&lt;/Amend&gt;</w:t>
      </w:r>
    </w:p>
    <w:p w14:paraId="7244945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529</w:t>
      </w:r>
      <w:r w:rsidRPr="00534DA7">
        <w:rPr>
          <w:rStyle w:val="HideTWBExt"/>
          <w:b w:val="0"/>
        </w:rPr>
        <w:t>&lt;/NumAm&gt;</w:t>
      </w:r>
    </w:p>
    <w:p w14:paraId="4BFBC2DE"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146FA2D5" w14:textId="77777777" w:rsidR="009760F5" w:rsidRPr="00357852" w:rsidRDefault="009760F5" w:rsidP="009760F5">
      <w:pPr>
        <w:pStyle w:val="NormalBold"/>
      </w:pPr>
      <w:r w:rsidRPr="00534DA7">
        <w:rPr>
          <w:rStyle w:val="HideTWBExt"/>
          <w:b w:val="0"/>
        </w:rPr>
        <w:t>&lt;/RepeatBlock-By&gt;</w:t>
      </w:r>
    </w:p>
    <w:p w14:paraId="19C6733D"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D3FA4ED" w14:textId="77777777" w:rsidR="009760F5" w:rsidRPr="00357852" w:rsidRDefault="009760F5" w:rsidP="009760F5">
      <w:pPr>
        <w:pStyle w:val="NormalBold"/>
      </w:pPr>
      <w:r w:rsidRPr="00534DA7">
        <w:rPr>
          <w:rStyle w:val="HideTWBExt"/>
          <w:b w:val="0"/>
        </w:rPr>
        <w:t>&lt;Article&gt;</w:t>
      </w:r>
      <w:r w:rsidRPr="00357852">
        <w:t>4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E9E30D2" w14:textId="77777777" w:rsidTr="00BF7AFB">
        <w:trPr>
          <w:trHeight w:hRule="exact" w:val="240"/>
          <w:jc w:val="center"/>
        </w:trPr>
        <w:tc>
          <w:tcPr>
            <w:tcW w:w="9752" w:type="dxa"/>
            <w:gridSpan w:val="2"/>
          </w:tcPr>
          <w:p w14:paraId="3DA71A06" w14:textId="77777777" w:rsidR="009760F5" w:rsidRPr="00357852" w:rsidRDefault="009760F5" w:rsidP="00BF7AFB"/>
        </w:tc>
      </w:tr>
      <w:tr w:rsidR="00215CFA" w:rsidRPr="00357852" w14:paraId="37B21A74" w14:textId="77777777" w:rsidTr="00BF7AFB">
        <w:trPr>
          <w:trHeight w:val="240"/>
          <w:jc w:val="center"/>
        </w:trPr>
        <w:tc>
          <w:tcPr>
            <w:tcW w:w="4876" w:type="dxa"/>
          </w:tcPr>
          <w:p w14:paraId="25C3BD8F" w14:textId="77777777" w:rsidR="009760F5" w:rsidRPr="00357852" w:rsidRDefault="009760F5" w:rsidP="00BF7AFB">
            <w:pPr>
              <w:pStyle w:val="AmColumnHeading"/>
            </w:pPr>
            <w:r w:rsidRPr="00357852">
              <w:t>A Bizottság által javasolt szöveg</w:t>
            </w:r>
          </w:p>
        </w:tc>
        <w:tc>
          <w:tcPr>
            <w:tcW w:w="4876" w:type="dxa"/>
          </w:tcPr>
          <w:p w14:paraId="614BE58C" w14:textId="77777777" w:rsidR="009760F5" w:rsidRPr="00357852" w:rsidRDefault="009760F5" w:rsidP="00BF7AFB">
            <w:pPr>
              <w:pStyle w:val="AmColumnHeading"/>
            </w:pPr>
            <w:r w:rsidRPr="00357852">
              <w:t>Módosítás</w:t>
            </w:r>
          </w:p>
        </w:tc>
      </w:tr>
      <w:tr w:rsidR="00215CFA" w:rsidRPr="00357852" w14:paraId="2936F844" w14:textId="77777777" w:rsidTr="00BF7AFB">
        <w:trPr>
          <w:jc w:val="center"/>
        </w:trPr>
        <w:tc>
          <w:tcPr>
            <w:tcW w:w="4876" w:type="dxa"/>
          </w:tcPr>
          <w:p w14:paraId="46ADB1E0" w14:textId="77777777" w:rsidR="009760F5" w:rsidRPr="00357852" w:rsidRDefault="009760F5" w:rsidP="00BF7AFB">
            <w:pPr>
              <w:pStyle w:val="NormalBoldItalicCenter6a"/>
            </w:pPr>
            <w:r w:rsidRPr="00357852">
              <w:t>4. cikk</w:t>
            </w:r>
          </w:p>
        </w:tc>
        <w:tc>
          <w:tcPr>
            <w:tcW w:w="4876" w:type="dxa"/>
          </w:tcPr>
          <w:p w14:paraId="108DC122" w14:textId="77777777" w:rsidR="009760F5" w:rsidRPr="00357852" w:rsidRDefault="009760F5" w:rsidP="00BF7AFB">
            <w:pPr>
              <w:pStyle w:val="Normal6a"/>
            </w:pPr>
            <w:r w:rsidRPr="00357852">
              <w:rPr>
                <w:b/>
                <w:i/>
              </w:rPr>
              <w:t>törölve</w:t>
            </w:r>
          </w:p>
        </w:tc>
      </w:tr>
      <w:tr w:rsidR="00215CFA" w:rsidRPr="00357852" w14:paraId="0849F184" w14:textId="77777777" w:rsidTr="00BF7AFB">
        <w:trPr>
          <w:jc w:val="center"/>
        </w:trPr>
        <w:tc>
          <w:tcPr>
            <w:tcW w:w="4876" w:type="dxa"/>
          </w:tcPr>
          <w:p w14:paraId="3CDF040C" w14:textId="77777777" w:rsidR="009760F5" w:rsidRPr="00357852" w:rsidRDefault="009760F5" w:rsidP="00BF7AFB">
            <w:pPr>
              <w:pStyle w:val="NormalBoldItalicCenter6a"/>
            </w:pPr>
            <w:r w:rsidRPr="00357852">
              <w:t>Válságkezelési menekültügyi eljárás</w:t>
            </w:r>
          </w:p>
        </w:tc>
        <w:tc>
          <w:tcPr>
            <w:tcW w:w="4876" w:type="dxa"/>
          </w:tcPr>
          <w:p w14:paraId="52AB14CE" w14:textId="77777777" w:rsidR="009760F5" w:rsidRPr="00357852" w:rsidRDefault="009760F5" w:rsidP="00BF7AFB">
            <w:pPr>
              <w:pStyle w:val="Normal6a"/>
            </w:pPr>
          </w:p>
        </w:tc>
      </w:tr>
      <w:tr w:rsidR="00215CFA" w:rsidRPr="00357852" w14:paraId="4032A4C4" w14:textId="77777777" w:rsidTr="00BF7AFB">
        <w:trPr>
          <w:jc w:val="center"/>
        </w:trPr>
        <w:tc>
          <w:tcPr>
            <w:tcW w:w="4876" w:type="dxa"/>
          </w:tcPr>
          <w:p w14:paraId="17C2FDCB" w14:textId="77777777" w:rsidR="009760F5" w:rsidRPr="00357852" w:rsidRDefault="009760F5" w:rsidP="00BF7AFB">
            <w:pPr>
              <w:pStyle w:val="Normal6a"/>
            </w:pPr>
            <w:r w:rsidRPr="00357852">
              <w:rPr>
                <w:b/>
                <w:i/>
              </w:rPr>
              <w:t>(1) Az 1. cikk (2) bekezdése szerinti válsághelyzetben és a 3. cikkben megállapított eljárásokkal összhangban a tagállamok az említett cikk alkalmazási időszaka alatt benyújtott kérelmek tekintetében eltérhetnek az (EU) XXX/XXX rendelet [a menekültügy és a migráció kezeléséről szóló rendelet] 41. cikkétől a következők szerint:</w:t>
            </w:r>
          </w:p>
        </w:tc>
        <w:tc>
          <w:tcPr>
            <w:tcW w:w="4876" w:type="dxa"/>
          </w:tcPr>
          <w:p w14:paraId="2E8F0800" w14:textId="77777777" w:rsidR="009760F5" w:rsidRPr="00357852" w:rsidRDefault="009760F5" w:rsidP="00BF7AFB">
            <w:pPr>
              <w:pStyle w:val="Normal6a"/>
            </w:pPr>
          </w:p>
        </w:tc>
      </w:tr>
      <w:tr w:rsidR="00215CFA" w:rsidRPr="00357852" w14:paraId="17266E34" w14:textId="77777777" w:rsidTr="00BF7AFB">
        <w:trPr>
          <w:jc w:val="center"/>
        </w:trPr>
        <w:tc>
          <w:tcPr>
            <w:tcW w:w="4876" w:type="dxa"/>
          </w:tcPr>
          <w:p w14:paraId="71E7D8F4" w14:textId="77777777" w:rsidR="009760F5" w:rsidRPr="00357852" w:rsidRDefault="009760F5" w:rsidP="00BF7AFB">
            <w:pPr>
              <w:pStyle w:val="Normal6a"/>
            </w:pPr>
            <w:r w:rsidRPr="00357852">
              <w:rPr>
                <w:b/>
                <w:i/>
              </w:rPr>
              <w:t>a) Az (EU) XXX/XXX rendelet [a menekültügyi eljárásokról szóló rendelet] 41. cikke (2) bekezdésének b) pontjától eltérve a tagállamok – az (EU) XXX/XXX rendelet [a menekültügyi eljárásokról szóló rendelet] 41. cikkének (1) bekezdésben említett eseteken túlmenően – hozhatnak határozatot a határon folytatott eljárás során a kérelem érdeméről azokban az esetekben, amikor a kérelmező olyan harmadik ország állampolgára, vagy hontalan személyek esetében korábban olyan harmadik országban rendelkezett szokásos tartózkodási hellyel, amelynek tekintetében a rendelkezésre álló legfrissebb éves, uniós szintű átlagos Eurostat-adatok szerint az eljáró hatóság által hozott, nemzetközi védelmet biztosító határozatok aránya 75% vagy annál alacsonyabb.</w:t>
            </w:r>
          </w:p>
        </w:tc>
        <w:tc>
          <w:tcPr>
            <w:tcW w:w="4876" w:type="dxa"/>
          </w:tcPr>
          <w:p w14:paraId="667AFC1A" w14:textId="77777777" w:rsidR="009760F5" w:rsidRPr="00357852" w:rsidRDefault="009760F5" w:rsidP="00BF7AFB">
            <w:pPr>
              <w:pStyle w:val="Normal6a"/>
            </w:pPr>
          </w:p>
        </w:tc>
      </w:tr>
      <w:tr w:rsidR="00215CFA" w:rsidRPr="00357852" w14:paraId="2ED2BA84" w14:textId="77777777" w:rsidTr="00BF7AFB">
        <w:trPr>
          <w:jc w:val="center"/>
        </w:trPr>
        <w:tc>
          <w:tcPr>
            <w:tcW w:w="4876" w:type="dxa"/>
          </w:tcPr>
          <w:p w14:paraId="385E84ED" w14:textId="77777777" w:rsidR="009760F5" w:rsidRPr="00357852" w:rsidRDefault="009760F5" w:rsidP="00BF7AFB">
            <w:pPr>
              <w:pStyle w:val="Normal6a"/>
            </w:pPr>
            <w:r w:rsidRPr="00357852">
              <w:rPr>
                <w:b/>
                <w:i/>
              </w:rPr>
              <w:t>b) Az (EU) XXX/XXX rendelet [a menekültügyi eljárásokról szóló rendelet] 41. cikkének (11) és (13) bekezdésétől eltérve a kérelmek vizsgálatára irányuló, határon folytatott eljárásra vonatkozóan az említett cikkben meghatározott maximális időtartam legfeljebb további nyolc héttel meghosszabbítható. Ezen időszakot követően a kérelmező számára engedélyezni kell, hogy a nemzetközi védelemre vonatkozó eljárás lezárása céljából belépjen a tagállam területére.</w:t>
            </w:r>
          </w:p>
        </w:tc>
        <w:tc>
          <w:tcPr>
            <w:tcW w:w="4876" w:type="dxa"/>
          </w:tcPr>
          <w:p w14:paraId="1D1E4F3E" w14:textId="77777777" w:rsidR="009760F5" w:rsidRPr="00357852" w:rsidRDefault="009760F5" w:rsidP="00BF7AFB">
            <w:pPr>
              <w:pStyle w:val="Normal6a"/>
            </w:pPr>
          </w:p>
        </w:tc>
      </w:tr>
    </w:tbl>
    <w:p w14:paraId="654A2E3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9DD0DFC" w14:textId="77777777" w:rsidR="009760F5" w:rsidRPr="00357852" w:rsidRDefault="009760F5" w:rsidP="009760F5">
      <w:r w:rsidRPr="00534DA7">
        <w:rPr>
          <w:rStyle w:val="HideTWBExt"/>
        </w:rPr>
        <w:t>&lt;/Amend&gt;</w:t>
      </w:r>
    </w:p>
    <w:p w14:paraId="4CFE1D1C"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530</w:t>
      </w:r>
      <w:r w:rsidRPr="00534DA7">
        <w:rPr>
          <w:rStyle w:val="HideTWBExt"/>
          <w:b w:val="0"/>
        </w:rPr>
        <w:t>&lt;/NumAm&gt;</w:t>
      </w:r>
    </w:p>
    <w:p w14:paraId="4BAF92FD"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29A6C941" w14:textId="77777777" w:rsidR="009760F5" w:rsidRPr="00357852" w:rsidRDefault="009760F5" w:rsidP="009760F5">
      <w:pPr>
        <w:pStyle w:val="NormalBold"/>
      </w:pPr>
      <w:r w:rsidRPr="00534DA7">
        <w:rPr>
          <w:rStyle w:val="HideTWBExt"/>
          <w:b w:val="0"/>
        </w:rPr>
        <w:t>&lt;/RepeatBlock-By&gt;</w:t>
      </w:r>
    </w:p>
    <w:p w14:paraId="7E83982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9720730" w14:textId="77777777" w:rsidR="009760F5" w:rsidRPr="00357852" w:rsidRDefault="009760F5" w:rsidP="009760F5">
      <w:pPr>
        <w:pStyle w:val="NormalBold"/>
      </w:pPr>
      <w:r w:rsidRPr="00534DA7">
        <w:rPr>
          <w:rStyle w:val="HideTWBExt"/>
          <w:b w:val="0"/>
        </w:rPr>
        <w:t>&lt;Article&gt;</w:t>
      </w:r>
      <w:r w:rsidRPr="00357852">
        <w:t>4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89AEE2E" w14:textId="77777777" w:rsidTr="00BF7AFB">
        <w:trPr>
          <w:trHeight w:hRule="exact" w:val="240"/>
          <w:jc w:val="center"/>
        </w:trPr>
        <w:tc>
          <w:tcPr>
            <w:tcW w:w="9752" w:type="dxa"/>
            <w:gridSpan w:val="2"/>
          </w:tcPr>
          <w:p w14:paraId="468A7442" w14:textId="77777777" w:rsidR="009760F5" w:rsidRPr="00357852" w:rsidRDefault="009760F5" w:rsidP="00BF7AFB"/>
        </w:tc>
      </w:tr>
      <w:tr w:rsidR="00215CFA" w:rsidRPr="00357852" w14:paraId="4D119E4A" w14:textId="77777777" w:rsidTr="00BF7AFB">
        <w:trPr>
          <w:trHeight w:val="240"/>
          <w:jc w:val="center"/>
        </w:trPr>
        <w:tc>
          <w:tcPr>
            <w:tcW w:w="4876" w:type="dxa"/>
          </w:tcPr>
          <w:p w14:paraId="7AB02B41" w14:textId="77777777" w:rsidR="009760F5" w:rsidRPr="00357852" w:rsidRDefault="009760F5" w:rsidP="00BF7AFB">
            <w:pPr>
              <w:pStyle w:val="AmColumnHeading"/>
            </w:pPr>
            <w:r w:rsidRPr="00357852">
              <w:t>A Bizottság által javasolt szöveg</w:t>
            </w:r>
          </w:p>
        </w:tc>
        <w:tc>
          <w:tcPr>
            <w:tcW w:w="4876" w:type="dxa"/>
          </w:tcPr>
          <w:p w14:paraId="537866EE" w14:textId="77777777" w:rsidR="009760F5" w:rsidRPr="00357852" w:rsidRDefault="009760F5" w:rsidP="00BF7AFB">
            <w:pPr>
              <w:pStyle w:val="AmColumnHeading"/>
            </w:pPr>
            <w:r w:rsidRPr="00357852">
              <w:t>Módosítás</w:t>
            </w:r>
          </w:p>
        </w:tc>
      </w:tr>
      <w:tr w:rsidR="00215CFA" w:rsidRPr="00357852" w14:paraId="52FA5F8C" w14:textId="77777777" w:rsidTr="00BF7AFB">
        <w:trPr>
          <w:jc w:val="center"/>
        </w:trPr>
        <w:tc>
          <w:tcPr>
            <w:tcW w:w="4876" w:type="dxa"/>
          </w:tcPr>
          <w:p w14:paraId="37F250F4" w14:textId="77777777" w:rsidR="009760F5" w:rsidRPr="00357852" w:rsidRDefault="009760F5" w:rsidP="00BF7AFB">
            <w:pPr>
              <w:pStyle w:val="NormalBoldItalicCenter6a"/>
            </w:pPr>
            <w:r w:rsidRPr="00357852">
              <w:t>4. cikk</w:t>
            </w:r>
          </w:p>
        </w:tc>
        <w:tc>
          <w:tcPr>
            <w:tcW w:w="4876" w:type="dxa"/>
          </w:tcPr>
          <w:p w14:paraId="661872D6" w14:textId="77777777" w:rsidR="009760F5" w:rsidRPr="00357852" w:rsidRDefault="009760F5" w:rsidP="00BF7AFB">
            <w:pPr>
              <w:pStyle w:val="Normal6a"/>
            </w:pPr>
            <w:r w:rsidRPr="00357852">
              <w:rPr>
                <w:b/>
                <w:i/>
              </w:rPr>
              <w:t>törölve</w:t>
            </w:r>
          </w:p>
        </w:tc>
      </w:tr>
      <w:tr w:rsidR="00215CFA" w:rsidRPr="00357852" w14:paraId="4461FA7A" w14:textId="77777777" w:rsidTr="00BF7AFB">
        <w:trPr>
          <w:jc w:val="center"/>
        </w:trPr>
        <w:tc>
          <w:tcPr>
            <w:tcW w:w="4876" w:type="dxa"/>
          </w:tcPr>
          <w:p w14:paraId="6A305599" w14:textId="77777777" w:rsidR="009760F5" w:rsidRPr="00357852" w:rsidRDefault="009760F5" w:rsidP="00BF7AFB">
            <w:pPr>
              <w:pStyle w:val="NormalBoldItalicCenter6a"/>
            </w:pPr>
            <w:r w:rsidRPr="00357852">
              <w:t>Válságkezelési menekültügyi eljárás</w:t>
            </w:r>
          </w:p>
        </w:tc>
        <w:tc>
          <w:tcPr>
            <w:tcW w:w="4876" w:type="dxa"/>
          </w:tcPr>
          <w:p w14:paraId="5B50C352" w14:textId="77777777" w:rsidR="009760F5" w:rsidRPr="00357852" w:rsidRDefault="009760F5" w:rsidP="00BF7AFB">
            <w:pPr>
              <w:pStyle w:val="Normal6a"/>
            </w:pPr>
          </w:p>
        </w:tc>
      </w:tr>
      <w:tr w:rsidR="00215CFA" w:rsidRPr="00357852" w14:paraId="4FFF486A" w14:textId="77777777" w:rsidTr="00BF7AFB">
        <w:trPr>
          <w:jc w:val="center"/>
        </w:trPr>
        <w:tc>
          <w:tcPr>
            <w:tcW w:w="4876" w:type="dxa"/>
          </w:tcPr>
          <w:p w14:paraId="7DD3046A" w14:textId="77777777" w:rsidR="009760F5" w:rsidRPr="00357852" w:rsidRDefault="009760F5" w:rsidP="00BF7AFB">
            <w:pPr>
              <w:pStyle w:val="Normal6a"/>
            </w:pPr>
            <w:r w:rsidRPr="00357852">
              <w:rPr>
                <w:b/>
                <w:i/>
              </w:rPr>
              <w:t>(1) Az 1. cikk (2) bekezdése szerinti válsághelyzetben és a 3. cikkben megállapított eljárásokkal összhangban a tagállamok az említett cikk alkalmazási időszaka alatt benyújtott kérelmek tekintetében eltérhetnek az (EU) XXX/XXX rendelet [a menekültügy és a migráció kezeléséről szóló rendelet] 41. cikkétől a következők szerint:</w:t>
            </w:r>
          </w:p>
        </w:tc>
        <w:tc>
          <w:tcPr>
            <w:tcW w:w="4876" w:type="dxa"/>
          </w:tcPr>
          <w:p w14:paraId="235D5E81" w14:textId="77777777" w:rsidR="009760F5" w:rsidRPr="00357852" w:rsidRDefault="009760F5" w:rsidP="00BF7AFB">
            <w:pPr>
              <w:pStyle w:val="Normal6a"/>
            </w:pPr>
          </w:p>
        </w:tc>
      </w:tr>
      <w:tr w:rsidR="00215CFA" w:rsidRPr="00357852" w14:paraId="03CF21DE" w14:textId="77777777" w:rsidTr="00BF7AFB">
        <w:trPr>
          <w:jc w:val="center"/>
        </w:trPr>
        <w:tc>
          <w:tcPr>
            <w:tcW w:w="4876" w:type="dxa"/>
          </w:tcPr>
          <w:p w14:paraId="0F89E446" w14:textId="77777777" w:rsidR="009760F5" w:rsidRPr="00357852" w:rsidRDefault="009760F5" w:rsidP="00BF7AFB">
            <w:pPr>
              <w:pStyle w:val="Normal6a"/>
            </w:pPr>
            <w:r w:rsidRPr="00357852">
              <w:rPr>
                <w:b/>
                <w:i/>
              </w:rPr>
              <w:t>a) Az (EU) XXX/XXX rendelet [a menekültügyi eljárásokról szóló rendelet] 41. cikke (2) bekezdésének b) pontjától eltérve a tagállamok – az (EU) XXX/XXX rendelet [a menekültügyi eljárásokról szóló rendelet] 41. cikkének (1) bekezdésben említett eseteken túlmenően – hozhatnak határozatot a határon folytatott eljárás során a kérelem érdeméről azokban az esetekben, amikor a kérelmező olyan harmadik ország állampolgára, vagy hontalan személyek esetében korábban olyan harmadik országban rendelkezett szokásos tartózkodási hellyel, amelynek tekintetében a rendelkezésre álló legfrissebb éves, uniós szintű átlagos Eurostat-adatok szerint az eljáró hatóság által hozott, nemzetközi védelmet biztosító határozatok aránya 75% vagy annál alacsonyabb.</w:t>
            </w:r>
          </w:p>
        </w:tc>
        <w:tc>
          <w:tcPr>
            <w:tcW w:w="4876" w:type="dxa"/>
          </w:tcPr>
          <w:p w14:paraId="38071C22" w14:textId="77777777" w:rsidR="009760F5" w:rsidRPr="00357852" w:rsidRDefault="009760F5" w:rsidP="00BF7AFB">
            <w:pPr>
              <w:pStyle w:val="Normal6a"/>
            </w:pPr>
          </w:p>
        </w:tc>
      </w:tr>
      <w:tr w:rsidR="00215CFA" w:rsidRPr="00357852" w14:paraId="08CD747F" w14:textId="77777777" w:rsidTr="00BF7AFB">
        <w:trPr>
          <w:jc w:val="center"/>
        </w:trPr>
        <w:tc>
          <w:tcPr>
            <w:tcW w:w="4876" w:type="dxa"/>
          </w:tcPr>
          <w:p w14:paraId="3C52E923" w14:textId="77777777" w:rsidR="009760F5" w:rsidRPr="00357852" w:rsidRDefault="009760F5" w:rsidP="00BF7AFB">
            <w:pPr>
              <w:pStyle w:val="Normal6a"/>
            </w:pPr>
            <w:r w:rsidRPr="00357852">
              <w:rPr>
                <w:b/>
                <w:i/>
              </w:rPr>
              <w:t>b) Az (EU) XXX/XXX rendelet [a menekültügyi eljárásokról szóló rendelet] 41. cikkének (11) és (13) bekezdésétől eltérve a kérelmek vizsgálatára irányuló, határon folytatott eljárásra vonatkozóan az említett cikkben meghatározott maximális időtartam legfeljebb további nyolc héttel meghosszabbítható. Ezen időszakot követően a kérelmező számára engedélyezni kell, hogy a nemzetközi védelemre vonatkozó eljárás lezárása céljából belépjen a tagállam területére.</w:t>
            </w:r>
          </w:p>
        </w:tc>
        <w:tc>
          <w:tcPr>
            <w:tcW w:w="4876" w:type="dxa"/>
          </w:tcPr>
          <w:p w14:paraId="53C6B2FD" w14:textId="77777777" w:rsidR="009760F5" w:rsidRPr="00357852" w:rsidRDefault="009760F5" w:rsidP="00BF7AFB">
            <w:pPr>
              <w:pStyle w:val="Normal6a"/>
            </w:pPr>
          </w:p>
        </w:tc>
      </w:tr>
    </w:tbl>
    <w:p w14:paraId="4CFAE4C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027B2C8" w14:textId="77777777" w:rsidR="009760F5" w:rsidRPr="00357852" w:rsidRDefault="009760F5" w:rsidP="009760F5">
      <w:r w:rsidRPr="00534DA7">
        <w:rPr>
          <w:rStyle w:val="HideTWBExt"/>
        </w:rPr>
        <w:t>&lt;/Amend&gt;</w:t>
      </w:r>
    </w:p>
    <w:p w14:paraId="063213D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531</w:t>
      </w:r>
      <w:r w:rsidRPr="00534DA7">
        <w:rPr>
          <w:rStyle w:val="HideTWBExt"/>
          <w:b w:val="0"/>
        </w:rPr>
        <w:t>&lt;/NumAm&gt;</w:t>
      </w:r>
    </w:p>
    <w:p w14:paraId="4A2F9511" w14:textId="77777777" w:rsidR="009760F5" w:rsidRPr="00357852" w:rsidRDefault="009760F5" w:rsidP="009760F5">
      <w:pPr>
        <w:pStyle w:val="NormalBold"/>
      </w:pPr>
      <w:r w:rsidRPr="00534DA7">
        <w:rPr>
          <w:rStyle w:val="HideTWBExt"/>
          <w:b w:val="0"/>
        </w:rPr>
        <w:t>&lt;RepeatBlock-By&gt;&lt;Members&gt;</w:t>
      </w:r>
      <w:r w:rsidRPr="00357852">
        <w:t>Laura Ferrara</w:t>
      </w:r>
      <w:r w:rsidRPr="00534DA7">
        <w:rPr>
          <w:rStyle w:val="HideTWBExt"/>
          <w:b w:val="0"/>
        </w:rPr>
        <w:t>&lt;/Members&gt;</w:t>
      </w:r>
    </w:p>
    <w:p w14:paraId="1E7679FB" w14:textId="77777777" w:rsidR="009760F5" w:rsidRPr="00357852" w:rsidRDefault="009760F5" w:rsidP="009760F5">
      <w:pPr>
        <w:pStyle w:val="NormalBold"/>
      </w:pPr>
      <w:r w:rsidRPr="00534DA7">
        <w:rPr>
          <w:rStyle w:val="HideTWBExt"/>
          <w:b w:val="0"/>
        </w:rPr>
        <w:t>&lt;/RepeatBlock-By&gt;</w:t>
      </w:r>
    </w:p>
    <w:p w14:paraId="42324CA1"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EB28A0B" w14:textId="77777777" w:rsidR="009760F5" w:rsidRPr="00357852" w:rsidRDefault="009760F5" w:rsidP="009760F5">
      <w:pPr>
        <w:pStyle w:val="NormalBold"/>
      </w:pPr>
      <w:r w:rsidRPr="00534DA7">
        <w:rPr>
          <w:rStyle w:val="HideTWBExt"/>
          <w:b w:val="0"/>
        </w:rPr>
        <w:t>&lt;Article&gt;</w:t>
      </w:r>
      <w:r w:rsidRPr="00357852">
        <w:t>4 cikk – 1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098C2C1" w14:textId="77777777" w:rsidTr="00BF7AFB">
        <w:trPr>
          <w:trHeight w:hRule="exact" w:val="240"/>
          <w:jc w:val="center"/>
        </w:trPr>
        <w:tc>
          <w:tcPr>
            <w:tcW w:w="9752" w:type="dxa"/>
            <w:gridSpan w:val="2"/>
          </w:tcPr>
          <w:p w14:paraId="42667B66" w14:textId="77777777" w:rsidR="009760F5" w:rsidRPr="00357852" w:rsidRDefault="009760F5" w:rsidP="00BF7AFB"/>
        </w:tc>
      </w:tr>
      <w:tr w:rsidR="00215CFA" w:rsidRPr="00357852" w14:paraId="0EABF41E" w14:textId="77777777" w:rsidTr="00BF7AFB">
        <w:trPr>
          <w:trHeight w:val="240"/>
          <w:jc w:val="center"/>
        </w:trPr>
        <w:tc>
          <w:tcPr>
            <w:tcW w:w="4876" w:type="dxa"/>
          </w:tcPr>
          <w:p w14:paraId="2F7469FD" w14:textId="77777777" w:rsidR="009760F5" w:rsidRPr="00357852" w:rsidRDefault="009760F5" w:rsidP="00BF7AFB">
            <w:pPr>
              <w:pStyle w:val="AmColumnHeading"/>
            </w:pPr>
            <w:r w:rsidRPr="00357852">
              <w:t>A Bizottság által javasolt szöveg</w:t>
            </w:r>
          </w:p>
        </w:tc>
        <w:tc>
          <w:tcPr>
            <w:tcW w:w="4876" w:type="dxa"/>
          </w:tcPr>
          <w:p w14:paraId="2012DCC3" w14:textId="77777777" w:rsidR="009760F5" w:rsidRPr="00357852" w:rsidRDefault="009760F5" w:rsidP="00BF7AFB">
            <w:pPr>
              <w:pStyle w:val="AmColumnHeading"/>
            </w:pPr>
            <w:r w:rsidRPr="00357852">
              <w:t>Módosítás</w:t>
            </w:r>
          </w:p>
        </w:tc>
      </w:tr>
      <w:tr w:rsidR="00215CFA" w:rsidRPr="00357852" w14:paraId="3EE2F869" w14:textId="77777777" w:rsidTr="00BF7AFB">
        <w:trPr>
          <w:jc w:val="center"/>
        </w:trPr>
        <w:tc>
          <w:tcPr>
            <w:tcW w:w="4876" w:type="dxa"/>
          </w:tcPr>
          <w:p w14:paraId="75C0DD1D" w14:textId="77777777" w:rsidR="009760F5" w:rsidRPr="00357852" w:rsidRDefault="009760F5" w:rsidP="00BF7AFB">
            <w:pPr>
              <w:pStyle w:val="Normal6a"/>
            </w:pPr>
            <w:r w:rsidRPr="00357852">
              <w:rPr>
                <w:b/>
                <w:i/>
              </w:rPr>
              <w:t>a)</w:t>
            </w:r>
            <w:r w:rsidRPr="00357852">
              <w:tab/>
            </w:r>
            <w:r w:rsidRPr="00357852">
              <w:rPr>
                <w:b/>
                <w:i/>
              </w:rPr>
              <w:t>Az (EU) XXX/XXX rendelet [a menekültügyi eljárásokról szóló rendelet] 41. cikke (2) bekezdésének b) pontjától eltérve a tagállamok – az (EU) XXX/XXX rendelet [a menekültügyi eljárásokról szóló rendelet] 41. cikkének (1) bekezdésben említett eseteken túlmenően – hozhatnak határozatot a határon folytatott eljárás során a kérelem érdeméről azokban az esetekben, amikor a kérelmező olyan harmadik ország állampolgára, vagy hontalan személyek esetében korábban olyan harmadik országban rendelkezett szokásos tartózkodási hellyel, amelynek tekintetében a rendelkezésre álló legfrissebb éves, uniós szintű átlagos Eurostat-adatok szerint az eljáró hatóság által hozott, nemzetközi védelmet biztosító határozatok aránya 75 % vagy annál alacsonyabb.</w:t>
            </w:r>
          </w:p>
        </w:tc>
        <w:tc>
          <w:tcPr>
            <w:tcW w:w="4876" w:type="dxa"/>
          </w:tcPr>
          <w:p w14:paraId="02EFA6E9" w14:textId="77777777" w:rsidR="009760F5" w:rsidRPr="00357852" w:rsidRDefault="009760F5" w:rsidP="00BF7AFB">
            <w:pPr>
              <w:pStyle w:val="Normal6a"/>
            </w:pPr>
            <w:r w:rsidRPr="00357852">
              <w:rPr>
                <w:b/>
                <w:i/>
              </w:rPr>
              <w:t>törölve</w:t>
            </w:r>
          </w:p>
        </w:tc>
      </w:tr>
    </w:tbl>
    <w:p w14:paraId="24609DB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{IT}</w:t>
      </w:r>
      <w:r w:rsidRPr="00357852">
        <w:t>it</w:t>
      </w:r>
      <w:r w:rsidRPr="00534DA7">
        <w:rPr>
          <w:rStyle w:val="HideTWBExt"/>
        </w:rPr>
        <w:t>&lt;/Original&gt;</w:t>
      </w:r>
    </w:p>
    <w:p w14:paraId="298FC149" w14:textId="77777777" w:rsidR="009760F5" w:rsidRPr="00357852" w:rsidRDefault="009760F5" w:rsidP="009760F5">
      <w:r w:rsidRPr="00534DA7">
        <w:rPr>
          <w:rStyle w:val="HideTWBExt"/>
        </w:rPr>
        <w:t>&lt;/Amend&gt;</w:t>
      </w:r>
    </w:p>
    <w:p w14:paraId="5C814FB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532</w:t>
      </w:r>
      <w:r w:rsidRPr="00534DA7">
        <w:rPr>
          <w:rStyle w:val="HideTWBExt"/>
          <w:b w:val="0"/>
        </w:rPr>
        <w:t>&lt;/NumAm&gt;</w:t>
      </w:r>
    </w:p>
    <w:p w14:paraId="67DAEA4D"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545B843B" w14:textId="77777777" w:rsidR="009760F5" w:rsidRPr="00357852" w:rsidRDefault="009760F5" w:rsidP="009760F5">
      <w:pPr>
        <w:pStyle w:val="NormalBold"/>
      </w:pPr>
      <w:r w:rsidRPr="00534DA7">
        <w:rPr>
          <w:rStyle w:val="HideTWBExt"/>
          <w:b w:val="0"/>
        </w:rPr>
        <w:t>&lt;/RepeatBlock-By&gt;</w:t>
      </w:r>
    </w:p>
    <w:p w14:paraId="55ECB9BA"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59DFCCB" w14:textId="77777777" w:rsidR="009760F5" w:rsidRPr="00357852" w:rsidRDefault="009760F5" w:rsidP="009760F5">
      <w:pPr>
        <w:pStyle w:val="NormalBold"/>
      </w:pPr>
      <w:r w:rsidRPr="00534DA7">
        <w:rPr>
          <w:rStyle w:val="HideTWBExt"/>
          <w:b w:val="0"/>
        </w:rPr>
        <w:t>&lt;Article&gt;</w:t>
      </w:r>
      <w:r w:rsidRPr="00357852">
        <w:t>4 cikk – 1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9FEAD78" w14:textId="77777777" w:rsidTr="00BF7AFB">
        <w:trPr>
          <w:trHeight w:hRule="exact" w:val="240"/>
          <w:jc w:val="center"/>
        </w:trPr>
        <w:tc>
          <w:tcPr>
            <w:tcW w:w="9752" w:type="dxa"/>
            <w:gridSpan w:val="2"/>
          </w:tcPr>
          <w:p w14:paraId="48F7EAFC" w14:textId="77777777" w:rsidR="009760F5" w:rsidRPr="00357852" w:rsidRDefault="009760F5" w:rsidP="00BF7AFB"/>
        </w:tc>
      </w:tr>
      <w:tr w:rsidR="00215CFA" w:rsidRPr="00357852" w14:paraId="434F96A7" w14:textId="77777777" w:rsidTr="00BF7AFB">
        <w:trPr>
          <w:trHeight w:val="240"/>
          <w:jc w:val="center"/>
        </w:trPr>
        <w:tc>
          <w:tcPr>
            <w:tcW w:w="4876" w:type="dxa"/>
          </w:tcPr>
          <w:p w14:paraId="6A51D252" w14:textId="77777777" w:rsidR="009760F5" w:rsidRPr="00357852" w:rsidRDefault="009760F5" w:rsidP="00BF7AFB">
            <w:pPr>
              <w:pStyle w:val="AmColumnHeading"/>
            </w:pPr>
            <w:r w:rsidRPr="00357852">
              <w:t>A Bizottság által javasolt szöveg</w:t>
            </w:r>
          </w:p>
        </w:tc>
        <w:tc>
          <w:tcPr>
            <w:tcW w:w="4876" w:type="dxa"/>
          </w:tcPr>
          <w:p w14:paraId="5FFE8C0C" w14:textId="77777777" w:rsidR="009760F5" w:rsidRPr="00357852" w:rsidRDefault="009760F5" w:rsidP="00BF7AFB">
            <w:pPr>
              <w:pStyle w:val="AmColumnHeading"/>
            </w:pPr>
            <w:r w:rsidRPr="00357852">
              <w:t>Módosítás</w:t>
            </w:r>
          </w:p>
        </w:tc>
      </w:tr>
      <w:tr w:rsidR="00215CFA" w:rsidRPr="00357852" w14:paraId="7CDD25F3" w14:textId="77777777" w:rsidTr="00BF7AFB">
        <w:trPr>
          <w:jc w:val="center"/>
        </w:trPr>
        <w:tc>
          <w:tcPr>
            <w:tcW w:w="4876" w:type="dxa"/>
          </w:tcPr>
          <w:p w14:paraId="5F536CE4" w14:textId="77777777" w:rsidR="009760F5" w:rsidRPr="00357852" w:rsidRDefault="009760F5" w:rsidP="00BF7AFB">
            <w:pPr>
              <w:pStyle w:val="Normal6a"/>
            </w:pPr>
            <w:r w:rsidRPr="00357852">
              <w:t>a)</w:t>
            </w:r>
            <w:r w:rsidRPr="00357852">
              <w:tab/>
              <w:t xml:space="preserve">Az (EU) XXX/XXX rendelet [a menekültügyi eljárásokról szóló rendelet] 41. cikke (2) bekezdésének b) pontjától eltérve a tagállamok – az (EU) XXX/XXX rendelet [a menekültügyi eljárásokról szóló rendelet] 41. cikkének (1) bekezdésben említett eseteken túlmenően – hozhatnak határozatot a határon folytatott eljárás során a kérelem érdeméről azokban az esetekben, amikor a kérelmező olyan harmadik ország állampolgára, vagy hontalan személyek esetében korábban olyan harmadik országban rendelkezett szokásos tartózkodási hellyel, amelynek tekintetében a rendelkezésre álló legfrissebb éves, uniós szintű átlagos Eurostat-adatok szerint az eljáró hatóság által hozott, nemzetközi védelmet biztosító határozatok aránya </w:t>
            </w:r>
            <w:r w:rsidRPr="00357852">
              <w:rPr>
                <w:b/>
                <w:bCs/>
                <w:i/>
                <w:iCs/>
              </w:rPr>
              <w:t>75 %</w:t>
            </w:r>
            <w:r w:rsidRPr="00357852">
              <w:t xml:space="preserve"> vagy annál alacsonyabb.</w:t>
            </w:r>
          </w:p>
        </w:tc>
        <w:tc>
          <w:tcPr>
            <w:tcW w:w="4876" w:type="dxa"/>
          </w:tcPr>
          <w:p w14:paraId="1E855A12" w14:textId="77777777" w:rsidR="009760F5" w:rsidRPr="00357852" w:rsidRDefault="009760F5" w:rsidP="00BF7AFB">
            <w:pPr>
              <w:pStyle w:val="Normal6a"/>
            </w:pPr>
            <w:r w:rsidRPr="00357852">
              <w:t>a)</w:t>
            </w:r>
            <w:r w:rsidRPr="00357852">
              <w:tab/>
              <w:t xml:space="preserve">Az (EU) XXX/XXX rendelet [a menekültügyi eljárásokról szóló rendelet] 41. cikke (2) bekezdésének b) pontjától eltérve a tagállamok – az (EU) XXX/XXX rendelet [a menekültügyi eljárásokról szóló rendelet] 41. cikkének (1) bekezdésben említett eseteken túlmenően – hozhatnak határozatot a határon folytatott eljárás során a kérelem érdeméről azokban az esetekben, amikor a kérelmező olyan harmadik ország állampolgára, vagy hontalan személyek esetében korábban olyan harmadik országban rendelkezett szokásos tartózkodási hellyel, amelynek tekintetében a rendelkezésre álló legfrissebb éves, uniós szintű átlagos Eurostat-adatok szerint az eljáró hatóság által hozott, nemzetközi védelmet biztosító határozatok aránya </w:t>
            </w:r>
            <w:r w:rsidRPr="00357852">
              <w:rPr>
                <w:b/>
                <w:bCs/>
                <w:i/>
                <w:iCs/>
              </w:rPr>
              <w:t>90 %</w:t>
            </w:r>
            <w:r w:rsidRPr="00357852">
              <w:t xml:space="preserve"> vagy annál alacsonyabb.</w:t>
            </w:r>
          </w:p>
        </w:tc>
      </w:tr>
    </w:tbl>
    <w:p w14:paraId="4B05CB1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384C4BAE" w14:textId="77777777" w:rsidR="009760F5" w:rsidRPr="00357852" w:rsidRDefault="009760F5" w:rsidP="009760F5">
      <w:r w:rsidRPr="00534DA7">
        <w:rPr>
          <w:rStyle w:val="HideTWBExt"/>
        </w:rPr>
        <w:t>&lt;/Amend&gt;</w:t>
      </w:r>
    </w:p>
    <w:p w14:paraId="0CFCD0C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533</w:t>
      </w:r>
      <w:r w:rsidRPr="00534DA7">
        <w:rPr>
          <w:rStyle w:val="HideTWBExt"/>
          <w:b w:val="0"/>
        </w:rPr>
        <w:t>&lt;/NumAm&gt;</w:t>
      </w:r>
    </w:p>
    <w:p w14:paraId="59E2729B" w14:textId="77777777" w:rsidR="009760F5" w:rsidRPr="00357852" w:rsidRDefault="009760F5" w:rsidP="009760F5">
      <w:pPr>
        <w:pStyle w:val="NormalBold"/>
      </w:pPr>
      <w:r w:rsidRPr="00534DA7">
        <w:rPr>
          <w:rStyle w:val="HideTWBExt"/>
          <w:b w:val="0"/>
        </w:rPr>
        <w:t>&lt;RepeatBlock-By&gt;&lt;Members&gt;</w:t>
      </w:r>
      <w:r w:rsidRPr="00357852">
        <w:t>Nadine Morano</w:t>
      </w:r>
      <w:r w:rsidRPr="00534DA7">
        <w:rPr>
          <w:rStyle w:val="HideTWBExt"/>
          <w:b w:val="0"/>
        </w:rPr>
        <w:t>&lt;/Members&gt;</w:t>
      </w:r>
    </w:p>
    <w:p w14:paraId="5F537800" w14:textId="77777777" w:rsidR="009760F5" w:rsidRPr="00357852" w:rsidRDefault="009760F5" w:rsidP="009760F5">
      <w:pPr>
        <w:pStyle w:val="NormalBold"/>
      </w:pPr>
      <w:r w:rsidRPr="00534DA7">
        <w:rPr>
          <w:rStyle w:val="HideTWBExt"/>
          <w:b w:val="0"/>
        </w:rPr>
        <w:t>&lt;/RepeatBlock-By&gt;</w:t>
      </w:r>
    </w:p>
    <w:p w14:paraId="202F941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C50BBAD" w14:textId="77777777" w:rsidR="009760F5" w:rsidRPr="00357852" w:rsidRDefault="009760F5" w:rsidP="009760F5">
      <w:pPr>
        <w:pStyle w:val="NormalBold"/>
      </w:pPr>
      <w:r w:rsidRPr="00534DA7">
        <w:rPr>
          <w:rStyle w:val="HideTWBExt"/>
          <w:b w:val="0"/>
        </w:rPr>
        <w:t>&lt;Article&gt;</w:t>
      </w:r>
      <w:r w:rsidRPr="00357852">
        <w:t>4 cikk – 1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37A9976" w14:textId="77777777" w:rsidTr="00BF7AFB">
        <w:trPr>
          <w:trHeight w:hRule="exact" w:val="240"/>
          <w:jc w:val="center"/>
        </w:trPr>
        <w:tc>
          <w:tcPr>
            <w:tcW w:w="9752" w:type="dxa"/>
            <w:gridSpan w:val="2"/>
          </w:tcPr>
          <w:p w14:paraId="203CB1B8" w14:textId="77777777" w:rsidR="009760F5" w:rsidRPr="00357852" w:rsidRDefault="009760F5" w:rsidP="00BF7AFB"/>
        </w:tc>
      </w:tr>
      <w:tr w:rsidR="00215CFA" w:rsidRPr="00357852" w14:paraId="0DB1DCD5" w14:textId="77777777" w:rsidTr="00BF7AFB">
        <w:trPr>
          <w:trHeight w:val="240"/>
          <w:jc w:val="center"/>
        </w:trPr>
        <w:tc>
          <w:tcPr>
            <w:tcW w:w="4876" w:type="dxa"/>
          </w:tcPr>
          <w:p w14:paraId="215E37DC" w14:textId="77777777" w:rsidR="009760F5" w:rsidRPr="00357852" w:rsidRDefault="009760F5" w:rsidP="00BF7AFB">
            <w:pPr>
              <w:pStyle w:val="AmColumnHeading"/>
            </w:pPr>
            <w:r w:rsidRPr="00357852">
              <w:t>A Bizottság által javasolt szöveg</w:t>
            </w:r>
          </w:p>
        </w:tc>
        <w:tc>
          <w:tcPr>
            <w:tcW w:w="4876" w:type="dxa"/>
          </w:tcPr>
          <w:p w14:paraId="3691AD4B" w14:textId="77777777" w:rsidR="009760F5" w:rsidRPr="00357852" w:rsidRDefault="009760F5" w:rsidP="00BF7AFB">
            <w:pPr>
              <w:pStyle w:val="AmColumnHeading"/>
            </w:pPr>
            <w:r w:rsidRPr="00357852">
              <w:t>Módosítás</w:t>
            </w:r>
          </w:p>
        </w:tc>
      </w:tr>
      <w:tr w:rsidR="00215CFA" w:rsidRPr="00357852" w14:paraId="38BD97EB" w14:textId="77777777" w:rsidTr="00BF7AFB">
        <w:trPr>
          <w:jc w:val="center"/>
        </w:trPr>
        <w:tc>
          <w:tcPr>
            <w:tcW w:w="4876" w:type="dxa"/>
          </w:tcPr>
          <w:p w14:paraId="7B718EE6" w14:textId="77777777" w:rsidR="009760F5" w:rsidRPr="00357852" w:rsidRDefault="009760F5" w:rsidP="00BF7AFB">
            <w:pPr>
              <w:pStyle w:val="Normal6a"/>
            </w:pPr>
            <w:r w:rsidRPr="00357852">
              <w:t>a)</w:t>
            </w:r>
            <w:r w:rsidRPr="00357852">
              <w:tab/>
              <w:t xml:space="preserve">Az (EU) XXX/XXX rendelet [a menekültügyi eljárásokról szóló rendelet] 41. cikke (2) bekezdésének b) pontjától eltérve a tagállamok – az (EU) XXX/XXX rendelet [a menekültügyi eljárásokról szóló rendelet] 41. cikkének (1) bekezdésben említett eseteken túlmenően – hozhatnak határozatot a határon folytatott eljárás során a kérelem érdeméről azokban az esetekben, amikor a kérelmező olyan harmadik ország állampolgára, vagy hontalan személyek esetében korábban olyan harmadik országban rendelkezett szokásos tartózkodási hellyel, amelynek tekintetében a rendelkezésre álló legfrissebb éves, uniós szintű átlagos Eurostat-adatok szerint az eljáró hatóság által hozott, nemzetközi védelmet biztosító határozatok aránya </w:t>
            </w:r>
            <w:r w:rsidRPr="00357852">
              <w:rPr>
                <w:b/>
                <w:i/>
              </w:rPr>
              <w:t>75</w:t>
            </w:r>
            <w:r w:rsidRPr="00357852">
              <w:t> % vagy annál alacsonyabb.</w:t>
            </w:r>
          </w:p>
        </w:tc>
        <w:tc>
          <w:tcPr>
            <w:tcW w:w="4876" w:type="dxa"/>
          </w:tcPr>
          <w:p w14:paraId="4E83FE3F" w14:textId="77777777" w:rsidR="009760F5" w:rsidRPr="00357852" w:rsidRDefault="009760F5" w:rsidP="00BF7AFB">
            <w:pPr>
              <w:pStyle w:val="Normal6a"/>
            </w:pPr>
            <w:r w:rsidRPr="00357852">
              <w:t>a)</w:t>
            </w:r>
            <w:r w:rsidRPr="00357852">
              <w:tab/>
              <w:t xml:space="preserve">Az (EU) XXX/XXX rendelet [a menekültügyi eljárásokról szóló rendelet] 41. cikke (2) bekezdésének b) pontjától eltérve a tagállamok – az (EU) XXX/XXX rendelet [a menekültügyi eljárásokról szóló rendelet] 41. cikkének (1) bekezdésben említett eseteken túlmenően – hozhatnak határozatot a határon folytatott eljárás során a kérelem érdeméről azokban az esetekben, amikor a kérelmező olyan harmadik ország állampolgára, vagy hontalan személyek esetében korábban olyan harmadik országban rendelkezett szokásos tartózkodási hellyel, amelynek tekintetében a rendelkezésre álló legfrissebb éves, uniós szintű átlagos Eurostat-adatok szerint az eljáró hatóság által hozott, nemzetközi védelmet biztosító határozatok aránya </w:t>
            </w:r>
            <w:r w:rsidRPr="00357852">
              <w:rPr>
                <w:b/>
                <w:i/>
              </w:rPr>
              <w:t>90</w:t>
            </w:r>
            <w:r w:rsidRPr="00357852">
              <w:t> % vagy annál alacsonyabb.</w:t>
            </w:r>
          </w:p>
        </w:tc>
      </w:tr>
    </w:tbl>
    <w:p w14:paraId="5C79F4D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{FR}</w:t>
      </w:r>
      <w:r w:rsidRPr="00357852">
        <w:t>fr</w:t>
      </w:r>
      <w:r w:rsidRPr="00534DA7">
        <w:rPr>
          <w:rStyle w:val="HideTWBExt"/>
        </w:rPr>
        <w:t>&lt;/Original&gt;</w:t>
      </w:r>
    </w:p>
    <w:p w14:paraId="4DB2366B" w14:textId="77777777" w:rsidR="009760F5" w:rsidRPr="00357852" w:rsidRDefault="009760F5" w:rsidP="009760F5">
      <w:r w:rsidRPr="00534DA7">
        <w:rPr>
          <w:rStyle w:val="HideTWBExt"/>
        </w:rPr>
        <w:t>&lt;/Amend&gt;</w:t>
      </w:r>
    </w:p>
    <w:p w14:paraId="5EABC79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534</w:t>
      </w:r>
      <w:r w:rsidRPr="00534DA7">
        <w:rPr>
          <w:rStyle w:val="HideTWBExt"/>
          <w:b w:val="0"/>
        </w:rPr>
        <w:t>&lt;/NumAm&gt;</w:t>
      </w:r>
    </w:p>
    <w:p w14:paraId="7F14D606" w14:textId="77777777" w:rsidR="009760F5" w:rsidRPr="00357852" w:rsidRDefault="009760F5" w:rsidP="009760F5">
      <w:pPr>
        <w:pStyle w:val="NormalBold"/>
      </w:pPr>
      <w:r w:rsidRPr="00534DA7">
        <w:rPr>
          <w:rStyle w:val="HideTWBExt"/>
          <w:b w:val="0"/>
        </w:rPr>
        <w:t>&lt;RepeatBlock-By&gt;&lt;Members&gt;</w:t>
      </w:r>
      <w:r w:rsidRPr="00357852">
        <w:t>Elissavet Vozemberg-Vrionidi, Jeroen Lenaers, Tomas Tobé, Loucas Fourlas</w:t>
      </w:r>
      <w:r w:rsidRPr="00534DA7">
        <w:rPr>
          <w:rStyle w:val="HideTWBExt"/>
          <w:b w:val="0"/>
        </w:rPr>
        <w:t>&lt;/Members&gt;</w:t>
      </w:r>
    </w:p>
    <w:p w14:paraId="5D63B324" w14:textId="77777777" w:rsidR="009760F5" w:rsidRPr="00357852" w:rsidRDefault="009760F5" w:rsidP="009760F5">
      <w:pPr>
        <w:pStyle w:val="NormalBold"/>
      </w:pPr>
      <w:r w:rsidRPr="00534DA7">
        <w:rPr>
          <w:rStyle w:val="HideTWBExt"/>
          <w:b w:val="0"/>
        </w:rPr>
        <w:t>&lt;/RepeatBlock-By&gt;</w:t>
      </w:r>
    </w:p>
    <w:p w14:paraId="54DC5BC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4BA7448" w14:textId="77777777" w:rsidR="009760F5" w:rsidRPr="00357852" w:rsidRDefault="009760F5" w:rsidP="009760F5">
      <w:pPr>
        <w:pStyle w:val="NormalBold"/>
      </w:pPr>
      <w:r w:rsidRPr="00534DA7">
        <w:rPr>
          <w:rStyle w:val="HideTWBExt"/>
          <w:b w:val="0"/>
        </w:rPr>
        <w:t>&lt;Article&gt;</w:t>
      </w:r>
      <w:r w:rsidRPr="00357852">
        <w:t>4 cikk – 1 bekezdés – a a pont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CD6AC65" w14:textId="77777777" w:rsidTr="00BF7AFB">
        <w:trPr>
          <w:trHeight w:hRule="exact" w:val="240"/>
          <w:jc w:val="center"/>
        </w:trPr>
        <w:tc>
          <w:tcPr>
            <w:tcW w:w="9752" w:type="dxa"/>
            <w:gridSpan w:val="2"/>
          </w:tcPr>
          <w:p w14:paraId="200BB976" w14:textId="77777777" w:rsidR="009760F5" w:rsidRPr="00357852" w:rsidRDefault="009760F5" w:rsidP="00BF7AFB"/>
        </w:tc>
      </w:tr>
      <w:tr w:rsidR="00215CFA" w:rsidRPr="00357852" w14:paraId="68E9D92A" w14:textId="77777777" w:rsidTr="00BF7AFB">
        <w:trPr>
          <w:trHeight w:val="240"/>
          <w:jc w:val="center"/>
        </w:trPr>
        <w:tc>
          <w:tcPr>
            <w:tcW w:w="4876" w:type="dxa"/>
          </w:tcPr>
          <w:p w14:paraId="52A0984D" w14:textId="77777777" w:rsidR="009760F5" w:rsidRPr="00357852" w:rsidRDefault="009760F5" w:rsidP="00BF7AFB">
            <w:pPr>
              <w:pStyle w:val="AmColumnHeading"/>
            </w:pPr>
            <w:r w:rsidRPr="00357852">
              <w:t>A Bizottság által javasolt szöveg</w:t>
            </w:r>
          </w:p>
        </w:tc>
        <w:tc>
          <w:tcPr>
            <w:tcW w:w="4876" w:type="dxa"/>
          </w:tcPr>
          <w:p w14:paraId="75FF9451" w14:textId="77777777" w:rsidR="009760F5" w:rsidRPr="00357852" w:rsidRDefault="009760F5" w:rsidP="00BF7AFB">
            <w:pPr>
              <w:pStyle w:val="AmColumnHeading"/>
            </w:pPr>
            <w:r w:rsidRPr="00357852">
              <w:t>Módosítás</w:t>
            </w:r>
          </w:p>
        </w:tc>
      </w:tr>
      <w:tr w:rsidR="00215CFA" w:rsidRPr="00357852" w14:paraId="756BE68A" w14:textId="77777777" w:rsidTr="00BF7AFB">
        <w:trPr>
          <w:jc w:val="center"/>
        </w:trPr>
        <w:tc>
          <w:tcPr>
            <w:tcW w:w="4876" w:type="dxa"/>
          </w:tcPr>
          <w:p w14:paraId="6E3D1644" w14:textId="77777777" w:rsidR="009760F5" w:rsidRPr="00357852" w:rsidRDefault="009760F5" w:rsidP="00BF7AFB">
            <w:pPr>
              <w:pStyle w:val="Normal6a"/>
            </w:pPr>
          </w:p>
        </w:tc>
        <w:tc>
          <w:tcPr>
            <w:tcW w:w="4876" w:type="dxa"/>
          </w:tcPr>
          <w:p w14:paraId="388C3221" w14:textId="77777777" w:rsidR="009760F5" w:rsidRPr="00357852" w:rsidRDefault="009760F5" w:rsidP="00BF7AFB">
            <w:pPr>
              <w:pStyle w:val="Normal6a"/>
            </w:pPr>
            <w:r w:rsidRPr="00357852">
              <w:rPr>
                <w:b/>
                <w:i/>
              </w:rPr>
              <w:t>aa)</w:t>
            </w:r>
            <w:r w:rsidRPr="00357852">
              <w:tab/>
            </w:r>
            <w:r w:rsidRPr="00357852">
              <w:rPr>
                <w:b/>
                <w:i/>
              </w:rPr>
              <w:t>Az (EU) XXX/XXX rendelet [a menekültügyi eljárásokról szóló rendelet] 41. cikke (2) bekezdésének a) és b) pontjától és 41. cikkének (5) bekezdésétől eltérve, abban az esetben, ha harmadik országok eszközként használnak fel migránsokat az EU külső határain, az a tagállam, amely e helyzet következtében harmadik országbeli állampolgárok vagy hontalan személyek külső határára történő érkezésével szembesül, a határon folytatott eljárás keretében dönthet a harmadik országgal közös határ közelében, az engedély nélküli határátlépést követően feltartóztatott vagy talált, vagy a határátkelőhelyeken megjelent harmadik országbeli állampolgárok vagy hontalan személyek nemzetközi védelem iránti valamennyi kérelmének elfogadhatóságáról és érdemi elbírálásáról.</w:t>
            </w:r>
          </w:p>
        </w:tc>
      </w:tr>
    </w:tbl>
    <w:p w14:paraId="4778321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925B2C8" w14:textId="77777777" w:rsidR="009760F5" w:rsidRPr="00357852" w:rsidRDefault="009760F5" w:rsidP="009760F5">
      <w:r w:rsidRPr="00534DA7">
        <w:rPr>
          <w:rStyle w:val="HideTWBExt"/>
        </w:rPr>
        <w:t>&lt;/Amend&gt;</w:t>
      </w:r>
    </w:p>
    <w:p w14:paraId="5879FD8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535</w:t>
      </w:r>
      <w:r w:rsidRPr="00534DA7">
        <w:rPr>
          <w:rStyle w:val="HideTWBExt"/>
          <w:b w:val="0"/>
        </w:rPr>
        <w:t>&lt;/NumAm&gt;</w:t>
      </w:r>
    </w:p>
    <w:p w14:paraId="5AFF3A78" w14:textId="77777777" w:rsidR="009760F5" w:rsidRPr="00357852" w:rsidRDefault="009760F5" w:rsidP="009760F5">
      <w:pPr>
        <w:pStyle w:val="NormalBold"/>
      </w:pPr>
      <w:r w:rsidRPr="00534DA7">
        <w:rPr>
          <w:rStyle w:val="HideTWBExt"/>
          <w:b w:val="0"/>
        </w:rPr>
        <w:t>&lt;RepeatBlock-By&gt;&lt;Members&gt;</w:t>
      </w:r>
      <w:r w:rsidRPr="00357852">
        <w:t>Ondřej Kovařík, Malik Azmani</w:t>
      </w:r>
      <w:r w:rsidRPr="00534DA7">
        <w:rPr>
          <w:rStyle w:val="HideTWBExt"/>
          <w:b w:val="0"/>
        </w:rPr>
        <w:t>&lt;/Members&gt;</w:t>
      </w:r>
    </w:p>
    <w:p w14:paraId="0C72EA0F" w14:textId="77777777" w:rsidR="009760F5" w:rsidRPr="00357852" w:rsidRDefault="009760F5" w:rsidP="009760F5">
      <w:pPr>
        <w:pStyle w:val="NormalBold"/>
      </w:pPr>
      <w:r w:rsidRPr="00534DA7">
        <w:rPr>
          <w:rStyle w:val="HideTWBExt"/>
          <w:b w:val="0"/>
        </w:rPr>
        <w:t>&lt;/RepeatBlock-By&gt;</w:t>
      </w:r>
    </w:p>
    <w:p w14:paraId="2F89FA7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B5AB033" w14:textId="77777777" w:rsidR="009760F5" w:rsidRPr="00357852" w:rsidRDefault="009760F5" w:rsidP="009760F5">
      <w:pPr>
        <w:pStyle w:val="NormalBold"/>
      </w:pPr>
      <w:r w:rsidRPr="00534DA7">
        <w:rPr>
          <w:rStyle w:val="HideTWBExt"/>
          <w:b w:val="0"/>
        </w:rPr>
        <w:t>&lt;Article&gt;</w:t>
      </w:r>
      <w:r w:rsidRPr="00357852">
        <w:t>4 cikk – 1 bekezdés – b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A9E5B3B" w14:textId="77777777" w:rsidTr="00BF7AFB">
        <w:trPr>
          <w:trHeight w:hRule="exact" w:val="240"/>
          <w:jc w:val="center"/>
        </w:trPr>
        <w:tc>
          <w:tcPr>
            <w:tcW w:w="9752" w:type="dxa"/>
            <w:gridSpan w:val="2"/>
          </w:tcPr>
          <w:p w14:paraId="41266FDD" w14:textId="77777777" w:rsidR="009760F5" w:rsidRPr="00357852" w:rsidRDefault="009760F5" w:rsidP="00BF7AFB"/>
        </w:tc>
      </w:tr>
      <w:tr w:rsidR="00215CFA" w:rsidRPr="00357852" w14:paraId="166FEEB2" w14:textId="77777777" w:rsidTr="00BF7AFB">
        <w:trPr>
          <w:trHeight w:val="240"/>
          <w:jc w:val="center"/>
        </w:trPr>
        <w:tc>
          <w:tcPr>
            <w:tcW w:w="4876" w:type="dxa"/>
          </w:tcPr>
          <w:p w14:paraId="281EE07E" w14:textId="77777777" w:rsidR="009760F5" w:rsidRPr="00357852" w:rsidRDefault="009760F5" w:rsidP="00BF7AFB">
            <w:pPr>
              <w:pStyle w:val="AmColumnHeading"/>
            </w:pPr>
            <w:r w:rsidRPr="00357852">
              <w:t>A Bizottság által javasolt szöveg</w:t>
            </w:r>
          </w:p>
        </w:tc>
        <w:tc>
          <w:tcPr>
            <w:tcW w:w="4876" w:type="dxa"/>
          </w:tcPr>
          <w:p w14:paraId="43971791" w14:textId="77777777" w:rsidR="009760F5" w:rsidRPr="00357852" w:rsidRDefault="009760F5" w:rsidP="00BF7AFB">
            <w:pPr>
              <w:pStyle w:val="AmColumnHeading"/>
            </w:pPr>
            <w:r w:rsidRPr="00357852">
              <w:t>Módosítás</w:t>
            </w:r>
          </w:p>
        </w:tc>
      </w:tr>
      <w:tr w:rsidR="00215CFA" w:rsidRPr="00357852" w14:paraId="2F0096F3" w14:textId="77777777" w:rsidTr="00BF7AFB">
        <w:trPr>
          <w:jc w:val="center"/>
        </w:trPr>
        <w:tc>
          <w:tcPr>
            <w:tcW w:w="4876" w:type="dxa"/>
          </w:tcPr>
          <w:p w14:paraId="5F24CE0C" w14:textId="77777777" w:rsidR="009760F5" w:rsidRPr="00357852" w:rsidRDefault="009760F5" w:rsidP="00BF7AFB">
            <w:pPr>
              <w:pStyle w:val="Normal6a"/>
            </w:pPr>
            <w:r w:rsidRPr="00357852">
              <w:t>b)</w:t>
            </w:r>
            <w:r w:rsidRPr="00357852">
              <w:tab/>
              <w:t>Az (EU) XXX/XXX rendelet [a menekültügyi eljárásokról szóló rendelet] 41. cikkének (11) és (13) bekezdésétől eltérve a kérelmek vizsgálatára irányuló, határon folytatott eljárásra vonatkozóan az említett cikkben meghatározott maximális időtartam legfeljebb további nyolc héttel meghosszabbítható. Ezen időszakot követően a kérelmező számára engedélyezni kell, hogy a nemzetközi védelemre vonatkozó eljárás lezárása céljából belépjen a tagállam területére.</w:t>
            </w:r>
          </w:p>
        </w:tc>
        <w:tc>
          <w:tcPr>
            <w:tcW w:w="4876" w:type="dxa"/>
          </w:tcPr>
          <w:p w14:paraId="220182B8" w14:textId="77777777" w:rsidR="009760F5" w:rsidRPr="00357852" w:rsidRDefault="009760F5" w:rsidP="00BF7AFB">
            <w:pPr>
              <w:pStyle w:val="Normal6a"/>
            </w:pPr>
            <w:r w:rsidRPr="00357852">
              <w:t>b)</w:t>
            </w:r>
            <w:r w:rsidRPr="00357852">
              <w:tab/>
              <w:t xml:space="preserve">Az (EU) XXX/XXX rendelet [a menekültügyi eljárásokról szóló rendelet] 41. cikkének (11) és (13) bekezdésétől eltérve a kérelmek vizsgálatára irányuló, határon folytatott eljárásra vonatkozóan az említett cikkben meghatározott maximális időtartam legfeljebb további nyolc héttel meghosszabbítható. Ezen időszakot követően a kérelmező számára engedélyezni kell, hogy a nemzetközi védelemre vonatkozó eljárás lezárása céljából belépjen a tagállam területére. </w:t>
            </w:r>
            <w:r w:rsidRPr="00357852">
              <w:rPr>
                <w:b/>
                <w:i/>
              </w:rPr>
              <w:t>A kérelmező az (EU) XXX/XXX irányelvben [a befogadási feltételekről szóló átdolgozott irányelv] megállapított feltételek mellett őrizetbe vehető.</w:t>
            </w:r>
          </w:p>
        </w:tc>
      </w:tr>
    </w:tbl>
    <w:p w14:paraId="44ABB46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A34C23E" w14:textId="77777777" w:rsidR="009760F5" w:rsidRPr="00357852" w:rsidRDefault="009760F5" w:rsidP="009760F5">
      <w:r w:rsidRPr="00534DA7">
        <w:rPr>
          <w:rStyle w:val="HideTWBExt"/>
        </w:rPr>
        <w:t>&lt;/Amend&gt;</w:t>
      </w:r>
    </w:p>
    <w:p w14:paraId="57AAB86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536</w:t>
      </w:r>
      <w:r w:rsidRPr="00534DA7">
        <w:rPr>
          <w:rStyle w:val="HideTWBExt"/>
          <w:b w:val="0"/>
        </w:rPr>
        <w:t>&lt;/NumAm&gt;</w:t>
      </w:r>
    </w:p>
    <w:p w14:paraId="4B720317"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6FED6CDC" w14:textId="77777777" w:rsidR="009760F5" w:rsidRPr="00357852" w:rsidRDefault="009760F5" w:rsidP="009760F5">
      <w:pPr>
        <w:pStyle w:val="NormalBold"/>
      </w:pPr>
      <w:r w:rsidRPr="00534DA7">
        <w:rPr>
          <w:rStyle w:val="HideTWBExt"/>
          <w:b w:val="0"/>
        </w:rPr>
        <w:t>&lt;/RepeatBlock-By&gt;</w:t>
      </w:r>
    </w:p>
    <w:p w14:paraId="0276162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73CB51B" w14:textId="77777777" w:rsidR="009760F5" w:rsidRPr="00357852" w:rsidRDefault="009760F5" w:rsidP="009760F5">
      <w:pPr>
        <w:pStyle w:val="NormalBold"/>
      </w:pPr>
      <w:r w:rsidRPr="00534DA7">
        <w:rPr>
          <w:rStyle w:val="HideTWBExt"/>
          <w:b w:val="0"/>
        </w:rPr>
        <w:t>&lt;Article&gt;</w:t>
      </w:r>
      <w:r w:rsidRPr="00357852">
        <w:t>4 cikk – 1 bekezdés – b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89E7000" w14:textId="77777777" w:rsidTr="00BF7AFB">
        <w:trPr>
          <w:trHeight w:hRule="exact" w:val="240"/>
          <w:jc w:val="center"/>
        </w:trPr>
        <w:tc>
          <w:tcPr>
            <w:tcW w:w="9752" w:type="dxa"/>
            <w:gridSpan w:val="2"/>
          </w:tcPr>
          <w:p w14:paraId="3EFC859B" w14:textId="77777777" w:rsidR="009760F5" w:rsidRPr="00357852" w:rsidRDefault="009760F5" w:rsidP="00BF7AFB"/>
        </w:tc>
      </w:tr>
      <w:tr w:rsidR="00215CFA" w:rsidRPr="00357852" w14:paraId="7B1540F4" w14:textId="77777777" w:rsidTr="00BF7AFB">
        <w:trPr>
          <w:trHeight w:val="240"/>
          <w:jc w:val="center"/>
        </w:trPr>
        <w:tc>
          <w:tcPr>
            <w:tcW w:w="4876" w:type="dxa"/>
          </w:tcPr>
          <w:p w14:paraId="713BA5B6" w14:textId="77777777" w:rsidR="009760F5" w:rsidRPr="00357852" w:rsidRDefault="009760F5" w:rsidP="00BF7AFB">
            <w:pPr>
              <w:pStyle w:val="AmColumnHeading"/>
            </w:pPr>
            <w:r w:rsidRPr="00357852">
              <w:t>A Bizottság által javasolt szöveg</w:t>
            </w:r>
          </w:p>
        </w:tc>
        <w:tc>
          <w:tcPr>
            <w:tcW w:w="4876" w:type="dxa"/>
          </w:tcPr>
          <w:p w14:paraId="18511EBF" w14:textId="77777777" w:rsidR="009760F5" w:rsidRPr="00357852" w:rsidRDefault="009760F5" w:rsidP="00BF7AFB">
            <w:pPr>
              <w:pStyle w:val="AmColumnHeading"/>
            </w:pPr>
            <w:r w:rsidRPr="00357852">
              <w:t>Módosítás</w:t>
            </w:r>
          </w:p>
        </w:tc>
      </w:tr>
      <w:tr w:rsidR="00215CFA" w:rsidRPr="00357852" w14:paraId="706295A1" w14:textId="77777777" w:rsidTr="00BF7AFB">
        <w:trPr>
          <w:jc w:val="center"/>
        </w:trPr>
        <w:tc>
          <w:tcPr>
            <w:tcW w:w="4876" w:type="dxa"/>
          </w:tcPr>
          <w:p w14:paraId="7969B9FD" w14:textId="77777777" w:rsidR="009760F5" w:rsidRPr="00357852" w:rsidRDefault="009760F5" w:rsidP="00BF7AFB">
            <w:pPr>
              <w:pStyle w:val="Normal6a"/>
            </w:pPr>
            <w:r w:rsidRPr="00357852">
              <w:t>b)</w:t>
            </w:r>
            <w:r w:rsidRPr="00357852">
              <w:tab/>
              <w:t xml:space="preserve">Az (EU) XXX/XXX rendelet [a menekültügyi eljárásokról szóló rendelet] 41. cikkének (11) és (13) bekezdésétől eltérve a kérelmek vizsgálatára irányuló, határon folytatott eljárásra vonatkozóan az említett cikkben meghatározott </w:t>
            </w:r>
            <w:r w:rsidRPr="00357852">
              <w:rPr>
                <w:b/>
                <w:bCs/>
                <w:i/>
                <w:iCs/>
              </w:rPr>
              <w:t>maximális</w:t>
            </w:r>
            <w:r w:rsidRPr="00357852">
              <w:t xml:space="preserve"> időtartam </w:t>
            </w:r>
            <w:r w:rsidRPr="00357852">
              <w:rPr>
                <w:b/>
                <w:bCs/>
                <w:i/>
                <w:iCs/>
              </w:rPr>
              <w:t>legfeljebb</w:t>
            </w:r>
            <w:r w:rsidRPr="00357852">
              <w:t xml:space="preserve"> további nyolc héttel meghosszabbítható. </w:t>
            </w:r>
            <w:r w:rsidRPr="00357852">
              <w:rPr>
                <w:b/>
                <w:i/>
              </w:rPr>
              <w:t>Ezen időszakot követően a kérelmező számára engedélyezni kell, hogy a nemzetközi védelemre vonatkozó eljárás lezárása céljából belépjen a tagállam területére.</w:t>
            </w:r>
          </w:p>
        </w:tc>
        <w:tc>
          <w:tcPr>
            <w:tcW w:w="4876" w:type="dxa"/>
          </w:tcPr>
          <w:p w14:paraId="681107BC" w14:textId="77777777" w:rsidR="009760F5" w:rsidRPr="00357852" w:rsidRDefault="009760F5" w:rsidP="00BF7AFB">
            <w:pPr>
              <w:pStyle w:val="Normal6a"/>
            </w:pPr>
            <w:r w:rsidRPr="00357852">
              <w:t>b)</w:t>
            </w:r>
            <w:r w:rsidRPr="00357852">
              <w:tab/>
              <w:t>Az (EU) XXX/XXX rendelet [a menekültügyi eljárásokról szóló rendelet] 41. cikkének (11) és (13) bekezdésétől eltérve a kérelmek vizsgálatára irányuló, határon folytatott eljárásra vonatkozóan az említett cikkben meghatározott időtartam további nyolc héttel meghosszabbítható.</w:t>
            </w:r>
          </w:p>
        </w:tc>
      </w:tr>
    </w:tbl>
    <w:p w14:paraId="111335A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8FD29F2" w14:textId="77777777" w:rsidR="009760F5" w:rsidRPr="00357852" w:rsidRDefault="009760F5" w:rsidP="009760F5">
      <w:r w:rsidRPr="00534DA7">
        <w:rPr>
          <w:rStyle w:val="HideTWBExt"/>
        </w:rPr>
        <w:t>&lt;/Amend&gt;</w:t>
      </w:r>
    </w:p>
    <w:p w14:paraId="100E119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537</w:t>
      </w:r>
      <w:r w:rsidRPr="00534DA7">
        <w:rPr>
          <w:rStyle w:val="HideTWBExt"/>
          <w:b w:val="0"/>
        </w:rPr>
        <w:t>&lt;/NumAm&gt;</w:t>
      </w:r>
    </w:p>
    <w:p w14:paraId="06C5BA95"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6A9388BE" w14:textId="77777777" w:rsidR="009760F5" w:rsidRPr="00357852" w:rsidRDefault="009760F5" w:rsidP="009760F5">
      <w:pPr>
        <w:pStyle w:val="NormalBold"/>
      </w:pPr>
      <w:r w:rsidRPr="00534DA7">
        <w:rPr>
          <w:rStyle w:val="HideTWBExt"/>
          <w:b w:val="0"/>
        </w:rPr>
        <w:t>&lt;/RepeatBlock-By&gt;</w:t>
      </w:r>
    </w:p>
    <w:p w14:paraId="38F1DE1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1E1852D" w14:textId="77777777" w:rsidR="009760F5" w:rsidRPr="00357852" w:rsidRDefault="009760F5" w:rsidP="009760F5">
      <w:pPr>
        <w:pStyle w:val="NormalBold"/>
      </w:pPr>
      <w:r w:rsidRPr="00534DA7">
        <w:rPr>
          <w:rStyle w:val="HideTWBExt"/>
          <w:b w:val="0"/>
        </w:rPr>
        <w:t>&lt;Article&gt;</w:t>
      </w:r>
      <w:r w:rsidRPr="00357852">
        <w:t>4 cikk – 1 bekezdés – b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B24C938" w14:textId="77777777" w:rsidTr="00BF7AFB">
        <w:trPr>
          <w:trHeight w:hRule="exact" w:val="240"/>
          <w:jc w:val="center"/>
        </w:trPr>
        <w:tc>
          <w:tcPr>
            <w:tcW w:w="9752" w:type="dxa"/>
            <w:gridSpan w:val="2"/>
          </w:tcPr>
          <w:p w14:paraId="33BED602" w14:textId="77777777" w:rsidR="009760F5" w:rsidRPr="00357852" w:rsidRDefault="009760F5" w:rsidP="00BF7AFB"/>
        </w:tc>
      </w:tr>
      <w:tr w:rsidR="00215CFA" w:rsidRPr="00357852" w14:paraId="4C2BA06C" w14:textId="77777777" w:rsidTr="00BF7AFB">
        <w:trPr>
          <w:trHeight w:val="240"/>
          <w:jc w:val="center"/>
        </w:trPr>
        <w:tc>
          <w:tcPr>
            <w:tcW w:w="4876" w:type="dxa"/>
          </w:tcPr>
          <w:p w14:paraId="0D482F8E" w14:textId="77777777" w:rsidR="009760F5" w:rsidRPr="00357852" w:rsidRDefault="009760F5" w:rsidP="00BF7AFB">
            <w:pPr>
              <w:pStyle w:val="AmColumnHeading"/>
            </w:pPr>
            <w:r w:rsidRPr="00357852">
              <w:t>A Bizottság által javasolt szöveg</w:t>
            </w:r>
          </w:p>
        </w:tc>
        <w:tc>
          <w:tcPr>
            <w:tcW w:w="4876" w:type="dxa"/>
          </w:tcPr>
          <w:p w14:paraId="255515A2" w14:textId="77777777" w:rsidR="009760F5" w:rsidRPr="00357852" w:rsidRDefault="009760F5" w:rsidP="00BF7AFB">
            <w:pPr>
              <w:pStyle w:val="AmColumnHeading"/>
            </w:pPr>
            <w:r w:rsidRPr="00357852">
              <w:t>Módosítás</w:t>
            </w:r>
          </w:p>
        </w:tc>
      </w:tr>
      <w:tr w:rsidR="00215CFA" w:rsidRPr="00357852" w14:paraId="3AE23208" w14:textId="77777777" w:rsidTr="00BF7AFB">
        <w:trPr>
          <w:jc w:val="center"/>
        </w:trPr>
        <w:tc>
          <w:tcPr>
            <w:tcW w:w="4876" w:type="dxa"/>
          </w:tcPr>
          <w:p w14:paraId="40B62E65" w14:textId="77777777" w:rsidR="009760F5" w:rsidRPr="00357852" w:rsidRDefault="009760F5" w:rsidP="00BF7AFB">
            <w:pPr>
              <w:pStyle w:val="Normal6a"/>
            </w:pPr>
            <w:r w:rsidRPr="00357852">
              <w:t>b)</w:t>
            </w:r>
            <w:r w:rsidRPr="00357852">
              <w:tab/>
              <w:t xml:space="preserve">Az (EU) XXX/XXX rendelet [a menekültügyi eljárásokról szóló rendelet] 41. cikkének (11) és (13) bekezdésétől eltérve a kérelmek vizsgálatára irányuló, határon folytatott eljárásra vonatkozóan az említett cikkben meghatározott maximális időtartam legfeljebb további </w:t>
            </w:r>
            <w:r w:rsidRPr="00357852">
              <w:rPr>
                <w:b/>
                <w:bCs/>
                <w:i/>
                <w:iCs/>
              </w:rPr>
              <w:t>hat</w:t>
            </w:r>
            <w:r w:rsidRPr="00357852">
              <w:t xml:space="preserve"> héttel meghosszabbítható. Ezen időszakot követően a kérelmező számára engedélyezni kell, hogy a nemzetközi védelemre vonatkozó eljárás lezárása céljából belépjen a tagállam területére.</w:t>
            </w:r>
          </w:p>
        </w:tc>
        <w:tc>
          <w:tcPr>
            <w:tcW w:w="4876" w:type="dxa"/>
          </w:tcPr>
          <w:p w14:paraId="281EA665" w14:textId="77777777" w:rsidR="009760F5" w:rsidRPr="00357852" w:rsidRDefault="009760F5" w:rsidP="00BF7AFB">
            <w:pPr>
              <w:pStyle w:val="Normal6a"/>
            </w:pPr>
            <w:r w:rsidRPr="00357852">
              <w:t>b)</w:t>
            </w:r>
            <w:r w:rsidRPr="00357852">
              <w:tab/>
              <w:t xml:space="preserve">Az (EU) XXX/XXX rendelet [a menekültügyi eljárásokról szóló rendelet] 41. cikkének (11) és (13) bekezdésétől eltérve a kérelmek vizsgálatára irányuló, határon folytatott eljárásra vonatkozóan az említett cikkben meghatározott maximális időtartam legfeljebb további </w:t>
            </w:r>
            <w:r w:rsidRPr="00357852">
              <w:rPr>
                <w:b/>
                <w:bCs/>
                <w:i/>
                <w:iCs/>
              </w:rPr>
              <w:t>tizenhat</w:t>
            </w:r>
            <w:r w:rsidRPr="00357852">
              <w:t xml:space="preserve"> héttel meghosszabbítható. Ezen időszakot követően a kérelmező számára engedélyezni kell, hogy a nemzetközi védelemre vonatkozó eljárás lezárása céljából belépjen a tagállam területére</w:t>
            </w:r>
            <w:r w:rsidRPr="00357852">
              <w:rPr>
                <w:b/>
                <w:i/>
              </w:rPr>
              <w:t xml:space="preserve">; </w:t>
            </w:r>
            <w:r w:rsidRPr="00357852">
              <w:rPr>
                <w:b/>
                <w:bCs/>
                <w:i/>
                <w:iCs/>
              </w:rPr>
              <w:t>kivéve, ha a tagállam kellően indokolja, hogy a belső vagy külső biztonság, a közrend vagy a népegészségügy súlyos veszélynek van kitéve</w:t>
            </w:r>
            <w:r w:rsidRPr="00357852">
              <w:t>.</w:t>
            </w:r>
          </w:p>
        </w:tc>
      </w:tr>
    </w:tbl>
    <w:p w14:paraId="12A61F5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0A0E3769" w14:textId="77777777" w:rsidR="009760F5" w:rsidRPr="00357852" w:rsidRDefault="009760F5" w:rsidP="009760F5">
      <w:r w:rsidRPr="00534DA7">
        <w:rPr>
          <w:rStyle w:val="HideTWBExt"/>
        </w:rPr>
        <w:t>&lt;/Amend&gt;</w:t>
      </w:r>
    </w:p>
    <w:p w14:paraId="243F297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538</w:t>
      </w:r>
      <w:r w:rsidRPr="00534DA7">
        <w:rPr>
          <w:rStyle w:val="HideTWBExt"/>
          <w:b w:val="0"/>
        </w:rPr>
        <w:t>&lt;/NumAm&gt;</w:t>
      </w:r>
    </w:p>
    <w:p w14:paraId="2625873B" w14:textId="77777777" w:rsidR="009760F5" w:rsidRPr="00357852" w:rsidRDefault="009760F5" w:rsidP="009760F5">
      <w:pPr>
        <w:pStyle w:val="NormalBold"/>
      </w:pPr>
      <w:r w:rsidRPr="00534DA7">
        <w:rPr>
          <w:rStyle w:val="HideTWBExt"/>
          <w:b w:val="0"/>
        </w:rPr>
        <w:t>&lt;RepeatBlock-By&gt;&lt;Members&gt;</w:t>
      </w:r>
      <w:r w:rsidRPr="00357852">
        <w:t>Laura Ferrara</w:t>
      </w:r>
      <w:r w:rsidRPr="00534DA7">
        <w:rPr>
          <w:rStyle w:val="HideTWBExt"/>
          <w:b w:val="0"/>
        </w:rPr>
        <w:t>&lt;/Members&gt;</w:t>
      </w:r>
    </w:p>
    <w:p w14:paraId="08C1983C" w14:textId="77777777" w:rsidR="009760F5" w:rsidRPr="00357852" w:rsidRDefault="009760F5" w:rsidP="009760F5">
      <w:pPr>
        <w:pStyle w:val="NormalBold"/>
      </w:pPr>
      <w:r w:rsidRPr="00534DA7">
        <w:rPr>
          <w:rStyle w:val="HideTWBExt"/>
          <w:b w:val="0"/>
        </w:rPr>
        <w:t>&lt;/RepeatBlock-By&gt;</w:t>
      </w:r>
    </w:p>
    <w:p w14:paraId="05F9F95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1DE186D" w14:textId="77777777" w:rsidR="009760F5" w:rsidRPr="00357852" w:rsidRDefault="009760F5" w:rsidP="009760F5">
      <w:pPr>
        <w:pStyle w:val="NormalBold"/>
      </w:pPr>
      <w:r w:rsidRPr="00534DA7">
        <w:rPr>
          <w:rStyle w:val="HideTWBExt"/>
          <w:b w:val="0"/>
        </w:rPr>
        <w:t>&lt;Article&gt;</w:t>
      </w:r>
      <w:r w:rsidRPr="00357852">
        <w:t>4 cikk – 1 bekezdés – b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0CA855D" w14:textId="77777777" w:rsidTr="00BF7AFB">
        <w:trPr>
          <w:trHeight w:hRule="exact" w:val="240"/>
          <w:jc w:val="center"/>
        </w:trPr>
        <w:tc>
          <w:tcPr>
            <w:tcW w:w="9752" w:type="dxa"/>
            <w:gridSpan w:val="2"/>
          </w:tcPr>
          <w:p w14:paraId="205BE770" w14:textId="77777777" w:rsidR="009760F5" w:rsidRPr="00357852" w:rsidRDefault="009760F5" w:rsidP="00BF7AFB"/>
        </w:tc>
      </w:tr>
      <w:tr w:rsidR="00215CFA" w:rsidRPr="00357852" w14:paraId="2B7A5CAD" w14:textId="77777777" w:rsidTr="00BF7AFB">
        <w:trPr>
          <w:trHeight w:val="240"/>
          <w:jc w:val="center"/>
        </w:trPr>
        <w:tc>
          <w:tcPr>
            <w:tcW w:w="4876" w:type="dxa"/>
          </w:tcPr>
          <w:p w14:paraId="746AF3CF" w14:textId="77777777" w:rsidR="009760F5" w:rsidRPr="00357852" w:rsidRDefault="009760F5" w:rsidP="00BF7AFB">
            <w:pPr>
              <w:pStyle w:val="AmColumnHeading"/>
            </w:pPr>
            <w:r w:rsidRPr="00357852">
              <w:t>A Bizottság által javasolt szöveg</w:t>
            </w:r>
          </w:p>
        </w:tc>
        <w:tc>
          <w:tcPr>
            <w:tcW w:w="4876" w:type="dxa"/>
          </w:tcPr>
          <w:p w14:paraId="461840CA" w14:textId="77777777" w:rsidR="009760F5" w:rsidRPr="00357852" w:rsidRDefault="009760F5" w:rsidP="00BF7AFB">
            <w:pPr>
              <w:pStyle w:val="AmColumnHeading"/>
            </w:pPr>
            <w:r w:rsidRPr="00357852">
              <w:t>Módosítás</w:t>
            </w:r>
          </w:p>
        </w:tc>
      </w:tr>
      <w:tr w:rsidR="00215CFA" w:rsidRPr="00357852" w14:paraId="01CDF8D3" w14:textId="77777777" w:rsidTr="00BF7AFB">
        <w:trPr>
          <w:jc w:val="center"/>
        </w:trPr>
        <w:tc>
          <w:tcPr>
            <w:tcW w:w="4876" w:type="dxa"/>
          </w:tcPr>
          <w:p w14:paraId="104223C7" w14:textId="77777777" w:rsidR="009760F5" w:rsidRPr="00357852" w:rsidRDefault="009760F5" w:rsidP="00BF7AFB">
            <w:pPr>
              <w:pStyle w:val="Normal6a"/>
            </w:pPr>
            <w:r w:rsidRPr="00357852">
              <w:t>b)</w:t>
            </w:r>
            <w:r w:rsidRPr="00357852">
              <w:tab/>
              <w:t xml:space="preserve">Az (EU) XXX/XXX rendelet [a menekültügyi eljárásokról szóló rendelet] 41. cikkének (11) és (13) bekezdésétől eltérve a kérelmek vizsgálatára irányuló, határon folytatott eljárásra vonatkozóan az említett cikkben meghatározott maximális időtartam legfeljebb további </w:t>
            </w:r>
            <w:r w:rsidRPr="00357852">
              <w:rPr>
                <w:b/>
                <w:bCs/>
                <w:i/>
                <w:iCs/>
              </w:rPr>
              <w:t>nyolc</w:t>
            </w:r>
            <w:r w:rsidRPr="00357852">
              <w:t xml:space="preserve"> héttel meghosszabbítható. Ezen időszakot követően a kérelmező számára engedélyezni kell, hogy a nemzetközi védelemre vonatkozó eljárás lezárása céljából belépjen a tagállam területére.</w:t>
            </w:r>
          </w:p>
        </w:tc>
        <w:tc>
          <w:tcPr>
            <w:tcW w:w="4876" w:type="dxa"/>
          </w:tcPr>
          <w:p w14:paraId="54635558" w14:textId="77777777" w:rsidR="009760F5" w:rsidRPr="00357852" w:rsidRDefault="009760F5" w:rsidP="00BF7AFB">
            <w:pPr>
              <w:pStyle w:val="Normal6a"/>
            </w:pPr>
            <w:r w:rsidRPr="00357852">
              <w:t>b)</w:t>
            </w:r>
            <w:r w:rsidRPr="00357852">
              <w:tab/>
              <w:t xml:space="preserve">Az (EU) XXX/XXX rendelet [a menekültügyi eljárásokról szóló rendelet] 41. cikkének (11) és (13) bekezdésétől eltérve a kérelmek vizsgálatára irányuló, határon folytatott eljárásra vonatkozóan az említett cikkben meghatározott maximális időtartam legfeljebb további </w:t>
            </w:r>
            <w:r w:rsidRPr="00357852">
              <w:rPr>
                <w:b/>
                <w:bCs/>
                <w:i/>
                <w:iCs/>
              </w:rPr>
              <w:t>négy</w:t>
            </w:r>
            <w:r w:rsidRPr="00357852">
              <w:t xml:space="preserve"> héttel meghosszabbítható. Ezen időszakot követően a kérelmező számára engedélyezni kell, hogy a nemzetközi védelemre vonatkozó eljárás lezárása céljából belépjen a tagállam területére.</w:t>
            </w:r>
          </w:p>
        </w:tc>
      </w:tr>
    </w:tbl>
    <w:p w14:paraId="55CF60B0"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{IT}</w:t>
      </w:r>
      <w:r w:rsidRPr="00357852">
        <w:t>it</w:t>
      </w:r>
      <w:r w:rsidRPr="00534DA7">
        <w:rPr>
          <w:rStyle w:val="HideTWBExt"/>
        </w:rPr>
        <w:t>&lt;/Original&gt;</w:t>
      </w:r>
    </w:p>
    <w:p w14:paraId="0FBD15F6" w14:textId="77777777" w:rsidR="009760F5" w:rsidRPr="00357852" w:rsidRDefault="009760F5" w:rsidP="009760F5">
      <w:r w:rsidRPr="00534DA7">
        <w:rPr>
          <w:rStyle w:val="HideTWBExt"/>
        </w:rPr>
        <w:t>&lt;/Amend&gt;</w:t>
      </w:r>
    </w:p>
    <w:p w14:paraId="78DE12D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539</w:t>
      </w:r>
      <w:r w:rsidRPr="00534DA7">
        <w:rPr>
          <w:rStyle w:val="HideTWBExt"/>
          <w:b w:val="0"/>
        </w:rPr>
        <w:t>&lt;/NumAm&gt;</w:t>
      </w:r>
    </w:p>
    <w:p w14:paraId="7A85E452" w14:textId="77777777" w:rsidR="009760F5" w:rsidRPr="00357852" w:rsidRDefault="009760F5" w:rsidP="009760F5">
      <w:pPr>
        <w:pStyle w:val="NormalBold"/>
      </w:pPr>
      <w:r w:rsidRPr="00534DA7">
        <w:rPr>
          <w:rStyle w:val="HideTWBExt"/>
          <w:b w:val="0"/>
        </w:rPr>
        <w:t>&lt;RepeatBlock-By&gt;&lt;Members&gt;</w:t>
      </w:r>
      <w:r w:rsidRPr="00357852">
        <w:t>Elissavet Vozemberg-Vrionidi, Jeroen Lenaers, Tomas Tobé, Lena Düpont, Loucas Fourlas</w:t>
      </w:r>
      <w:r w:rsidRPr="00534DA7">
        <w:rPr>
          <w:rStyle w:val="HideTWBExt"/>
          <w:b w:val="0"/>
        </w:rPr>
        <w:t>&lt;/Members&gt;</w:t>
      </w:r>
    </w:p>
    <w:p w14:paraId="7D9527BB" w14:textId="77777777" w:rsidR="009760F5" w:rsidRPr="00357852" w:rsidRDefault="009760F5" w:rsidP="009760F5">
      <w:pPr>
        <w:pStyle w:val="NormalBold"/>
      </w:pPr>
      <w:r w:rsidRPr="00534DA7">
        <w:rPr>
          <w:rStyle w:val="HideTWBExt"/>
          <w:b w:val="0"/>
        </w:rPr>
        <w:t>&lt;/RepeatBlock-By&gt;</w:t>
      </w:r>
    </w:p>
    <w:p w14:paraId="5E221A3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D544509" w14:textId="77777777" w:rsidR="009760F5" w:rsidRPr="00357852" w:rsidRDefault="009760F5" w:rsidP="009760F5">
      <w:pPr>
        <w:pStyle w:val="NormalBold"/>
      </w:pPr>
      <w:r w:rsidRPr="00534DA7">
        <w:rPr>
          <w:rStyle w:val="HideTWBExt"/>
          <w:b w:val="0"/>
        </w:rPr>
        <w:t>&lt;Article&gt;</w:t>
      </w:r>
      <w:r w:rsidRPr="00357852">
        <w:t>4 cikk – 1 bekezdés – b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4231522" w14:textId="77777777" w:rsidTr="00BF7AFB">
        <w:trPr>
          <w:trHeight w:hRule="exact" w:val="240"/>
          <w:jc w:val="center"/>
        </w:trPr>
        <w:tc>
          <w:tcPr>
            <w:tcW w:w="9752" w:type="dxa"/>
            <w:gridSpan w:val="2"/>
          </w:tcPr>
          <w:p w14:paraId="04E945B0" w14:textId="77777777" w:rsidR="009760F5" w:rsidRPr="00357852" w:rsidRDefault="009760F5" w:rsidP="00BF7AFB"/>
        </w:tc>
      </w:tr>
      <w:tr w:rsidR="00215CFA" w:rsidRPr="00357852" w14:paraId="39DDD84F" w14:textId="77777777" w:rsidTr="00BF7AFB">
        <w:trPr>
          <w:trHeight w:val="240"/>
          <w:jc w:val="center"/>
        </w:trPr>
        <w:tc>
          <w:tcPr>
            <w:tcW w:w="4876" w:type="dxa"/>
          </w:tcPr>
          <w:p w14:paraId="50EE6290" w14:textId="77777777" w:rsidR="009760F5" w:rsidRPr="00357852" w:rsidRDefault="009760F5" w:rsidP="00BF7AFB">
            <w:pPr>
              <w:pStyle w:val="AmColumnHeading"/>
            </w:pPr>
            <w:r w:rsidRPr="00357852">
              <w:t>A Bizottság által javasolt szöveg</w:t>
            </w:r>
          </w:p>
        </w:tc>
        <w:tc>
          <w:tcPr>
            <w:tcW w:w="4876" w:type="dxa"/>
          </w:tcPr>
          <w:p w14:paraId="64480467" w14:textId="77777777" w:rsidR="009760F5" w:rsidRPr="00357852" w:rsidRDefault="009760F5" w:rsidP="00BF7AFB">
            <w:pPr>
              <w:pStyle w:val="AmColumnHeading"/>
            </w:pPr>
            <w:r w:rsidRPr="00357852">
              <w:t>Módosítás</w:t>
            </w:r>
          </w:p>
        </w:tc>
      </w:tr>
      <w:tr w:rsidR="00215CFA" w:rsidRPr="00357852" w14:paraId="6F609716" w14:textId="77777777" w:rsidTr="00BF7AFB">
        <w:trPr>
          <w:jc w:val="center"/>
        </w:trPr>
        <w:tc>
          <w:tcPr>
            <w:tcW w:w="4876" w:type="dxa"/>
          </w:tcPr>
          <w:p w14:paraId="0EC00FF7" w14:textId="77777777" w:rsidR="009760F5" w:rsidRPr="00357852" w:rsidRDefault="009760F5" w:rsidP="00BF7AFB">
            <w:pPr>
              <w:pStyle w:val="Normal6a"/>
            </w:pPr>
            <w:r w:rsidRPr="00357852">
              <w:t>b)</w:t>
            </w:r>
            <w:r w:rsidRPr="00357852">
              <w:tab/>
              <w:t xml:space="preserve">Az (EU) XXX/XXX rendelet [a menekültügyi eljárásokról szóló rendelet] 41. cikkének (11) és (13) bekezdésétől eltérve a kérelmek vizsgálatára irányuló, határon folytatott eljárásra vonatkozóan az említett cikkben meghatározott maximális időtartam legfeljebb további </w:t>
            </w:r>
            <w:r w:rsidRPr="00357852">
              <w:rPr>
                <w:b/>
                <w:bCs/>
                <w:i/>
                <w:iCs/>
              </w:rPr>
              <w:t>nyolc</w:t>
            </w:r>
            <w:r w:rsidRPr="00357852">
              <w:t xml:space="preserve"> héttel meghosszabbítható. Ezen időszakot követően a kérelmező számára engedélyezni kell, hogy a nemzetközi védelemre vonatkozó eljárás lezárása céljából belépjen a tagállam területére.</w:t>
            </w:r>
          </w:p>
        </w:tc>
        <w:tc>
          <w:tcPr>
            <w:tcW w:w="4876" w:type="dxa"/>
          </w:tcPr>
          <w:p w14:paraId="79313238" w14:textId="77777777" w:rsidR="009760F5" w:rsidRPr="00357852" w:rsidRDefault="009760F5" w:rsidP="00BF7AFB">
            <w:pPr>
              <w:pStyle w:val="Normal6a"/>
            </w:pPr>
            <w:r w:rsidRPr="00357852">
              <w:t>b)</w:t>
            </w:r>
            <w:r w:rsidRPr="00357852">
              <w:tab/>
              <w:t xml:space="preserve">Az (EU) XXX/XXX rendelet [a menekültügyi eljárásokról szóló rendelet] 41. cikkének (11) és (13) bekezdésétől eltérve a kérelmek vizsgálatára irányuló, határon folytatott eljárásra vonatkozóan az említett cikkben meghatározott maximális időtartam legfeljebb további </w:t>
            </w:r>
            <w:r w:rsidRPr="00357852">
              <w:rPr>
                <w:b/>
                <w:bCs/>
                <w:i/>
                <w:iCs/>
              </w:rPr>
              <w:t>tizenkét</w:t>
            </w:r>
            <w:r w:rsidRPr="00357852">
              <w:t xml:space="preserve"> héttel meghosszabbítható. Ezen időszakot követően a kérelmező számára engedélyezni kell, hogy a nemzetközi védelemre vonatkozó eljárás lezárása céljából belépjen a tagállam területére.</w:t>
            </w:r>
          </w:p>
        </w:tc>
      </w:tr>
    </w:tbl>
    <w:p w14:paraId="679113DC"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3B3DC47" w14:textId="77777777" w:rsidR="009760F5" w:rsidRPr="00357852" w:rsidRDefault="009760F5" w:rsidP="009760F5">
      <w:r w:rsidRPr="00534DA7">
        <w:rPr>
          <w:rStyle w:val="HideTWBExt"/>
        </w:rPr>
        <w:t>&lt;/Amend&gt;</w:t>
      </w:r>
    </w:p>
    <w:p w14:paraId="76EB161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540</w:t>
      </w:r>
      <w:r w:rsidRPr="00534DA7">
        <w:rPr>
          <w:rStyle w:val="HideTWBExt"/>
          <w:b w:val="0"/>
        </w:rPr>
        <w:t>&lt;/NumAm&gt;</w:t>
      </w:r>
    </w:p>
    <w:p w14:paraId="33BBEC6A" w14:textId="77777777" w:rsidR="009760F5" w:rsidRPr="00357852" w:rsidRDefault="009760F5" w:rsidP="009760F5">
      <w:pPr>
        <w:pStyle w:val="NormalBold"/>
      </w:pPr>
      <w:r w:rsidRPr="00534DA7">
        <w:rPr>
          <w:rStyle w:val="HideTWBExt"/>
          <w:b w:val="0"/>
        </w:rPr>
        <w:t>&lt;RepeatBlock-By&gt;&lt;Members&gt;</w:t>
      </w:r>
      <w:r w:rsidRPr="00357852">
        <w:t>Nadine Morano</w:t>
      </w:r>
      <w:r w:rsidRPr="00534DA7">
        <w:rPr>
          <w:rStyle w:val="HideTWBExt"/>
          <w:b w:val="0"/>
        </w:rPr>
        <w:t>&lt;/Members&gt;</w:t>
      </w:r>
    </w:p>
    <w:p w14:paraId="4B6979D8" w14:textId="77777777" w:rsidR="009760F5" w:rsidRPr="00357852" w:rsidRDefault="009760F5" w:rsidP="009760F5">
      <w:pPr>
        <w:pStyle w:val="NormalBold"/>
      </w:pPr>
      <w:r w:rsidRPr="00534DA7">
        <w:rPr>
          <w:rStyle w:val="HideTWBExt"/>
          <w:b w:val="0"/>
        </w:rPr>
        <w:t>&lt;/RepeatBlock-By&gt;</w:t>
      </w:r>
    </w:p>
    <w:p w14:paraId="28743D6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E650592" w14:textId="77777777" w:rsidR="009760F5" w:rsidRPr="00357852" w:rsidRDefault="009760F5" w:rsidP="009760F5">
      <w:pPr>
        <w:pStyle w:val="NormalBold"/>
      </w:pPr>
      <w:r w:rsidRPr="00534DA7">
        <w:rPr>
          <w:rStyle w:val="HideTWBExt"/>
          <w:b w:val="0"/>
        </w:rPr>
        <w:t>&lt;Article&gt;</w:t>
      </w:r>
      <w:r w:rsidRPr="00357852">
        <w:t>4 cikk – 1 bekezdés – b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50C31BD" w14:textId="77777777" w:rsidTr="00BF7AFB">
        <w:trPr>
          <w:trHeight w:hRule="exact" w:val="240"/>
          <w:jc w:val="center"/>
        </w:trPr>
        <w:tc>
          <w:tcPr>
            <w:tcW w:w="9752" w:type="dxa"/>
            <w:gridSpan w:val="2"/>
          </w:tcPr>
          <w:p w14:paraId="54936165" w14:textId="77777777" w:rsidR="009760F5" w:rsidRPr="00357852" w:rsidRDefault="009760F5" w:rsidP="00BF7AFB"/>
        </w:tc>
      </w:tr>
      <w:tr w:rsidR="00215CFA" w:rsidRPr="00357852" w14:paraId="6074062B" w14:textId="77777777" w:rsidTr="00BF7AFB">
        <w:trPr>
          <w:trHeight w:val="240"/>
          <w:jc w:val="center"/>
        </w:trPr>
        <w:tc>
          <w:tcPr>
            <w:tcW w:w="4876" w:type="dxa"/>
          </w:tcPr>
          <w:p w14:paraId="2FDCF587" w14:textId="77777777" w:rsidR="009760F5" w:rsidRPr="00357852" w:rsidRDefault="009760F5" w:rsidP="00BF7AFB">
            <w:pPr>
              <w:pStyle w:val="AmColumnHeading"/>
            </w:pPr>
            <w:r w:rsidRPr="00357852">
              <w:t>A Bizottság által javasolt szöveg</w:t>
            </w:r>
          </w:p>
        </w:tc>
        <w:tc>
          <w:tcPr>
            <w:tcW w:w="4876" w:type="dxa"/>
          </w:tcPr>
          <w:p w14:paraId="4AC41C07" w14:textId="77777777" w:rsidR="009760F5" w:rsidRPr="00357852" w:rsidRDefault="009760F5" w:rsidP="00BF7AFB">
            <w:pPr>
              <w:pStyle w:val="AmColumnHeading"/>
            </w:pPr>
            <w:r w:rsidRPr="00357852">
              <w:t>Módosítás</w:t>
            </w:r>
          </w:p>
        </w:tc>
      </w:tr>
      <w:tr w:rsidR="00215CFA" w:rsidRPr="00357852" w14:paraId="0BFD1677" w14:textId="77777777" w:rsidTr="00BF7AFB">
        <w:trPr>
          <w:jc w:val="center"/>
        </w:trPr>
        <w:tc>
          <w:tcPr>
            <w:tcW w:w="4876" w:type="dxa"/>
          </w:tcPr>
          <w:p w14:paraId="5E1D805A" w14:textId="77777777" w:rsidR="009760F5" w:rsidRPr="00357852" w:rsidRDefault="009760F5" w:rsidP="00BF7AFB">
            <w:pPr>
              <w:pStyle w:val="Normal6a"/>
            </w:pPr>
            <w:r w:rsidRPr="00357852">
              <w:t>b)</w:t>
            </w:r>
            <w:r w:rsidRPr="00357852">
              <w:tab/>
              <w:t xml:space="preserve">Az (EU) XXX/XXX rendelet [a menekültügyi eljárásokról szóló rendelet] 41. cikkének (11) és (13) bekezdésétől eltérve a kérelmek vizsgálatára irányuló, határon folytatott eljárásra vonatkozóan az említett cikkben meghatározott maximális időtartam legfeljebb további </w:t>
            </w:r>
            <w:r w:rsidRPr="00357852">
              <w:rPr>
                <w:b/>
                <w:i/>
              </w:rPr>
              <w:t>nyolc</w:t>
            </w:r>
            <w:r w:rsidRPr="00357852">
              <w:t xml:space="preserve"> héttel meghosszabbítható. Ezen időszakot követően a kérelmező számára engedélyezni kell, hogy a nemzetközi védelemre vonatkozó eljárás lezárása céljából belépjen a tagállam területére.</w:t>
            </w:r>
          </w:p>
        </w:tc>
        <w:tc>
          <w:tcPr>
            <w:tcW w:w="4876" w:type="dxa"/>
          </w:tcPr>
          <w:p w14:paraId="2CD1E9A4" w14:textId="77777777" w:rsidR="009760F5" w:rsidRPr="00357852" w:rsidRDefault="009760F5" w:rsidP="00BF7AFB">
            <w:pPr>
              <w:pStyle w:val="Normal6a"/>
            </w:pPr>
            <w:r w:rsidRPr="00357852">
              <w:t>b)</w:t>
            </w:r>
            <w:r w:rsidRPr="00357852">
              <w:tab/>
              <w:t xml:space="preserve">Az (EU) XXX/XXX rendelet [a menekültügyi eljárásokról szóló rendelet] 41. cikkének (11) és (13) bekezdésétől eltérve a kérelmek vizsgálatára irányuló, határon folytatott eljárásra vonatkozóan az említett cikkben meghatározott maximális időtartam legfeljebb további </w:t>
            </w:r>
            <w:r w:rsidRPr="00357852">
              <w:rPr>
                <w:b/>
                <w:i/>
              </w:rPr>
              <w:t>tizenkét</w:t>
            </w:r>
            <w:r w:rsidRPr="00357852">
              <w:t xml:space="preserve"> héttel meghosszabbítható. Ezen időszakot követően a kérelmező számára engedélyezni kell, hogy a nemzetközi védelemre vonatkozó eljárás lezárása céljából belépjen a tagállam területére.</w:t>
            </w:r>
          </w:p>
        </w:tc>
      </w:tr>
    </w:tbl>
    <w:p w14:paraId="07539D90"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{FR}</w:t>
      </w:r>
      <w:r w:rsidRPr="00357852">
        <w:t>fr</w:t>
      </w:r>
      <w:r w:rsidRPr="00534DA7">
        <w:rPr>
          <w:rStyle w:val="HideTWBExt"/>
        </w:rPr>
        <w:t>&lt;/Original&gt;</w:t>
      </w:r>
    </w:p>
    <w:p w14:paraId="2DD057FC" w14:textId="77777777" w:rsidR="009760F5" w:rsidRPr="00357852" w:rsidRDefault="009760F5" w:rsidP="009760F5">
      <w:r w:rsidRPr="00534DA7">
        <w:rPr>
          <w:rStyle w:val="HideTWBExt"/>
        </w:rPr>
        <w:t>&lt;/Amend&gt;</w:t>
      </w:r>
    </w:p>
    <w:p w14:paraId="77E4E763"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541</w:t>
      </w:r>
      <w:r w:rsidRPr="00534DA7">
        <w:rPr>
          <w:rStyle w:val="HideTWBExt"/>
          <w:b w:val="0"/>
        </w:rPr>
        <w:t>&lt;/NumAm&gt;</w:t>
      </w:r>
    </w:p>
    <w:p w14:paraId="238DB8ED" w14:textId="77777777" w:rsidR="009760F5" w:rsidRPr="00357852" w:rsidRDefault="009760F5" w:rsidP="009760F5">
      <w:pPr>
        <w:pStyle w:val="NormalBold"/>
      </w:pPr>
      <w:r w:rsidRPr="00534DA7">
        <w:rPr>
          <w:rStyle w:val="HideTWBExt"/>
          <w:b w:val="0"/>
        </w:rPr>
        <w:t>&lt;RepeatBlock-By&gt;&lt;Members&gt;</w:t>
      </w:r>
      <w:r w:rsidRPr="00357852">
        <w:t>Silvia Sardone, Mara Bizzotto, Annalisa Tardino</w:t>
      </w:r>
      <w:r w:rsidRPr="00534DA7">
        <w:rPr>
          <w:rStyle w:val="HideTWBExt"/>
          <w:b w:val="0"/>
        </w:rPr>
        <w:t>&lt;/Members&gt;</w:t>
      </w:r>
    </w:p>
    <w:p w14:paraId="0EFC2E99" w14:textId="77777777" w:rsidR="009760F5" w:rsidRPr="00357852" w:rsidRDefault="009760F5" w:rsidP="009760F5">
      <w:pPr>
        <w:pStyle w:val="NormalBold"/>
      </w:pPr>
      <w:r w:rsidRPr="00534DA7">
        <w:rPr>
          <w:rStyle w:val="HideTWBExt"/>
          <w:b w:val="0"/>
        </w:rPr>
        <w:t>&lt;/RepeatBlock-By&gt;</w:t>
      </w:r>
    </w:p>
    <w:p w14:paraId="7B94568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4C88D08" w14:textId="77777777" w:rsidR="009760F5" w:rsidRPr="00357852" w:rsidRDefault="009760F5" w:rsidP="009760F5">
      <w:pPr>
        <w:pStyle w:val="NormalBold"/>
      </w:pPr>
      <w:r w:rsidRPr="00534DA7">
        <w:rPr>
          <w:rStyle w:val="HideTWBExt"/>
          <w:b w:val="0"/>
        </w:rPr>
        <w:t>&lt;Article&gt;</w:t>
      </w:r>
      <w:r w:rsidRPr="00357852">
        <w:t>4 cikk – 1 bekezdés – b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2605559" w14:textId="77777777" w:rsidTr="00BF7AFB">
        <w:trPr>
          <w:trHeight w:hRule="exact" w:val="240"/>
          <w:jc w:val="center"/>
        </w:trPr>
        <w:tc>
          <w:tcPr>
            <w:tcW w:w="9752" w:type="dxa"/>
            <w:gridSpan w:val="2"/>
          </w:tcPr>
          <w:p w14:paraId="1CD7157E" w14:textId="77777777" w:rsidR="009760F5" w:rsidRPr="00357852" w:rsidRDefault="009760F5" w:rsidP="00BF7AFB"/>
        </w:tc>
      </w:tr>
      <w:tr w:rsidR="00215CFA" w:rsidRPr="00357852" w14:paraId="1BE66601" w14:textId="77777777" w:rsidTr="00BF7AFB">
        <w:trPr>
          <w:trHeight w:val="240"/>
          <w:jc w:val="center"/>
        </w:trPr>
        <w:tc>
          <w:tcPr>
            <w:tcW w:w="4876" w:type="dxa"/>
          </w:tcPr>
          <w:p w14:paraId="44B6F140" w14:textId="77777777" w:rsidR="009760F5" w:rsidRPr="00357852" w:rsidRDefault="009760F5" w:rsidP="00BF7AFB">
            <w:pPr>
              <w:pStyle w:val="AmColumnHeading"/>
            </w:pPr>
            <w:r w:rsidRPr="00357852">
              <w:t>A Bizottság által javasolt szöveg</w:t>
            </w:r>
          </w:p>
        </w:tc>
        <w:tc>
          <w:tcPr>
            <w:tcW w:w="4876" w:type="dxa"/>
          </w:tcPr>
          <w:p w14:paraId="39520DC1" w14:textId="77777777" w:rsidR="009760F5" w:rsidRPr="00357852" w:rsidRDefault="009760F5" w:rsidP="00BF7AFB">
            <w:pPr>
              <w:pStyle w:val="AmColumnHeading"/>
            </w:pPr>
            <w:r w:rsidRPr="00357852">
              <w:t>Módosítás</w:t>
            </w:r>
          </w:p>
        </w:tc>
      </w:tr>
      <w:tr w:rsidR="00215CFA" w:rsidRPr="00357852" w14:paraId="3DB402D8" w14:textId="77777777" w:rsidTr="00BF7AFB">
        <w:trPr>
          <w:jc w:val="center"/>
        </w:trPr>
        <w:tc>
          <w:tcPr>
            <w:tcW w:w="4876" w:type="dxa"/>
          </w:tcPr>
          <w:p w14:paraId="70E3F360" w14:textId="77777777" w:rsidR="009760F5" w:rsidRPr="00357852" w:rsidRDefault="009760F5" w:rsidP="00BF7AFB">
            <w:pPr>
              <w:pStyle w:val="Normal6a"/>
            </w:pPr>
            <w:r w:rsidRPr="00357852">
              <w:t>b)</w:t>
            </w:r>
            <w:r w:rsidRPr="00357852">
              <w:tab/>
              <w:t xml:space="preserve">Az (EU) XXX/XXX rendelet [a menekültügyi eljárásokról szóló rendelet] 41. cikkének (11) és (13) bekezdésétől eltérve a kérelmek vizsgálatára irányuló, határon folytatott eljárásra vonatkozóan az említett cikkben meghatározott maximális időtartam </w:t>
            </w:r>
            <w:r w:rsidRPr="00357852">
              <w:rPr>
                <w:b/>
                <w:bCs/>
                <w:i/>
                <w:iCs/>
              </w:rPr>
              <w:t>legfeljebb</w:t>
            </w:r>
            <w:r w:rsidRPr="00357852">
              <w:t xml:space="preserve"> további nyolc héttel meghosszabbítható. Ezen időszakot követően a kérelmező számára </w:t>
            </w:r>
            <w:r w:rsidRPr="00357852">
              <w:rPr>
                <w:b/>
                <w:bCs/>
                <w:i/>
                <w:iCs/>
              </w:rPr>
              <w:t>engedélyezni kell</w:t>
            </w:r>
            <w:r w:rsidRPr="00357852">
              <w:t>, hogy a nemzetközi védelemre vonatkozó eljárás lezárása céljából belépjen a tagállam területére.</w:t>
            </w:r>
          </w:p>
        </w:tc>
        <w:tc>
          <w:tcPr>
            <w:tcW w:w="4876" w:type="dxa"/>
          </w:tcPr>
          <w:p w14:paraId="73FCA0DC" w14:textId="77777777" w:rsidR="009760F5" w:rsidRPr="00357852" w:rsidRDefault="009760F5" w:rsidP="00BF7AFB">
            <w:pPr>
              <w:pStyle w:val="Normal6a"/>
            </w:pPr>
            <w:r w:rsidRPr="00357852">
              <w:t>b)</w:t>
            </w:r>
            <w:r w:rsidRPr="00357852">
              <w:tab/>
              <w:t xml:space="preserve">Az (EU) XXX/XXX rendelet [a menekültügyi eljárásokról szóló rendelet] 41. cikkének (11) és (13) bekezdésétől eltérve a kérelmek vizsgálatára irányuló, határon folytatott eljárásra vonatkozóan az említett cikkben meghatározott maximális időtartam további nyolc héttel meghosszabbítható. Ezen időszakot követően a kérelmező számára </w:t>
            </w:r>
            <w:r w:rsidRPr="00357852">
              <w:rPr>
                <w:b/>
                <w:bCs/>
                <w:i/>
                <w:iCs/>
              </w:rPr>
              <w:t>engedélyezhető</w:t>
            </w:r>
            <w:r w:rsidRPr="00357852">
              <w:t>, hogy a nemzetközi védelemre vonatkozó eljárás lezárása céljából belépjen a tagállam területére.</w:t>
            </w:r>
          </w:p>
        </w:tc>
      </w:tr>
    </w:tbl>
    <w:p w14:paraId="3DDDFA1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7D084ED" w14:textId="77777777" w:rsidR="009760F5" w:rsidRPr="00357852" w:rsidRDefault="009760F5" w:rsidP="009760F5">
      <w:r w:rsidRPr="00534DA7">
        <w:rPr>
          <w:rStyle w:val="HideTWBExt"/>
        </w:rPr>
        <w:t>&lt;/Amend&gt;</w:t>
      </w:r>
    </w:p>
    <w:p w14:paraId="5B9A90D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542</w:t>
      </w:r>
      <w:r w:rsidRPr="00534DA7">
        <w:rPr>
          <w:rStyle w:val="HideTWBExt"/>
          <w:b w:val="0"/>
        </w:rPr>
        <w:t>&lt;/NumAm&gt;</w:t>
      </w:r>
    </w:p>
    <w:p w14:paraId="53B35B93"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Olivier Chastel, Moritz Körner</w:t>
      </w:r>
      <w:r w:rsidRPr="00534DA7">
        <w:rPr>
          <w:rStyle w:val="HideTWBExt"/>
          <w:b w:val="0"/>
        </w:rPr>
        <w:t>&lt;/Members&gt;</w:t>
      </w:r>
    </w:p>
    <w:p w14:paraId="22CCFD95" w14:textId="77777777" w:rsidR="009760F5" w:rsidRPr="00357852" w:rsidRDefault="009760F5" w:rsidP="009760F5">
      <w:pPr>
        <w:pStyle w:val="NormalBold"/>
      </w:pPr>
      <w:r w:rsidRPr="00534DA7">
        <w:rPr>
          <w:rStyle w:val="HideTWBExt"/>
          <w:b w:val="0"/>
        </w:rPr>
        <w:t>&lt;/RepeatBlock-By&gt;</w:t>
      </w:r>
    </w:p>
    <w:p w14:paraId="2D28F52D"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7529418" w14:textId="77777777" w:rsidR="009760F5" w:rsidRPr="00357852" w:rsidRDefault="009760F5" w:rsidP="009760F5">
      <w:pPr>
        <w:pStyle w:val="NormalBold"/>
      </w:pPr>
      <w:r w:rsidRPr="00534DA7">
        <w:rPr>
          <w:rStyle w:val="HideTWBExt"/>
          <w:b w:val="0"/>
        </w:rPr>
        <w:t>&lt;Article&gt;</w:t>
      </w:r>
      <w:r w:rsidRPr="00357852">
        <w:t>4 cikk – 1 a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0E32300" w14:textId="77777777" w:rsidTr="00BF7AFB">
        <w:trPr>
          <w:trHeight w:hRule="exact" w:val="240"/>
          <w:jc w:val="center"/>
        </w:trPr>
        <w:tc>
          <w:tcPr>
            <w:tcW w:w="9752" w:type="dxa"/>
            <w:gridSpan w:val="2"/>
          </w:tcPr>
          <w:p w14:paraId="560820E7" w14:textId="77777777" w:rsidR="009760F5" w:rsidRPr="00357852" w:rsidRDefault="009760F5" w:rsidP="00BF7AFB"/>
        </w:tc>
      </w:tr>
      <w:tr w:rsidR="00215CFA" w:rsidRPr="00357852" w14:paraId="30C940E1" w14:textId="77777777" w:rsidTr="00BF7AFB">
        <w:trPr>
          <w:trHeight w:val="240"/>
          <w:jc w:val="center"/>
        </w:trPr>
        <w:tc>
          <w:tcPr>
            <w:tcW w:w="4876" w:type="dxa"/>
          </w:tcPr>
          <w:p w14:paraId="74C26BBF" w14:textId="77777777" w:rsidR="009760F5" w:rsidRPr="00357852" w:rsidRDefault="009760F5" w:rsidP="00BF7AFB">
            <w:pPr>
              <w:pStyle w:val="AmColumnHeading"/>
            </w:pPr>
            <w:r w:rsidRPr="00357852">
              <w:t>A Bizottság által javasolt szöveg</w:t>
            </w:r>
          </w:p>
        </w:tc>
        <w:tc>
          <w:tcPr>
            <w:tcW w:w="4876" w:type="dxa"/>
          </w:tcPr>
          <w:p w14:paraId="61AC79CB" w14:textId="77777777" w:rsidR="009760F5" w:rsidRPr="00357852" w:rsidRDefault="009760F5" w:rsidP="00BF7AFB">
            <w:pPr>
              <w:pStyle w:val="AmColumnHeading"/>
            </w:pPr>
            <w:r w:rsidRPr="00357852">
              <w:t>Módosítás</w:t>
            </w:r>
          </w:p>
        </w:tc>
      </w:tr>
      <w:tr w:rsidR="00215CFA" w:rsidRPr="00357852" w14:paraId="668CE18F" w14:textId="77777777" w:rsidTr="00BF7AFB">
        <w:trPr>
          <w:jc w:val="center"/>
        </w:trPr>
        <w:tc>
          <w:tcPr>
            <w:tcW w:w="4876" w:type="dxa"/>
          </w:tcPr>
          <w:p w14:paraId="33CAD34D" w14:textId="77777777" w:rsidR="009760F5" w:rsidRPr="00357852" w:rsidRDefault="009760F5" w:rsidP="00BF7AFB">
            <w:pPr>
              <w:pStyle w:val="Normal6a"/>
            </w:pPr>
          </w:p>
        </w:tc>
        <w:tc>
          <w:tcPr>
            <w:tcW w:w="4876" w:type="dxa"/>
          </w:tcPr>
          <w:p w14:paraId="07190977" w14:textId="77777777" w:rsidR="009760F5" w:rsidRPr="00357852" w:rsidRDefault="009760F5" w:rsidP="00BF7AFB">
            <w:pPr>
              <w:pStyle w:val="Normal6a"/>
            </w:pPr>
            <w:r w:rsidRPr="00357852">
              <w:rPr>
                <w:b/>
                <w:i/>
              </w:rPr>
              <w:t>(1a)</w:t>
            </w:r>
            <w:r w:rsidRPr="00357852">
              <w:tab/>
            </w:r>
            <w:r w:rsidRPr="00357852">
              <w:rPr>
                <w:b/>
                <w:i/>
              </w:rPr>
              <w:t>A válságkezelési menekültügyi eljárás alkalmazása során a tagállamok prioritásként kezelik a valószínűsíthetően megalapozott kérelmeket, a – többek között egészségi állapotuk miatt – különösen kiszolgáltatott helyzetben lévő kérelmezőket, illetve a kiskorúak és családtagjaik által benyújtott kérelmeket. Az eljárás során mindvégig figyelembe kell venni a gyermek mindenek felett álló érdekét és az érintett harmadik országbeli állampolgár családi életét.</w:t>
            </w:r>
          </w:p>
        </w:tc>
      </w:tr>
    </w:tbl>
    <w:p w14:paraId="45B6282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82F4E02" w14:textId="77777777" w:rsidR="009760F5" w:rsidRPr="00357852" w:rsidRDefault="009760F5" w:rsidP="009760F5">
      <w:r w:rsidRPr="00534DA7">
        <w:rPr>
          <w:rStyle w:val="HideTWBExt"/>
        </w:rPr>
        <w:t>&lt;/Amend&gt;</w:t>
      </w:r>
    </w:p>
    <w:p w14:paraId="7D4F071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543</w:t>
      </w:r>
      <w:r w:rsidRPr="00534DA7">
        <w:rPr>
          <w:rStyle w:val="HideTWBExt"/>
          <w:b w:val="0"/>
        </w:rPr>
        <w:t>&lt;/NumAm&gt;</w:t>
      </w:r>
    </w:p>
    <w:p w14:paraId="5BCEF3B6"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2D68738C" w14:textId="77777777" w:rsidR="009760F5" w:rsidRPr="00357852" w:rsidRDefault="009760F5" w:rsidP="009760F5">
      <w:pPr>
        <w:pStyle w:val="NormalBold"/>
      </w:pPr>
      <w:r w:rsidRPr="00534DA7">
        <w:rPr>
          <w:rStyle w:val="HideTWBExt"/>
          <w:b w:val="0"/>
        </w:rPr>
        <w:t>&lt;/RepeatBlock-By&gt;</w:t>
      </w:r>
    </w:p>
    <w:p w14:paraId="1B2580F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8D0C1DF" w14:textId="77777777" w:rsidR="009760F5" w:rsidRPr="00357852" w:rsidRDefault="009760F5" w:rsidP="009760F5">
      <w:pPr>
        <w:pStyle w:val="NormalBold"/>
      </w:pPr>
      <w:r w:rsidRPr="00534DA7">
        <w:rPr>
          <w:rStyle w:val="HideTWBExt"/>
          <w:b w:val="0"/>
        </w:rPr>
        <w:t>&lt;Article&gt;</w:t>
      </w:r>
      <w:r w:rsidRPr="00357852">
        <w:t>4 cikk – 1 b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EAA45B5" w14:textId="77777777" w:rsidTr="00BF7AFB">
        <w:trPr>
          <w:trHeight w:hRule="exact" w:val="240"/>
          <w:jc w:val="center"/>
        </w:trPr>
        <w:tc>
          <w:tcPr>
            <w:tcW w:w="9752" w:type="dxa"/>
            <w:gridSpan w:val="2"/>
          </w:tcPr>
          <w:p w14:paraId="4BAA4873" w14:textId="77777777" w:rsidR="009760F5" w:rsidRPr="00357852" w:rsidRDefault="009760F5" w:rsidP="00BF7AFB"/>
        </w:tc>
      </w:tr>
      <w:tr w:rsidR="00215CFA" w:rsidRPr="00357852" w14:paraId="450FB596" w14:textId="77777777" w:rsidTr="00BF7AFB">
        <w:trPr>
          <w:trHeight w:val="240"/>
          <w:jc w:val="center"/>
        </w:trPr>
        <w:tc>
          <w:tcPr>
            <w:tcW w:w="4876" w:type="dxa"/>
          </w:tcPr>
          <w:p w14:paraId="45411A1A" w14:textId="77777777" w:rsidR="009760F5" w:rsidRPr="00357852" w:rsidRDefault="009760F5" w:rsidP="00BF7AFB">
            <w:pPr>
              <w:pStyle w:val="AmColumnHeading"/>
            </w:pPr>
            <w:r w:rsidRPr="00357852">
              <w:t>A Bizottság által javasolt szöveg</w:t>
            </w:r>
          </w:p>
        </w:tc>
        <w:tc>
          <w:tcPr>
            <w:tcW w:w="4876" w:type="dxa"/>
          </w:tcPr>
          <w:p w14:paraId="6D93401E" w14:textId="77777777" w:rsidR="009760F5" w:rsidRPr="00357852" w:rsidRDefault="009760F5" w:rsidP="00BF7AFB">
            <w:pPr>
              <w:pStyle w:val="AmColumnHeading"/>
            </w:pPr>
            <w:r w:rsidRPr="00357852">
              <w:t>Módosítás</w:t>
            </w:r>
          </w:p>
        </w:tc>
      </w:tr>
      <w:tr w:rsidR="00215CFA" w:rsidRPr="00357852" w14:paraId="145A7D5C" w14:textId="77777777" w:rsidTr="00BF7AFB">
        <w:trPr>
          <w:jc w:val="center"/>
        </w:trPr>
        <w:tc>
          <w:tcPr>
            <w:tcW w:w="4876" w:type="dxa"/>
          </w:tcPr>
          <w:p w14:paraId="06B60A8C" w14:textId="77777777" w:rsidR="009760F5" w:rsidRPr="00357852" w:rsidRDefault="009760F5" w:rsidP="00BF7AFB">
            <w:pPr>
              <w:pStyle w:val="Normal6a"/>
            </w:pPr>
          </w:p>
        </w:tc>
        <w:tc>
          <w:tcPr>
            <w:tcW w:w="4876" w:type="dxa"/>
          </w:tcPr>
          <w:p w14:paraId="10BF422D" w14:textId="77777777" w:rsidR="009760F5" w:rsidRPr="00357852" w:rsidRDefault="009760F5" w:rsidP="00BF7AFB">
            <w:pPr>
              <w:pStyle w:val="Normal6a"/>
            </w:pPr>
            <w:r w:rsidRPr="00357852">
              <w:rPr>
                <w:b/>
                <w:i/>
              </w:rPr>
              <w:t>(1b)</w:t>
            </w:r>
            <w:r w:rsidRPr="00357852">
              <w:tab/>
            </w:r>
            <w:r w:rsidRPr="00357852">
              <w:rPr>
                <w:b/>
                <w:i/>
              </w:rPr>
              <w:t>A válságkezelési menekültügyi eljárás során az (EU) XXX/XXX rendelet [a menekültügyi eljárásokról szóló rendelet] II. fejezetében foglalt alapelvek és garanciák alkalmazandók a nemzetközi védelmet kérelmezők jogainak védelme érdekében, a menedékjog fenntartása és a visszaküldés tilalma elvének tiszteletben tartása mellett. A menekültügyi személyzet, a jogi képviselők, a nem kormányzati szervezetek, valamint az uniós intézmények és ügynökségek számára mindig lehetővé kell tenni a határon folytatott eljáráshoz használt létesítményekhez való hozzáférést.</w:t>
            </w:r>
          </w:p>
        </w:tc>
      </w:tr>
    </w:tbl>
    <w:p w14:paraId="6E87F10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037C6F4" w14:textId="77777777" w:rsidR="009760F5" w:rsidRPr="00357852" w:rsidRDefault="009760F5" w:rsidP="009760F5">
      <w:r w:rsidRPr="00534DA7">
        <w:rPr>
          <w:rStyle w:val="HideTWBExt"/>
        </w:rPr>
        <w:t>&lt;/Amend&gt;</w:t>
      </w:r>
    </w:p>
    <w:p w14:paraId="51229BE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544</w:t>
      </w:r>
      <w:r w:rsidRPr="00534DA7">
        <w:rPr>
          <w:rStyle w:val="HideTWBExt"/>
          <w:b w:val="0"/>
        </w:rPr>
        <w:t>&lt;/NumAm&gt;</w:t>
      </w:r>
    </w:p>
    <w:p w14:paraId="37C347D4"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59A76D3A" w14:textId="77777777" w:rsidR="009760F5" w:rsidRPr="00357852" w:rsidRDefault="009760F5" w:rsidP="009760F5">
      <w:pPr>
        <w:pStyle w:val="NormalBold"/>
      </w:pPr>
      <w:r w:rsidRPr="00534DA7">
        <w:rPr>
          <w:rStyle w:val="HideTWBExt"/>
          <w:b w:val="0"/>
        </w:rPr>
        <w:t>&lt;/RepeatBlock-By&gt;</w:t>
      </w:r>
    </w:p>
    <w:p w14:paraId="0716226A"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732F5E6" w14:textId="77777777" w:rsidR="009760F5" w:rsidRPr="00357852" w:rsidRDefault="009760F5" w:rsidP="009760F5">
      <w:pPr>
        <w:pStyle w:val="NormalBold"/>
      </w:pPr>
      <w:r w:rsidRPr="00534DA7">
        <w:rPr>
          <w:rStyle w:val="HideTWBExt"/>
          <w:b w:val="0"/>
        </w:rPr>
        <w:t>&lt;Article&gt;</w:t>
      </w:r>
      <w:r w:rsidRPr="00357852">
        <w:t>5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8BEB32D" w14:textId="77777777" w:rsidTr="00BF7AFB">
        <w:trPr>
          <w:trHeight w:hRule="exact" w:val="240"/>
          <w:jc w:val="center"/>
        </w:trPr>
        <w:tc>
          <w:tcPr>
            <w:tcW w:w="9752" w:type="dxa"/>
            <w:gridSpan w:val="2"/>
          </w:tcPr>
          <w:p w14:paraId="79107E00" w14:textId="77777777" w:rsidR="009760F5" w:rsidRPr="00357852" w:rsidRDefault="009760F5" w:rsidP="00BF7AFB"/>
        </w:tc>
      </w:tr>
      <w:tr w:rsidR="00215CFA" w:rsidRPr="00357852" w14:paraId="022A9102" w14:textId="77777777" w:rsidTr="00BF7AFB">
        <w:trPr>
          <w:trHeight w:val="240"/>
          <w:jc w:val="center"/>
        </w:trPr>
        <w:tc>
          <w:tcPr>
            <w:tcW w:w="4876" w:type="dxa"/>
          </w:tcPr>
          <w:p w14:paraId="16EC6B7D" w14:textId="77777777" w:rsidR="009760F5" w:rsidRPr="00357852" w:rsidRDefault="009760F5" w:rsidP="00BF7AFB">
            <w:pPr>
              <w:pStyle w:val="AmColumnHeading"/>
            </w:pPr>
            <w:r w:rsidRPr="00357852">
              <w:t>A Bizottság által javasolt szöveg</w:t>
            </w:r>
          </w:p>
        </w:tc>
        <w:tc>
          <w:tcPr>
            <w:tcW w:w="4876" w:type="dxa"/>
          </w:tcPr>
          <w:p w14:paraId="06E45F59" w14:textId="77777777" w:rsidR="009760F5" w:rsidRPr="00357852" w:rsidRDefault="009760F5" w:rsidP="00BF7AFB">
            <w:pPr>
              <w:pStyle w:val="AmColumnHeading"/>
            </w:pPr>
            <w:r w:rsidRPr="00357852">
              <w:t>Módosítás</w:t>
            </w:r>
          </w:p>
        </w:tc>
      </w:tr>
      <w:tr w:rsidR="00215CFA" w:rsidRPr="00357852" w14:paraId="1A525601" w14:textId="77777777" w:rsidTr="00BF7AFB">
        <w:trPr>
          <w:jc w:val="center"/>
        </w:trPr>
        <w:tc>
          <w:tcPr>
            <w:tcW w:w="4876" w:type="dxa"/>
          </w:tcPr>
          <w:p w14:paraId="3609ABA1" w14:textId="77777777" w:rsidR="009760F5" w:rsidRPr="00357852" w:rsidRDefault="009760F5" w:rsidP="00BF7AFB">
            <w:pPr>
              <w:pStyle w:val="NormalBoldItalicCenter6a"/>
            </w:pPr>
            <w:r w:rsidRPr="00357852">
              <w:t>5. cikk</w:t>
            </w:r>
          </w:p>
        </w:tc>
        <w:tc>
          <w:tcPr>
            <w:tcW w:w="4876" w:type="dxa"/>
          </w:tcPr>
          <w:p w14:paraId="2C0A1848" w14:textId="77777777" w:rsidR="009760F5" w:rsidRPr="00357852" w:rsidRDefault="009760F5" w:rsidP="00BF7AFB">
            <w:pPr>
              <w:pStyle w:val="Normal6a"/>
            </w:pPr>
            <w:r w:rsidRPr="00357852">
              <w:rPr>
                <w:b/>
                <w:i/>
              </w:rPr>
              <w:t>törölve</w:t>
            </w:r>
          </w:p>
        </w:tc>
      </w:tr>
      <w:tr w:rsidR="00215CFA" w:rsidRPr="00357852" w14:paraId="70FC2F5B" w14:textId="77777777" w:rsidTr="00BF7AFB">
        <w:trPr>
          <w:jc w:val="center"/>
        </w:trPr>
        <w:tc>
          <w:tcPr>
            <w:tcW w:w="4876" w:type="dxa"/>
          </w:tcPr>
          <w:p w14:paraId="63BA21A7" w14:textId="77777777" w:rsidR="009760F5" w:rsidRPr="00357852" w:rsidRDefault="009760F5" w:rsidP="00BF7AFB">
            <w:pPr>
              <w:pStyle w:val="NormalBoldItalicCenter6a"/>
            </w:pPr>
            <w:r w:rsidRPr="00357852">
              <w:t>Válságkezelési kiutasítási eljárás</w:t>
            </w:r>
          </w:p>
        </w:tc>
        <w:tc>
          <w:tcPr>
            <w:tcW w:w="4876" w:type="dxa"/>
          </w:tcPr>
          <w:p w14:paraId="76A9F3D5" w14:textId="77777777" w:rsidR="009760F5" w:rsidRPr="00357852" w:rsidRDefault="009760F5" w:rsidP="00BF7AFB">
            <w:pPr>
              <w:pStyle w:val="Normal6a"/>
            </w:pPr>
          </w:p>
        </w:tc>
      </w:tr>
      <w:tr w:rsidR="00215CFA" w:rsidRPr="00357852" w14:paraId="319F07AA" w14:textId="77777777" w:rsidTr="00BF7AFB">
        <w:trPr>
          <w:jc w:val="center"/>
        </w:trPr>
        <w:tc>
          <w:tcPr>
            <w:tcW w:w="4876" w:type="dxa"/>
          </w:tcPr>
          <w:p w14:paraId="15B1B55D" w14:textId="77777777" w:rsidR="009760F5" w:rsidRPr="00357852" w:rsidRDefault="009760F5" w:rsidP="00BF7AFB">
            <w:pPr>
              <w:pStyle w:val="Normal6a"/>
            </w:pPr>
            <w:r w:rsidRPr="00357852">
              <w:rPr>
                <w:b/>
                <w:i/>
              </w:rPr>
              <w:t>(1) Az 1. cikk (2) bekezdése szerinti válsághelyzetben és a 3. cikkben megállapított eljárásokkal összhangban a tagállamok az alábbiak szerint eltérhetnek az (EU) XXX/XXX rendelet [a menekültügyi eljárásokról szóló rendelet] 41a. cikkétől azon jogellenesen tartózkodó harmadik országbeli állampolgárok vagy hontalan személyek esetében, akiknek a kérelmét a 4. cikk alapján válságkezelési menekültügyi eljárás során elutasították, és akiknek nincs joguk a tagállamban maradni és ez nincs számukra engedélyezve:</w:t>
            </w:r>
          </w:p>
        </w:tc>
        <w:tc>
          <w:tcPr>
            <w:tcW w:w="4876" w:type="dxa"/>
          </w:tcPr>
          <w:p w14:paraId="5D877BA3" w14:textId="77777777" w:rsidR="009760F5" w:rsidRPr="00357852" w:rsidRDefault="009760F5" w:rsidP="00BF7AFB">
            <w:pPr>
              <w:pStyle w:val="Normal6a"/>
            </w:pPr>
          </w:p>
        </w:tc>
      </w:tr>
      <w:tr w:rsidR="00215CFA" w:rsidRPr="00357852" w14:paraId="7B1A9985" w14:textId="77777777" w:rsidTr="00BF7AFB">
        <w:trPr>
          <w:jc w:val="center"/>
        </w:trPr>
        <w:tc>
          <w:tcPr>
            <w:tcW w:w="4876" w:type="dxa"/>
          </w:tcPr>
          <w:p w14:paraId="3CF5CA5E" w14:textId="77777777" w:rsidR="009760F5" w:rsidRPr="00357852" w:rsidRDefault="009760F5" w:rsidP="00BF7AFB">
            <w:pPr>
              <w:pStyle w:val="Normal6a"/>
            </w:pPr>
            <w:r w:rsidRPr="00357852">
              <w:rPr>
                <w:b/>
                <w:i/>
              </w:rPr>
              <w:t>a) Az (EU) XXX/XXX rendelet [a menekültügyi eljárásokról szóló rendelet] 41a. cikkének (2) bekezdésétől eltérve legfeljebb további nyolc héttel meghosszabbítható azon maximális időtartam, ameddig a harmadik országbeli állampolgárok vagy hontalan személyek az említett cikkben megjelölt helyszíneken tarthatók;</w:t>
            </w:r>
          </w:p>
        </w:tc>
        <w:tc>
          <w:tcPr>
            <w:tcW w:w="4876" w:type="dxa"/>
          </w:tcPr>
          <w:p w14:paraId="3C61482C" w14:textId="77777777" w:rsidR="009760F5" w:rsidRPr="00357852" w:rsidRDefault="009760F5" w:rsidP="00BF7AFB">
            <w:pPr>
              <w:pStyle w:val="Normal6a"/>
            </w:pPr>
          </w:p>
        </w:tc>
      </w:tr>
      <w:tr w:rsidR="00215CFA" w:rsidRPr="00357852" w14:paraId="259C93A7" w14:textId="77777777" w:rsidTr="00BF7AFB">
        <w:trPr>
          <w:jc w:val="center"/>
        </w:trPr>
        <w:tc>
          <w:tcPr>
            <w:tcW w:w="4876" w:type="dxa"/>
          </w:tcPr>
          <w:p w14:paraId="468085D7" w14:textId="77777777" w:rsidR="009760F5" w:rsidRPr="00357852" w:rsidRDefault="009760F5" w:rsidP="00BF7AFB">
            <w:pPr>
              <w:pStyle w:val="Normal6a"/>
            </w:pPr>
            <w:r w:rsidRPr="00357852">
              <w:rPr>
                <w:b/>
                <w:i/>
              </w:rPr>
              <w:t>b) Az (EU) XXX/XXX rendelet [a menekültügyi eljárásokról szóló rendelet] 41a. cikkének (7) bekezdésétől eltérve az őrizetnek az említett cikkben meghatározott időtartama nem haladhatja meg az a) pontban említett időtartamot;</w:t>
            </w:r>
          </w:p>
        </w:tc>
        <w:tc>
          <w:tcPr>
            <w:tcW w:w="4876" w:type="dxa"/>
          </w:tcPr>
          <w:p w14:paraId="4B9B7321" w14:textId="77777777" w:rsidR="009760F5" w:rsidRPr="00357852" w:rsidRDefault="009760F5" w:rsidP="00BF7AFB">
            <w:pPr>
              <w:pStyle w:val="Normal6a"/>
            </w:pPr>
          </w:p>
        </w:tc>
      </w:tr>
      <w:tr w:rsidR="00215CFA" w:rsidRPr="00357852" w14:paraId="7DF52BF8" w14:textId="77777777" w:rsidTr="00BF7AFB">
        <w:trPr>
          <w:jc w:val="center"/>
        </w:trPr>
        <w:tc>
          <w:tcPr>
            <w:tcW w:w="4876" w:type="dxa"/>
          </w:tcPr>
          <w:p w14:paraId="02D93F45" w14:textId="77777777" w:rsidR="009760F5" w:rsidRPr="00357852" w:rsidRDefault="009760F5" w:rsidP="00BF7AFB">
            <w:pPr>
              <w:pStyle w:val="Normal6a"/>
            </w:pPr>
            <w:r w:rsidRPr="00357852">
              <w:rPr>
                <w:b/>
                <w:i/>
              </w:rPr>
              <w:t>c) Az (EU) XXX irányelv [az átdolgozott visszatérési irányelv] 6. cikkének (2) bekezdésében meghatározott eseteken túlmenően abban az esetben, ha az (EU) XXX irányelv [az átdolgozott visszatérési irányelv] 6. cikke (1) bekezdésének f) pontjában említett feltétel teljesül, vagy ha a kérelmező, érintett harmadik országbeli állampolgár vagy hontalan személy nyilvánvalóan és tartósan nem tesz eleget az említett irányelv 7. cikkében megállapított együttműködési kötelezettségének, a tagállamok megállapítják, hogy az adott egyedi esetben – az ellenkező bizonyításáig – vélelmezhető a szökés veszélye.</w:t>
            </w:r>
          </w:p>
        </w:tc>
        <w:tc>
          <w:tcPr>
            <w:tcW w:w="4876" w:type="dxa"/>
          </w:tcPr>
          <w:p w14:paraId="635CE61F" w14:textId="77777777" w:rsidR="009760F5" w:rsidRPr="00357852" w:rsidRDefault="009760F5" w:rsidP="00BF7AFB">
            <w:pPr>
              <w:pStyle w:val="Normal6a"/>
            </w:pPr>
          </w:p>
        </w:tc>
      </w:tr>
      <w:tr w:rsidR="00215CFA" w:rsidRPr="00357852" w14:paraId="4FE5BCF4" w14:textId="77777777" w:rsidTr="00BF7AFB">
        <w:trPr>
          <w:jc w:val="center"/>
        </w:trPr>
        <w:tc>
          <w:tcPr>
            <w:tcW w:w="4876" w:type="dxa"/>
          </w:tcPr>
          <w:p w14:paraId="41A4D1D7" w14:textId="77777777" w:rsidR="009760F5" w:rsidRPr="00357852" w:rsidRDefault="009760F5" w:rsidP="00BF7AFB">
            <w:pPr>
              <w:pStyle w:val="Normal6a"/>
            </w:pPr>
            <w:r w:rsidRPr="00357852">
              <w:rPr>
                <w:b/>
                <w:i/>
              </w:rPr>
              <w:t>(2) Az (1) bekezdés azon kérelmezőkre, harmadik országbeli állampolgárokra vagy hontalan személyekre is alkalmazandó, akik az (EU) XXX/XXX rendelet [a menekültügyi eljárásokról szóló rendelet] 41. cikkében említett eljárás hatálya alá tartoznak, kérelmüket az ezen rendelet 3. cikkével összhangban meghozott határozat Bizottság általi elfogadását megelőzően elutasították, és ezen határozat elfogadását követően nincs joguk az érintett tagállamban maradni és ez nincs számukra engedélyezve.</w:t>
            </w:r>
          </w:p>
        </w:tc>
        <w:tc>
          <w:tcPr>
            <w:tcW w:w="4876" w:type="dxa"/>
          </w:tcPr>
          <w:p w14:paraId="6B12EB9C" w14:textId="77777777" w:rsidR="009760F5" w:rsidRPr="00357852" w:rsidRDefault="009760F5" w:rsidP="00BF7AFB">
            <w:pPr>
              <w:pStyle w:val="Normal6a"/>
            </w:pPr>
          </w:p>
        </w:tc>
      </w:tr>
    </w:tbl>
    <w:p w14:paraId="3B8EAB1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B467203" w14:textId="77777777" w:rsidR="009760F5" w:rsidRPr="00357852" w:rsidRDefault="009760F5" w:rsidP="009760F5">
      <w:r w:rsidRPr="00534DA7">
        <w:rPr>
          <w:rStyle w:val="HideTWBExt"/>
        </w:rPr>
        <w:t>&lt;/Amend&gt;</w:t>
      </w:r>
    </w:p>
    <w:p w14:paraId="749946A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545</w:t>
      </w:r>
      <w:r w:rsidRPr="00534DA7">
        <w:rPr>
          <w:rStyle w:val="HideTWBExt"/>
          <w:b w:val="0"/>
        </w:rPr>
        <w:t>&lt;/NumAm&gt;</w:t>
      </w:r>
    </w:p>
    <w:p w14:paraId="3738A7E6"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138DE89E" w14:textId="77777777" w:rsidR="009760F5" w:rsidRPr="00357852" w:rsidRDefault="009760F5" w:rsidP="009760F5">
      <w:pPr>
        <w:pStyle w:val="NormalBold"/>
      </w:pPr>
      <w:r w:rsidRPr="00534DA7">
        <w:rPr>
          <w:rStyle w:val="HideTWBExt"/>
          <w:b w:val="0"/>
        </w:rPr>
        <w:t>&lt;/RepeatBlock-By&gt;</w:t>
      </w:r>
    </w:p>
    <w:p w14:paraId="4621A281"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364160B" w14:textId="77777777" w:rsidR="009760F5" w:rsidRPr="00357852" w:rsidRDefault="009760F5" w:rsidP="009760F5">
      <w:pPr>
        <w:pStyle w:val="NormalBold"/>
      </w:pPr>
      <w:r w:rsidRPr="00534DA7">
        <w:rPr>
          <w:rStyle w:val="HideTWBExt"/>
          <w:b w:val="0"/>
        </w:rPr>
        <w:t>&lt;Article&gt;</w:t>
      </w:r>
      <w:r w:rsidRPr="00357852">
        <w:t>5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90DE6BE" w14:textId="77777777" w:rsidTr="00BF7AFB">
        <w:trPr>
          <w:trHeight w:hRule="exact" w:val="240"/>
          <w:jc w:val="center"/>
        </w:trPr>
        <w:tc>
          <w:tcPr>
            <w:tcW w:w="9752" w:type="dxa"/>
            <w:gridSpan w:val="2"/>
          </w:tcPr>
          <w:p w14:paraId="01AE5C0C" w14:textId="77777777" w:rsidR="009760F5" w:rsidRPr="00357852" w:rsidRDefault="009760F5" w:rsidP="00BF7AFB"/>
        </w:tc>
      </w:tr>
      <w:tr w:rsidR="00215CFA" w:rsidRPr="00357852" w14:paraId="4041314A" w14:textId="77777777" w:rsidTr="00BF7AFB">
        <w:trPr>
          <w:trHeight w:val="240"/>
          <w:jc w:val="center"/>
        </w:trPr>
        <w:tc>
          <w:tcPr>
            <w:tcW w:w="4876" w:type="dxa"/>
          </w:tcPr>
          <w:p w14:paraId="4559CB36" w14:textId="77777777" w:rsidR="009760F5" w:rsidRPr="00357852" w:rsidRDefault="009760F5" w:rsidP="00BF7AFB">
            <w:pPr>
              <w:pStyle w:val="AmColumnHeading"/>
            </w:pPr>
            <w:r w:rsidRPr="00357852">
              <w:t>A Bizottság által javasolt szöveg</w:t>
            </w:r>
          </w:p>
        </w:tc>
        <w:tc>
          <w:tcPr>
            <w:tcW w:w="4876" w:type="dxa"/>
          </w:tcPr>
          <w:p w14:paraId="20D5AC56" w14:textId="77777777" w:rsidR="009760F5" w:rsidRPr="00357852" w:rsidRDefault="009760F5" w:rsidP="00BF7AFB">
            <w:pPr>
              <w:pStyle w:val="AmColumnHeading"/>
            </w:pPr>
            <w:r w:rsidRPr="00357852">
              <w:t>Módosítás</w:t>
            </w:r>
          </w:p>
        </w:tc>
      </w:tr>
      <w:tr w:rsidR="00215CFA" w:rsidRPr="00357852" w14:paraId="3D5A2BEC" w14:textId="77777777" w:rsidTr="00BF7AFB">
        <w:trPr>
          <w:jc w:val="center"/>
        </w:trPr>
        <w:tc>
          <w:tcPr>
            <w:tcW w:w="4876" w:type="dxa"/>
          </w:tcPr>
          <w:p w14:paraId="200CB9C1" w14:textId="77777777" w:rsidR="009760F5" w:rsidRPr="00357852" w:rsidRDefault="009760F5" w:rsidP="00BF7AFB">
            <w:pPr>
              <w:pStyle w:val="NormalBoldItalicCenter6a"/>
            </w:pPr>
            <w:r w:rsidRPr="00357852">
              <w:t>5. cikk</w:t>
            </w:r>
          </w:p>
        </w:tc>
        <w:tc>
          <w:tcPr>
            <w:tcW w:w="4876" w:type="dxa"/>
          </w:tcPr>
          <w:p w14:paraId="233EDABC" w14:textId="77777777" w:rsidR="009760F5" w:rsidRPr="00357852" w:rsidRDefault="009760F5" w:rsidP="00BF7AFB">
            <w:pPr>
              <w:pStyle w:val="Normal6a"/>
            </w:pPr>
            <w:r w:rsidRPr="00357852">
              <w:rPr>
                <w:b/>
                <w:i/>
              </w:rPr>
              <w:t>törölve</w:t>
            </w:r>
          </w:p>
        </w:tc>
      </w:tr>
      <w:tr w:rsidR="00215CFA" w:rsidRPr="00357852" w14:paraId="540D9B3B" w14:textId="77777777" w:rsidTr="00BF7AFB">
        <w:trPr>
          <w:jc w:val="center"/>
        </w:trPr>
        <w:tc>
          <w:tcPr>
            <w:tcW w:w="4876" w:type="dxa"/>
          </w:tcPr>
          <w:p w14:paraId="4753DD77" w14:textId="77777777" w:rsidR="009760F5" w:rsidRPr="00357852" w:rsidRDefault="009760F5" w:rsidP="00BF7AFB">
            <w:pPr>
              <w:pStyle w:val="NormalBoldItalicCenter6a"/>
            </w:pPr>
            <w:r w:rsidRPr="00357852">
              <w:t>Válságkezelési kiutasítási eljárás</w:t>
            </w:r>
          </w:p>
        </w:tc>
        <w:tc>
          <w:tcPr>
            <w:tcW w:w="4876" w:type="dxa"/>
          </w:tcPr>
          <w:p w14:paraId="77640B2C" w14:textId="77777777" w:rsidR="009760F5" w:rsidRPr="00357852" w:rsidRDefault="009760F5" w:rsidP="00BF7AFB">
            <w:pPr>
              <w:pStyle w:val="Normal6a"/>
            </w:pPr>
          </w:p>
        </w:tc>
      </w:tr>
      <w:tr w:rsidR="00215CFA" w:rsidRPr="00357852" w14:paraId="157E0461" w14:textId="77777777" w:rsidTr="00BF7AFB">
        <w:trPr>
          <w:jc w:val="center"/>
        </w:trPr>
        <w:tc>
          <w:tcPr>
            <w:tcW w:w="4876" w:type="dxa"/>
          </w:tcPr>
          <w:p w14:paraId="29091734" w14:textId="77777777" w:rsidR="009760F5" w:rsidRPr="00357852" w:rsidRDefault="009760F5" w:rsidP="00BF7AFB">
            <w:pPr>
              <w:pStyle w:val="Normal6a"/>
            </w:pPr>
            <w:r w:rsidRPr="00357852">
              <w:rPr>
                <w:b/>
                <w:i/>
              </w:rPr>
              <w:t>(1) Az 1. cikk (2) bekezdése szerinti válsághelyzetben és a 3. cikkben megállapított eljárásokkal összhangban a tagállamok az alábbiak szerint eltérhetnek az (EU) XXX/XXX rendelet [a menekültügyi eljárásokról szóló rendelet] 41a. cikkétől azon jogellenesen tartózkodó harmadik országbeli állampolgárok vagy hontalan személyek esetében, akiknek a kérelmét a 4. cikk alapján válságkezelési menekültügyi eljárás során elutasították, és akiknek nincs joguk a tagállamban maradni és ez nincs számukra engedélyezve:</w:t>
            </w:r>
          </w:p>
        </w:tc>
        <w:tc>
          <w:tcPr>
            <w:tcW w:w="4876" w:type="dxa"/>
          </w:tcPr>
          <w:p w14:paraId="5CCBE787" w14:textId="77777777" w:rsidR="009760F5" w:rsidRPr="00357852" w:rsidRDefault="009760F5" w:rsidP="00BF7AFB">
            <w:pPr>
              <w:pStyle w:val="Normal6a"/>
            </w:pPr>
          </w:p>
        </w:tc>
      </w:tr>
      <w:tr w:rsidR="00215CFA" w:rsidRPr="00357852" w14:paraId="76B4972D" w14:textId="77777777" w:rsidTr="00BF7AFB">
        <w:trPr>
          <w:jc w:val="center"/>
        </w:trPr>
        <w:tc>
          <w:tcPr>
            <w:tcW w:w="4876" w:type="dxa"/>
          </w:tcPr>
          <w:p w14:paraId="1E7ACB04" w14:textId="77777777" w:rsidR="009760F5" w:rsidRPr="00357852" w:rsidRDefault="009760F5" w:rsidP="00BF7AFB">
            <w:pPr>
              <w:pStyle w:val="Normal6a"/>
            </w:pPr>
            <w:r w:rsidRPr="00357852">
              <w:rPr>
                <w:b/>
                <w:i/>
              </w:rPr>
              <w:t>a) Az (EU) XXX/XXX rendelet [a menekültügyi eljárásokról szóló rendelet] 41a. cikkének (2) bekezdésétől eltérve legfeljebb további nyolc héttel meghosszabbítható azon maximális időtartam, ameddig a harmadik országbeli állampolgárok vagy hontalan személyek az említett cikkben megjelölt helyszíneken tarthatók;</w:t>
            </w:r>
          </w:p>
        </w:tc>
        <w:tc>
          <w:tcPr>
            <w:tcW w:w="4876" w:type="dxa"/>
          </w:tcPr>
          <w:p w14:paraId="67CB20C2" w14:textId="77777777" w:rsidR="009760F5" w:rsidRPr="00357852" w:rsidRDefault="009760F5" w:rsidP="00BF7AFB">
            <w:pPr>
              <w:pStyle w:val="Normal6a"/>
            </w:pPr>
          </w:p>
        </w:tc>
      </w:tr>
      <w:tr w:rsidR="00215CFA" w:rsidRPr="00357852" w14:paraId="06528E75" w14:textId="77777777" w:rsidTr="00BF7AFB">
        <w:trPr>
          <w:jc w:val="center"/>
        </w:trPr>
        <w:tc>
          <w:tcPr>
            <w:tcW w:w="4876" w:type="dxa"/>
          </w:tcPr>
          <w:p w14:paraId="09189E59" w14:textId="77777777" w:rsidR="009760F5" w:rsidRPr="00357852" w:rsidRDefault="009760F5" w:rsidP="00BF7AFB">
            <w:pPr>
              <w:pStyle w:val="Normal6a"/>
            </w:pPr>
            <w:r w:rsidRPr="00357852">
              <w:rPr>
                <w:b/>
                <w:i/>
              </w:rPr>
              <w:t>b) Az (EU) XXX/XXX rendelet [a menekültügyi eljárásokról szóló rendelet] 41a. cikkének (7) bekezdésétől eltérve az őrizetnek az említett cikkben meghatározott időtartama nem haladhatja meg az a) pontban említett időtartamot;</w:t>
            </w:r>
          </w:p>
        </w:tc>
        <w:tc>
          <w:tcPr>
            <w:tcW w:w="4876" w:type="dxa"/>
          </w:tcPr>
          <w:p w14:paraId="107F7FB2" w14:textId="77777777" w:rsidR="009760F5" w:rsidRPr="00357852" w:rsidRDefault="009760F5" w:rsidP="00BF7AFB">
            <w:pPr>
              <w:pStyle w:val="Normal6a"/>
            </w:pPr>
          </w:p>
        </w:tc>
      </w:tr>
      <w:tr w:rsidR="00215CFA" w:rsidRPr="00357852" w14:paraId="24ED39EC" w14:textId="77777777" w:rsidTr="00BF7AFB">
        <w:trPr>
          <w:jc w:val="center"/>
        </w:trPr>
        <w:tc>
          <w:tcPr>
            <w:tcW w:w="4876" w:type="dxa"/>
          </w:tcPr>
          <w:p w14:paraId="282FDA39" w14:textId="77777777" w:rsidR="009760F5" w:rsidRPr="00357852" w:rsidRDefault="009760F5" w:rsidP="00BF7AFB">
            <w:pPr>
              <w:pStyle w:val="Normal6a"/>
            </w:pPr>
            <w:r w:rsidRPr="00357852">
              <w:rPr>
                <w:b/>
                <w:i/>
              </w:rPr>
              <w:t>c) Az (EU) XXX irányelv [az átdolgozott visszatérési irányelv] 6. cikkének (2) bekezdésében meghatározott eseteken túlmenően abban az esetben, ha az (EU) XXX irányelv [az átdolgozott visszatérési irányelv] 6. cikke (1) bekezdésének f) pontjában említett feltétel teljesül, vagy ha a kérelmező, érintett harmadik országbeli állampolgár vagy hontalan személy nyilvánvalóan és tartósan nem tesz eleget az említett irányelv 7. cikkében megállapított együttműködési kötelezettségének, a tagállamok megállapítják, hogy az adott egyedi esetben – az ellenkező bizonyításáig – vélelmezhető a szökés veszélye.</w:t>
            </w:r>
          </w:p>
        </w:tc>
        <w:tc>
          <w:tcPr>
            <w:tcW w:w="4876" w:type="dxa"/>
          </w:tcPr>
          <w:p w14:paraId="4ED38DA1" w14:textId="77777777" w:rsidR="009760F5" w:rsidRPr="00357852" w:rsidRDefault="009760F5" w:rsidP="00BF7AFB">
            <w:pPr>
              <w:pStyle w:val="Normal6a"/>
            </w:pPr>
          </w:p>
        </w:tc>
      </w:tr>
      <w:tr w:rsidR="00215CFA" w:rsidRPr="00357852" w14:paraId="3F606E16" w14:textId="77777777" w:rsidTr="00BF7AFB">
        <w:trPr>
          <w:jc w:val="center"/>
        </w:trPr>
        <w:tc>
          <w:tcPr>
            <w:tcW w:w="4876" w:type="dxa"/>
          </w:tcPr>
          <w:p w14:paraId="3BD3E3CF" w14:textId="77777777" w:rsidR="009760F5" w:rsidRPr="00357852" w:rsidRDefault="009760F5" w:rsidP="00BF7AFB">
            <w:pPr>
              <w:pStyle w:val="Normal6a"/>
            </w:pPr>
            <w:r w:rsidRPr="00357852">
              <w:rPr>
                <w:b/>
                <w:i/>
              </w:rPr>
              <w:t>(2) Az (1) bekezdés azon kérelmezőkre, harmadik országbeli állampolgárokra vagy hontalan személyekre is alkalmazandó, akik az (EU) XXX/XXX rendelet [a menekültügyi eljárásokról szóló rendelet] 41. cikkében említett eljárás hatálya alá tartoznak, kérelmüket az ezen rendelet 3. cikkével összhangban meghozott határozat Bizottság általi elfogadását megelőzően elutasították, és ezen határozat elfogadását követően nincs joguk az érintett tagállamban maradni és ez nincs számukra engedélyezve.</w:t>
            </w:r>
          </w:p>
        </w:tc>
        <w:tc>
          <w:tcPr>
            <w:tcW w:w="4876" w:type="dxa"/>
          </w:tcPr>
          <w:p w14:paraId="4AD74434" w14:textId="77777777" w:rsidR="009760F5" w:rsidRPr="00357852" w:rsidRDefault="009760F5" w:rsidP="00BF7AFB">
            <w:pPr>
              <w:pStyle w:val="Normal6a"/>
            </w:pPr>
          </w:p>
        </w:tc>
      </w:tr>
    </w:tbl>
    <w:p w14:paraId="716C0AB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8E52989" w14:textId="77777777" w:rsidR="009760F5" w:rsidRPr="00357852" w:rsidRDefault="009760F5" w:rsidP="009760F5">
      <w:r w:rsidRPr="00534DA7">
        <w:rPr>
          <w:rStyle w:val="HideTWBExt"/>
        </w:rPr>
        <w:t>&lt;/Amend&gt;</w:t>
      </w:r>
    </w:p>
    <w:p w14:paraId="50F0389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546</w:t>
      </w:r>
      <w:r w:rsidRPr="00534DA7">
        <w:rPr>
          <w:rStyle w:val="HideTWBExt"/>
          <w:b w:val="0"/>
        </w:rPr>
        <w:t>&lt;/NumAm&gt;</w:t>
      </w:r>
    </w:p>
    <w:p w14:paraId="2AB8E396" w14:textId="77777777" w:rsidR="009760F5" w:rsidRPr="00357852" w:rsidRDefault="009760F5" w:rsidP="009760F5">
      <w:pPr>
        <w:pStyle w:val="NormalBold"/>
      </w:pPr>
      <w:r w:rsidRPr="00534DA7">
        <w:rPr>
          <w:rStyle w:val="HideTWBExt"/>
          <w:b w:val="0"/>
        </w:rPr>
        <w:t>&lt;RepeatBlock-By&gt;&lt;Members&gt;</w:t>
      </w:r>
      <w:r w:rsidRPr="00357852">
        <w:t>Elissavet Vozemberg-Vrionidi, Loucas Fourlas</w:t>
      </w:r>
      <w:r w:rsidRPr="00534DA7">
        <w:rPr>
          <w:rStyle w:val="HideTWBExt"/>
          <w:b w:val="0"/>
        </w:rPr>
        <w:t>&lt;/Members&gt;</w:t>
      </w:r>
    </w:p>
    <w:p w14:paraId="11FFB156" w14:textId="77777777" w:rsidR="009760F5" w:rsidRPr="00357852" w:rsidRDefault="009760F5" w:rsidP="009760F5">
      <w:pPr>
        <w:pStyle w:val="NormalBold"/>
      </w:pPr>
      <w:r w:rsidRPr="00534DA7">
        <w:rPr>
          <w:rStyle w:val="HideTWBExt"/>
          <w:b w:val="0"/>
        </w:rPr>
        <w:t>&lt;/RepeatBlock-By&gt;</w:t>
      </w:r>
    </w:p>
    <w:p w14:paraId="1942DA6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4C26B8E" w14:textId="77777777" w:rsidR="009760F5" w:rsidRPr="00357852" w:rsidRDefault="009760F5" w:rsidP="009760F5">
      <w:pPr>
        <w:pStyle w:val="NormalBold"/>
      </w:pPr>
      <w:r w:rsidRPr="00534DA7">
        <w:rPr>
          <w:rStyle w:val="HideTWBExt"/>
          <w:b w:val="0"/>
        </w:rPr>
        <w:t>&lt;Article&gt;</w:t>
      </w:r>
      <w:r w:rsidRPr="00357852">
        <w:t>5 cikk – 1 bekezdés – bevezető rész</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E14950D" w14:textId="77777777" w:rsidTr="00BF7AFB">
        <w:trPr>
          <w:trHeight w:hRule="exact" w:val="240"/>
          <w:jc w:val="center"/>
        </w:trPr>
        <w:tc>
          <w:tcPr>
            <w:tcW w:w="9752" w:type="dxa"/>
            <w:gridSpan w:val="2"/>
          </w:tcPr>
          <w:p w14:paraId="21A4E5E7" w14:textId="77777777" w:rsidR="009760F5" w:rsidRPr="00357852" w:rsidRDefault="009760F5" w:rsidP="00BF7AFB"/>
        </w:tc>
      </w:tr>
      <w:tr w:rsidR="00215CFA" w:rsidRPr="00357852" w14:paraId="4CEBB210" w14:textId="77777777" w:rsidTr="00BF7AFB">
        <w:trPr>
          <w:trHeight w:val="240"/>
          <w:jc w:val="center"/>
        </w:trPr>
        <w:tc>
          <w:tcPr>
            <w:tcW w:w="4876" w:type="dxa"/>
          </w:tcPr>
          <w:p w14:paraId="06A6EE2A" w14:textId="77777777" w:rsidR="009760F5" w:rsidRPr="00357852" w:rsidRDefault="009760F5" w:rsidP="00BF7AFB">
            <w:pPr>
              <w:pStyle w:val="AmColumnHeading"/>
            </w:pPr>
            <w:r w:rsidRPr="00357852">
              <w:t>A Bizottság által javasolt szöveg</w:t>
            </w:r>
          </w:p>
        </w:tc>
        <w:tc>
          <w:tcPr>
            <w:tcW w:w="4876" w:type="dxa"/>
          </w:tcPr>
          <w:p w14:paraId="4D0B7DF3" w14:textId="77777777" w:rsidR="009760F5" w:rsidRPr="00357852" w:rsidRDefault="009760F5" w:rsidP="00BF7AFB">
            <w:pPr>
              <w:pStyle w:val="AmColumnHeading"/>
            </w:pPr>
            <w:r w:rsidRPr="00357852">
              <w:t>Módosítás</w:t>
            </w:r>
          </w:p>
        </w:tc>
      </w:tr>
      <w:tr w:rsidR="00215CFA" w:rsidRPr="00357852" w14:paraId="676DBA91" w14:textId="77777777" w:rsidTr="00BF7AFB">
        <w:trPr>
          <w:jc w:val="center"/>
        </w:trPr>
        <w:tc>
          <w:tcPr>
            <w:tcW w:w="4876" w:type="dxa"/>
          </w:tcPr>
          <w:p w14:paraId="091AE10A" w14:textId="77777777" w:rsidR="009760F5" w:rsidRPr="00357852" w:rsidRDefault="009760F5" w:rsidP="00BF7AFB">
            <w:pPr>
              <w:pStyle w:val="Normal6a"/>
            </w:pPr>
            <w:r w:rsidRPr="00357852">
              <w:t>(1)</w:t>
            </w:r>
            <w:r w:rsidRPr="00357852">
              <w:tab/>
              <w:t xml:space="preserve">Az 1. cikk (2) bekezdése szerinti válsághelyzetben és a 3. cikkben megállapított eljárásokkal összhangban a tagállamok az alábbiak szerint eltérhetnek az (EU) XXX/XXX rendelet [a menekültügyi eljárásokról szóló rendelet] 41a. cikkétől azon jogellenesen tartózkodó harmadik országbeli állampolgárok vagy hontalan személyek esetében, akiknek a kérelmét </w:t>
            </w:r>
            <w:r w:rsidRPr="00357852">
              <w:rPr>
                <w:b/>
                <w:bCs/>
                <w:i/>
                <w:iCs/>
              </w:rPr>
              <w:t>a 4. cikk alapján válságkezelési menekültügyi eljárás során</w:t>
            </w:r>
            <w:r w:rsidRPr="00357852">
              <w:t xml:space="preserve"> elutasították, és akiknek nincs joguk a tagállamban maradni </w:t>
            </w:r>
            <w:r w:rsidRPr="00357852">
              <w:rPr>
                <w:b/>
                <w:bCs/>
                <w:i/>
                <w:iCs/>
              </w:rPr>
              <w:t>és</w:t>
            </w:r>
            <w:r w:rsidRPr="00357852">
              <w:t xml:space="preserve"> ez nincs számukra engedélyezve:</w:t>
            </w:r>
          </w:p>
        </w:tc>
        <w:tc>
          <w:tcPr>
            <w:tcW w:w="4876" w:type="dxa"/>
          </w:tcPr>
          <w:p w14:paraId="6737EC36" w14:textId="77777777" w:rsidR="009760F5" w:rsidRPr="00357852" w:rsidRDefault="009760F5" w:rsidP="00BF7AFB">
            <w:pPr>
              <w:pStyle w:val="Normal6a"/>
            </w:pPr>
            <w:r w:rsidRPr="00357852">
              <w:t>(1)</w:t>
            </w:r>
            <w:r w:rsidRPr="00357852">
              <w:tab/>
              <w:t xml:space="preserve">Az 1. cikk (2) bekezdése szerinti válsághelyzetben és a 3. cikkben megállapított eljárásokkal összhangban a tagállamok az alábbiak szerint eltérhetnek az (EU) XXX/XXX rendelet [a menekültügyi eljárásokról szóló rendelet] 41a. cikkétől azon jogellenesen tartózkodó harmadik országbeli állampolgárok vagy hontalan személyek esetében, akiknek a kérelmét elutasították, és akiknek nincs joguk a tagállamban maradni </w:t>
            </w:r>
            <w:r w:rsidRPr="00357852">
              <w:rPr>
                <w:b/>
                <w:bCs/>
                <w:i/>
                <w:iCs/>
              </w:rPr>
              <w:t>vagy</w:t>
            </w:r>
            <w:r w:rsidRPr="00357852">
              <w:t xml:space="preserve"> ez nincs számukra engedélyezve:</w:t>
            </w:r>
          </w:p>
        </w:tc>
      </w:tr>
    </w:tbl>
    <w:p w14:paraId="779B3C8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96E819B" w14:textId="77777777" w:rsidR="009760F5" w:rsidRPr="00357852" w:rsidRDefault="009760F5" w:rsidP="009760F5">
      <w:r w:rsidRPr="00534DA7">
        <w:rPr>
          <w:rStyle w:val="HideTWBExt"/>
        </w:rPr>
        <w:t>&lt;/Amend&gt;</w:t>
      </w:r>
    </w:p>
    <w:p w14:paraId="37D4DBE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547</w:t>
      </w:r>
      <w:r w:rsidRPr="00534DA7">
        <w:rPr>
          <w:rStyle w:val="HideTWBExt"/>
          <w:b w:val="0"/>
        </w:rPr>
        <w:t>&lt;/NumAm&gt;</w:t>
      </w:r>
    </w:p>
    <w:p w14:paraId="7C0484FA" w14:textId="77777777" w:rsidR="009760F5" w:rsidRPr="00357852" w:rsidRDefault="009760F5" w:rsidP="009760F5">
      <w:pPr>
        <w:pStyle w:val="NormalBold"/>
      </w:pPr>
      <w:r w:rsidRPr="00534DA7">
        <w:rPr>
          <w:rStyle w:val="HideTWBExt"/>
          <w:b w:val="0"/>
        </w:rPr>
        <w:t>&lt;RepeatBlock-By&gt;&lt;Members&gt;</w:t>
      </w:r>
      <w:r w:rsidRPr="00357852">
        <w:t>Tomas Tobé, Lena Düpont, Jeroen Lenaers</w:t>
      </w:r>
      <w:r w:rsidRPr="00534DA7">
        <w:rPr>
          <w:rStyle w:val="HideTWBExt"/>
          <w:b w:val="0"/>
        </w:rPr>
        <w:t>&lt;/Members&gt;</w:t>
      </w:r>
    </w:p>
    <w:p w14:paraId="546E7224" w14:textId="77777777" w:rsidR="009760F5" w:rsidRPr="00357852" w:rsidRDefault="009760F5" w:rsidP="009760F5">
      <w:pPr>
        <w:pStyle w:val="NormalBold"/>
      </w:pPr>
      <w:r w:rsidRPr="00534DA7">
        <w:rPr>
          <w:rStyle w:val="HideTWBExt"/>
          <w:b w:val="0"/>
        </w:rPr>
        <w:t>&lt;/RepeatBlock-By&gt;</w:t>
      </w:r>
    </w:p>
    <w:p w14:paraId="2C1DAAB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92B0DF1" w14:textId="77777777" w:rsidR="009760F5" w:rsidRPr="00357852" w:rsidRDefault="009760F5" w:rsidP="009760F5">
      <w:pPr>
        <w:pStyle w:val="NormalBold"/>
      </w:pPr>
      <w:r w:rsidRPr="00534DA7">
        <w:rPr>
          <w:rStyle w:val="HideTWBExt"/>
          <w:b w:val="0"/>
        </w:rPr>
        <w:t>&lt;Article&gt;</w:t>
      </w:r>
      <w:r w:rsidRPr="00357852">
        <w:t>5 cikk – 1 bekezdés – bevezető rész</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B91A50E" w14:textId="77777777" w:rsidTr="00BF7AFB">
        <w:trPr>
          <w:trHeight w:hRule="exact" w:val="240"/>
          <w:jc w:val="center"/>
        </w:trPr>
        <w:tc>
          <w:tcPr>
            <w:tcW w:w="9752" w:type="dxa"/>
            <w:gridSpan w:val="2"/>
          </w:tcPr>
          <w:p w14:paraId="53C299C3" w14:textId="77777777" w:rsidR="009760F5" w:rsidRPr="00357852" w:rsidRDefault="009760F5" w:rsidP="00BF7AFB"/>
        </w:tc>
      </w:tr>
      <w:tr w:rsidR="00215CFA" w:rsidRPr="00357852" w14:paraId="24035AC6" w14:textId="77777777" w:rsidTr="00BF7AFB">
        <w:trPr>
          <w:trHeight w:val="240"/>
          <w:jc w:val="center"/>
        </w:trPr>
        <w:tc>
          <w:tcPr>
            <w:tcW w:w="4876" w:type="dxa"/>
          </w:tcPr>
          <w:p w14:paraId="4D75F469" w14:textId="77777777" w:rsidR="009760F5" w:rsidRPr="00357852" w:rsidRDefault="009760F5" w:rsidP="00BF7AFB">
            <w:pPr>
              <w:pStyle w:val="AmColumnHeading"/>
            </w:pPr>
            <w:r w:rsidRPr="00357852">
              <w:t>A Bizottság által javasolt szöveg</w:t>
            </w:r>
          </w:p>
        </w:tc>
        <w:tc>
          <w:tcPr>
            <w:tcW w:w="4876" w:type="dxa"/>
          </w:tcPr>
          <w:p w14:paraId="412E3065" w14:textId="77777777" w:rsidR="009760F5" w:rsidRPr="00357852" w:rsidRDefault="009760F5" w:rsidP="00BF7AFB">
            <w:pPr>
              <w:pStyle w:val="AmColumnHeading"/>
            </w:pPr>
            <w:r w:rsidRPr="00357852">
              <w:t>Módosítás</w:t>
            </w:r>
          </w:p>
        </w:tc>
      </w:tr>
      <w:tr w:rsidR="00215CFA" w:rsidRPr="00357852" w14:paraId="7D7A5A33" w14:textId="77777777" w:rsidTr="00BF7AFB">
        <w:trPr>
          <w:jc w:val="center"/>
        </w:trPr>
        <w:tc>
          <w:tcPr>
            <w:tcW w:w="4876" w:type="dxa"/>
          </w:tcPr>
          <w:p w14:paraId="2FBE2DBB" w14:textId="77777777" w:rsidR="009760F5" w:rsidRPr="00357852" w:rsidRDefault="009760F5" w:rsidP="00BF7AFB">
            <w:pPr>
              <w:pStyle w:val="Normal6a"/>
            </w:pPr>
            <w:r w:rsidRPr="00357852">
              <w:t>(1)</w:t>
            </w:r>
            <w:r w:rsidRPr="00357852">
              <w:tab/>
              <w:t xml:space="preserve">Az 1. cikk (2) bekezdése szerinti válsághelyzetben és a 3. cikkben megállapított eljárásokkal összhangban a tagállamok az alábbiak szerint eltérhetnek az (EU) XXX/XXX rendelet [a menekültügyi eljárásokról szóló rendelet] 41a. cikkétől azon jogellenesen tartózkodó harmadik országbeli állampolgárok vagy hontalan személyek esetében, akiknek a kérelmét </w:t>
            </w:r>
            <w:r w:rsidRPr="00357852">
              <w:rPr>
                <w:b/>
                <w:bCs/>
                <w:i/>
                <w:iCs/>
              </w:rPr>
              <w:t>a 4. cikk alapján válságkezelési menekültügyi eljárás során</w:t>
            </w:r>
            <w:r w:rsidRPr="00357852">
              <w:t xml:space="preserve"> elutasították, és akiknek nincs joguk a tagállamban maradni </w:t>
            </w:r>
            <w:r w:rsidRPr="00357852">
              <w:rPr>
                <w:b/>
                <w:bCs/>
                <w:i/>
                <w:iCs/>
              </w:rPr>
              <w:t>és</w:t>
            </w:r>
            <w:r w:rsidRPr="00357852">
              <w:t xml:space="preserve"> ez nincs számukra engedélyezve:</w:t>
            </w:r>
          </w:p>
        </w:tc>
        <w:tc>
          <w:tcPr>
            <w:tcW w:w="4876" w:type="dxa"/>
          </w:tcPr>
          <w:p w14:paraId="2DED2392" w14:textId="77777777" w:rsidR="009760F5" w:rsidRPr="00357852" w:rsidRDefault="009760F5" w:rsidP="00BF7AFB">
            <w:pPr>
              <w:pStyle w:val="Normal6a"/>
            </w:pPr>
            <w:r w:rsidRPr="00357852">
              <w:t>(1)</w:t>
            </w:r>
            <w:r w:rsidRPr="00357852">
              <w:tab/>
              <w:t xml:space="preserve">Az 1. cikk (2) bekezdése szerinti válsághelyzetben és a 3. cikkben megállapított eljárásokkal összhangban a tagállamok az alábbiak szerint eltérhetnek az (EU) XXX/XXX rendelet [a menekültügyi eljárásokról szóló rendelet] </w:t>
            </w:r>
            <w:r w:rsidRPr="00357852">
              <w:rPr>
                <w:b/>
                <w:bCs/>
                <w:i/>
                <w:iCs/>
              </w:rPr>
              <w:t xml:space="preserve">41. </w:t>
            </w:r>
            <w:r w:rsidRPr="00357852">
              <w:t xml:space="preserve">és 41a. cikkétől azon jogellenesen tartózkodó harmadik országbeli állampolgárok vagy hontalan személyek esetében, akiknek a kérelmét a elutasították, és akiknek nincs joguk a tagállamban maradni </w:t>
            </w:r>
            <w:r w:rsidRPr="00357852">
              <w:rPr>
                <w:b/>
                <w:bCs/>
                <w:i/>
                <w:iCs/>
              </w:rPr>
              <w:t>vagy</w:t>
            </w:r>
            <w:r w:rsidRPr="00357852">
              <w:t xml:space="preserve"> ez nincs számukra engedélyezve:</w:t>
            </w:r>
          </w:p>
        </w:tc>
      </w:tr>
    </w:tbl>
    <w:p w14:paraId="59E33F4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DFF5E3B" w14:textId="77777777" w:rsidR="009760F5" w:rsidRPr="00357852" w:rsidRDefault="009760F5" w:rsidP="009760F5">
      <w:r w:rsidRPr="00534DA7">
        <w:rPr>
          <w:rStyle w:val="HideTWBExt"/>
        </w:rPr>
        <w:t>&lt;/Amend&gt;</w:t>
      </w:r>
    </w:p>
    <w:p w14:paraId="35AA0D3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548</w:t>
      </w:r>
      <w:r w:rsidRPr="00534DA7">
        <w:rPr>
          <w:rStyle w:val="HideTWBExt"/>
          <w:b w:val="0"/>
        </w:rPr>
        <w:t>&lt;/NumAm&gt;</w:t>
      </w:r>
    </w:p>
    <w:p w14:paraId="57C8FB59"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545F6A69" w14:textId="77777777" w:rsidR="009760F5" w:rsidRPr="00357852" w:rsidRDefault="009760F5" w:rsidP="009760F5">
      <w:pPr>
        <w:pStyle w:val="NormalBold"/>
      </w:pPr>
      <w:r w:rsidRPr="00534DA7">
        <w:rPr>
          <w:rStyle w:val="HideTWBExt"/>
          <w:b w:val="0"/>
        </w:rPr>
        <w:t>&lt;/RepeatBlock-By&gt;</w:t>
      </w:r>
    </w:p>
    <w:p w14:paraId="6B821941"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90FCE04" w14:textId="77777777" w:rsidR="009760F5" w:rsidRPr="00357852" w:rsidRDefault="009760F5" w:rsidP="009760F5">
      <w:pPr>
        <w:pStyle w:val="NormalBold"/>
      </w:pPr>
      <w:r w:rsidRPr="00534DA7">
        <w:rPr>
          <w:rStyle w:val="HideTWBExt"/>
          <w:b w:val="0"/>
        </w:rPr>
        <w:t>&lt;Article&gt;</w:t>
      </w:r>
      <w:r w:rsidRPr="00357852">
        <w:t>5 cikk – 1 bekezdés – bevezető rész</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F3CC6EA" w14:textId="77777777" w:rsidTr="00BF7AFB">
        <w:trPr>
          <w:trHeight w:hRule="exact" w:val="240"/>
          <w:jc w:val="center"/>
        </w:trPr>
        <w:tc>
          <w:tcPr>
            <w:tcW w:w="9752" w:type="dxa"/>
            <w:gridSpan w:val="2"/>
          </w:tcPr>
          <w:p w14:paraId="6E5F75F2" w14:textId="77777777" w:rsidR="009760F5" w:rsidRPr="00357852" w:rsidRDefault="009760F5" w:rsidP="00BF7AFB"/>
        </w:tc>
      </w:tr>
      <w:tr w:rsidR="00215CFA" w:rsidRPr="00357852" w14:paraId="498473F1" w14:textId="77777777" w:rsidTr="00BF7AFB">
        <w:trPr>
          <w:trHeight w:val="240"/>
          <w:jc w:val="center"/>
        </w:trPr>
        <w:tc>
          <w:tcPr>
            <w:tcW w:w="4876" w:type="dxa"/>
          </w:tcPr>
          <w:p w14:paraId="39A7DE8B" w14:textId="77777777" w:rsidR="009760F5" w:rsidRPr="00357852" w:rsidRDefault="009760F5" w:rsidP="00BF7AFB">
            <w:pPr>
              <w:pStyle w:val="AmColumnHeading"/>
            </w:pPr>
            <w:r w:rsidRPr="00357852">
              <w:t>A Bizottság által javasolt szöveg</w:t>
            </w:r>
          </w:p>
        </w:tc>
        <w:tc>
          <w:tcPr>
            <w:tcW w:w="4876" w:type="dxa"/>
          </w:tcPr>
          <w:p w14:paraId="781144AC" w14:textId="77777777" w:rsidR="009760F5" w:rsidRPr="00357852" w:rsidRDefault="009760F5" w:rsidP="00BF7AFB">
            <w:pPr>
              <w:pStyle w:val="AmColumnHeading"/>
            </w:pPr>
            <w:r w:rsidRPr="00357852">
              <w:t>Módosítás</w:t>
            </w:r>
          </w:p>
        </w:tc>
      </w:tr>
      <w:tr w:rsidR="00215CFA" w:rsidRPr="00357852" w14:paraId="6A1F58AD" w14:textId="77777777" w:rsidTr="00BF7AFB">
        <w:trPr>
          <w:jc w:val="center"/>
        </w:trPr>
        <w:tc>
          <w:tcPr>
            <w:tcW w:w="4876" w:type="dxa"/>
          </w:tcPr>
          <w:p w14:paraId="7960CF52" w14:textId="77777777" w:rsidR="009760F5" w:rsidRPr="00357852" w:rsidRDefault="009760F5" w:rsidP="00BF7AFB">
            <w:pPr>
              <w:pStyle w:val="Normal6a"/>
            </w:pPr>
            <w:r w:rsidRPr="00357852">
              <w:t>(1)</w:t>
            </w:r>
            <w:r w:rsidRPr="00357852">
              <w:tab/>
              <w:t xml:space="preserve">Az 1. cikk (2) bekezdése szerinti válsághelyzetben és </w:t>
            </w:r>
            <w:r w:rsidRPr="00357852">
              <w:rPr>
                <w:b/>
                <w:bCs/>
                <w:i/>
                <w:iCs/>
              </w:rPr>
              <w:t>a 3. cikkben</w:t>
            </w:r>
            <w:r w:rsidRPr="00357852">
              <w:t xml:space="preserve"> megállapított eljárásokkal összhangban a tagállamok az alábbiak szerint eltérhetnek az (EU) XXX/XXX rendelet [a menekültügyi eljárásokról szóló rendelet] 41a. cikkétől azon jogellenesen tartózkodó harmadik országbeli állampolgárok vagy hontalan személyek esetében, akiknek a kérelmét a 4. cikk alapján válságkezelési menekültügyi eljárás során elutasították, és akiknek nincs joguk a tagállamban maradni és ez nincs számukra engedélyezve:</w:t>
            </w:r>
          </w:p>
        </w:tc>
        <w:tc>
          <w:tcPr>
            <w:tcW w:w="4876" w:type="dxa"/>
          </w:tcPr>
          <w:p w14:paraId="11FE76C7" w14:textId="77777777" w:rsidR="009760F5" w:rsidRPr="00357852" w:rsidRDefault="009760F5" w:rsidP="00BF7AFB">
            <w:pPr>
              <w:pStyle w:val="Normal6a"/>
            </w:pPr>
            <w:r w:rsidRPr="00357852">
              <w:t>(1)</w:t>
            </w:r>
            <w:r w:rsidRPr="00357852">
              <w:tab/>
              <w:t xml:space="preserve">Az 1. cikk (2) bekezdése szerinti válsághelyzetben és </w:t>
            </w:r>
            <w:r w:rsidRPr="00357852">
              <w:rPr>
                <w:b/>
                <w:i/>
              </w:rPr>
              <w:t>az 1b. cikkben</w:t>
            </w:r>
            <w:r w:rsidRPr="00357852">
              <w:t xml:space="preserve"> megállapított eljárásokkal összhangban a tagállamok az alábbiak szerint eltérhetnek az (EU) XXX/XXX rendelet [a menekültügyi eljárásokról szóló rendelet] 41a. cikkétől azon jogellenesen tartózkodó harmadik országbeli állampolgárok vagy hontalan személyek esetében, akiknek a kérelmét a 4. cikk alapján válságkezelési menekültügyi eljárás során elutasították, és akiknek nincs joguk a tagállamban maradni és ez nincs számukra engedélyezve:</w:t>
            </w:r>
          </w:p>
        </w:tc>
      </w:tr>
    </w:tbl>
    <w:p w14:paraId="4F99E16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D681BBB" w14:textId="77777777" w:rsidR="009760F5" w:rsidRPr="00357852" w:rsidRDefault="009760F5" w:rsidP="009760F5">
      <w:r w:rsidRPr="00534DA7">
        <w:rPr>
          <w:rStyle w:val="HideTWBExt"/>
        </w:rPr>
        <w:t>&lt;/Amend&gt;</w:t>
      </w:r>
    </w:p>
    <w:p w14:paraId="15C898F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549</w:t>
      </w:r>
      <w:r w:rsidRPr="00534DA7">
        <w:rPr>
          <w:rStyle w:val="HideTWBExt"/>
          <w:b w:val="0"/>
        </w:rPr>
        <w:t>&lt;/NumAm&gt;</w:t>
      </w:r>
    </w:p>
    <w:p w14:paraId="4BA0F4E6"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78E00C18" w14:textId="77777777" w:rsidR="009760F5" w:rsidRPr="00357852" w:rsidRDefault="009760F5" w:rsidP="009760F5">
      <w:pPr>
        <w:pStyle w:val="NormalBold"/>
      </w:pPr>
      <w:r w:rsidRPr="00534DA7">
        <w:rPr>
          <w:rStyle w:val="HideTWBExt"/>
          <w:b w:val="0"/>
        </w:rPr>
        <w:t>&lt;/RepeatBlock-By&gt;</w:t>
      </w:r>
    </w:p>
    <w:p w14:paraId="463CEE2D"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A8A1F1F" w14:textId="77777777" w:rsidR="009760F5" w:rsidRPr="00357852" w:rsidRDefault="009760F5" w:rsidP="009760F5">
      <w:pPr>
        <w:pStyle w:val="NormalBold"/>
      </w:pPr>
      <w:r w:rsidRPr="00534DA7">
        <w:rPr>
          <w:rStyle w:val="HideTWBExt"/>
          <w:b w:val="0"/>
        </w:rPr>
        <w:t>&lt;Article&gt;</w:t>
      </w:r>
      <w:r w:rsidRPr="00357852">
        <w:t>5 cikk – 1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8AC9BDB" w14:textId="77777777" w:rsidTr="00BF7AFB">
        <w:trPr>
          <w:trHeight w:hRule="exact" w:val="240"/>
          <w:jc w:val="center"/>
        </w:trPr>
        <w:tc>
          <w:tcPr>
            <w:tcW w:w="9752" w:type="dxa"/>
            <w:gridSpan w:val="2"/>
          </w:tcPr>
          <w:p w14:paraId="0FD8BBE3" w14:textId="77777777" w:rsidR="009760F5" w:rsidRPr="00357852" w:rsidRDefault="009760F5" w:rsidP="00BF7AFB"/>
        </w:tc>
      </w:tr>
      <w:tr w:rsidR="00215CFA" w:rsidRPr="00357852" w14:paraId="607D684C" w14:textId="77777777" w:rsidTr="00BF7AFB">
        <w:trPr>
          <w:trHeight w:val="240"/>
          <w:jc w:val="center"/>
        </w:trPr>
        <w:tc>
          <w:tcPr>
            <w:tcW w:w="4876" w:type="dxa"/>
          </w:tcPr>
          <w:p w14:paraId="60E3D05C" w14:textId="77777777" w:rsidR="009760F5" w:rsidRPr="00357852" w:rsidRDefault="009760F5" w:rsidP="00BF7AFB">
            <w:pPr>
              <w:pStyle w:val="AmColumnHeading"/>
            </w:pPr>
            <w:r w:rsidRPr="00357852">
              <w:t>A Bizottság által javasolt szöveg</w:t>
            </w:r>
          </w:p>
        </w:tc>
        <w:tc>
          <w:tcPr>
            <w:tcW w:w="4876" w:type="dxa"/>
          </w:tcPr>
          <w:p w14:paraId="1EBD5548" w14:textId="77777777" w:rsidR="009760F5" w:rsidRPr="00357852" w:rsidRDefault="009760F5" w:rsidP="00BF7AFB">
            <w:pPr>
              <w:pStyle w:val="AmColumnHeading"/>
            </w:pPr>
            <w:r w:rsidRPr="00357852">
              <w:t>Módosítás</w:t>
            </w:r>
          </w:p>
        </w:tc>
      </w:tr>
      <w:tr w:rsidR="00215CFA" w:rsidRPr="00357852" w14:paraId="6B890EEB" w14:textId="77777777" w:rsidTr="00BF7AFB">
        <w:trPr>
          <w:jc w:val="center"/>
        </w:trPr>
        <w:tc>
          <w:tcPr>
            <w:tcW w:w="4876" w:type="dxa"/>
          </w:tcPr>
          <w:p w14:paraId="46170DD7" w14:textId="77777777" w:rsidR="009760F5" w:rsidRPr="00357852" w:rsidRDefault="009760F5" w:rsidP="00BF7AFB">
            <w:pPr>
              <w:pStyle w:val="Normal6a"/>
            </w:pPr>
            <w:r w:rsidRPr="00357852">
              <w:t>a)</w:t>
            </w:r>
            <w:r w:rsidRPr="00357852">
              <w:tab/>
              <w:t xml:space="preserve">Az (EU) XXX/XXX rendelet [a menekültügyi eljárásokról szóló rendelet] 41a. cikkének (2) bekezdésétől eltérve </w:t>
            </w:r>
            <w:r w:rsidRPr="00357852">
              <w:rPr>
                <w:b/>
                <w:bCs/>
                <w:i/>
                <w:iCs/>
              </w:rPr>
              <w:t>legfeljebb további nyolc héttel</w:t>
            </w:r>
            <w:r w:rsidRPr="00357852">
              <w:t xml:space="preserve"> meghosszabbítható azon maximális időtartam, ameddig a harmadik országbeli állampolgárok vagy hontalan személyek az említett cikkben megjelölt helyszíneken tarthatók;</w:t>
            </w:r>
          </w:p>
        </w:tc>
        <w:tc>
          <w:tcPr>
            <w:tcW w:w="4876" w:type="dxa"/>
          </w:tcPr>
          <w:p w14:paraId="7D7ACFF6" w14:textId="77777777" w:rsidR="009760F5" w:rsidRPr="00357852" w:rsidRDefault="009760F5" w:rsidP="00BF7AFB">
            <w:pPr>
              <w:pStyle w:val="Normal6a"/>
            </w:pPr>
            <w:r w:rsidRPr="00357852">
              <w:t>a)</w:t>
            </w:r>
            <w:r w:rsidRPr="00357852">
              <w:tab/>
              <w:t xml:space="preserve">Az (EU) XXX/XXX rendelet [a menekültügyi eljárásokról szóló rendelet] 41a. cikkének (2) bekezdésétől eltérve </w:t>
            </w:r>
            <w:r w:rsidRPr="00357852">
              <w:rPr>
                <w:b/>
                <w:bCs/>
                <w:i/>
                <w:iCs/>
              </w:rPr>
              <w:t>a gyors és megfelelő visszaküldések biztosítása érdekében</w:t>
            </w:r>
            <w:r w:rsidRPr="00357852">
              <w:t xml:space="preserve"> meghosszabbítható azon maximális időtartam, ameddig a harmadik országbeli állampolgárok vagy hontalan személyek az említett cikkben megjelölt helyszíneken tarthatók;</w:t>
            </w:r>
          </w:p>
        </w:tc>
      </w:tr>
    </w:tbl>
    <w:p w14:paraId="040E45A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2921FDC" w14:textId="77777777" w:rsidR="009760F5" w:rsidRPr="00357852" w:rsidRDefault="009760F5" w:rsidP="009760F5">
      <w:r w:rsidRPr="00534DA7">
        <w:rPr>
          <w:rStyle w:val="HideTWBExt"/>
        </w:rPr>
        <w:t>&lt;/Amend&gt;</w:t>
      </w:r>
    </w:p>
    <w:p w14:paraId="1074266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550</w:t>
      </w:r>
      <w:r w:rsidRPr="00534DA7">
        <w:rPr>
          <w:rStyle w:val="HideTWBExt"/>
          <w:b w:val="0"/>
        </w:rPr>
        <w:t>&lt;/NumAm&gt;</w:t>
      </w:r>
    </w:p>
    <w:p w14:paraId="52F1CCA1"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21441176" w14:textId="77777777" w:rsidR="009760F5" w:rsidRPr="00357852" w:rsidRDefault="009760F5" w:rsidP="009760F5">
      <w:pPr>
        <w:pStyle w:val="NormalBold"/>
      </w:pPr>
      <w:r w:rsidRPr="00534DA7">
        <w:rPr>
          <w:rStyle w:val="HideTWBExt"/>
          <w:b w:val="0"/>
        </w:rPr>
        <w:t>&lt;/RepeatBlock-By&gt;</w:t>
      </w:r>
    </w:p>
    <w:p w14:paraId="4B5E8E9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59135F0" w14:textId="77777777" w:rsidR="009760F5" w:rsidRPr="00357852" w:rsidRDefault="009760F5" w:rsidP="009760F5">
      <w:pPr>
        <w:pStyle w:val="NormalBold"/>
      </w:pPr>
      <w:r w:rsidRPr="00534DA7">
        <w:rPr>
          <w:rStyle w:val="HideTWBExt"/>
          <w:b w:val="0"/>
        </w:rPr>
        <w:t>&lt;Article&gt;</w:t>
      </w:r>
      <w:r w:rsidRPr="00357852">
        <w:t>5 cikk – 1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38FA64A" w14:textId="77777777" w:rsidTr="00BF7AFB">
        <w:trPr>
          <w:trHeight w:hRule="exact" w:val="240"/>
          <w:jc w:val="center"/>
        </w:trPr>
        <w:tc>
          <w:tcPr>
            <w:tcW w:w="9752" w:type="dxa"/>
            <w:gridSpan w:val="2"/>
          </w:tcPr>
          <w:p w14:paraId="2ECEEE10" w14:textId="77777777" w:rsidR="009760F5" w:rsidRPr="00357852" w:rsidRDefault="009760F5" w:rsidP="00BF7AFB"/>
        </w:tc>
      </w:tr>
      <w:tr w:rsidR="00215CFA" w:rsidRPr="00357852" w14:paraId="266F064C" w14:textId="77777777" w:rsidTr="00BF7AFB">
        <w:trPr>
          <w:trHeight w:val="240"/>
          <w:jc w:val="center"/>
        </w:trPr>
        <w:tc>
          <w:tcPr>
            <w:tcW w:w="4876" w:type="dxa"/>
          </w:tcPr>
          <w:p w14:paraId="48EB53DA" w14:textId="77777777" w:rsidR="009760F5" w:rsidRPr="00357852" w:rsidRDefault="009760F5" w:rsidP="00BF7AFB">
            <w:pPr>
              <w:pStyle w:val="AmColumnHeading"/>
            </w:pPr>
            <w:r w:rsidRPr="00357852">
              <w:t>A Bizottság által javasolt szöveg</w:t>
            </w:r>
          </w:p>
        </w:tc>
        <w:tc>
          <w:tcPr>
            <w:tcW w:w="4876" w:type="dxa"/>
          </w:tcPr>
          <w:p w14:paraId="06FCAC6A" w14:textId="77777777" w:rsidR="009760F5" w:rsidRPr="00357852" w:rsidRDefault="009760F5" w:rsidP="00BF7AFB">
            <w:pPr>
              <w:pStyle w:val="AmColumnHeading"/>
            </w:pPr>
            <w:r w:rsidRPr="00357852">
              <w:t>Módosítás</w:t>
            </w:r>
          </w:p>
        </w:tc>
      </w:tr>
      <w:tr w:rsidR="00215CFA" w:rsidRPr="00357852" w14:paraId="7C9895E3" w14:textId="77777777" w:rsidTr="00BF7AFB">
        <w:trPr>
          <w:jc w:val="center"/>
        </w:trPr>
        <w:tc>
          <w:tcPr>
            <w:tcW w:w="4876" w:type="dxa"/>
          </w:tcPr>
          <w:p w14:paraId="0C515666" w14:textId="77777777" w:rsidR="009760F5" w:rsidRPr="00357852" w:rsidRDefault="009760F5" w:rsidP="00BF7AFB">
            <w:pPr>
              <w:pStyle w:val="Normal6a"/>
            </w:pPr>
            <w:r w:rsidRPr="00357852">
              <w:t>a)</w:t>
            </w:r>
            <w:r w:rsidRPr="00357852">
              <w:tab/>
              <w:t xml:space="preserve">Az (EU) XXX/XXX rendelet [a menekültügyi eljárásokról szóló rendelet] 41a. cikkének (2) bekezdésétől eltérve legfeljebb további </w:t>
            </w:r>
            <w:r w:rsidRPr="00357852">
              <w:rPr>
                <w:b/>
                <w:bCs/>
                <w:i/>
                <w:iCs/>
              </w:rPr>
              <w:t>nyolc</w:t>
            </w:r>
            <w:r w:rsidRPr="00357852">
              <w:t xml:space="preserve"> héttel meghosszabbítható azon maximális időtartam, ameddig a harmadik országbeli állampolgárok vagy hontalan személyek az említett cikkben megjelölt helyszíneken tarthatók;</w:t>
            </w:r>
          </w:p>
        </w:tc>
        <w:tc>
          <w:tcPr>
            <w:tcW w:w="4876" w:type="dxa"/>
          </w:tcPr>
          <w:p w14:paraId="276C30CB" w14:textId="77777777" w:rsidR="009760F5" w:rsidRPr="00357852" w:rsidRDefault="009760F5" w:rsidP="00BF7AFB">
            <w:pPr>
              <w:pStyle w:val="Normal6a"/>
            </w:pPr>
            <w:r w:rsidRPr="00357852">
              <w:t>a)</w:t>
            </w:r>
            <w:r w:rsidRPr="00357852">
              <w:tab/>
              <w:t xml:space="preserve">Az (EU) XXX/XXX rendelet [a menekültügyi eljárásokról szóló rendelet] 41a. cikkének (2) bekezdésétől eltérve legfeljebb további </w:t>
            </w:r>
            <w:r w:rsidRPr="00357852">
              <w:rPr>
                <w:b/>
                <w:bCs/>
                <w:i/>
                <w:iCs/>
              </w:rPr>
              <w:t>tizenhat</w:t>
            </w:r>
            <w:r w:rsidRPr="00357852">
              <w:t xml:space="preserve"> héttel meghosszabbítható azon maximális időtartam, ameddig a harmadik országbeli állampolgárok vagy hontalan személyek az említett cikkben megjelölt helyszíneken tarthatók;</w:t>
            </w:r>
          </w:p>
        </w:tc>
      </w:tr>
    </w:tbl>
    <w:p w14:paraId="04BB23D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1A5BE5F9" w14:textId="77777777" w:rsidR="009760F5" w:rsidRPr="00357852" w:rsidRDefault="009760F5" w:rsidP="009760F5">
      <w:r w:rsidRPr="00534DA7">
        <w:rPr>
          <w:rStyle w:val="HideTWBExt"/>
        </w:rPr>
        <w:t>&lt;/Amend&gt;</w:t>
      </w:r>
    </w:p>
    <w:p w14:paraId="0CC9DBA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551</w:t>
      </w:r>
      <w:r w:rsidRPr="00534DA7">
        <w:rPr>
          <w:rStyle w:val="HideTWBExt"/>
          <w:b w:val="0"/>
        </w:rPr>
        <w:t>&lt;/NumAm&gt;</w:t>
      </w:r>
    </w:p>
    <w:p w14:paraId="36FD61E7" w14:textId="77777777" w:rsidR="009760F5" w:rsidRPr="00357852" w:rsidRDefault="009760F5" w:rsidP="009760F5">
      <w:pPr>
        <w:pStyle w:val="NormalBold"/>
      </w:pPr>
      <w:r w:rsidRPr="00534DA7">
        <w:rPr>
          <w:rStyle w:val="HideTWBExt"/>
          <w:b w:val="0"/>
        </w:rPr>
        <w:t>&lt;RepeatBlock-By&gt;&lt;Members&gt;</w:t>
      </w:r>
      <w:r w:rsidRPr="00357852">
        <w:t>Laura Ferrara</w:t>
      </w:r>
      <w:r w:rsidRPr="00534DA7">
        <w:rPr>
          <w:rStyle w:val="HideTWBExt"/>
          <w:b w:val="0"/>
        </w:rPr>
        <w:t>&lt;/Members&gt;</w:t>
      </w:r>
    </w:p>
    <w:p w14:paraId="31A19D88" w14:textId="77777777" w:rsidR="009760F5" w:rsidRPr="00357852" w:rsidRDefault="009760F5" w:rsidP="009760F5">
      <w:pPr>
        <w:pStyle w:val="NormalBold"/>
      </w:pPr>
      <w:r w:rsidRPr="00534DA7">
        <w:rPr>
          <w:rStyle w:val="HideTWBExt"/>
          <w:b w:val="0"/>
        </w:rPr>
        <w:t>&lt;/RepeatBlock-By&gt;</w:t>
      </w:r>
    </w:p>
    <w:p w14:paraId="2025303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DB87917" w14:textId="77777777" w:rsidR="009760F5" w:rsidRPr="00357852" w:rsidRDefault="009760F5" w:rsidP="009760F5">
      <w:pPr>
        <w:pStyle w:val="NormalBold"/>
      </w:pPr>
      <w:r w:rsidRPr="00534DA7">
        <w:rPr>
          <w:rStyle w:val="HideTWBExt"/>
          <w:b w:val="0"/>
        </w:rPr>
        <w:t>&lt;Article&gt;</w:t>
      </w:r>
      <w:r w:rsidRPr="00357852">
        <w:t>5 cikk – 1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78E22B1" w14:textId="77777777" w:rsidTr="00BF7AFB">
        <w:trPr>
          <w:trHeight w:hRule="exact" w:val="240"/>
          <w:jc w:val="center"/>
        </w:trPr>
        <w:tc>
          <w:tcPr>
            <w:tcW w:w="9752" w:type="dxa"/>
            <w:gridSpan w:val="2"/>
          </w:tcPr>
          <w:p w14:paraId="390A3488" w14:textId="77777777" w:rsidR="009760F5" w:rsidRPr="00357852" w:rsidRDefault="009760F5" w:rsidP="00BF7AFB"/>
        </w:tc>
      </w:tr>
      <w:tr w:rsidR="00215CFA" w:rsidRPr="00357852" w14:paraId="61007929" w14:textId="77777777" w:rsidTr="00BF7AFB">
        <w:trPr>
          <w:trHeight w:val="240"/>
          <w:jc w:val="center"/>
        </w:trPr>
        <w:tc>
          <w:tcPr>
            <w:tcW w:w="4876" w:type="dxa"/>
          </w:tcPr>
          <w:p w14:paraId="02D5BF9D" w14:textId="77777777" w:rsidR="009760F5" w:rsidRPr="00357852" w:rsidRDefault="009760F5" w:rsidP="00BF7AFB">
            <w:pPr>
              <w:pStyle w:val="AmColumnHeading"/>
            </w:pPr>
            <w:r w:rsidRPr="00357852">
              <w:t>A Bizottság által javasolt szöveg</w:t>
            </w:r>
          </w:p>
        </w:tc>
        <w:tc>
          <w:tcPr>
            <w:tcW w:w="4876" w:type="dxa"/>
          </w:tcPr>
          <w:p w14:paraId="5D249F4F" w14:textId="77777777" w:rsidR="009760F5" w:rsidRPr="00357852" w:rsidRDefault="009760F5" w:rsidP="00BF7AFB">
            <w:pPr>
              <w:pStyle w:val="AmColumnHeading"/>
            </w:pPr>
            <w:r w:rsidRPr="00357852">
              <w:t>Módosítás</w:t>
            </w:r>
          </w:p>
        </w:tc>
      </w:tr>
      <w:tr w:rsidR="00215CFA" w:rsidRPr="00357852" w14:paraId="7DFDC8EF" w14:textId="77777777" w:rsidTr="00BF7AFB">
        <w:trPr>
          <w:jc w:val="center"/>
        </w:trPr>
        <w:tc>
          <w:tcPr>
            <w:tcW w:w="4876" w:type="dxa"/>
          </w:tcPr>
          <w:p w14:paraId="6A34F41B" w14:textId="77777777" w:rsidR="009760F5" w:rsidRPr="00357852" w:rsidRDefault="009760F5" w:rsidP="00BF7AFB">
            <w:pPr>
              <w:pStyle w:val="Normal6a"/>
            </w:pPr>
            <w:r w:rsidRPr="00357852">
              <w:t>a)</w:t>
            </w:r>
            <w:r w:rsidRPr="00357852">
              <w:tab/>
              <w:t xml:space="preserve">Az (EU) XXX/XXX rendelet [a menekültügyi eljárásokról szóló rendelet] 41a. cikkének (2) bekezdésétől eltérve legfeljebb további </w:t>
            </w:r>
            <w:r w:rsidRPr="00357852">
              <w:rPr>
                <w:b/>
                <w:bCs/>
                <w:i/>
                <w:iCs/>
              </w:rPr>
              <w:t>nyolc</w:t>
            </w:r>
            <w:r w:rsidRPr="00357852">
              <w:t xml:space="preserve"> héttel meghosszabbítható azon maximális időtartam, ameddig a harmadik országbeli állampolgárok vagy hontalan személyek az említett cikkben megjelölt helyszíneken tarthatók;</w:t>
            </w:r>
          </w:p>
        </w:tc>
        <w:tc>
          <w:tcPr>
            <w:tcW w:w="4876" w:type="dxa"/>
          </w:tcPr>
          <w:p w14:paraId="0C85A453" w14:textId="77777777" w:rsidR="009760F5" w:rsidRPr="00357852" w:rsidRDefault="009760F5" w:rsidP="00BF7AFB">
            <w:pPr>
              <w:pStyle w:val="Normal6a"/>
            </w:pPr>
            <w:r w:rsidRPr="00357852">
              <w:t>a)</w:t>
            </w:r>
            <w:r w:rsidRPr="00357852">
              <w:tab/>
              <w:t xml:space="preserve">Az (EU) XXX/XXX rendelet [a menekültügyi eljárásokról szóló rendelet] 41a. cikkének (2) bekezdésétől eltérve legfeljebb további </w:t>
            </w:r>
            <w:r w:rsidRPr="00357852">
              <w:rPr>
                <w:b/>
                <w:bCs/>
                <w:i/>
                <w:iCs/>
              </w:rPr>
              <w:t>négy</w:t>
            </w:r>
            <w:r w:rsidRPr="00357852">
              <w:t xml:space="preserve"> héttel meghosszabbítható azon maximális időtartam, ameddig a harmadik országbeli állampolgárok vagy hontalan személyek az említett cikkben megjelölt helyszíneken tarthatók;</w:t>
            </w:r>
          </w:p>
        </w:tc>
      </w:tr>
    </w:tbl>
    <w:p w14:paraId="0C126F4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{IT}</w:t>
      </w:r>
      <w:r w:rsidRPr="00357852">
        <w:t>it</w:t>
      </w:r>
      <w:r w:rsidRPr="00534DA7">
        <w:rPr>
          <w:rStyle w:val="HideTWBExt"/>
        </w:rPr>
        <w:t>&lt;/Original&gt;</w:t>
      </w:r>
    </w:p>
    <w:p w14:paraId="3A44241A" w14:textId="77777777" w:rsidR="009760F5" w:rsidRPr="00357852" w:rsidRDefault="009760F5" w:rsidP="009760F5">
      <w:r w:rsidRPr="00534DA7">
        <w:rPr>
          <w:rStyle w:val="HideTWBExt"/>
        </w:rPr>
        <w:t>&lt;/Amend&gt;</w:t>
      </w:r>
    </w:p>
    <w:p w14:paraId="288CDA4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552</w:t>
      </w:r>
      <w:r w:rsidRPr="00534DA7">
        <w:rPr>
          <w:rStyle w:val="HideTWBExt"/>
          <w:b w:val="0"/>
        </w:rPr>
        <w:t>&lt;/NumAm&gt;</w:t>
      </w:r>
    </w:p>
    <w:p w14:paraId="3E9DEFAB" w14:textId="77777777" w:rsidR="009760F5" w:rsidRPr="00357852" w:rsidRDefault="009760F5" w:rsidP="009760F5">
      <w:pPr>
        <w:pStyle w:val="NormalBold"/>
      </w:pPr>
      <w:r w:rsidRPr="00534DA7">
        <w:rPr>
          <w:rStyle w:val="HideTWBExt"/>
          <w:b w:val="0"/>
        </w:rPr>
        <w:t>&lt;RepeatBlock-By&gt;&lt;Members&gt;</w:t>
      </w:r>
      <w:r w:rsidRPr="00357852">
        <w:t>Nadine Morano</w:t>
      </w:r>
      <w:r w:rsidRPr="00534DA7">
        <w:rPr>
          <w:rStyle w:val="HideTWBExt"/>
          <w:b w:val="0"/>
        </w:rPr>
        <w:t>&lt;/Members&gt;</w:t>
      </w:r>
    </w:p>
    <w:p w14:paraId="4C0036DB" w14:textId="77777777" w:rsidR="009760F5" w:rsidRPr="00357852" w:rsidRDefault="009760F5" w:rsidP="009760F5">
      <w:pPr>
        <w:pStyle w:val="NormalBold"/>
      </w:pPr>
      <w:r w:rsidRPr="00534DA7">
        <w:rPr>
          <w:rStyle w:val="HideTWBExt"/>
          <w:b w:val="0"/>
        </w:rPr>
        <w:t>&lt;/RepeatBlock-By&gt;</w:t>
      </w:r>
    </w:p>
    <w:p w14:paraId="3F455131"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1489246" w14:textId="77777777" w:rsidR="009760F5" w:rsidRPr="00357852" w:rsidRDefault="009760F5" w:rsidP="009760F5">
      <w:pPr>
        <w:pStyle w:val="NormalBold"/>
      </w:pPr>
      <w:r w:rsidRPr="00534DA7">
        <w:rPr>
          <w:rStyle w:val="HideTWBExt"/>
          <w:b w:val="0"/>
        </w:rPr>
        <w:t>&lt;Article&gt;</w:t>
      </w:r>
      <w:r w:rsidRPr="00357852">
        <w:t>5 cikk – 1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1F1EFAE" w14:textId="77777777" w:rsidTr="00BF7AFB">
        <w:trPr>
          <w:trHeight w:hRule="exact" w:val="240"/>
          <w:jc w:val="center"/>
        </w:trPr>
        <w:tc>
          <w:tcPr>
            <w:tcW w:w="9752" w:type="dxa"/>
            <w:gridSpan w:val="2"/>
          </w:tcPr>
          <w:p w14:paraId="38208097" w14:textId="77777777" w:rsidR="009760F5" w:rsidRPr="00357852" w:rsidRDefault="009760F5" w:rsidP="00BF7AFB"/>
        </w:tc>
      </w:tr>
      <w:tr w:rsidR="00215CFA" w:rsidRPr="00357852" w14:paraId="0FA62346" w14:textId="77777777" w:rsidTr="00BF7AFB">
        <w:trPr>
          <w:trHeight w:val="240"/>
          <w:jc w:val="center"/>
        </w:trPr>
        <w:tc>
          <w:tcPr>
            <w:tcW w:w="4876" w:type="dxa"/>
          </w:tcPr>
          <w:p w14:paraId="4984C359" w14:textId="77777777" w:rsidR="009760F5" w:rsidRPr="00357852" w:rsidRDefault="009760F5" w:rsidP="00BF7AFB">
            <w:pPr>
              <w:pStyle w:val="AmColumnHeading"/>
            </w:pPr>
            <w:r w:rsidRPr="00357852">
              <w:t>A Bizottság által javasolt szöveg</w:t>
            </w:r>
          </w:p>
        </w:tc>
        <w:tc>
          <w:tcPr>
            <w:tcW w:w="4876" w:type="dxa"/>
          </w:tcPr>
          <w:p w14:paraId="0546FEB5" w14:textId="77777777" w:rsidR="009760F5" w:rsidRPr="00357852" w:rsidRDefault="009760F5" w:rsidP="00BF7AFB">
            <w:pPr>
              <w:pStyle w:val="AmColumnHeading"/>
            </w:pPr>
            <w:r w:rsidRPr="00357852">
              <w:t>Módosítás</w:t>
            </w:r>
          </w:p>
        </w:tc>
      </w:tr>
      <w:tr w:rsidR="00215CFA" w:rsidRPr="00357852" w14:paraId="31B4CD00" w14:textId="77777777" w:rsidTr="00BF7AFB">
        <w:trPr>
          <w:jc w:val="center"/>
        </w:trPr>
        <w:tc>
          <w:tcPr>
            <w:tcW w:w="4876" w:type="dxa"/>
          </w:tcPr>
          <w:p w14:paraId="73A3ECC6" w14:textId="77777777" w:rsidR="009760F5" w:rsidRPr="00357852" w:rsidRDefault="009760F5" w:rsidP="00BF7AFB">
            <w:pPr>
              <w:pStyle w:val="Normal6a"/>
            </w:pPr>
            <w:r w:rsidRPr="00357852">
              <w:t>a)</w:t>
            </w:r>
            <w:r w:rsidRPr="00357852">
              <w:tab/>
              <w:t xml:space="preserve">Az (EU) XXX/XXX rendelet [a menekültügyi eljárásokról szóló rendelet] 41a. cikkének (2) bekezdésétől eltérve legfeljebb további </w:t>
            </w:r>
            <w:r w:rsidRPr="00357852">
              <w:rPr>
                <w:b/>
                <w:i/>
              </w:rPr>
              <w:t>nyolc</w:t>
            </w:r>
            <w:r w:rsidRPr="00357852">
              <w:t xml:space="preserve"> héttel meghosszabbítható azon maximális időtartam, ameddig a harmadik országbeli állampolgárok vagy hontalan személyek az említett cikkben megjelölt helyszíneken tarthatók;</w:t>
            </w:r>
          </w:p>
        </w:tc>
        <w:tc>
          <w:tcPr>
            <w:tcW w:w="4876" w:type="dxa"/>
          </w:tcPr>
          <w:p w14:paraId="72BF588B" w14:textId="77777777" w:rsidR="009760F5" w:rsidRPr="00357852" w:rsidRDefault="009760F5" w:rsidP="00BF7AFB">
            <w:pPr>
              <w:pStyle w:val="Normal6a"/>
            </w:pPr>
            <w:r w:rsidRPr="00357852">
              <w:t>a)</w:t>
            </w:r>
            <w:r w:rsidRPr="00357852">
              <w:tab/>
              <w:t xml:space="preserve">Az (EU) XXX/XXX rendelet [a menekültügyi eljárásokról szóló rendelet] 41a. cikkének (2) bekezdésétől eltérve legfeljebb további </w:t>
            </w:r>
            <w:r w:rsidRPr="00357852">
              <w:rPr>
                <w:b/>
                <w:i/>
              </w:rPr>
              <w:t>tizenkét</w:t>
            </w:r>
            <w:r w:rsidRPr="00357852">
              <w:t xml:space="preserve"> héttel meghosszabbítható azon maximális időtartam, ameddig a harmadik országbeli állampolgárok vagy hontalan személyek az említett cikkben megjelölt helyszíneken tarthatók;</w:t>
            </w:r>
          </w:p>
        </w:tc>
      </w:tr>
    </w:tbl>
    <w:p w14:paraId="0029404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{FR}</w:t>
      </w:r>
      <w:r w:rsidRPr="00357852">
        <w:t>fr</w:t>
      </w:r>
      <w:r w:rsidRPr="00534DA7">
        <w:rPr>
          <w:rStyle w:val="HideTWBExt"/>
        </w:rPr>
        <w:t>&lt;/Original&gt;</w:t>
      </w:r>
    </w:p>
    <w:p w14:paraId="4992F3DA" w14:textId="77777777" w:rsidR="009760F5" w:rsidRPr="00357852" w:rsidRDefault="009760F5" w:rsidP="009760F5">
      <w:r w:rsidRPr="00534DA7">
        <w:rPr>
          <w:rStyle w:val="HideTWBExt"/>
        </w:rPr>
        <w:t>&lt;/Amend&gt;</w:t>
      </w:r>
    </w:p>
    <w:p w14:paraId="71BDD8D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553</w:t>
      </w:r>
      <w:r w:rsidRPr="00534DA7">
        <w:rPr>
          <w:rStyle w:val="HideTWBExt"/>
          <w:b w:val="0"/>
        </w:rPr>
        <w:t>&lt;/NumAm&gt;</w:t>
      </w:r>
    </w:p>
    <w:p w14:paraId="1B345712" w14:textId="77777777" w:rsidR="009760F5" w:rsidRPr="00357852" w:rsidRDefault="009760F5" w:rsidP="009760F5">
      <w:pPr>
        <w:pStyle w:val="NormalBold"/>
      </w:pPr>
      <w:r w:rsidRPr="00534DA7">
        <w:rPr>
          <w:rStyle w:val="HideTWBExt"/>
          <w:b w:val="0"/>
        </w:rPr>
        <w:t>&lt;RepeatBlock-By&gt;&lt;Members&gt;</w:t>
      </w:r>
      <w:r w:rsidRPr="00357852">
        <w:t>Elissavet Vozemberg-Vrionidi, Jeroen Lenaers, Tomas Tobé, Lena Düpont, Loucas Fourlas</w:t>
      </w:r>
      <w:r w:rsidRPr="00534DA7">
        <w:rPr>
          <w:rStyle w:val="HideTWBExt"/>
          <w:b w:val="0"/>
        </w:rPr>
        <w:t>&lt;/Members&gt;</w:t>
      </w:r>
    </w:p>
    <w:p w14:paraId="41FD1266" w14:textId="77777777" w:rsidR="009760F5" w:rsidRPr="00357852" w:rsidRDefault="009760F5" w:rsidP="009760F5">
      <w:pPr>
        <w:pStyle w:val="NormalBold"/>
      </w:pPr>
      <w:r w:rsidRPr="00534DA7">
        <w:rPr>
          <w:rStyle w:val="HideTWBExt"/>
          <w:b w:val="0"/>
        </w:rPr>
        <w:t>&lt;/RepeatBlock-By&gt;</w:t>
      </w:r>
    </w:p>
    <w:p w14:paraId="24B7AA2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50643A6" w14:textId="77777777" w:rsidR="009760F5" w:rsidRPr="00357852" w:rsidRDefault="009760F5" w:rsidP="009760F5">
      <w:pPr>
        <w:pStyle w:val="NormalBold"/>
      </w:pPr>
      <w:r w:rsidRPr="00534DA7">
        <w:rPr>
          <w:rStyle w:val="HideTWBExt"/>
          <w:b w:val="0"/>
        </w:rPr>
        <w:t>&lt;Article&gt;</w:t>
      </w:r>
      <w:r w:rsidRPr="00357852">
        <w:t>5 cikk – 1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F8DEC92" w14:textId="77777777" w:rsidTr="00BF7AFB">
        <w:trPr>
          <w:trHeight w:hRule="exact" w:val="240"/>
          <w:jc w:val="center"/>
        </w:trPr>
        <w:tc>
          <w:tcPr>
            <w:tcW w:w="9752" w:type="dxa"/>
            <w:gridSpan w:val="2"/>
          </w:tcPr>
          <w:p w14:paraId="4C5E0FB8" w14:textId="77777777" w:rsidR="009760F5" w:rsidRPr="00357852" w:rsidRDefault="009760F5" w:rsidP="00BF7AFB"/>
        </w:tc>
      </w:tr>
      <w:tr w:rsidR="00215CFA" w:rsidRPr="00357852" w14:paraId="033634E6" w14:textId="77777777" w:rsidTr="00BF7AFB">
        <w:trPr>
          <w:trHeight w:val="240"/>
          <w:jc w:val="center"/>
        </w:trPr>
        <w:tc>
          <w:tcPr>
            <w:tcW w:w="4876" w:type="dxa"/>
          </w:tcPr>
          <w:p w14:paraId="12B97801" w14:textId="77777777" w:rsidR="009760F5" w:rsidRPr="00357852" w:rsidRDefault="009760F5" w:rsidP="00BF7AFB">
            <w:pPr>
              <w:pStyle w:val="AmColumnHeading"/>
            </w:pPr>
            <w:r w:rsidRPr="00357852">
              <w:t>A Bizottság által javasolt szöveg</w:t>
            </w:r>
          </w:p>
        </w:tc>
        <w:tc>
          <w:tcPr>
            <w:tcW w:w="4876" w:type="dxa"/>
          </w:tcPr>
          <w:p w14:paraId="703D8578" w14:textId="77777777" w:rsidR="009760F5" w:rsidRPr="00357852" w:rsidRDefault="009760F5" w:rsidP="00BF7AFB">
            <w:pPr>
              <w:pStyle w:val="AmColumnHeading"/>
            </w:pPr>
            <w:r w:rsidRPr="00357852">
              <w:t>Módosítás</w:t>
            </w:r>
          </w:p>
        </w:tc>
      </w:tr>
      <w:tr w:rsidR="00215CFA" w:rsidRPr="00357852" w14:paraId="124841E8" w14:textId="77777777" w:rsidTr="00BF7AFB">
        <w:trPr>
          <w:jc w:val="center"/>
        </w:trPr>
        <w:tc>
          <w:tcPr>
            <w:tcW w:w="4876" w:type="dxa"/>
          </w:tcPr>
          <w:p w14:paraId="51980909" w14:textId="77777777" w:rsidR="009760F5" w:rsidRPr="00357852" w:rsidRDefault="009760F5" w:rsidP="00BF7AFB">
            <w:pPr>
              <w:pStyle w:val="Normal6a"/>
            </w:pPr>
            <w:r w:rsidRPr="00357852">
              <w:t>a)</w:t>
            </w:r>
            <w:r w:rsidRPr="00357852">
              <w:tab/>
              <w:t xml:space="preserve">Az (EU) XXX/XXX rendelet [a menekültügyi eljárásokról szóló rendelet] 41a. cikkének (2) bekezdésétől eltérve legfeljebb további </w:t>
            </w:r>
            <w:r w:rsidRPr="00357852">
              <w:rPr>
                <w:b/>
                <w:bCs/>
                <w:i/>
                <w:iCs/>
              </w:rPr>
              <w:t>nyolc</w:t>
            </w:r>
            <w:r w:rsidRPr="00357852">
              <w:t xml:space="preserve"> héttel meghosszabbítható azon maximális időtartam, ameddig a harmadik országbeli állampolgárok vagy hontalan személyek az említett cikkben megjelölt helyszíneken tarthatók;</w:t>
            </w:r>
          </w:p>
        </w:tc>
        <w:tc>
          <w:tcPr>
            <w:tcW w:w="4876" w:type="dxa"/>
          </w:tcPr>
          <w:p w14:paraId="509F81ED" w14:textId="77777777" w:rsidR="009760F5" w:rsidRPr="00357852" w:rsidRDefault="009760F5" w:rsidP="00BF7AFB">
            <w:pPr>
              <w:pStyle w:val="Normal6a"/>
            </w:pPr>
            <w:r w:rsidRPr="00357852">
              <w:t>a)</w:t>
            </w:r>
            <w:r w:rsidRPr="00357852">
              <w:tab/>
              <w:t xml:space="preserve">Az (EU) XXX/XXX rendelet [a menekültügyi eljárásokról szóló rendelet] 41a. cikkének (2) bekezdésétől eltérve legfeljebb további </w:t>
            </w:r>
            <w:r w:rsidRPr="00357852">
              <w:rPr>
                <w:b/>
                <w:bCs/>
                <w:i/>
                <w:iCs/>
              </w:rPr>
              <w:t>tizenkét</w:t>
            </w:r>
            <w:r w:rsidRPr="00357852">
              <w:t xml:space="preserve"> héttel meghosszabbítható azon maximális időtartam, ameddig a harmadik országbeli állampolgárok vagy hontalan személyek az említett cikkben megjelölt helyszíneken tarthatók;</w:t>
            </w:r>
          </w:p>
        </w:tc>
      </w:tr>
    </w:tbl>
    <w:p w14:paraId="79152ED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CB27B25" w14:textId="77777777" w:rsidR="009760F5" w:rsidRPr="00357852" w:rsidRDefault="009760F5" w:rsidP="009760F5">
      <w:r w:rsidRPr="00534DA7">
        <w:rPr>
          <w:rStyle w:val="HideTWBExt"/>
        </w:rPr>
        <w:t>&lt;/Amend&gt;</w:t>
      </w:r>
    </w:p>
    <w:p w14:paraId="7BB49C9C"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554</w:t>
      </w:r>
      <w:r w:rsidRPr="00534DA7">
        <w:rPr>
          <w:rStyle w:val="HideTWBExt"/>
          <w:b w:val="0"/>
        </w:rPr>
        <w:t>&lt;/NumAm&gt;</w:t>
      </w:r>
    </w:p>
    <w:p w14:paraId="5AE8F7E5" w14:textId="77777777" w:rsidR="009760F5" w:rsidRPr="00357852" w:rsidRDefault="009760F5" w:rsidP="009760F5">
      <w:pPr>
        <w:pStyle w:val="NormalBold"/>
      </w:pPr>
      <w:r w:rsidRPr="00534DA7">
        <w:rPr>
          <w:rStyle w:val="HideTWBExt"/>
          <w:b w:val="0"/>
        </w:rPr>
        <w:t>&lt;RepeatBlock-By&gt;&lt;Members&gt;</w:t>
      </w:r>
      <w:r w:rsidRPr="00357852">
        <w:t>Silvia Sardone, Mara Bizzotto, Annalisa Tardino</w:t>
      </w:r>
      <w:r w:rsidRPr="00534DA7">
        <w:rPr>
          <w:rStyle w:val="HideTWBExt"/>
          <w:b w:val="0"/>
        </w:rPr>
        <w:t>&lt;/Members&gt;</w:t>
      </w:r>
    </w:p>
    <w:p w14:paraId="367AE355" w14:textId="77777777" w:rsidR="009760F5" w:rsidRPr="00357852" w:rsidRDefault="009760F5" w:rsidP="009760F5">
      <w:pPr>
        <w:pStyle w:val="NormalBold"/>
      </w:pPr>
      <w:r w:rsidRPr="00534DA7">
        <w:rPr>
          <w:rStyle w:val="HideTWBExt"/>
          <w:b w:val="0"/>
        </w:rPr>
        <w:t>&lt;/RepeatBlock-By&gt;</w:t>
      </w:r>
    </w:p>
    <w:p w14:paraId="2370173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E382D18" w14:textId="77777777" w:rsidR="009760F5" w:rsidRPr="00357852" w:rsidRDefault="009760F5" w:rsidP="009760F5">
      <w:pPr>
        <w:pStyle w:val="NormalBold"/>
      </w:pPr>
      <w:r w:rsidRPr="00534DA7">
        <w:rPr>
          <w:rStyle w:val="HideTWBExt"/>
          <w:b w:val="0"/>
        </w:rPr>
        <w:t>&lt;Article&gt;</w:t>
      </w:r>
      <w:r w:rsidRPr="00357852">
        <w:t>5 cikk – 1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39909F3" w14:textId="77777777" w:rsidTr="00BF7AFB">
        <w:trPr>
          <w:trHeight w:hRule="exact" w:val="240"/>
          <w:jc w:val="center"/>
        </w:trPr>
        <w:tc>
          <w:tcPr>
            <w:tcW w:w="9752" w:type="dxa"/>
            <w:gridSpan w:val="2"/>
          </w:tcPr>
          <w:p w14:paraId="6C26B274" w14:textId="77777777" w:rsidR="009760F5" w:rsidRPr="00357852" w:rsidRDefault="009760F5" w:rsidP="00BF7AFB"/>
        </w:tc>
      </w:tr>
      <w:tr w:rsidR="00215CFA" w:rsidRPr="00357852" w14:paraId="6B139CB8" w14:textId="77777777" w:rsidTr="00BF7AFB">
        <w:trPr>
          <w:trHeight w:val="240"/>
          <w:jc w:val="center"/>
        </w:trPr>
        <w:tc>
          <w:tcPr>
            <w:tcW w:w="4876" w:type="dxa"/>
          </w:tcPr>
          <w:p w14:paraId="411F61DB" w14:textId="77777777" w:rsidR="009760F5" w:rsidRPr="00357852" w:rsidRDefault="009760F5" w:rsidP="00BF7AFB">
            <w:pPr>
              <w:pStyle w:val="AmColumnHeading"/>
            </w:pPr>
            <w:r w:rsidRPr="00357852">
              <w:t>A Bizottság által javasolt szöveg</w:t>
            </w:r>
          </w:p>
        </w:tc>
        <w:tc>
          <w:tcPr>
            <w:tcW w:w="4876" w:type="dxa"/>
          </w:tcPr>
          <w:p w14:paraId="6BF9D956" w14:textId="77777777" w:rsidR="009760F5" w:rsidRPr="00357852" w:rsidRDefault="009760F5" w:rsidP="00BF7AFB">
            <w:pPr>
              <w:pStyle w:val="AmColumnHeading"/>
            </w:pPr>
            <w:r w:rsidRPr="00357852">
              <w:t>Módosítás</w:t>
            </w:r>
          </w:p>
        </w:tc>
      </w:tr>
      <w:tr w:rsidR="00215CFA" w:rsidRPr="00357852" w14:paraId="5D9C4490" w14:textId="77777777" w:rsidTr="00BF7AFB">
        <w:trPr>
          <w:jc w:val="center"/>
        </w:trPr>
        <w:tc>
          <w:tcPr>
            <w:tcW w:w="4876" w:type="dxa"/>
          </w:tcPr>
          <w:p w14:paraId="6A702F02" w14:textId="77777777" w:rsidR="009760F5" w:rsidRPr="00357852" w:rsidRDefault="009760F5" w:rsidP="00BF7AFB">
            <w:pPr>
              <w:pStyle w:val="Normal6a"/>
            </w:pPr>
            <w:r w:rsidRPr="00357852">
              <w:t>a)</w:t>
            </w:r>
            <w:r w:rsidRPr="00357852">
              <w:tab/>
              <w:t xml:space="preserve">Az (EU) XXX/XXX rendelet [a menekültügyi eljárásokról szóló rendelet] 41a. cikkének (2) bekezdésétől eltérve legfeljebb további </w:t>
            </w:r>
            <w:r w:rsidRPr="00357852">
              <w:rPr>
                <w:b/>
                <w:bCs/>
                <w:i/>
                <w:iCs/>
              </w:rPr>
              <w:t>nyolc</w:t>
            </w:r>
            <w:r w:rsidRPr="00357852">
              <w:t xml:space="preserve"> héttel meghosszabbítható azon maximális időtartam, ameddig a harmadik országbeli állampolgárok vagy hontalan személyek az említett cikkben megjelölt helyszíneken tarthatók;</w:t>
            </w:r>
          </w:p>
        </w:tc>
        <w:tc>
          <w:tcPr>
            <w:tcW w:w="4876" w:type="dxa"/>
          </w:tcPr>
          <w:p w14:paraId="6CC85CC8" w14:textId="77777777" w:rsidR="009760F5" w:rsidRPr="00357852" w:rsidRDefault="009760F5" w:rsidP="00BF7AFB">
            <w:pPr>
              <w:pStyle w:val="Normal6a"/>
            </w:pPr>
            <w:r w:rsidRPr="00357852">
              <w:t>a)</w:t>
            </w:r>
            <w:r w:rsidRPr="00357852">
              <w:tab/>
              <w:t xml:space="preserve">Az (EU) XXX/XXX rendelet [a menekültügyi eljárásokról szóló rendelet] 41a. cikkének (2) bekezdésétől eltérve legfeljebb további </w:t>
            </w:r>
            <w:r w:rsidRPr="00357852">
              <w:rPr>
                <w:b/>
                <w:bCs/>
                <w:i/>
                <w:iCs/>
              </w:rPr>
              <w:t>tizenkét</w:t>
            </w:r>
            <w:r w:rsidRPr="00357852">
              <w:t xml:space="preserve"> héttel meghosszabbítható azon maximális időtartam, ameddig a harmadik országbeli állampolgárok vagy hontalan személyek az említett cikkben megjelölt helyszíneken tarthatók;</w:t>
            </w:r>
          </w:p>
        </w:tc>
      </w:tr>
    </w:tbl>
    <w:p w14:paraId="4EFF355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FADE2BC" w14:textId="77777777" w:rsidR="009760F5" w:rsidRPr="00357852" w:rsidRDefault="009760F5" w:rsidP="009760F5">
      <w:r w:rsidRPr="00534DA7">
        <w:rPr>
          <w:rStyle w:val="HideTWBExt"/>
        </w:rPr>
        <w:t>&lt;/Amend&gt;</w:t>
      </w:r>
    </w:p>
    <w:p w14:paraId="7ABBBCF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555</w:t>
      </w:r>
      <w:r w:rsidRPr="00534DA7">
        <w:rPr>
          <w:rStyle w:val="HideTWBExt"/>
          <w:b w:val="0"/>
        </w:rPr>
        <w:t>&lt;/NumAm&gt;</w:t>
      </w:r>
    </w:p>
    <w:p w14:paraId="0F4D8955" w14:textId="77777777" w:rsidR="009760F5" w:rsidRPr="00357852" w:rsidRDefault="009760F5" w:rsidP="009760F5">
      <w:pPr>
        <w:pStyle w:val="NormalBold"/>
      </w:pPr>
      <w:r w:rsidRPr="00534DA7">
        <w:rPr>
          <w:rStyle w:val="HideTWBExt"/>
          <w:b w:val="0"/>
        </w:rPr>
        <w:t>&lt;RepeatBlock-By&gt;&lt;Members&gt;</w:t>
      </w:r>
      <w:r w:rsidRPr="00357852">
        <w:t>Laura Ferrara</w:t>
      </w:r>
      <w:r w:rsidRPr="00534DA7">
        <w:rPr>
          <w:rStyle w:val="HideTWBExt"/>
          <w:b w:val="0"/>
        </w:rPr>
        <w:t>&lt;/Members&gt;</w:t>
      </w:r>
    </w:p>
    <w:p w14:paraId="2C9A3282" w14:textId="77777777" w:rsidR="009760F5" w:rsidRPr="00357852" w:rsidRDefault="009760F5" w:rsidP="009760F5">
      <w:pPr>
        <w:pStyle w:val="NormalBold"/>
      </w:pPr>
      <w:r w:rsidRPr="00534DA7">
        <w:rPr>
          <w:rStyle w:val="HideTWBExt"/>
          <w:b w:val="0"/>
        </w:rPr>
        <w:t>&lt;/RepeatBlock-By&gt;</w:t>
      </w:r>
    </w:p>
    <w:p w14:paraId="32907AA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BBDE87A" w14:textId="77777777" w:rsidR="009760F5" w:rsidRPr="00357852" w:rsidRDefault="009760F5" w:rsidP="009760F5">
      <w:pPr>
        <w:pStyle w:val="NormalBold"/>
      </w:pPr>
      <w:r w:rsidRPr="00534DA7">
        <w:rPr>
          <w:rStyle w:val="HideTWBExt"/>
          <w:b w:val="0"/>
        </w:rPr>
        <w:t>&lt;Article&gt;</w:t>
      </w:r>
      <w:r w:rsidRPr="00357852">
        <w:t>5 cikk – 1 bekezdés – c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AB1831E" w14:textId="77777777" w:rsidTr="00BF7AFB">
        <w:trPr>
          <w:trHeight w:hRule="exact" w:val="240"/>
          <w:jc w:val="center"/>
        </w:trPr>
        <w:tc>
          <w:tcPr>
            <w:tcW w:w="9752" w:type="dxa"/>
            <w:gridSpan w:val="2"/>
          </w:tcPr>
          <w:p w14:paraId="6F8C76AB" w14:textId="77777777" w:rsidR="009760F5" w:rsidRPr="00357852" w:rsidRDefault="009760F5" w:rsidP="00BF7AFB"/>
        </w:tc>
      </w:tr>
      <w:tr w:rsidR="00215CFA" w:rsidRPr="00357852" w14:paraId="2A1BE1F6" w14:textId="77777777" w:rsidTr="00BF7AFB">
        <w:trPr>
          <w:trHeight w:val="240"/>
          <w:jc w:val="center"/>
        </w:trPr>
        <w:tc>
          <w:tcPr>
            <w:tcW w:w="4876" w:type="dxa"/>
          </w:tcPr>
          <w:p w14:paraId="06FFFFA0" w14:textId="77777777" w:rsidR="009760F5" w:rsidRPr="00357852" w:rsidRDefault="009760F5" w:rsidP="00BF7AFB">
            <w:pPr>
              <w:pStyle w:val="AmColumnHeading"/>
            </w:pPr>
            <w:r w:rsidRPr="00357852">
              <w:t>A Bizottság által javasolt szöveg</w:t>
            </w:r>
          </w:p>
        </w:tc>
        <w:tc>
          <w:tcPr>
            <w:tcW w:w="4876" w:type="dxa"/>
          </w:tcPr>
          <w:p w14:paraId="25FE5BFE" w14:textId="77777777" w:rsidR="009760F5" w:rsidRPr="00357852" w:rsidRDefault="009760F5" w:rsidP="00BF7AFB">
            <w:pPr>
              <w:pStyle w:val="AmColumnHeading"/>
            </w:pPr>
            <w:r w:rsidRPr="00357852">
              <w:t>Módosítás</w:t>
            </w:r>
          </w:p>
        </w:tc>
      </w:tr>
      <w:tr w:rsidR="00215CFA" w:rsidRPr="00357852" w14:paraId="3721F283" w14:textId="77777777" w:rsidTr="00BF7AFB">
        <w:trPr>
          <w:jc w:val="center"/>
        </w:trPr>
        <w:tc>
          <w:tcPr>
            <w:tcW w:w="4876" w:type="dxa"/>
          </w:tcPr>
          <w:p w14:paraId="0AB8672C" w14:textId="77777777" w:rsidR="009760F5" w:rsidRPr="00357852" w:rsidRDefault="009760F5" w:rsidP="00BF7AFB">
            <w:pPr>
              <w:pStyle w:val="Normal6a"/>
            </w:pPr>
            <w:r w:rsidRPr="00357852">
              <w:rPr>
                <w:b/>
                <w:i/>
              </w:rPr>
              <w:t>c)</w:t>
            </w:r>
            <w:r w:rsidRPr="00357852">
              <w:tab/>
            </w:r>
            <w:r w:rsidRPr="00357852">
              <w:rPr>
                <w:b/>
                <w:i/>
              </w:rPr>
              <w:t>Az (EU) XXX irányelv [az átdolgozott visszatérési irányelv] 6. cikkének (2) bekezdésében meghatározott eseteken túlmenően abban az esetben, ha az (EU) XXX irányelv [az átdolgozott visszatérési irányelv] 6. cikke (1) bekezdésének f) pontjában említett feltétel teljesül, vagy ha a kérelmező, érintett harmadik országbeli állampolgár vagy hontalan személy nyilvánvalóan és tartósan nem tesz eleget az említett irányelv 7. cikkében megállapított együttműködési kötelezettségének, a tagállamok megállapítják, hogy az adott egyedi esetben – az ellenkező bizonyításáig – vélelmezhető a szökés veszélye.</w:t>
            </w:r>
          </w:p>
        </w:tc>
        <w:tc>
          <w:tcPr>
            <w:tcW w:w="4876" w:type="dxa"/>
          </w:tcPr>
          <w:p w14:paraId="5F5ABD6D" w14:textId="77777777" w:rsidR="009760F5" w:rsidRPr="00357852" w:rsidRDefault="009760F5" w:rsidP="00BF7AFB">
            <w:pPr>
              <w:pStyle w:val="Normal6a"/>
            </w:pPr>
            <w:r w:rsidRPr="00357852">
              <w:rPr>
                <w:b/>
                <w:i/>
              </w:rPr>
              <w:t>törölve</w:t>
            </w:r>
          </w:p>
        </w:tc>
      </w:tr>
    </w:tbl>
    <w:p w14:paraId="2C61655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{IT}</w:t>
      </w:r>
      <w:r w:rsidRPr="00357852">
        <w:t>it</w:t>
      </w:r>
      <w:r w:rsidRPr="00534DA7">
        <w:rPr>
          <w:rStyle w:val="HideTWBExt"/>
        </w:rPr>
        <w:t>&lt;/Original&gt;</w:t>
      </w:r>
    </w:p>
    <w:p w14:paraId="2F7A1EC3" w14:textId="77777777" w:rsidR="009760F5" w:rsidRPr="00357852" w:rsidRDefault="009760F5" w:rsidP="009760F5">
      <w:r w:rsidRPr="00534DA7">
        <w:rPr>
          <w:rStyle w:val="HideTWBExt"/>
        </w:rPr>
        <w:t>&lt;/Amend&gt;</w:t>
      </w:r>
    </w:p>
    <w:p w14:paraId="5F2EBF8B"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556</w:t>
      </w:r>
      <w:r w:rsidRPr="00534DA7">
        <w:rPr>
          <w:rStyle w:val="HideTWBExt"/>
          <w:b w:val="0"/>
        </w:rPr>
        <w:t>&lt;/NumAm&gt;</w:t>
      </w:r>
    </w:p>
    <w:p w14:paraId="1F7712D6"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361A5F54" w14:textId="77777777" w:rsidR="009760F5" w:rsidRPr="00357852" w:rsidRDefault="009760F5" w:rsidP="009760F5">
      <w:pPr>
        <w:pStyle w:val="NormalBold"/>
      </w:pPr>
      <w:r w:rsidRPr="00534DA7">
        <w:rPr>
          <w:rStyle w:val="HideTWBExt"/>
          <w:b w:val="0"/>
        </w:rPr>
        <w:t>&lt;/RepeatBlock-By&gt;</w:t>
      </w:r>
    </w:p>
    <w:p w14:paraId="2CC7ED3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CE40657" w14:textId="77777777" w:rsidR="009760F5" w:rsidRPr="00357852" w:rsidRDefault="009760F5" w:rsidP="009760F5">
      <w:pPr>
        <w:pStyle w:val="NormalBold"/>
      </w:pPr>
      <w:r w:rsidRPr="00534DA7">
        <w:rPr>
          <w:rStyle w:val="HideTWBExt"/>
          <w:b w:val="0"/>
        </w:rPr>
        <w:t>&lt;Article&gt;</w:t>
      </w:r>
      <w:r w:rsidRPr="00357852">
        <w:t>5 cikk – 1 bekezdés – c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5C363C0" w14:textId="77777777" w:rsidTr="00BF7AFB">
        <w:trPr>
          <w:trHeight w:hRule="exact" w:val="240"/>
          <w:jc w:val="center"/>
        </w:trPr>
        <w:tc>
          <w:tcPr>
            <w:tcW w:w="9752" w:type="dxa"/>
            <w:gridSpan w:val="2"/>
          </w:tcPr>
          <w:p w14:paraId="22D3E34A" w14:textId="77777777" w:rsidR="009760F5" w:rsidRPr="00357852" w:rsidRDefault="009760F5" w:rsidP="00BF7AFB"/>
        </w:tc>
      </w:tr>
      <w:tr w:rsidR="00215CFA" w:rsidRPr="00357852" w14:paraId="06B52F78" w14:textId="77777777" w:rsidTr="00BF7AFB">
        <w:trPr>
          <w:trHeight w:val="240"/>
          <w:jc w:val="center"/>
        </w:trPr>
        <w:tc>
          <w:tcPr>
            <w:tcW w:w="4876" w:type="dxa"/>
          </w:tcPr>
          <w:p w14:paraId="23D69CBC" w14:textId="77777777" w:rsidR="009760F5" w:rsidRPr="00357852" w:rsidRDefault="009760F5" w:rsidP="00BF7AFB">
            <w:pPr>
              <w:pStyle w:val="AmColumnHeading"/>
            </w:pPr>
            <w:r w:rsidRPr="00357852">
              <w:t>A Bizottság által javasolt szöveg</w:t>
            </w:r>
          </w:p>
        </w:tc>
        <w:tc>
          <w:tcPr>
            <w:tcW w:w="4876" w:type="dxa"/>
          </w:tcPr>
          <w:p w14:paraId="7B47A5EB" w14:textId="77777777" w:rsidR="009760F5" w:rsidRPr="00357852" w:rsidRDefault="009760F5" w:rsidP="00BF7AFB">
            <w:pPr>
              <w:pStyle w:val="AmColumnHeading"/>
            </w:pPr>
            <w:r w:rsidRPr="00357852">
              <w:t>Módosítás</w:t>
            </w:r>
          </w:p>
        </w:tc>
      </w:tr>
      <w:tr w:rsidR="00215CFA" w:rsidRPr="00357852" w14:paraId="72461B2A" w14:textId="77777777" w:rsidTr="00BF7AFB">
        <w:trPr>
          <w:jc w:val="center"/>
        </w:trPr>
        <w:tc>
          <w:tcPr>
            <w:tcW w:w="4876" w:type="dxa"/>
          </w:tcPr>
          <w:p w14:paraId="6FEAD540" w14:textId="77777777" w:rsidR="009760F5" w:rsidRPr="00357852" w:rsidRDefault="009760F5" w:rsidP="00BF7AFB">
            <w:pPr>
              <w:pStyle w:val="Normal6a"/>
            </w:pPr>
            <w:r w:rsidRPr="00357852">
              <w:t>c)</w:t>
            </w:r>
            <w:r w:rsidRPr="00357852">
              <w:tab/>
              <w:t>Az (EU) XXX irányelv [az átdolgozott visszatérési irányelv] 6. cikkének (2) bekezdésében meghatározott eseteken túlmenően abban az esetben, ha az (EU) XXX irányelv [az átdolgozott visszatérési irányelv] 6. cikke (1) bekezdésének f) pontjában említett feltétel teljesül, vagy ha a kérelmező, érintett harmadik országbeli állampolgár vagy hontalan személy nyilvánvalóan és tartósan nem tesz eleget az említett irányelv 7. cikkében megállapított együttműködési kötelezettségének, a tagállamok megállapítják, hogy az adott egyedi esetben – az ellenkező bizonyításáig – vélelmezhető a szökés veszélye.</w:t>
            </w:r>
          </w:p>
        </w:tc>
        <w:tc>
          <w:tcPr>
            <w:tcW w:w="4876" w:type="dxa"/>
          </w:tcPr>
          <w:p w14:paraId="1F03DD1B" w14:textId="77777777" w:rsidR="009760F5" w:rsidRPr="00357852" w:rsidRDefault="009760F5" w:rsidP="00BF7AFB">
            <w:pPr>
              <w:pStyle w:val="Normal6a"/>
            </w:pPr>
            <w:r w:rsidRPr="00357852">
              <w:t>c)</w:t>
            </w:r>
            <w:r w:rsidRPr="00357852">
              <w:tab/>
              <w:t>Az (EU) XXX irányelv [az átdolgozott visszatérési irányelv] 6. cikkének (2) bekezdésében meghatározott eseteken túlmenően abban az esetben, ha az (EU) XXX irányelv [az átdolgozott visszatérési irányelv] 6. cikke (1) bekezdésének f) pontjában említett feltétel teljesül, vagy ha a kérelmező, érintett harmadik országbeli állampolgár vagy hontalan személy nyilvánvalóan és tartósan nem tesz eleget az említett irányelv 7. cikkében megállapított együttműködési kötelezettségének, a tagállamok megállapítják, hogy az adott egyedi esetben – az ellenkező bizonyításáig – vélelmezhető a szökés veszélye</w:t>
            </w:r>
            <w:r w:rsidRPr="00357852">
              <w:rPr>
                <w:b/>
                <w:bCs/>
                <w:i/>
                <w:iCs/>
              </w:rPr>
              <w:t>;</w:t>
            </w:r>
            <w:r w:rsidRPr="00357852">
              <w:rPr>
                <w:b/>
                <w:i/>
              </w:rPr>
              <w:t xml:space="preserve"> </w:t>
            </w:r>
            <w:r w:rsidRPr="00357852">
              <w:rPr>
                <w:b/>
                <w:bCs/>
                <w:i/>
                <w:iCs/>
              </w:rPr>
              <w:t>illetve bármely olyan esetben, amelyben hitelt érdemlő módon bizonyítható, hogy a belső vagy külső biztonság, a közrend vagy a népegészségügy súlyos veszélynek van kitéve</w:t>
            </w:r>
            <w:r w:rsidRPr="00357852">
              <w:t>.</w:t>
            </w:r>
          </w:p>
        </w:tc>
      </w:tr>
    </w:tbl>
    <w:p w14:paraId="068D099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6BB62FC9" w14:textId="77777777" w:rsidR="009760F5" w:rsidRPr="00357852" w:rsidRDefault="009760F5" w:rsidP="009760F5">
      <w:r w:rsidRPr="00534DA7">
        <w:rPr>
          <w:rStyle w:val="HideTWBExt"/>
        </w:rPr>
        <w:t>&lt;/Amend&gt;</w:t>
      </w:r>
    </w:p>
    <w:p w14:paraId="70F25B1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557</w:t>
      </w:r>
      <w:r w:rsidRPr="00534DA7">
        <w:rPr>
          <w:rStyle w:val="HideTWBExt"/>
          <w:b w:val="0"/>
        </w:rPr>
        <w:t>&lt;/NumAm&gt;</w:t>
      </w:r>
    </w:p>
    <w:p w14:paraId="1C9D98A3" w14:textId="77777777" w:rsidR="009760F5" w:rsidRPr="00357852" w:rsidRDefault="009760F5" w:rsidP="009760F5">
      <w:pPr>
        <w:pStyle w:val="NormalBold"/>
      </w:pPr>
      <w:r w:rsidRPr="00534DA7">
        <w:rPr>
          <w:rStyle w:val="HideTWBExt"/>
          <w:b w:val="0"/>
        </w:rPr>
        <w:t>&lt;RepeatBlock-By&gt;&lt;Members&gt;</w:t>
      </w:r>
      <w:r w:rsidRPr="00357852">
        <w:t>Nadine Morano</w:t>
      </w:r>
      <w:r w:rsidRPr="00534DA7">
        <w:rPr>
          <w:rStyle w:val="HideTWBExt"/>
          <w:b w:val="0"/>
        </w:rPr>
        <w:t>&lt;/Members&gt;</w:t>
      </w:r>
    </w:p>
    <w:p w14:paraId="64F574DD" w14:textId="77777777" w:rsidR="009760F5" w:rsidRPr="00357852" w:rsidRDefault="009760F5" w:rsidP="009760F5">
      <w:pPr>
        <w:pStyle w:val="NormalBold"/>
      </w:pPr>
      <w:r w:rsidRPr="00534DA7">
        <w:rPr>
          <w:rStyle w:val="HideTWBExt"/>
          <w:b w:val="0"/>
        </w:rPr>
        <w:t>&lt;/RepeatBlock-By&gt;</w:t>
      </w:r>
    </w:p>
    <w:p w14:paraId="37911F5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56C63BC" w14:textId="77777777" w:rsidR="009760F5" w:rsidRPr="00357852" w:rsidRDefault="009760F5" w:rsidP="009760F5">
      <w:pPr>
        <w:pStyle w:val="NormalBold"/>
      </w:pPr>
      <w:r w:rsidRPr="00534DA7">
        <w:rPr>
          <w:rStyle w:val="HideTWBExt"/>
          <w:b w:val="0"/>
        </w:rPr>
        <w:t>&lt;Article&gt;</w:t>
      </w:r>
      <w:r w:rsidRPr="00357852">
        <w:t>5 cikk – 1 bekezdés – c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62D40F3" w14:textId="77777777" w:rsidTr="00BF7AFB">
        <w:trPr>
          <w:trHeight w:hRule="exact" w:val="240"/>
          <w:jc w:val="center"/>
        </w:trPr>
        <w:tc>
          <w:tcPr>
            <w:tcW w:w="9752" w:type="dxa"/>
            <w:gridSpan w:val="2"/>
          </w:tcPr>
          <w:p w14:paraId="3A3B0B4C" w14:textId="77777777" w:rsidR="009760F5" w:rsidRPr="00357852" w:rsidRDefault="009760F5" w:rsidP="00BF7AFB"/>
        </w:tc>
      </w:tr>
      <w:tr w:rsidR="00215CFA" w:rsidRPr="00357852" w14:paraId="48F50E03" w14:textId="77777777" w:rsidTr="00BF7AFB">
        <w:trPr>
          <w:trHeight w:val="240"/>
          <w:jc w:val="center"/>
        </w:trPr>
        <w:tc>
          <w:tcPr>
            <w:tcW w:w="4876" w:type="dxa"/>
          </w:tcPr>
          <w:p w14:paraId="112151B1" w14:textId="77777777" w:rsidR="009760F5" w:rsidRPr="00357852" w:rsidRDefault="009760F5" w:rsidP="00BF7AFB">
            <w:pPr>
              <w:pStyle w:val="AmColumnHeading"/>
            </w:pPr>
            <w:r w:rsidRPr="00357852">
              <w:t>A Bizottság által javasolt szöveg</w:t>
            </w:r>
          </w:p>
        </w:tc>
        <w:tc>
          <w:tcPr>
            <w:tcW w:w="4876" w:type="dxa"/>
          </w:tcPr>
          <w:p w14:paraId="4647BB9B" w14:textId="77777777" w:rsidR="009760F5" w:rsidRPr="00357852" w:rsidRDefault="009760F5" w:rsidP="00BF7AFB">
            <w:pPr>
              <w:pStyle w:val="AmColumnHeading"/>
            </w:pPr>
            <w:r w:rsidRPr="00357852">
              <w:t>Módosítás</w:t>
            </w:r>
          </w:p>
        </w:tc>
      </w:tr>
      <w:tr w:rsidR="00215CFA" w:rsidRPr="00357852" w14:paraId="6BF768E4" w14:textId="77777777" w:rsidTr="00BF7AFB">
        <w:trPr>
          <w:jc w:val="center"/>
        </w:trPr>
        <w:tc>
          <w:tcPr>
            <w:tcW w:w="4876" w:type="dxa"/>
          </w:tcPr>
          <w:p w14:paraId="7C2767B9" w14:textId="77777777" w:rsidR="009760F5" w:rsidRPr="00357852" w:rsidRDefault="009760F5" w:rsidP="00BF7AFB">
            <w:pPr>
              <w:pStyle w:val="Normal6a"/>
            </w:pPr>
            <w:r w:rsidRPr="00357852">
              <w:t>c)</w:t>
            </w:r>
            <w:r w:rsidRPr="00357852">
              <w:tab/>
            </w:r>
            <w:r w:rsidRPr="00357852">
              <w:rPr>
                <w:b/>
                <w:i/>
              </w:rPr>
              <w:t xml:space="preserve">Az (EU) XXX irányelv [az átdolgozott visszatérési irányelv] 6. cikkének (2) bekezdésében meghatározott eseteken túlmenően </w:t>
            </w:r>
            <w:r w:rsidRPr="00357852">
              <w:t xml:space="preserve">abban az esetben, ha az (EU) XXX irányelv [az átdolgozott visszatérési irányelv] 6. cikke (1) </w:t>
            </w:r>
            <w:r w:rsidRPr="00357852">
              <w:rPr>
                <w:b/>
                <w:i/>
              </w:rPr>
              <w:t>bekezdésének f) pontjában</w:t>
            </w:r>
            <w:r w:rsidRPr="00357852">
              <w:t xml:space="preserve"> említett </w:t>
            </w:r>
            <w:r w:rsidRPr="00357852">
              <w:rPr>
                <w:b/>
                <w:i/>
              </w:rPr>
              <w:t>feltétel</w:t>
            </w:r>
            <w:r w:rsidRPr="00357852">
              <w:t xml:space="preserve"> teljesül, vagy ha a kérelmező, érintett harmadik országbeli állampolgár vagy hontalan személy nyilvánvalóan és tartósan nem tesz eleget az említett irányelv 7. cikkében megállapított együttműködési kötelezettségének, a tagállamok megállapítják, hogy az adott egyedi esetben – az ellenkező bizonyításáig – vélelmezhető a szökés veszélye.</w:t>
            </w:r>
          </w:p>
        </w:tc>
        <w:tc>
          <w:tcPr>
            <w:tcW w:w="4876" w:type="dxa"/>
          </w:tcPr>
          <w:p w14:paraId="0EC30DDC" w14:textId="77777777" w:rsidR="009760F5" w:rsidRPr="00357852" w:rsidRDefault="009760F5" w:rsidP="00BF7AFB">
            <w:pPr>
              <w:pStyle w:val="Normal6a"/>
            </w:pPr>
            <w:r w:rsidRPr="00357852">
              <w:t>c)</w:t>
            </w:r>
            <w:r w:rsidRPr="00357852">
              <w:tab/>
              <w:t xml:space="preserve">Abban az esetben, ha az (EU) XXX irányelv [az átdolgozott visszatérési irányelv] 6. cikke (1) </w:t>
            </w:r>
            <w:r w:rsidRPr="00357852">
              <w:rPr>
                <w:b/>
                <w:i/>
              </w:rPr>
              <w:t>bekezdésében</w:t>
            </w:r>
            <w:r w:rsidRPr="00357852">
              <w:t xml:space="preserve"> említett </w:t>
            </w:r>
            <w:r w:rsidRPr="00357852">
              <w:rPr>
                <w:b/>
                <w:i/>
              </w:rPr>
              <w:t>feltételek közül legalább egy</w:t>
            </w:r>
            <w:r w:rsidRPr="00357852">
              <w:t xml:space="preserve"> teljesül, vagy ha a kérelmező, érintett harmadik országbeli állampolgár vagy hontalan személy nyilvánvalóan és tartósan nem tesz eleget az említett irányelv 7. cikkében megállapított együttműködési kötelezettségének, a tagállamok megállapítják, hogy az adott egyedi esetben – az ellenkező bizonyításáig – vélelmezhető a szökés veszélye.</w:t>
            </w:r>
          </w:p>
        </w:tc>
      </w:tr>
    </w:tbl>
    <w:p w14:paraId="0D7FE6F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{FR}</w:t>
      </w:r>
      <w:r w:rsidRPr="00357852">
        <w:t>fr</w:t>
      </w:r>
      <w:r w:rsidRPr="00534DA7">
        <w:rPr>
          <w:rStyle w:val="HideTWBExt"/>
        </w:rPr>
        <w:t>&lt;/Original&gt;</w:t>
      </w:r>
    </w:p>
    <w:p w14:paraId="7ECC808C" w14:textId="77777777" w:rsidR="009760F5" w:rsidRPr="00357852" w:rsidRDefault="009760F5" w:rsidP="009760F5">
      <w:r w:rsidRPr="00534DA7">
        <w:rPr>
          <w:rStyle w:val="HideTWBExt"/>
        </w:rPr>
        <w:t>&lt;/Amend&gt;</w:t>
      </w:r>
    </w:p>
    <w:p w14:paraId="7E65D14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558</w:t>
      </w:r>
      <w:r w:rsidRPr="00534DA7">
        <w:rPr>
          <w:rStyle w:val="HideTWBExt"/>
          <w:b w:val="0"/>
        </w:rPr>
        <w:t>&lt;/NumAm&gt;</w:t>
      </w:r>
    </w:p>
    <w:p w14:paraId="231A1E82" w14:textId="77777777" w:rsidR="009760F5" w:rsidRPr="00357852" w:rsidRDefault="009760F5" w:rsidP="009760F5">
      <w:pPr>
        <w:pStyle w:val="NormalBold"/>
      </w:pPr>
      <w:r w:rsidRPr="00534DA7">
        <w:rPr>
          <w:rStyle w:val="HideTWBExt"/>
          <w:b w:val="0"/>
        </w:rPr>
        <w:t>&lt;RepeatBlock-By&gt;&lt;Members&gt;</w:t>
      </w:r>
      <w:r w:rsidRPr="00357852">
        <w:t>Ondřej Kovařík, Malik Azmani</w:t>
      </w:r>
      <w:r w:rsidRPr="00534DA7">
        <w:rPr>
          <w:rStyle w:val="HideTWBExt"/>
          <w:b w:val="0"/>
        </w:rPr>
        <w:t>&lt;/Members&gt;</w:t>
      </w:r>
    </w:p>
    <w:p w14:paraId="3C111DFE" w14:textId="77777777" w:rsidR="009760F5" w:rsidRPr="00357852" w:rsidRDefault="009760F5" w:rsidP="009760F5">
      <w:pPr>
        <w:pStyle w:val="NormalBold"/>
      </w:pPr>
      <w:r w:rsidRPr="00534DA7">
        <w:rPr>
          <w:rStyle w:val="HideTWBExt"/>
          <w:b w:val="0"/>
        </w:rPr>
        <w:t>&lt;/RepeatBlock-By&gt;</w:t>
      </w:r>
    </w:p>
    <w:p w14:paraId="77B87F0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BEDFCA4" w14:textId="77777777" w:rsidR="009760F5" w:rsidRPr="00357852" w:rsidRDefault="009760F5" w:rsidP="009760F5">
      <w:pPr>
        <w:pStyle w:val="NormalBold"/>
      </w:pPr>
      <w:r w:rsidRPr="00534DA7">
        <w:rPr>
          <w:rStyle w:val="HideTWBExt"/>
          <w:b w:val="0"/>
        </w:rPr>
        <w:t>&lt;Article&gt;</w:t>
      </w:r>
      <w:r w:rsidRPr="00357852">
        <w:t>5 cikk – 1 bekezdés – c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005D35B" w14:textId="77777777" w:rsidTr="00BF7AFB">
        <w:trPr>
          <w:trHeight w:hRule="exact" w:val="240"/>
          <w:jc w:val="center"/>
        </w:trPr>
        <w:tc>
          <w:tcPr>
            <w:tcW w:w="9752" w:type="dxa"/>
            <w:gridSpan w:val="2"/>
          </w:tcPr>
          <w:p w14:paraId="74021C55" w14:textId="77777777" w:rsidR="009760F5" w:rsidRPr="00357852" w:rsidRDefault="009760F5" w:rsidP="00BF7AFB"/>
        </w:tc>
      </w:tr>
      <w:tr w:rsidR="00215CFA" w:rsidRPr="00357852" w14:paraId="0E85C01A" w14:textId="77777777" w:rsidTr="00BF7AFB">
        <w:trPr>
          <w:trHeight w:val="240"/>
          <w:jc w:val="center"/>
        </w:trPr>
        <w:tc>
          <w:tcPr>
            <w:tcW w:w="4876" w:type="dxa"/>
          </w:tcPr>
          <w:p w14:paraId="4A8A01E1" w14:textId="77777777" w:rsidR="009760F5" w:rsidRPr="00357852" w:rsidRDefault="009760F5" w:rsidP="00BF7AFB">
            <w:pPr>
              <w:pStyle w:val="AmColumnHeading"/>
            </w:pPr>
            <w:r w:rsidRPr="00357852">
              <w:t>A Bizottság által javasolt szöveg</w:t>
            </w:r>
          </w:p>
        </w:tc>
        <w:tc>
          <w:tcPr>
            <w:tcW w:w="4876" w:type="dxa"/>
          </w:tcPr>
          <w:p w14:paraId="2B76FAF1" w14:textId="77777777" w:rsidR="009760F5" w:rsidRPr="00357852" w:rsidRDefault="009760F5" w:rsidP="00BF7AFB">
            <w:pPr>
              <w:pStyle w:val="AmColumnHeading"/>
            </w:pPr>
            <w:r w:rsidRPr="00357852">
              <w:t>Módosítás</w:t>
            </w:r>
          </w:p>
        </w:tc>
      </w:tr>
      <w:tr w:rsidR="00215CFA" w:rsidRPr="00357852" w14:paraId="38957169" w14:textId="77777777" w:rsidTr="00BF7AFB">
        <w:trPr>
          <w:jc w:val="center"/>
        </w:trPr>
        <w:tc>
          <w:tcPr>
            <w:tcW w:w="4876" w:type="dxa"/>
          </w:tcPr>
          <w:p w14:paraId="3C276309" w14:textId="77777777" w:rsidR="009760F5" w:rsidRPr="00357852" w:rsidRDefault="009760F5" w:rsidP="00BF7AFB">
            <w:pPr>
              <w:pStyle w:val="Normal6a"/>
            </w:pPr>
            <w:r w:rsidRPr="00357852">
              <w:t>c)</w:t>
            </w:r>
            <w:r w:rsidRPr="00357852">
              <w:tab/>
              <w:t xml:space="preserve">Az (EU) XXX irányelv [az átdolgozott visszatérési irányelv] 6. cikkének (2) bekezdésében meghatározott eseteken túlmenően abban az esetben, ha az (EU) XXX irányelv [az átdolgozott visszatérési irányelv] 6. cikke (1) bekezdésének f) pontjában említett feltétel teljesül, vagy ha a kérelmező, érintett harmadik országbeli állampolgár vagy hontalan személy </w:t>
            </w:r>
            <w:r w:rsidRPr="00357852">
              <w:rPr>
                <w:b/>
                <w:bCs/>
                <w:i/>
                <w:iCs/>
              </w:rPr>
              <w:t xml:space="preserve">nyilvánvalóan és tartósan </w:t>
            </w:r>
            <w:r w:rsidRPr="00357852">
              <w:t>nem tesz eleget az említett irányelv 7. cikkében megállapított együttműködési kötelezettségének, a tagállamok megállapítják, hogy az adott egyedi esetben – az ellenkező bizonyításáig – vélelmezhető a szökés veszélye.</w:t>
            </w:r>
          </w:p>
        </w:tc>
        <w:tc>
          <w:tcPr>
            <w:tcW w:w="4876" w:type="dxa"/>
          </w:tcPr>
          <w:p w14:paraId="4E0F35F2" w14:textId="77777777" w:rsidR="009760F5" w:rsidRPr="00357852" w:rsidRDefault="009760F5" w:rsidP="00BF7AFB">
            <w:pPr>
              <w:pStyle w:val="Normal6a"/>
            </w:pPr>
            <w:r w:rsidRPr="00357852">
              <w:t>c)</w:t>
            </w:r>
            <w:r w:rsidRPr="00357852">
              <w:tab/>
              <w:t>Az (EU) XXX irányelv [az átdolgozott visszatérési irányelv] 6. cikkének (2) bekezdésében meghatározott eseteken túlmenően abban az esetben, ha az (EU) XXX irányelv [az átdolgozott visszatérési irányelv] 6. cikke (1) bekezdésének f) pontjában említett feltétel teljesül, vagy ha a kérelmező, érintett harmadik országbeli állampolgár vagy hontalan személy nem tesz eleget az említett irányelv 7. cikkében megállapított együttműködési kötelezettségének, a tagállamok megállapítják, hogy az adott egyedi esetben – az ellenkező bizonyításáig – vélelmezhető a szökés veszélye.</w:t>
            </w:r>
          </w:p>
        </w:tc>
      </w:tr>
    </w:tbl>
    <w:p w14:paraId="582CA39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38C6E2F" w14:textId="77777777" w:rsidR="009760F5" w:rsidRPr="00357852" w:rsidRDefault="009760F5" w:rsidP="009760F5">
      <w:r w:rsidRPr="00534DA7">
        <w:rPr>
          <w:rStyle w:val="HideTWBExt"/>
        </w:rPr>
        <w:t>&lt;/Amend&gt;</w:t>
      </w:r>
    </w:p>
    <w:p w14:paraId="4D77267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559</w:t>
      </w:r>
      <w:r w:rsidRPr="00534DA7">
        <w:rPr>
          <w:rStyle w:val="HideTWBExt"/>
          <w:b w:val="0"/>
        </w:rPr>
        <w:t>&lt;/NumAm&gt;</w:t>
      </w:r>
    </w:p>
    <w:p w14:paraId="6F0B0D6C"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160EEDE9" w14:textId="77777777" w:rsidR="009760F5" w:rsidRPr="00357852" w:rsidRDefault="009760F5" w:rsidP="009760F5">
      <w:pPr>
        <w:pStyle w:val="NormalBold"/>
      </w:pPr>
      <w:r w:rsidRPr="00534DA7">
        <w:rPr>
          <w:rStyle w:val="HideTWBExt"/>
          <w:b w:val="0"/>
        </w:rPr>
        <w:t>&lt;/RepeatBlock-By&gt;</w:t>
      </w:r>
    </w:p>
    <w:p w14:paraId="55C9B8E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6C7EED5" w14:textId="77777777" w:rsidR="009760F5" w:rsidRPr="00357852" w:rsidRDefault="009760F5" w:rsidP="009760F5">
      <w:pPr>
        <w:pStyle w:val="NormalBold"/>
      </w:pPr>
      <w:r w:rsidRPr="00534DA7">
        <w:rPr>
          <w:rStyle w:val="HideTWBExt"/>
          <w:b w:val="0"/>
        </w:rPr>
        <w:t>&lt;Article&gt;</w:t>
      </w:r>
      <w:r w:rsidRPr="00357852">
        <w:t>5 cikk – 1 bekezdés – c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BE28C12" w14:textId="77777777" w:rsidTr="00BF7AFB">
        <w:trPr>
          <w:trHeight w:hRule="exact" w:val="240"/>
          <w:jc w:val="center"/>
        </w:trPr>
        <w:tc>
          <w:tcPr>
            <w:tcW w:w="9752" w:type="dxa"/>
            <w:gridSpan w:val="2"/>
          </w:tcPr>
          <w:p w14:paraId="2F222497" w14:textId="77777777" w:rsidR="009760F5" w:rsidRPr="00357852" w:rsidRDefault="009760F5" w:rsidP="00BF7AFB"/>
        </w:tc>
      </w:tr>
      <w:tr w:rsidR="00215CFA" w:rsidRPr="00357852" w14:paraId="525C1DFB" w14:textId="77777777" w:rsidTr="00BF7AFB">
        <w:trPr>
          <w:trHeight w:val="240"/>
          <w:jc w:val="center"/>
        </w:trPr>
        <w:tc>
          <w:tcPr>
            <w:tcW w:w="4876" w:type="dxa"/>
          </w:tcPr>
          <w:p w14:paraId="4D2478DD" w14:textId="77777777" w:rsidR="009760F5" w:rsidRPr="00357852" w:rsidRDefault="009760F5" w:rsidP="00BF7AFB">
            <w:pPr>
              <w:pStyle w:val="AmColumnHeading"/>
            </w:pPr>
            <w:r w:rsidRPr="00357852">
              <w:t>A Bizottság által javasolt szöveg</w:t>
            </w:r>
          </w:p>
        </w:tc>
        <w:tc>
          <w:tcPr>
            <w:tcW w:w="4876" w:type="dxa"/>
          </w:tcPr>
          <w:p w14:paraId="0B3D8676" w14:textId="77777777" w:rsidR="009760F5" w:rsidRPr="00357852" w:rsidRDefault="009760F5" w:rsidP="00BF7AFB">
            <w:pPr>
              <w:pStyle w:val="AmColumnHeading"/>
            </w:pPr>
            <w:r w:rsidRPr="00357852">
              <w:t>Módosítás</w:t>
            </w:r>
          </w:p>
        </w:tc>
      </w:tr>
      <w:tr w:rsidR="00215CFA" w:rsidRPr="00357852" w14:paraId="4F875239" w14:textId="77777777" w:rsidTr="00BF7AFB">
        <w:trPr>
          <w:jc w:val="center"/>
        </w:trPr>
        <w:tc>
          <w:tcPr>
            <w:tcW w:w="4876" w:type="dxa"/>
          </w:tcPr>
          <w:p w14:paraId="32F6FA1B" w14:textId="77777777" w:rsidR="009760F5" w:rsidRPr="00357852" w:rsidRDefault="009760F5" w:rsidP="00BF7AFB">
            <w:pPr>
              <w:pStyle w:val="Normal6a"/>
            </w:pPr>
            <w:r w:rsidRPr="00357852">
              <w:t>c)</w:t>
            </w:r>
            <w:r w:rsidRPr="00357852">
              <w:tab/>
              <w:t xml:space="preserve">Az (EU) XXX irányelv [az átdolgozott visszatérési irányelv] 6. cikkének (2) bekezdésében meghatározott eseteken túlmenően abban az esetben, ha az (EU) XXX irányelv [az átdolgozott visszatérési irányelv] 6. cikke (1) bekezdésének f) pontjában említett feltétel teljesül, vagy ha a kérelmező, érintett harmadik országbeli állampolgár vagy hontalan személy nyilvánvalóan és tartósan nem tesz eleget az említett irányelv 7. cikkében megállapított együttműködési kötelezettségének, a tagállamok megállapítják, hogy az adott egyedi esetben </w:t>
            </w:r>
            <w:r w:rsidRPr="00357852">
              <w:rPr>
                <w:b/>
                <w:bCs/>
                <w:i/>
                <w:iCs/>
              </w:rPr>
              <w:t>– az ellenkező bizonyításáig –</w:t>
            </w:r>
            <w:r w:rsidRPr="00357852">
              <w:t xml:space="preserve"> vélelmezhető a szökés veszélye.</w:t>
            </w:r>
          </w:p>
        </w:tc>
        <w:tc>
          <w:tcPr>
            <w:tcW w:w="4876" w:type="dxa"/>
          </w:tcPr>
          <w:p w14:paraId="47E5A211" w14:textId="77777777" w:rsidR="009760F5" w:rsidRPr="00357852" w:rsidRDefault="009760F5" w:rsidP="00BF7AFB">
            <w:pPr>
              <w:pStyle w:val="Normal6a"/>
            </w:pPr>
            <w:r w:rsidRPr="00357852">
              <w:t>c)</w:t>
            </w:r>
            <w:r w:rsidRPr="00357852">
              <w:tab/>
              <w:t>Az (EU) XXX irányelv [az átdolgozott visszatérési irányelv] 6. cikkének (2) bekezdésében meghatározott eseteken túlmenően abban az esetben, ha az (EU) XXX irányelv [az átdolgozott visszatérési irányelv] 6. cikke (1) bekezdésének f) pontjában említett feltétel teljesül, vagy ha a kérelmező, érintett harmadik országbeli állampolgár vagy hontalan személy nyilvánvalóan és tartósan nem tesz eleget az említett irányelv 7. cikkében megállapított együttműködési kötelezettségének tagállamok megállapítják, hogy az adott egyedi esetben vélelmezhető a szökés veszélye.</w:t>
            </w:r>
          </w:p>
        </w:tc>
      </w:tr>
    </w:tbl>
    <w:p w14:paraId="156A2BB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51B4773" w14:textId="77777777" w:rsidR="009760F5" w:rsidRPr="00357852" w:rsidRDefault="009760F5" w:rsidP="009760F5">
      <w:r w:rsidRPr="00534DA7">
        <w:rPr>
          <w:rStyle w:val="HideTWBExt"/>
        </w:rPr>
        <w:t>&lt;/Amend&gt;</w:t>
      </w:r>
    </w:p>
    <w:p w14:paraId="1FA6D5A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560</w:t>
      </w:r>
      <w:r w:rsidRPr="00534DA7">
        <w:rPr>
          <w:rStyle w:val="HideTWBExt"/>
          <w:b w:val="0"/>
        </w:rPr>
        <w:t>&lt;/NumAm&gt;</w:t>
      </w:r>
    </w:p>
    <w:p w14:paraId="5E602AC2" w14:textId="77777777" w:rsidR="009760F5" w:rsidRPr="00357852" w:rsidRDefault="009760F5" w:rsidP="009760F5">
      <w:pPr>
        <w:pStyle w:val="NormalBold"/>
      </w:pPr>
      <w:r w:rsidRPr="00534DA7">
        <w:rPr>
          <w:rStyle w:val="HideTWBExt"/>
          <w:b w:val="0"/>
        </w:rPr>
        <w:t>&lt;RepeatBlock-By&gt;&lt;Members&gt;</w:t>
      </w:r>
      <w:r w:rsidRPr="00357852">
        <w:t>Tomas Tobé, Lena Düpont, Jeroen Lenaers</w:t>
      </w:r>
      <w:r w:rsidRPr="00534DA7">
        <w:rPr>
          <w:rStyle w:val="HideTWBExt"/>
          <w:b w:val="0"/>
        </w:rPr>
        <w:t>&lt;/Members&gt;</w:t>
      </w:r>
    </w:p>
    <w:p w14:paraId="2A55374F" w14:textId="77777777" w:rsidR="009760F5" w:rsidRPr="00357852" w:rsidRDefault="009760F5" w:rsidP="009760F5">
      <w:pPr>
        <w:pStyle w:val="NormalBold"/>
      </w:pPr>
      <w:r w:rsidRPr="00534DA7">
        <w:rPr>
          <w:rStyle w:val="HideTWBExt"/>
          <w:b w:val="0"/>
        </w:rPr>
        <w:t>&lt;/RepeatBlock-By&gt;</w:t>
      </w:r>
    </w:p>
    <w:p w14:paraId="22379B9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A585A5A" w14:textId="77777777" w:rsidR="009760F5" w:rsidRPr="00357852" w:rsidRDefault="009760F5" w:rsidP="009760F5">
      <w:pPr>
        <w:pStyle w:val="NormalBold"/>
      </w:pPr>
      <w:r w:rsidRPr="00534DA7">
        <w:rPr>
          <w:rStyle w:val="HideTWBExt"/>
          <w:b w:val="0"/>
        </w:rPr>
        <w:t>&lt;Article&gt;</w:t>
      </w:r>
      <w:r w:rsidRPr="00357852">
        <w:t>5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B86AA1C" w14:textId="77777777" w:rsidTr="00BF7AFB">
        <w:trPr>
          <w:trHeight w:hRule="exact" w:val="240"/>
          <w:jc w:val="center"/>
        </w:trPr>
        <w:tc>
          <w:tcPr>
            <w:tcW w:w="9752" w:type="dxa"/>
            <w:gridSpan w:val="2"/>
          </w:tcPr>
          <w:p w14:paraId="3A8F0384" w14:textId="77777777" w:rsidR="009760F5" w:rsidRPr="00357852" w:rsidRDefault="009760F5" w:rsidP="00BF7AFB"/>
        </w:tc>
      </w:tr>
      <w:tr w:rsidR="00215CFA" w:rsidRPr="00357852" w14:paraId="6D1107D2" w14:textId="77777777" w:rsidTr="00BF7AFB">
        <w:trPr>
          <w:trHeight w:val="240"/>
          <w:jc w:val="center"/>
        </w:trPr>
        <w:tc>
          <w:tcPr>
            <w:tcW w:w="4876" w:type="dxa"/>
          </w:tcPr>
          <w:p w14:paraId="1838AEC5" w14:textId="77777777" w:rsidR="009760F5" w:rsidRPr="00357852" w:rsidRDefault="009760F5" w:rsidP="00BF7AFB">
            <w:pPr>
              <w:pStyle w:val="AmColumnHeading"/>
            </w:pPr>
            <w:r w:rsidRPr="00357852">
              <w:t>A Bizottság által javasolt szöveg</w:t>
            </w:r>
          </w:p>
        </w:tc>
        <w:tc>
          <w:tcPr>
            <w:tcW w:w="4876" w:type="dxa"/>
          </w:tcPr>
          <w:p w14:paraId="519570B1" w14:textId="77777777" w:rsidR="009760F5" w:rsidRPr="00357852" w:rsidRDefault="009760F5" w:rsidP="00BF7AFB">
            <w:pPr>
              <w:pStyle w:val="AmColumnHeading"/>
            </w:pPr>
            <w:r w:rsidRPr="00357852">
              <w:t>Módosítás</w:t>
            </w:r>
          </w:p>
        </w:tc>
      </w:tr>
      <w:tr w:rsidR="00215CFA" w:rsidRPr="00357852" w14:paraId="5BB6C5AA" w14:textId="77777777" w:rsidTr="00BF7AFB">
        <w:trPr>
          <w:jc w:val="center"/>
        </w:trPr>
        <w:tc>
          <w:tcPr>
            <w:tcW w:w="4876" w:type="dxa"/>
          </w:tcPr>
          <w:p w14:paraId="4165F51B" w14:textId="77777777" w:rsidR="009760F5" w:rsidRPr="00357852" w:rsidRDefault="009760F5" w:rsidP="00BF7AFB">
            <w:pPr>
              <w:pStyle w:val="Normal6a"/>
            </w:pPr>
            <w:r w:rsidRPr="00357852">
              <w:rPr>
                <w:b/>
                <w:i/>
              </w:rPr>
              <w:t>(2)</w:t>
            </w:r>
            <w:r w:rsidRPr="00357852">
              <w:tab/>
            </w:r>
            <w:r w:rsidRPr="00357852">
              <w:rPr>
                <w:b/>
                <w:i/>
              </w:rPr>
              <w:t>Az (1) bekezdés azon kérelmezőkre, harmadik országbeli állampolgárokra vagy hontalan személyekre is alkalmazandó, akik az (EU) XXX/XXX rendelet [a menekültügyi eljárásokról szóló rendelet] 41. cikkében említett eljárás hatálya alá tartoznak, kérelmüket az ezen rendelet 3. cikkével összhangban meghozott határozat Bizottság általi elfogadását megelőzően elutasították, és ezen határozat elfogadását követően nincs joguk az érintett tagállamban maradni és ez nincs számukra engedélyezve.</w:t>
            </w:r>
          </w:p>
        </w:tc>
        <w:tc>
          <w:tcPr>
            <w:tcW w:w="4876" w:type="dxa"/>
          </w:tcPr>
          <w:p w14:paraId="7F78E359" w14:textId="77777777" w:rsidR="009760F5" w:rsidRPr="00357852" w:rsidRDefault="009760F5" w:rsidP="00BF7AFB">
            <w:pPr>
              <w:pStyle w:val="Normal6a"/>
            </w:pPr>
            <w:r w:rsidRPr="00357852">
              <w:rPr>
                <w:b/>
                <w:i/>
              </w:rPr>
              <w:t>törölve</w:t>
            </w:r>
          </w:p>
        </w:tc>
      </w:tr>
    </w:tbl>
    <w:p w14:paraId="0DCA002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97563AA" w14:textId="77777777" w:rsidR="009760F5" w:rsidRPr="00357852" w:rsidRDefault="009760F5" w:rsidP="009760F5">
      <w:r w:rsidRPr="00534DA7">
        <w:rPr>
          <w:rStyle w:val="HideTWBExt"/>
        </w:rPr>
        <w:t>&lt;/Amend&gt;</w:t>
      </w:r>
    </w:p>
    <w:p w14:paraId="069F50F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561</w:t>
      </w:r>
      <w:r w:rsidRPr="00534DA7">
        <w:rPr>
          <w:rStyle w:val="HideTWBExt"/>
          <w:b w:val="0"/>
        </w:rPr>
        <w:t>&lt;/NumAm&gt;</w:t>
      </w:r>
    </w:p>
    <w:p w14:paraId="28F10452" w14:textId="77777777" w:rsidR="009760F5" w:rsidRPr="00357852" w:rsidRDefault="009760F5" w:rsidP="009760F5">
      <w:pPr>
        <w:pStyle w:val="NormalBold"/>
      </w:pPr>
      <w:r w:rsidRPr="00534DA7">
        <w:rPr>
          <w:rStyle w:val="HideTWBExt"/>
          <w:b w:val="0"/>
        </w:rPr>
        <w:t>&lt;RepeatBlock-By&gt;&lt;Members&gt;</w:t>
      </w:r>
      <w:r w:rsidRPr="00357852">
        <w:t>Elissavet Vozemberg-Vrionidi, Loucas Fourlas</w:t>
      </w:r>
      <w:r w:rsidRPr="00534DA7">
        <w:rPr>
          <w:rStyle w:val="HideTWBExt"/>
          <w:b w:val="0"/>
        </w:rPr>
        <w:t>&lt;/Members&gt;</w:t>
      </w:r>
    </w:p>
    <w:p w14:paraId="413F7E4D" w14:textId="77777777" w:rsidR="009760F5" w:rsidRPr="00357852" w:rsidRDefault="009760F5" w:rsidP="009760F5">
      <w:pPr>
        <w:pStyle w:val="NormalBold"/>
      </w:pPr>
      <w:r w:rsidRPr="00534DA7">
        <w:rPr>
          <w:rStyle w:val="HideTWBExt"/>
          <w:b w:val="0"/>
        </w:rPr>
        <w:t>&lt;/RepeatBlock-By&gt;</w:t>
      </w:r>
    </w:p>
    <w:p w14:paraId="3BDD38D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0DBA83E" w14:textId="77777777" w:rsidR="009760F5" w:rsidRPr="00357852" w:rsidRDefault="009760F5" w:rsidP="009760F5">
      <w:pPr>
        <w:pStyle w:val="NormalBold"/>
      </w:pPr>
      <w:r w:rsidRPr="00534DA7">
        <w:rPr>
          <w:rStyle w:val="HideTWBExt"/>
          <w:b w:val="0"/>
        </w:rPr>
        <w:t>&lt;Article&gt;</w:t>
      </w:r>
      <w:r w:rsidRPr="00357852">
        <w:t>5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784856C" w14:textId="77777777" w:rsidTr="00BF7AFB">
        <w:trPr>
          <w:trHeight w:hRule="exact" w:val="240"/>
          <w:jc w:val="center"/>
        </w:trPr>
        <w:tc>
          <w:tcPr>
            <w:tcW w:w="9752" w:type="dxa"/>
            <w:gridSpan w:val="2"/>
          </w:tcPr>
          <w:p w14:paraId="75D21535" w14:textId="77777777" w:rsidR="009760F5" w:rsidRPr="00357852" w:rsidRDefault="009760F5" w:rsidP="00BF7AFB"/>
        </w:tc>
      </w:tr>
      <w:tr w:rsidR="00215CFA" w:rsidRPr="00357852" w14:paraId="4106667F" w14:textId="77777777" w:rsidTr="00BF7AFB">
        <w:trPr>
          <w:trHeight w:val="240"/>
          <w:jc w:val="center"/>
        </w:trPr>
        <w:tc>
          <w:tcPr>
            <w:tcW w:w="4876" w:type="dxa"/>
          </w:tcPr>
          <w:p w14:paraId="51FF3AC1" w14:textId="77777777" w:rsidR="009760F5" w:rsidRPr="00357852" w:rsidRDefault="009760F5" w:rsidP="00BF7AFB">
            <w:pPr>
              <w:pStyle w:val="AmColumnHeading"/>
            </w:pPr>
            <w:r w:rsidRPr="00357852">
              <w:t>A Bizottság által javasolt szöveg</w:t>
            </w:r>
          </w:p>
        </w:tc>
        <w:tc>
          <w:tcPr>
            <w:tcW w:w="4876" w:type="dxa"/>
          </w:tcPr>
          <w:p w14:paraId="477DD2A2" w14:textId="77777777" w:rsidR="009760F5" w:rsidRPr="00357852" w:rsidRDefault="009760F5" w:rsidP="00BF7AFB">
            <w:pPr>
              <w:pStyle w:val="AmColumnHeading"/>
            </w:pPr>
            <w:r w:rsidRPr="00357852">
              <w:t>Módosítás</w:t>
            </w:r>
          </w:p>
        </w:tc>
      </w:tr>
      <w:tr w:rsidR="00215CFA" w:rsidRPr="00357852" w14:paraId="21D90DB4" w14:textId="77777777" w:rsidTr="00BF7AFB">
        <w:trPr>
          <w:jc w:val="center"/>
        </w:trPr>
        <w:tc>
          <w:tcPr>
            <w:tcW w:w="4876" w:type="dxa"/>
          </w:tcPr>
          <w:p w14:paraId="2D96E137" w14:textId="77777777" w:rsidR="009760F5" w:rsidRPr="00357852" w:rsidRDefault="009760F5" w:rsidP="00BF7AFB">
            <w:pPr>
              <w:pStyle w:val="Normal6a"/>
            </w:pPr>
            <w:r w:rsidRPr="00357852">
              <w:t>(2)</w:t>
            </w:r>
            <w:r w:rsidRPr="00357852">
              <w:tab/>
              <w:t xml:space="preserve">Az (1) bekezdés azon kérelmezőkre, harmadik országbeli állampolgárokra vagy hontalan személyekre is alkalmazandó, akik az (EU) XXX/XXX rendelet [a menekültügyi eljárásokról szóló rendelet] 41. cikkében említett eljárás hatálya alá tartoznak, kérelmüket az ezen rendelet 3. cikkével összhangban meghozott határozat Bizottság általi elfogadását megelőzően elutasították, és ezen határozat elfogadását követően nincs joguk az érintett tagállamban maradni </w:t>
            </w:r>
            <w:r w:rsidRPr="00357852">
              <w:rPr>
                <w:b/>
                <w:bCs/>
                <w:i/>
                <w:iCs/>
              </w:rPr>
              <w:t>és</w:t>
            </w:r>
            <w:r w:rsidRPr="00357852">
              <w:t xml:space="preserve"> ez nincs számukra engedélyezve.</w:t>
            </w:r>
          </w:p>
        </w:tc>
        <w:tc>
          <w:tcPr>
            <w:tcW w:w="4876" w:type="dxa"/>
          </w:tcPr>
          <w:p w14:paraId="104AD4F9" w14:textId="77777777" w:rsidR="009760F5" w:rsidRPr="00357852" w:rsidRDefault="009760F5" w:rsidP="00BF7AFB">
            <w:pPr>
              <w:pStyle w:val="Normal6a"/>
            </w:pPr>
            <w:r w:rsidRPr="00357852">
              <w:t>(2)</w:t>
            </w:r>
            <w:r w:rsidRPr="00357852">
              <w:tab/>
              <w:t>Az (1) bekezdés azon kérelmezőkre, harmadik országbeli állampolgárokra vagy hontalan személyekre is alkalmazandó, akik az (EU) XXX/XXX rendelet [a menekültügyi eljárásokról szóló rendelet] 41. cikkében említett eljárás hatálya alá tartoznak, kérelmüket az ezen rendelet 3. cikkével összhangban meghozott határozat Bizottság általi elfogadását megelőzően</w:t>
            </w:r>
            <w:r w:rsidRPr="00357852">
              <w:rPr>
                <w:b/>
                <w:bCs/>
                <w:i/>
                <w:iCs/>
              </w:rPr>
              <w:t>, de az érintett tagállam vonatkozó értesítését követően</w:t>
            </w:r>
            <w:r w:rsidRPr="00357852">
              <w:t xml:space="preserve"> elutasították, és ezen határozat elfogadását követően nincs joguk az érintett tagállamban maradni </w:t>
            </w:r>
            <w:r w:rsidRPr="00357852">
              <w:rPr>
                <w:b/>
                <w:bCs/>
                <w:i/>
                <w:iCs/>
              </w:rPr>
              <w:t>vagy</w:t>
            </w:r>
            <w:r w:rsidRPr="00357852">
              <w:t xml:space="preserve"> ez nincs számukra engedélyezve.</w:t>
            </w:r>
          </w:p>
        </w:tc>
      </w:tr>
    </w:tbl>
    <w:p w14:paraId="1EEF838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596141B" w14:textId="77777777" w:rsidR="009760F5" w:rsidRPr="00357852" w:rsidRDefault="009760F5" w:rsidP="009760F5">
      <w:r w:rsidRPr="00534DA7">
        <w:rPr>
          <w:rStyle w:val="HideTWBExt"/>
        </w:rPr>
        <w:t>&lt;/Amend&gt;</w:t>
      </w:r>
    </w:p>
    <w:p w14:paraId="7D71503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562</w:t>
      </w:r>
      <w:r w:rsidRPr="00534DA7">
        <w:rPr>
          <w:rStyle w:val="HideTWBExt"/>
          <w:b w:val="0"/>
        </w:rPr>
        <w:t>&lt;/NumAm&gt;</w:t>
      </w:r>
    </w:p>
    <w:p w14:paraId="7F1F8819"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77B52EC6" w14:textId="77777777" w:rsidR="009760F5" w:rsidRPr="00357852" w:rsidRDefault="009760F5" w:rsidP="009760F5">
      <w:pPr>
        <w:pStyle w:val="NormalBold"/>
      </w:pPr>
      <w:r w:rsidRPr="00534DA7">
        <w:rPr>
          <w:rStyle w:val="HideTWBExt"/>
          <w:b w:val="0"/>
        </w:rPr>
        <w:t>&lt;/RepeatBlock-By&gt;</w:t>
      </w:r>
    </w:p>
    <w:p w14:paraId="7CD0605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10C8733" w14:textId="77777777" w:rsidR="009760F5" w:rsidRPr="00357852" w:rsidRDefault="009760F5" w:rsidP="009760F5">
      <w:pPr>
        <w:pStyle w:val="NormalBold"/>
      </w:pPr>
      <w:r w:rsidRPr="00534DA7">
        <w:rPr>
          <w:rStyle w:val="HideTWBExt"/>
          <w:b w:val="0"/>
        </w:rPr>
        <w:t>&lt;Article&gt;</w:t>
      </w:r>
      <w:r w:rsidRPr="00357852">
        <w:t>5 cikk – 2 a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C117B29" w14:textId="77777777" w:rsidTr="00BF7AFB">
        <w:trPr>
          <w:trHeight w:hRule="exact" w:val="240"/>
          <w:jc w:val="center"/>
        </w:trPr>
        <w:tc>
          <w:tcPr>
            <w:tcW w:w="9752" w:type="dxa"/>
            <w:gridSpan w:val="2"/>
          </w:tcPr>
          <w:p w14:paraId="38ABA624" w14:textId="77777777" w:rsidR="009760F5" w:rsidRPr="00357852" w:rsidRDefault="009760F5" w:rsidP="00BF7AFB"/>
        </w:tc>
      </w:tr>
      <w:tr w:rsidR="00215CFA" w:rsidRPr="00357852" w14:paraId="04A75423" w14:textId="77777777" w:rsidTr="00BF7AFB">
        <w:trPr>
          <w:trHeight w:val="240"/>
          <w:jc w:val="center"/>
        </w:trPr>
        <w:tc>
          <w:tcPr>
            <w:tcW w:w="4876" w:type="dxa"/>
          </w:tcPr>
          <w:p w14:paraId="35AEA3B2" w14:textId="77777777" w:rsidR="009760F5" w:rsidRPr="00357852" w:rsidRDefault="009760F5" w:rsidP="00BF7AFB">
            <w:pPr>
              <w:pStyle w:val="AmColumnHeading"/>
            </w:pPr>
            <w:r w:rsidRPr="00357852">
              <w:t>A Bizottság által javasolt szöveg</w:t>
            </w:r>
          </w:p>
        </w:tc>
        <w:tc>
          <w:tcPr>
            <w:tcW w:w="4876" w:type="dxa"/>
          </w:tcPr>
          <w:p w14:paraId="07CAA84D" w14:textId="77777777" w:rsidR="009760F5" w:rsidRPr="00357852" w:rsidRDefault="009760F5" w:rsidP="00BF7AFB">
            <w:pPr>
              <w:pStyle w:val="AmColumnHeading"/>
            </w:pPr>
            <w:r w:rsidRPr="00357852">
              <w:t>Módosítás</w:t>
            </w:r>
          </w:p>
        </w:tc>
      </w:tr>
      <w:tr w:rsidR="00215CFA" w:rsidRPr="00357852" w14:paraId="43E9D697" w14:textId="77777777" w:rsidTr="00BF7AFB">
        <w:trPr>
          <w:jc w:val="center"/>
        </w:trPr>
        <w:tc>
          <w:tcPr>
            <w:tcW w:w="4876" w:type="dxa"/>
          </w:tcPr>
          <w:p w14:paraId="2253851A" w14:textId="77777777" w:rsidR="009760F5" w:rsidRPr="00357852" w:rsidRDefault="009760F5" w:rsidP="00BF7AFB">
            <w:pPr>
              <w:pStyle w:val="Normal6a"/>
            </w:pPr>
          </w:p>
        </w:tc>
        <w:tc>
          <w:tcPr>
            <w:tcW w:w="4876" w:type="dxa"/>
          </w:tcPr>
          <w:p w14:paraId="79260DBC" w14:textId="77777777" w:rsidR="009760F5" w:rsidRPr="00357852" w:rsidRDefault="009760F5" w:rsidP="00BF7AFB">
            <w:pPr>
              <w:pStyle w:val="Normal6a"/>
            </w:pPr>
            <w:r w:rsidRPr="00357852">
              <w:rPr>
                <w:b/>
                <w:i/>
              </w:rPr>
              <w:t>(2a)</w:t>
            </w:r>
            <w:r w:rsidRPr="00357852">
              <w:tab/>
            </w:r>
            <w:r w:rsidRPr="00357852">
              <w:rPr>
                <w:b/>
                <w:i/>
              </w:rPr>
              <w:t>A nemzetközi védelmet kérelmezők az (EU) XXX/XXX irányelv [a befogadási feltételekről szóló átdolgozott irányelv] és az (EU) XXX/XXX rendelet [a menekültügyi eljárásokról szóló rendelet] szerinti jogaikat a kérelem benyújtásától kezdve élvezik, függetlenül a nyilvántartásba vétel időpontjától.</w:t>
            </w:r>
          </w:p>
        </w:tc>
      </w:tr>
    </w:tbl>
    <w:p w14:paraId="7CDA2AE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8ACEE21" w14:textId="77777777" w:rsidR="009760F5" w:rsidRPr="00357852" w:rsidRDefault="009760F5" w:rsidP="009760F5">
      <w:r w:rsidRPr="00534DA7">
        <w:rPr>
          <w:rStyle w:val="HideTWBExt"/>
        </w:rPr>
        <w:t>&lt;/Amend&gt;</w:t>
      </w:r>
    </w:p>
    <w:p w14:paraId="6C4D25E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563</w:t>
      </w:r>
      <w:r w:rsidRPr="00534DA7">
        <w:rPr>
          <w:rStyle w:val="HideTWBExt"/>
          <w:b w:val="0"/>
        </w:rPr>
        <w:t>&lt;/NumAm&gt;</w:t>
      </w:r>
    </w:p>
    <w:p w14:paraId="66B4EBA2"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45C08D7A" w14:textId="77777777" w:rsidR="009760F5" w:rsidRPr="00357852" w:rsidRDefault="009760F5" w:rsidP="009760F5">
      <w:pPr>
        <w:pStyle w:val="NormalBold"/>
      </w:pPr>
      <w:r w:rsidRPr="00534DA7">
        <w:rPr>
          <w:rStyle w:val="HideTWBExt"/>
          <w:b w:val="0"/>
        </w:rPr>
        <w:t>&lt;/RepeatBlock-By&gt;</w:t>
      </w:r>
    </w:p>
    <w:p w14:paraId="0700632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4E997BB" w14:textId="77777777" w:rsidR="009760F5" w:rsidRPr="00357852" w:rsidRDefault="009760F5" w:rsidP="009760F5">
      <w:pPr>
        <w:pStyle w:val="NormalBold"/>
      </w:pPr>
      <w:r w:rsidRPr="00534DA7">
        <w:rPr>
          <w:rStyle w:val="HideTWBExt"/>
          <w:b w:val="0"/>
        </w:rPr>
        <w:t>&lt;Article&gt;</w:t>
      </w:r>
      <w:r w:rsidRPr="00357852">
        <w:t>5 cikk – 2 b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0179119" w14:textId="77777777" w:rsidTr="00BF7AFB">
        <w:trPr>
          <w:trHeight w:hRule="exact" w:val="240"/>
          <w:jc w:val="center"/>
        </w:trPr>
        <w:tc>
          <w:tcPr>
            <w:tcW w:w="9752" w:type="dxa"/>
            <w:gridSpan w:val="2"/>
          </w:tcPr>
          <w:p w14:paraId="006EA75F" w14:textId="77777777" w:rsidR="009760F5" w:rsidRPr="00357852" w:rsidRDefault="009760F5" w:rsidP="00BF7AFB"/>
        </w:tc>
      </w:tr>
      <w:tr w:rsidR="00215CFA" w:rsidRPr="00357852" w14:paraId="209FCBED" w14:textId="77777777" w:rsidTr="00BF7AFB">
        <w:trPr>
          <w:trHeight w:val="240"/>
          <w:jc w:val="center"/>
        </w:trPr>
        <w:tc>
          <w:tcPr>
            <w:tcW w:w="4876" w:type="dxa"/>
          </w:tcPr>
          <w:p w14:paraId="13263EA8" w14:textId="77777777" w:rsidR="009760F5" w:rsidRPr="00357852" w:rsidRDefault="009760F5" w:rsidP="00BF7AFB">
            <w:pPr>
              <w:pStyle w:val="AmColumnHeading"/>
            </w:pPr>
            <w:r w:rsidRPr="00357852">
              <w:t>A Bizottság által javasolt szöveg</w:t>
            </w:r>
          </w:p>
        </w:tc>
        <w:tc>
          <w:tcPr>
            <w:tcW w:w="4876" w:type="dxa"/>
          </w:tcPr>
          <w:p w14:paraId="3D3E7874" w14:textId="77777777" w:rsidR="009760F5" w:rsidRPr="00357852" w:rsidRDefault="009760F5" w:rsidP="00BF7AFB">
            <w:pPr>
              <w:pStyle w:val="AmColumnHeading"/>
            </w:pPr>
            <w:r w:rsidRPr="00357852">
              <w:t>Módosítás</w:t>
            </w:r>
          </w:p>
        </w:tc>
      </w:tr>
      <w:tr w:rsidR="00215CFA" w:rsidRPr="00357852" w14:paraId="791A94C2" w14:textId="77777777" w:rsidTr="00BF7AFB">
        <w:trPr>
          <w:jc w:val="center"/>
        </w:trPr>
        <w:tc>
          <w:tcPr>
            <w:tcW w:w="4876" w:type="dxa"/>
          </w:tcPr>
          <w:p w14:paraId="2D5F13B9" w14:textId="77777777" w:rsidR="009760F5" w:rsidRPr="00357852" w:rsidRDefault="009760F5" w:rsidP="00BF7AFB">
            <w:pPr>
              <w:pStyle w:val="Normal6a"/>
            </w:pPr>
          </w:p>
        </w:tc>
        <w:tc>
          <w:tcPr>
            <w:tcW w:w="4876" w:type="dxa"/>
          </w:tcPr>
          <w:p w14:paraId="338464C4" w14:textId="77777777" w:rsidR="009760F5" w:rsidRPr="00357852" w:rsidRDefault="009760F5" w:rsidP="00BF7AFB">
            <w:pPr>
              <w:pStyle w:val="Normal6a"/>
            </w:pPr>
            <w:r w:rsidRPr="00357852">
              <w:rPr>
                <w:b/>
                <w:i/>
              </w:rPr>
              <w:t>(2b)</w:t>
            </w:r>
            <w:r w:rsidRPr="00357852">
              <w:tab/>
            </w:r>
            <w:r w:rsidRPr="00357852">
              <w:rPr>
                <w:b/>
                <w:i/>
              </w:rPr>
              <w:t>A válsághelyzetben lévő tagállam további és elegendő emberi és anyagi erőforrást biztosít ahhoz, hogy képes legyen teljesíteni a XXX/XXX/EU irányelv [befogadási feltételekről szóló irányelv (átdolgozás)] szerinti kötelezettségeit.</w:t>
            </w:r>
          </w:p>
        </w:tc>
      </w:tr>
    </w:tbl>
    <w:p w14:paraId="0BC9C35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6580453" w14:textId="77777777" w:rsidR="009760F5" w:rsidRPr="00357852" w:rsidRDefault="009760F5" w:rsidP="009760F5">
      <w:r w:rsidRPr="00534DA7">
        <w:rPr>
          <w:rStyle w:val="HideTWBExt"/>
        </w:rPr>
        <w:t>&lt;/Amend&gt;</w:t>
      </w:r>
    </w:p>
    <w:p w14:paraId="5A61C2AC"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564</w:t>
      </w:r>
      <w:r w:rsidRPr="00534DA7">
        <w:rPr>
          <w:rStyle w:val="HideTWBExt"/>
          <w:b w:val="0"/>
        </w:rPr>
        <w:t>&lt;/NumAm&gt;</w:t>
      </w:r>
    </w:p>
    <w:p w14:paraId="7376154D"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141C1C7E" w14:textId="77777777" w:rsidR="009760F5" w:rsidRPr="00357852" w:rsidRDefault="009760F5" w:rsidP="009760F5">
      <w:pPr>
        <w:pStyle w:val="NormalBold"/>
      </w:pPr>
      <w:r w:rsidRPr="00534DA7">
        <w:rPr>
          <w:rStyle w:val="HideTWBExt"/>
          <w:b w:val="0"/>
        </w:rPr>
        <w:t>&lt;/RepeatBlock-By&gt;</w:t>
      </w:r>
    </w:p>
    <w:p w14:paraId="157DC87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57F7982" w14:textId="77777777" w:rsidR="009760F5" w:rsidRPr="00357852" w:rsidRDefault="009760F5" w:rsidP="009760F5">
      <w:pPr>
        <w:pStyle w:val="NormalBold"/>
      </w:pPr>
      <w:r w:rsidRPr="00534DA7">
        <w:rPr>
          <w:rStyle w:val="HideTWBExt"/>
          <w:b w:val="0"/>
        </w:rPr>
        <w:t>&lt;Article&gt;</w:t>
      </w:r>
      <w:r w:rsidRPr="00357852">
        <w:t>5 cikk – 2 c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4FA1552" w14:textId="77777777" w:rsidTr="00BF7AFB">
        <w:trPr>
          <w:trHeight w:hRule="exact" w:val="240"/>
          <w:jc w:val="center"/>
        </w:trPr>
        <w:tc>
          <w:tcPr>
            <w:tcW w:w="9752" w:type="dxa"/>
            <w:gridSpan w:val="2"/>
          </w:tcPr>
          <w:p w14:paraId="56653DA0" w14:textId="77777777" w:rsidR="009760F5" w:rsidRPr="00357852" w:rsidRDefault="009760F5" w:rsidP="00BF7AFB"/>
        </w:tc>
      </w:tr>
      <w:tr w:rsidR="00215CFA" w:rsidRPr="00357852" w14:paraId="0026F654" w14:textId="77777777" w:rsidTr="00BF7AFB">
        <w:trPr>
          <w:trHeight w:val="240"/>
          <w:jc w:val="center"/>
        </w:trPr>
        <w:tc>
          <w:tcPr>
            <w:tcW w:w="4876" w:type="dxa"/>
          </w:tcPr>
          <w:p w14:paraId="09109760" w14:textId="77777777" w:rsidR="009760F5" w:rsidRPr="00357852" w:rsidRDefault="009760F5" w:rsidP="00BF7AFB">
            <w:pPr>
              <w:pStyle w:val="AmColumnHeading"/>
            </w:pPr>
            <w:r w:rsidRPr="00357852">
              <w:t>A Bizottság által javasolt szöveg</w:t>
            </w:r>
          </w:p>
        </w:tc>
        <w:tc>
          <w:tcPr>
            <w:tcW w:w="4876" w:type="dxa"/>
          </w:tcPr>
          <w:p w14:paraId="5C8BF446" w14:textId="77777777" w:rsidR="009760F5" w:rsidRPr="00357852" w:rsidRDefault="009760F5" w:rsidP="00BF7AFB">
            <w:pPr>
              <w:pStyle w:val="AmColumnHeading"/>
            </w:pPr>
            <w:r w:rsidRPr="00357852">
              <w:t>Módosítás</w:t>
            </w:r>
          </w:p>
        </w:tc>
      </w:tr>
      <w:tr w:rsidR="00215CFA" w:rsidRPr="00357852" w14:paraId="47706D07" w14:textId="77777777" w:rsidTr="00BF7AFB">
        <w:trPr>
          <w:jc w:val="center"/>
        </w:trPr>
        <w:tc>
          <w:tcPr>
            <w:tcW w:w="4876" w:type="dxa"/>
          </w:tcPr>
          <w:p w14:paraId="71C4A045" w14:textId="77777777" w:rsidR="009760F5" w:rsidRPr="00357852" w:rsidRDefault="009760F5" w:rsidP="00BF7AFB">
            <w:pPr>
              <w:pStyle w:val="Normal6a"/>
            </w:pPr>
          </w:p>
        </w:tc>
        <w:tc>
          <w:tcPr>
            <w:tcW w:w="4876" w:type="dxa"/>
          </w:tcPr>
          <w:p w14:paraId="1F457A45" w14:textId="77777777" w:rsidR="009760F5" w:rsidRPr="00357852" w:rsidRDefault="009760F5" w:rsidP="00BF7AFB">
            <w:pPr>
              <w:pStyle w:val="Normal6a"/>
            </w:pPr>
            <w:r w:rsidRPr="00357852">
              <w:rPr>
                <w:b/>
                <w:i/>
              </w:rPr>
              <w:t>(2c)</w:t>
            </w:r>
            <w:r w:rsidRPr="00357852">
              <w:tab/>
            </w:r>
            <w:r w:rsidRPr="00357852">
              <w:rPr>
                <w:b/>
                <w:i/>
              </w:rPr>
              <w:t>A válságkezelési kiutasítási eljárás során mindig tiszteletben tartják a menedékjogot és a visszaküldés tilalmának elvét.</w:t>
            </w:r>
          </w:p>
        </w:tc>
      </w:tr>
    </w:tbl>
    <w:p w14:paraId="3F1375B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897D4F4" w14:textId="77777777" w:rsidR="009760F5" w:rsidRPr="00357852" w:rsidRDefault="009760F5" w:rsidP="009760F5">
      <w:r w:rsidRPr="00534DA7">
        <w:rPr>
          <w:rStyle w:val="HideTWBExt"/>
        </w:rPr>
        <w:t>&lt;/Amend&gt;</w:t>
      </w:r>
    </w:p>
    <w:p w14:paraId="3F1C262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565</w:t>
      </w:r>
      <w:r w:rsidRPr="00534DA7">
        <w:rPr>
          <w:rStyle w:val="HideTWBExt"/>
          <w:b w:val="0"/>
        </w:rPr>
        <w:t>&lt;/NumAm&gt;</w:t>
      </w:r>
    </w:p>
    <w:p w14:paraId="35EF77A9"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3ECE66A9" w14:textId="77777777" w:rsidR="009760F5" w:rsidRPr="00357852" w:rsidRDefault="009760F5" w:rsidP="009760F5">
      <w:pPr>
        <w:pStyle w:val="NormalBold"/>
      </w:pPr>
      <w:r w:rsidRPr="00534DA7">
        <w:rPr>
          <w:rStyle w:val="HideTWBExt"/>
          <w:b w:val="0"/>
        </w:rPr>
        <w:t>&lt;/RepeatBlock-By&gt;</w:t>
      </w:r>
    </w:p>
    <w:p w14:paraId="0F453A3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DD60047" w14:textId="77777777" w:rsidR="009760F5" w:rsidRPr="00357852" w:rsidRDefault="009760F5" w:rsidP="009760F5">
      <w:pPr>
        <w:pStyle w:val="NormalBold"/>
      </w:pPr>
      <w:r w:rsidRPr="00534DA7">
        <w:rPr>
          <w:rStyle w:val="HideTWBExt"/>
          <w:b w:val="0"/>
        </w:rPr>
        <w:t>&lt;Article&gt;</w:t>
      </w:r>
      <w:r w:rsidRPr="00357852">
        <w:t>5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D15E102" w14:textId="77777777" w:rsidTr="00BF7AFB">
        <w:trPr>
          <w:trHeight w:hRule="exact" w:val="240"/>
          <w:jc w:val="center"/>
        </w:trPr>
        <w:tc>
          <w:tcPr>
            <w:tcW w:w="9752" w:type="dxa"/>
            <w:gridSpan w:val="2"/>
          </w:tcPr>
          <w:p w14:paraId="45D59084" w14:textId="77777777" w:rsidR="009760F5" w:rsidRPr="00357852" w:rsidRDefault="009760F5" w:rsidP="00BF7AFB"/>
        </w:tc>
      </w:tr>
      <w:tr w:rsidR="00215CFA" w:rsidRPr="00357852" w14:paraId="480C5F25" w14:textId="77777777" w:rsidTr="00BF7AFB">
        <w:trPr>
          <w:trHeight w:val="240"/>
          <w:jc w:val="center"/>
        </w:trPr>
        <w:tc>
          <w:tcPr>
            <w:tcW w:w="4876" w:type="dxa"/>
          </w:tcPr>
          <w:p w14:paraId="3B65E763" w14:textId="77777777" w:rsidR="009760F5" w:rsidRPr="00357852" w:rsidRDefault="009760F5" w:rsidP="00BF7AFB">
            <w:pPr>
              <w:pStyle w:val="AmColumnHeading"/>
            </w:pPr>
            <w:r w:rsidRPr="00357852">
              <w:t>A Bizottság által javasolt szöveg</w:t>
            </w:r>
          </w:p>
        </w:tc>
        <w:tc>
          <w:tcPr>
            <w:tcW w:w="4876" w:type="dxa"/>
          </w:tcPr>
          <w:p w14:paraId="4F6A9CC0" w14:textId="77777777" w:rsidR="009760F5" w:rsidRPr="00357852" w:rsidRDefault="009760F5" w:rsidP="00BF7AFB">
            <w:pPr>
              <w:pStyle w:val="AmColumnHeading"/>
            </w:pPr>
            <w:r w:rsidRPr="00357852">
              <w:t>Módosítás</w:t>
            </w:r>
          </w:p>
        </w:tc>
      </w:tr>
      <w:tr w:rsidR="00215CFA" w:rsidRPr="00357852" w14:paraId="17BB7279" w14:textId="77777777" w:rsidTr="00BF7AFB">
        <w:trPr>
          <w:jc w:val="center"/>
        </w:trPr>
        <w:tc>
          <w:tcPr>
            <w:tcW w:w="4876" w:type="dxa"/>
          </w:tcPr>
          <w:p w14:paraId="1DAAEFC7" w14:textId="77777777" w:rsidR="009760F5" w:rsidRPr="00357852" w:rsidRDefault="009760F5" w:rsidP="00BF7AFB">
            <w:pPr>
              <w:pStyle w:val="Normal6a"/>
            </w:pPr>
          </w:p>
        </w:tc>
        <w:tc>
          <w:tcPr>
            <w:tcW w:w="4876" w:type="dxa"/>
          </w:tcPr>
          <w:p w14:paraId="41BD56E5" w14:textId="77777777" w:rsidR="009760F5" w:rsidRPr="00357852" w:rsidRDefault="009760F5" w:rsidP="00BF7AFB">
            <w:pPr>
              <w:pStyle w:val="NormalBoldItalicCenter6a"/>
            </w:pPr>
            <w:r w:rsidRPr="00357852">
              <w:t>5a. cikk</w:t>
            </w:r>
          </w:p>
        </w:tc>
      </w:tr>
      <w:tr w:rsidR="00215CFA" w:rsidRPr="00357852" w14:paraId="480C024E" w14:textId="77777777" w:rsidTr="00BF7AFB">
        <w:trPr>
          <w:jc w:val="center"/>
        </w:trPr>
        <w:tc>
          <w:tcPr>
            <w:tcW w:w="4876" w:type="dxa"/>
          </w:tcPr>
          <w:p w14:paraId="0D235949" w14:textId="77777777" w:rsidR="009760F5" w:rsidRPr="00357852" w:rsidRDefault="009760F5" w:rsidP="00BF7AFB">
            <w:pPr>
              <w:pStyle w:val="Normal6a"/>
            </w:pPr>
          </w:p>
        </w:tc>
        <w:tc>
          <w:tcPr>
            <w:tcW w:w="4876" w:type="dxa"/>
          </w:tcPr>
          <w:p w14:paraId="20250A62" w14:textId="77777777" w:rsidR="009760F5" w:rsidRPr="00357852" w:rsidRDefault="009760F5" w:rsidP="00BF7AFB">
            <w:pPr>
              <w:pStyle w:val="NormalBoldItalicCenter6a"/>
            </w:pPr>
            <w:r w:rsidRPr="00357852">
              <w:t>Az (EU) XXX/XXX rendelet [a menekültügy és a migráció kezeléséről szóló rendelet] szerinti felelősségvállalás alóli mentesség</w:t>
            </w:r>
          </w:p>
        </w:tc>
      </w:tr>
      <w:tr w:rsidR="00215CFA" w:rsidRPr="00357852" w14:paraId="47D55D7D" w14:textId="77777777" w:rsidTr="00BF7AFB">
        <w:trPr>
          <w:jc w:val="center"/>
        </w:trPr>
        <w:tc>
          <w:tcPr>
            <w:tcW w:w="4876" w:type="dxa"/>
          </w:tcPr>
          <w:p w14:paraId="0FC146BA" w14:textId="77777777" w:rsidR="009760F5" w:rsidRPr="00357852" w:rsidRDefault="009760F5" w:rsidP="00BF7AFB">
            <w:pPr>
              <w:pStyle w:val="Normal6a"/>
            </w:pPr>
          </w:p>
        </w:tc>
        <w:tc>
          <w:tcPr>
            <w:tcW w:w="4876" w:type="dxa"/>
          </w:tcPr>
          <w:p w14:paraId="04C2FFA0" w14:textId="77777777" w:rsidR="009760F5" w:rsidRPr="00357852" w:rsidRDefault="009760F5" w:rsidP="00BF7AFB">
            <w:pPr>
              <w:pStyle w:val="Normal6a"/>
            </w:pPr>
            <w:r w:rsidRPr="00357852">
              <w:rPr>
                <w:b/>
                <w:i/>
              </w:rPr>
              <w:t>Amennyiben egy tagállam válsághelyzetben van, úgy kell tekinteni, hogy nem képes befogadni azokat a személyeket, akikért az (EU) XXX/XXX rendelet [a menekültügy és a migráció kezeléséről szóló rendelet] értelmében felelős. Ezekben az esetekben a megkereső vagy az értesítő tagállam csak akkor hajtja végre az átszállítást, amikor a felelős tagállam már nincs válsághelyzetben. Amennyiben a válsághelyzet tartós fennállása miatt az átszállításra nem kerülhet sor az átvételi megkeresés elfogadásától, a visszavételi értesítés más tagállam általi visszaigazolásától, vagy az említett rendelet 33. cikke (3) bekezdésének megfelelő halasztó hatály esetén az átszállítási határozatra irányuló fellebbezéssel vagy felülvizsgálattal kapcsolatos jogerős határozattól számított egy éven belül, az (EU) XXX/XXX rendelet [a menekültügy és a migráció kezeléséről szóló rendelet] 35. cikkétől eltérve a felelős tagállam mentesül az érintett személy átvételére vagy visszavételére vonatkozó kötelezettségei alól, és a felelősség a megkereső vagy értesítő tagállamra száll át.</w:t>
            </w:r>
          </w:p>
        </w:tc>
      </w:tr>
    </w:tbl>
    <w:p w14:paraId="5F705F5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507ACFB" w14:textId="77777777" w:rsidR="009760F5" w:rsidRPr="00357852" w:rsidRDefault="009760F5" w:rsidP="009760F5">
      <w:r w:rsidRPr="00534DA7">
        <w:rPr>
          <w:rStyle w:val="HideTWBExt"/>
        </w:rPr>
        <w:t>&lt;/Amend&gt;</w:t>
      </w:r>
    </w:p>
    <w:p w14:paraId="04319E6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566</w:t>
      </w:r>
      <w:r w:rsidRPr="00534DA7">
        <w:rPr>
          <w:rStyle w:val="HideTWBExt"/>
          <w:b w:val="0"/>
        </w:rPr>
        <w:t>&lt;/NumAm&gt;</w:t>
      </w:r>
    </w:p>
    <w:p w14:paraId="7E9574B4"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46AB278F" w14:textId="77777777" w:rsidR="009760F5" w:rsidRPr="00357852" w:rsidRDefault="009760F5" w:rsidP="009760F5">
      <w:pPr>
        <w:pStyle w:val="NormalBold"/>
      </w:pPr>
      <w:r w:rsidRPr="00534DA7">
        <w:rPr>
          <w:rStyle w:val="HideTWBExt"/>
          <w:b w:val="0"/>
        </w:rPr>
        <w:t>&lt;/RepeatBlock-By&gt;</w:t>
      </w:r>
    </w:p>
    <w:p w14:paraId="2F1970B1"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E0504AC" w14:textId="77777777" w:rsidR="009760F5" w:rsidRPr="00357852" w:rsidRDefault="009760F5" w:rsidP="009760F5">
      <w:pPr>
        <w:pStyle w:val="NormalBold"/>
      </w:pPr>
      <w:r w:rsidRPr="00534DA7">
        <w:rPr>
          <w:rStyle w:val="HideTWBExt"/>
          <w:b w:val="0"/>
        </w:rPr>
        <w:t>&lt;Article&gt;</w:t>
      </w:r>
      <w:r w:rsidRPr="00357852">
        <w:t>5 b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B7F83F1" w14:textId="77777777" w:rsidTr="00BF7AFB">
        <w:trPr>
          <w:trHeight w:hRule="exact" w:val="240"/>
          <w:jc w:val="center"/>
        </w:trPr>
        <w:tc>
          <w:tcPr>
            <w:tcW w:w="9752" w:type="dxa"/>
            <w:gridSpan w:val="2"/>
          </w:tcPr>
          <w:p w14:paraId="21913A8A" w14:textId="77777777" w:rsidR="009760F5" w:rsidRPr="00357852" w:rsidRDefault="009760F5" w:rsidP="00BF7AFB"/>
        </w:tc>
      </w:tr>
      <w:tr w:rsidR="00215CFA" w:rsidRPr="00357852" w14:paraId="1A8CA9DA" w14:textId="77777777" w:rsidTr="00BF7AFB">
        <w:trPr>
          <w:trHeight w:val="240"/>
          <w:jc w:val="center"/>
        </w:trPr>
        <w:tc>
          <w:tcPr>
            <w:tcW w:w="4876" w:type="dxa"/>
          </w:tcPr>
          <w:p w14:paraId="45F59D27" w14:textId="77777777" w:rsidR="009760F5" w:rsidRPr="00357852" w:rsidRDefault="009760F5" w:rsidP="00BF7AFB">
            <w:pPr>
              <w:pStyle w:val="AmColumnHeading"/>
            </w:pPr>
            <w:r w:rsidRPr="00357852">
              <w:t>A Bizottság által javasolt szöveg</w:t>
            </w:r>
          </w:p>
        </w:tc>
        <w:tc>
          <w:tcPr>
            <w:tcW w:w="4876" w:type="dxa"/>
          </w:tcPr>
          <w:p w14:paraId="7A9AAA85" w14:textId="77777777" w:rsidR="009760F5" w:rsidRPr="00357852" w:rsidRDefault="009760F5" w:rsidP="00BF7AFB">
            <w:pPr>
              <w:pStyle w:val="AmColumnHeading"/>
            </w:pPr>
            <w:r w:rsidRPr="00357852">
              <w:t>Módosítás</w:t>
            </w:r>
          </w:p>
        </w:tc>
      </w:tr>
      <w:tr w:rsidR="00215CFA" w:rsidRPr="00357852" w14:paraId="357887EF" w14:textId="77777777" w:rsidTr="00BF7AFB">
        <w:trPr>
          <w:jc w:val="center"/>
        </w:trPr>
        <w:tc>
          <w:tcPr>
            <w:tcW w:w="4876" w:type="dxa"/>
          </w:tcPr>
          <w:p w14:paraId="215CDBA6" w14:textId="77777777" w:rsidR="009760F5" w:rsidRPr="00357852" w:rsidRDefault="009760F5" w:rsidP="00BF7AFB">
            <w:pPr>
              <w:pStyle w:val="Normal6a"/>
            </w:pPr>
          </w:p>
        </w:tc>
        <w:tc>
          <w:tcPr>
            <w:tcW w:w="4876" w:type="dxa"/>
          </w:tcPr>
          <w:p w14:paraId="026345C7" w14:textId="77777777" w:rsidR="009760F5" w:rsidRPr="00357852" w:rsidRDefault="009760F5" w:rsidP="00BF7AFB">
            <w:pPr>
              <w:pStyle w:val="NormalBoldItalicCenter6a"/>
            </w:pPr>
            <w:r w:rsidRPr="00357852">
              <w:t>5b. cikk</w:t>
            </w:r>
          </w:p>
        </w:tc>
      </w:tr>
      <w:tr w:rsidR="00215CFA" w:rsidRPr="00357852" w14:paraId="0E1D85C0" w14:textId="77777777" w:rsidTr="00BF7AFB">
        <w:trPr>
          <w:jc w:val="center"/>
        </w:trPr>
        <w:tc>
          <w:tcPr>
            <w:tcW w:w="4876" w:type="dxa"/>
          </w:tcPr>
          <w:p w14:paraId="6C03AED8" w14:textId="77777777" w:rsidR="009760F5" w:rsidRPr="00357852" w:rsidRDefault="009760F5" w:rsidP="00BF7AFB">
            <w:pPr>
              <w:pStyle w:val="Normal6a"/>
            </w:pPr>
          </w:p>
        </w:tc>
        <w:tc>
          <w:tcPr>
            <w:tcW w:w="4876" w:type="dxa"/>
          </w:tcPr>
          <w:p w14:paraId="64578F33" w14:textId="77777777" w:rsidR="009760F5" w:rsidRPr="00357852" w:rsidRDefault="009760F5" w:rsidP="00BF7AFB">
            <w:pPr>
              <w:pStyle w:val="NormalBoldItalicCenter6a"/>
            </w:pPr>
            <w:r w:rsidRPr="00357852">
              <w:t>A szolidaritási intézkedésekre vonatkozó kötelezettségek alóli mentesség válsághelyzetben</w:t>
            </w:r>
          </w:p>
        </w:tc>
      </w:tr>
      <w:tr w:rsidR="00215CFA" w:rsidRPr="00357852" w14:paraId="76E11996" w14:textId="77777777" w:rsidTr="00BF7AFB">
        <w:trPr>
          <w:jc w:val="center"/>
        </w:trPr>
        <w:tc>
          <w:tcPr>
            <w:tcW w:w="4876" w:type="dxa"/>
          </w:tcPr>
          <w:p w14:paraId="1DA0D1A5" w14:textId="77777777" w:rsidR="009760F5" w:rsidRPr="00357852" w:rsidRDefault="009760F5" w:rsidP="00BF7AFB">
            <w:pPr>
              <w:pStyle w:val="Normal6a"/>
            </w:pPr>
          </w:p>
        </w:tc>
        <w:tc>
          <w:tcPr>
            <w:tcW w:w="4876" w:type="dxa"/>
          </w:tcPr>
          <w:p w14:paraId="3D9777F0" w14:textId="77777777" w:rsidR="009760F5" w:rsidRPr="00357852" w:rsidRDefault="009760F5" w:rsidP="00BF7AFB">
            <w:pPr>
              <w:pStyle w:val="Normal6a"/>
            </w:pPr>
            <w:r w:rsidRPr="00357852">
              <w:rPr>
                <w:b/>
                <w:i/>
              </w:rPr>
              <w:t>Válsághelyzetben a tagállamok mentesülnek az (EU) XXX/XXX rendelet [a menekültügy és a migráció kezeléséről szóló rendelet] 47. cikke és 53. cikkének (1) bekezdése, valamint az e rendelet 2. cikke szerinti szolidaritási intézkedések végrehajtására vonatkozó kötelezettségük alól.</w:t>
            </w:r>
          </w:p>
        </w:tc>
      </w:tr>
    </w:tbl>
    <w:p w14:paraId="349F82C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66A07A7" w14:textId="77777777" w:rsidR="009760F5" w:rsidRPr="00357852" w:rsidRDefault="009760F5" w:rsidP="009760F5">
      <w:r w:rsidRPr="00534DA7">
        <w:rPr>
          <w:rStyle w:val="HideTWBExt"/>
        </w:rPr>
        <w:t>&lt;/Amend&gt;</w:t>
      </w:r>
    </w:p>
    <w:p w14:paraId="5DB2D28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567</w:t>
      </w:r>
      <w:r w:rsidRPr="00534DA7">
        <w:rPr>
          <w:rStyle w:val="HideTWBExt"/>
          <w:b w:val="0"/>
        </w:rPr>
        <w:t>&lt;/NumAm&gt;</w:t>
      </w:r>
    </w:p>
    <w:p w14:paraId="30430FD5"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17C33E37" w14:textId="77777777" w:rsidR="009760F5" w:rsidRPr="00357852" w:rsidRDefault="009760F5" w:rsidP="009760F5">
      <w:pPr>
        <w:pStyle w:val="NormalBold"/>
      </w:pPr>
      <w:r w:rsidRPr="00534DA7">
        <w:rPr>
          <w:rStyle w:val="HideTWBExt"/>
          <w:b w:val="0"/>
        </w:rPr>
        <w:t>&lt;/RepeatBlock-By&gt;</w:t>
      </w:r>
    </w:p>
    <w:p w14:paraId="383683A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E662019" w14:textId="77777777" w:rsidR="009760F5" w:rsidRPr="00357852" w:rsidRDefault="009760F5" w:rsidP="009760F5">
      <w:pPr>
        <w:pStyle w:val="NormalBold"/>
      </w:pPr>
      <w:r w:rsidRPr="00534DA7">
        <w:rPr>
          <w:rStyle w:val="HideTWBExt"/>
          <w:b w:val="0"/>
        </w:rPr>
        <w:t>&lt;Article&gt;</w:t>
      </w:r>
      <w:r w:rsidRPr="00357852">
        <w:t>6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79709F1" w14:textId="77777777" w:rsidTr="00BF7AFB">
        <w:trPr>
          <w:trHeight w:hRule="exact" w:val="240"/>
          <w:jc w:val="center"/>
        </w:trPr>
        <w:tc>
          <w:tcPr>
            <w:tcW w:w="9752" w:type="dxa"/>
            <w:gridSpan w:val="2"/>
          </w:tcPr>
          <w:p w14:paraId="4EEA24EA" w14:textId="77777777" w:rsidR="009760F5" w:rsidRPr="00357852" w:rsidRDefault="009760F5" w:rsidP="00BF7AFB"/>
        </w:tc>
      </w:tr>
      <w:tr w:rsidR="00215CFA" w:rsidRPr="00357852" w14:paraId="14331BDA" w14:textId="77777777" w:rsidTr="00BF7AFB">
        <w:trPr>
          <w:trHeight w:val="240"/>
          <w:jc w:val="center"/>
        </w:trPr>
        <w:tc>
          <w:tcPr>
            <w:tcW w:w="4876" w:type="dxa"/>
          </w:tcPr>
          <w:p w14:paraId="4865095D" w14:textId="77777777" w:rsidR="009760F5" w:rsidRPr="00357852" w:rsidRDefault="009760F5" w:rsidP="00BF7AFB">
            <w:pPr>
              <w:pStyle w:val="AmColumnHeading"/>
            </w:pPr>
            <w:r w:rsidRPr="00357852">
              <w:t>A Bizottság által javasolt szöveg</w:t>
            </w:r>
          </w:p>
        </w:tc>
        <w:tc>
          <w:tcPr>
            <w:tcW w:w="4876" w:type="dxa"/>
          </w:tcPr>
          <w:p w14:paraId="67251212" w14:textId="77777777" w:rsidR="009760F5" w:rsidRPr="00357852" w:rsidRDefault="009760F5" w:rsidP="00BF7AFB">
            <w:pPr>
              <w:pStyle w:val="AmColumnHeading"/>
            </w:pPr>
            <w:r w:rsidRPr="00357852">
              <w:t>Módosítás</w:t>
            </w:r>
          </w:p>
        </w:tc>
      </w:tr>
      <w:tr w:rsidR="00215CFA" w:rsidRPr="00357852" w14:paraId="135E524D" w14:textId="77777777" w:rsidTr="00BF7AFB">
        <w:trPr>
          <w:jc w:val="center"/>
        </w:trPr>
        <w:tc>
          <w:tcPr>
            <w:tcW w:w="4876" w:type="dxa"/>
          </w:tcPr>
          <w:p w14:paraId="07C02F79" w14:textId="77777777" w:rsidR="009760F5" w:rsidRPr="00357852" w:rsidRDefault="009760F5" w:rsidP="00BF7AFB">
            <w:pPr>
              <w:pStyle w:val="NormalBoldItalicCenter6a"/>
            </w:pPr>
            <w:r w:rsidRPr="00357852">
              <w:t>6. cikk</w:t>
            </w:r>
          </w:p>
        </w:tc>
        <w:tc>
          <w:tcPr>
            <w:tcW w:w="4876" w:type="dxa"/>
          </w:tcPr>
          <w:p w14:paraId="72E9EE0D" w14:textId="77777777" w:rsidR="009760F5" w:rsidRPr="00357852" w:rsidRDefault="009760F5" w:rsidP="00BF7AFB">
            <w:pPr>
              <w:pStyle w:val="Normal6a"/>
            </w:pPr>
            <w:r w:rsidRPr="00357852">
              <w:rPr>
                <w:b/>
                <w:i/>
              </w:rPr>
              <w:t>törölve</w:t>
            </w:r>
          </w:p>
        </w:tc>
      </w:tr>
      <w:tr w:rsidR="00215CFA" w:rsidRPr="00357852" w14:paraId="1A953CE3" w14:textId="77777777" w:rsidTr="00BF7AFB">
        <w:trPr>
          <w:jc w:val="center"/>
        </w:trPr>
        <w:tc>
          <w:tcPr>
            <w:tcW w:w="4876" w:type="dxa"/>
          </w:tcPr>
          <w:p w14:paraId="248804E7" w14:textId="77777777" w:rsidR="009760F5" w:rsidRPr="00357852" w:rsidRDefault="009760F5" w:rsidP="00BF7AFB">
            <w:pPr>
              <w:pStyle w:val="NormalBoldItalicCenter6a"/>
            </w:pPr>
            <w:r w:rsidRPr="00357852">
              <w:t>A nemzetközi védelem iránti kérelmek nyilvántartásba vétele válsághelyzetekben</w:t>
            </w:r>
          </w:p>
        </w:tc>
        <w:tc>
          <w:tcPr>
            <w:tcW w:w="4876" w:type="dxa"/>
          </w:tcPr>
          <w:p w14:paraId="1130DCD9" w14:textId="77777777" w:rsidR="009760F5" w:rsidRPr="00357852" w:rsidRDefault="009760F5" w:rsidP="00BF7AFB">
            <w:pPr>
              <w:pStyle w:val="Normal6a"/>
            </w:pPr>
          </w:p>
        </w:tc>
      </w:tr>
      <w:tr w:rsidR="00215CFA" w:rsidRPr="00357852" w14:paraId="3A586BA7" w14:textId="77777777" w:rsidTr="00BF7AFB">
        <w:trPr>
          <w:jc w:val="center"/>
        </w:trPr>
        <w:tc>
          <w:tcPr>
            <w:tcW w:w="4876" w:type="dxa"/>
          </w:tcPr>
          <w:p w14:paraId="6A4D91F3" w14:textId="77777777" w:rsidR="009760F5" w:rsidRPr="00357852" w:rsidRDefault="009760F5" w:rsidP="00BF7AFB">
            <w:pPr>
              <w:pStyle w:val="Normal6a"/>
            </w:pPr>
            <w:r w:rsidRPr="00357852">
              <w:rPr>
                <w:b/>
                <w:i/>
              </w:rPr>
              <w:t>Az 1. cikk (2) bekezdésének a) pontja szerinti válsághelyzetben és a 3. cikkben megállapított eljárásokkal összhangban az említett cikk alkalmazási időszaka alatt benyújtott kérelmeket az (EU) XXX/XXX rendelet [a menekültügyi eljárásokról szóló rendelet] 27. cikkétől eltérően a benyújtás napjától számított legfeljebb négy héten belül kell nyilvántartásba venni.</w:t>
            </w:r>
          </w:p>
        </w:tc>
        <w:tc>
          <w:tcPr>
            <w:tcW w:w="4876" w:type="dxa"/>
          </w:tcPr>
          <w:p w14:paraId="3CE50E0A" w14:textId="77777777" w:rsidR="009760F5" w:rsidRPr="00357852" w:rsidRDefault="009760F5" w:rsidP="00BF7AFB">
            <w:pPr>
              <w:pStyle w:val="Normal6a"/>
            </w:pPr>
          </w:p>
        </w:tc>
      </w:tr>
    </w:tbl>
    <w:p w14:paraId="6D26AD39"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FD04F73" w14:textId="77777777" w:rsidR="009760F5" w:rsidRPr="00357852" w:rsidRDefault="009760F5" w:rsidP="009760F5">
      <w:r w:rsidRPr="00534DA7">
        <w:rPr>
          <w:rStyle w:val="HideTWBExt"/>
        </w:rPr>
        <w:t>&lt;/Amend&gt;</w:t>
      </w:r>
    </w:p>
    <w:p w14:paraId="0E2C18D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568</w:t>
      </w:r>
      <w:r w:rsidRPr="00534DA7">
        <w:rPr>
          <w:rStyle w:val="HideTWBExt"/>
          <w:b w:val="0"/>
        </w:rPr>
        <w:t>&lt;/NumAm&gt;</w:t>
      </w:r>
    </w:p>
    <w:p w14:paraId="4CC08A26"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1180C28D" w14:textId="77777777" w:rsidR="009760F5" w:rsidRPr="00357852" w:rsidRDefault="009760F5" w:rsidP="009760F5">
      <w:pPr>
        <w:pStyle w:val="NormalBold"/>
      </w:pPr>
      <w:r w:rsidRPr="00534DA7">
        <w:rPr>
          <w:rStyle w:val="HideTWBExt"/>
          <w:b w:val="0"/>
        </w:rPr>
        <w:t>&lt;/RepeatBlock-By&gt;</w:t>
      </w:r>
    </w:p>
    <w:p w14:paraId="13B4608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9E81BEC" w14:textId="77777777" w:rsidR="009760F5" w:rsidRPr="00357852" w:rsidRDefault="009760F5" w:rsidP="009760F5">
      <w:pPr>
        <w:pStyle w:val="NormalBold"/>
      </w:pPr>
      <w:r w:rsidRPr="00534DA7">
        <w:rPr>
          <w:rStyle w:val="HideTWBExt"/>
          <w:b w:val="0"/>
        </w:rPr>
        <w:t>&lt;Article&gt;</w:t>
      </w:r>
      <w:r w:rsidRPr="00357852">
        <w:t>6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8AA2D5A" w14:textId="77777777" w:rsidTr="00BF7AFB">
        <w:trPr>
          <w:trHeight w:hRule="exact" w:val="240"/>
          <w:jc w:val="center"/>
        </w:trPr>
        <w:tc>
          <w:tcPr>
            <w:tcW w:w="9752" w:type="dxa"/>
            <w:gridSpan w:val="2"/>
          </w:tcPr>
          <w:p w14:paraId="2883F065" w14:textId="77777777" w:rsidR="009760F5" w:rsidRPr="00357852" w:rsidRDefault="009760F5" w:rsidP="00BF7AFB"/>
        </w:tc>
      </w:tr>
      <w:tr w:rsidR="00215CFA" w:rsidRPr="00357852" w14:paraId="0CA9CC7E" w14:textId="77777777" w:rsidTr="00BF7AFB">
        <w:trPr>
          <w:trHeight w:val="240"/>
          <w:jc w:val="center"/>
        </w:trPr>
        <w:tc>
          <w:tcPr>
            <w:tcW w:w="4876" w:type="dxa"/>
          </w:tcPr>
          <w:p w14:paraId="639ACDA7" w14:textId="77777777" w:rsidR="009760F5" w:rsidRPr="00357852" w:rsidRDefault="009760F5" w:rsidP="00BF7AFB">
            <w:pPr>
              <w:pStyle w:val="AmColumnHeading"/>
            </w:pPr>
            <w:r w:rsidRPr="00357852">
              <w:t>A Bizottság által javasolt szöveg</w:t>
            </w:r>
          </w:p>
        </w:tc>
        <w:tc>
          <w:tcPr>
            <w:tcW w:w="4876" w:type="dxa"/>
          </w:tcPr>
          <w:p w14:paraId="44D07874" w14:textId="77777777" w:rsidR="009760F5" w:rsidRPr="00357852" w:rsidRDefault="009760F5" w:rsidP="00BF7AFB">
            <w:pPr>
              <w:pStyle w:val="AmColumnHeading"/>
            </w:pPr>
            <w:r w:rsidRPr="00357852">
              <w:t>Módosítás</w:t>
            </w:r>
          </w:p>
        </w:tc>
      </w:tr>
      <w:tr w:rsidR="00215CFA" w:rsidRPr="00357852" w14:paraId="752C2339" w14:textId="77777777" w:rsidTr="00BF7AFB">
        <w:trPr>
          <w:jc w:val="center"/>
        </w:trPr>
        <w:tc>
          <w:tcPr>
            <w:tcW w:w="4876" w:type="dxa"/>
          </w:tcPr>
          <w:p w14:paraId="6916A2C9" w14:textId="77777777" w:rsidR="009760F5" w:rsidRPr="00357852" w:rsidRDefault="009760F5" w:rsidP="00BF7AFB">
            <w:pPr>
              <w:pStyle w:val="NormalBoldItalicCenter6a"/>
            </w:pPr>
            <w:r w:rsidRPr="00357852">
              <w:t>6. cikk</w:t>
            </w:r>
          </w:p>
        </w:tc>
        <w:tc>
          <w:tcPr>
            <w:tcW w:w="4876" w:type="dxa"/>
          </w:tcPr>
          <w:p w14:paraId="246FEEE2" w14:textId="77777777" w:rsidR="009760F5" w:rsidRPr="00357852" w:rsidRDefault="009760F5" w:rsidP="00BF7AFB">
            <w:pPr>
              <w:pStyle w:val="Normal6a"/>
            </w:pPr>
            <w:r w:rsidRPr="00357852">
              <w:rPr>
                <w:b/>
                <w:i/>
              </w:rPr>
              <w:t>törölve</w:t>
            </w:r>
          </w:p>
        </w:tc>
      </w:tr>
      <w:tr w:rsidR="00215CFA" w:rsidRPr="00357852" w14:paraId="75F37C2E" w14:textId="77777777" w:rsidTr="00BF7AFB">
        <w:trPr>
          <w:jc w:val="center"/>
        </w:trPr>
        <w:tc>
          <w:tcPr>
            <w:tcW w:w="4876" w:type="dxa"/>
          </w:tcPr>
          <w:p w14:paraId="39503AB8" w14:textId="77777777" w:rsidR="009760F5" w:rsidRPr="00357852" w:rsidRDefault="009760F5" w:rsidP="00BF7AFB">
            <w:pPr>
              <w:pStyle w:val="NormalBoldItalicCenter6a"/>
            </w:pPr>
            <w:r w:rsidRPr="00357852">
              <w:t>A nemzetközi védelem iránti kérelmek nyilvántartásba vétele válsághelyzetekben</w:t>
            </w:r>
          </w:p>
        </w:tc>
        <w:tc>
          <w:tcPr>
            <w:tcW w:w="4876" w:type="dxa"/>
          </w:tcPr>
          <w:p w14:paraId="55E965CE" w14:textId="77777777" w:rsidR="009760F5" w:rsidRPr="00357852" w:rsidRDefault="009760F5" w:rsidP="00BF7AFB">
            <w:pPr>
              <w:pStyle w:val="Normal6a"/>
            </w:pPr>
          </w:p>
        </w:tc>
      </w:tr>
      <w:tr w:rsidR="00215CFA" w:rsidRPr="00357852" w14:paraId="32B8B5EF" w14:textId="77777777" w:rsidTr="00BF7AFB">
        <w:trPr>
          <w:jc w:val="center"/>
        </w:trPr>
        <w:tc>
          <w:tcPr>
            <w:tcW w:w="4876" w:type="dxa"/>
          </w:tcPr>
          <w:p w14:paraId="18EFE394" w14:textId="77777777" w:rsidR="009760F5" w:rsidRPr="00357852" w:rsidRDefault="009760F5" w:rsidP="00BF7AFB">
            <w:pPr>
              <w:pStyle w:val="Normal6a"/>
            </w:pPr>
            <w:r w:rsidRPr="00357852">
              <w:rPr>
                <w:b/>
                <w:i/>
              </w:rPr>
              <w:t>Az 1. cikk (2) bekezdésének a) pontja szerinti válsághelyzetben és a 3. cikkben megállapított eljárásokkal összhangban az említett cikk alkalmazási időszaka alatt benyújtott kérelmeket az (EU) XXX/XXX rendelet [a menekültügyi eljárásokról szóló rendelet] 27. cikkétől eltérően a benyújtás napjától számított legfeljebb négy héten belül kell nyilvántartásba venni.</w:t>
            </w:r>
          </w:p>
        </w:tc>
        <w:tc>
          <w:tcPr>
            <w:tcW w:w="4876" w:type="dxa"/>
          </w:tcPr>
          <w:p w14:paraId="45FA69C6" w14:textId="77777777" w:rsidR="009760F5" w:rsidRPr="00357852" w:rsidRDefault="009760F5" w:rsidP="00BF7AFB">
            <w:pPr>
              <w:pStyle w:val="Normal6a"/>
            </w:pPr>
          </w:p>
        </w:tc>
      </w:tr>
    </w:tbl>
    <w:p w14:paraId="732865F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FDCB441" w14:textId="77777777" w:rsidR="009760F5" w:rsidRPr="00357852" w:rsidRDefault="009760F5" w:rsidP="009760F5">
      <w:r w:rsidRPr="00534DA7">
        <w:rPr>
          <w:rStyle w:val="HideTWBExt"/>
        </w:rPr>
        <w:t>&lt;/Amend&gt;</w:t>
      </w:r>
    </w:p>
    <w:p w14:paraId="76E65BA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569</w:t>
      </w:r>
      <w:r w:rsidRPr="00534DA7">
        <w:rPr>
          <w:rStyle w:val="HideTWBExt"/>
          <w:b w:val="0"/>
        </w:rPr>
        <w:t>&lt;/NumAm&gt;</w:t>
      </w:r>
    </w:p>
    <w:p w14:paraId="7E56CB03"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62B73EE1" w14:textId="77777777" w:rsidR="009760F5" w:rsidRPr="00357852" w:rsidRDefault="009760F5" w:rsidP="009760F5">
      <w:pPr>
        <w:pStyle w:val="NormalBold"/>
      </w:pPr>
      <w:r w:rsidRPr="00534DA7">
        <w:rPr>
          <w:rStyle w:val="HideTWBExt"/>
          <w:b w:val="0"/>
        </w:rPr>
        <w:t>&lt;/RepeatBlock-By&gt;</w:t>
      </w:r>
    </w:p>
    <w:p w14:paraId="2AF4234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2F9C643" w14:textId="77777777" w:rsidR="009760F5" w:rsidRPr="00357852" w:rsidRDefault="009760F5" w:rsidP="009760F5">
      <w:pPr>
        <w:pStyle w:val="NormalBold"/>
      </w:pPr>
      <w:r w:rsidRPr="00534DA7">
        <w:rPr>
          <w:rStyle w:val="HideTWBExt"/>
          <w:b w:val="0"/>
        </w:rPr>
        <w:t>&lt;Article&gt;</w:t>
      </w:r>
      <w:r w:rsidRPr="00357852">
        <w:t>6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0DA3133" w14:textId="77777777" w:rsidTr="00BF7AFB">
        <w:trPr>
          <w:trHeight w:hRule="exact" w:val="240"/>
          <w:jc w:val="center"/>
        </w:trPr>
        <w:tc>
          <w:tcPr>
            <w:tcW w:w="9752" w:type="dxa"/>
            <w:gridSpan w:val="2"/>
          </w:tcPr>
          <w:p w14:paraId="7337DB05" w14:textId="77777777" w:rsidR="009760F5" w:rsidRPr="00357852" w:rsidRDefault="009760F5" w:rsidP="00BF7AFB"/>
        </w:tc>
      </w:tr>
      <w:tr w:rsidR="00215CFA" w:rsidRPr="00357852" w14:paraId="52ED67E3" w14:textId="77777777" w:rsidTr="00BF7AFB">
        <w:trPr>
          <w:trHeight w:val="240"/>
          <w:jc w:val="center"/>
        </w:trPr>
        <w:tc>
          <w:tcPr>
            <w:tcW w:w="4876" w:type="dxa"/>
          </w:tcPr>
          <w:p w14:paraId="0D9E380A" w14:textId="77777777" w:rsidR="009760F5" w:rsidRPr="00357852" w:rsidRDefault="009760F5" w:rsidP="00BF7AFB">
            <w:pPr>
              <w:pStyle w:val="AmColumnHeading"/>
            </w:pPr>
            <w:r w:rsidRPr="00357852">
              <w:t>A Bizottság által javasolt szöveg</w:t>
            </w:r>
          </w:p>
        </w:tc>
        <w:tc>
          <w:tcPr>
            <w:tcW w:w="4876" w:type="dxa"/>
          </w:tcPr>
          <w:p w14:paraId="09D88831" w14:textId="77777777" w:rsidR="009760F5" w:rsidRPr="00357852" w:rsidRDefault="009760F5" w:rsidP="00BF7AFB">
            <w:pPr>
              <w:pStyle w:val="AmColumnHeading"/>
            </w:pPr>
            <w:r w:rsidRPr="00357852">
              <w:t>Módosítás</w:t>
            </w:r>
          </w:p>
        </w:tc>
      </w:tr>
      <w:tr w:rsidR="00215CFA" w:rsidRPr="00357852" w14:paraId="5915553D" w14:textId="77777777" w:rsidTr="00BF7AFB">
        <w:trPr>
          <w:jc w:val="center"/>
        </w:trPr>
        <w:tc>
          <w:tcPr>
            <w:tcW w:w="4876" w:type="dxa"/>
          </w:tcPr>
          <w:p w14:paraId="78B7501F" w14:textId="77777777" w:rsidR="009760F5" w:rsidRPr="00357852" w:rsidRDefault="009760F5" w:rsidP="00BF7AFB">
            <w:pPr>
              <w:pStyle w:val="NormalBoldItalicCenter6a"/>
            </w:pPr>
            <w:r w:rsidRPr="00357852">
              <w:t>6. cikk</w:t>
            </w:r>
          </w:p>
        </w:tc>
        <w:tc>
          <w:tcPr>
            <w:tcW w:w="4876" w:type="dxa"/>
          </w:tcPr>
          <w:p w14:paraId="2B899B3E" w14:textId="77777777" w:rsidR="009760F5" w:rsidRPr="00357852" w:rsidRDefault="009760F5" w:rsidP="00BF7AFB">
            <w:pPr>
              <w:pStyle w:val="Normal6a"/>
            </w:pPr>
            <w:r w:rsidRPr="00357852">
              <w:rPr>
                <w:b/>
                <w:i/>
              </w:rPr>
              <w:t>törölve</w:t>
            </w:r>
          </w:p>
        </w:tc>
      </w:tr>
      <w:tr w:rsidR="00215CFA" w:rsidRPr="00357852" w14:paraId="198A32E8" w14:textId="77777777" w:rsidTr="00BF7AFB">
        <w:trPr>
          <w:jc w:val="center"/>
        </w:trPr>
        <w:tc>
          <w:tcPr>
            <w:tcW w:w="4876" w:type="dxa"/>
          </w:tcPr>
          <w:p w14:paraId="2273FC73" w14:textId="77777777" w:rsidR="009760F5" w:rsidRPr="00357852" w:rsidRDefault="009760F5" w:rsidP="00BF7AFB">
            <w:pPr>
              <w:pStyle w:val="NormalBoldItalicCenter6a"/>
            </w:pPr>
            <w:r w:rsidRPr="00357852">
              <w:t>A nemzetközi védelem iránti kérelmek nyilvántartásba vétele válsághelyzetekben</w:t>
            </w:r>
          </w:p>
        </w:tc>
        <w:tc>
          <w:tcPr>
            <w:tcW w:w="4876" w:type="dxa"/>
          </w:tcPr>
          <w:p w14:paraId="56A881D9" w14:textId="77777777" w:rsidR="009760F5" w:rsidRPr="00357852" w:rsidRDefault="009760F5" w:rsidP="00BF7AFB">
            <w:pPr>
              <w:pStyle w:val="Normal6a"/>
            </w:pPr>
          </w:p>
        </w:tc>
      </w:tr>
      <w:tr w:rsidR="00215CFA" w:rsidRPr="00357852" w14:paraId="11621E3D" w14:textId="77777777" w:rsidTr="00BF7AFB">
        <w:trPr>
          <w:jc w:val="center"/>
        </w:trPr>
        <w:tc>
          <w:tcPr>
            <w:tcW w:w="4876" w:type="dxa"/>
          </w:tcPr>
          <w:p w14:paraId="65CFB649" w14:textId="77777777" w:rsidR="009760F5" w:rsidRPr="00357852" w:rsidRDefault="009760F5" w:rsidP="00BF7AFB">
            <w:pPr>
              <w:pStyle w:val="Normal6a"/>
            </w:pPr>
            <w:r w:rsidRPr="00357852">
              <w:rPr>
                <w:b/>
                <w:i/>
              </w:rPr>
              <w:t>Az 1. cikk (2) bekezdésének a) pontja szerinti válsághelyzetben és a 3. cikkben megállapított eljárásokkal összhangban az említett cikk alkalmazási időszaka alatt benyújtott kérelmeket az (EU) XXX/XXX rendelet [a menekültügyi eljárásokról szóló rendelet] 27. cikkétől eltérően a benyújtás napjától számított legfeljebb négy héten belül kell nyilvántartásba venni.</w:t>
            </w:r>
          </w:p>
        </w:tc>
        <w:tc>
          <w:tcPr>
            <w:tcW w:w="4876" w:type="dxa"/>
          </w:tcPr>
          <w:p w14:paraId="6C90FDB6" w14:textId="77777777" w:rsidR="009760F5" w:rsidRPr="00357852" w:rsidRDefault="009760F5" w:rsidP="00BF7AFB">
            <w:pPr>
              <w:pStyle w:val="Normal6a"/>
            </w:pPr>
          </w:p>
        </w:tc>
      </w:tr>
    </w:tbl>
    <w:p w14:paraId="7C2ECC0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A55CF0F" w14:textId="77777777" w:rsidR="009760F5" w:rsidRPr="00357852" w:rsidRDefault="009760F5" w:rsidP="009760F5">
      <w:r w:rsidRPr="00534DA7">
        <w:rPr>
          <w:rStyle w:val="HideTWBExt"/>
        </w:rPr>
        <w:t>&lt;/Amend&gt;</w:t>
      </w:r>
    </w:p>
    <w:p w14:paraId="352C1B93"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570</w:t>
      </w:r>
      <w:r w:rsidRPr="00534DA7">
        <w:rPr>
          <w:rStyle w:val="HideTWBExt"/>
          <w:b w:val="0"/>
        </w:rPr>
        <w:t>&lt;/NumAm&gt;</w:t>
      </w:r>
    </w:p>
    <w:p w14:paraId="782AA97F" w14:textId="77777777" w:rsidR="009760F5" w:rsidRPr="00357852" w:rsidRDefault="009760F5" w:rsidP="009760F5">
      <w:pPr>
        <w:pStyle w:val="NormalBold"/>
      </w:pPr>
      <w:r w:rsidRPr="00534DA7">
        <w:rPr>
          <w:rStyle w:val="HideTWBExt"/>
          <w:b w:val="0"/>
        </w:rPr>
        <w:t>&lt;RepeatBlock-By&gt;&lt;Members&gt;</w:t>
      </w:r>
      <w:r w:rsidRPr="00357852">
        <w:t>Elissavet Vozemberg-Vrionidi, Jeroen Lenaers, Tomas Tobé, Lena Düpont, Loucas Fourlas</w:t>
      </w:r>
      <w:r w:rsidRPr="00534DA7">
        <w:rPr>
          <w:rStyle w:val="HideTWBExt"/>
          <w:b w:val="0"/>
        </w:rPr>
        <w:t>&lt;/Members&gt;</w:t>
      </w:r>
    </w:p>
    <w:p w14:paraId="17B557D6" w14:textId="77777777" w:rsidR="009760F5" w:rsidRPr="00357852" w:rsidRDefault="009760F5" w:rsidP="009760F5">
      <w:pPr>
        <w:pStyle w:val="NormalBold"/>
      </w:pPr>
      <w:r w:rsidRPr="00534DA7">
        <w:rPr>
          <w:rStyle w:val="HideTWBExt"/>
          <w:b w:val="0"/>
        </w:rPr>
        <w:t>&lt;/RepeatBlock-By&gt;</w:t>
      </w:r>
    </w:p>
    <w:p w14:paraId="22F7796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AF8EA91" w14:textId="77777777" w:rsidR="009760F5" w:rsidRPr="00357852" w:rsidRDefault="009760F5" w:rsidP="009760F5">
      <w:pPr>
        <w:pStyle w:val="NormalBold"/>
      </w:pPr>
      <w:r w:rsidRPr="00534DA7">
        <w:rPr>
          <w:rStyle w:val="HideTWBExt"/>
          <w:b w:val="0"/>
        </w:rPr>
        <w:t>&lt;Article&gt;</w:t>
      </w:r>
      <w:r w:rsidRPr="00357852">
        <w:t>6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A7F20D4" w14:textId="77777777" w:rsidTr="00BF7AFB">
        <w:trPr>
          <w:trHeight w:hRule="exact" w:val="240"/>
          <w:jc w:val="center"/>
        </w:trPr>
        <w:tc>
          <w:tcPr>
            <w:tcW w:w="9752" w:type="dxa"/>
            <w:gridSpan w:val="2"/>
          </w:tcPr>
          <w:p w14:paraId="0A4B6C1C" w14:textId="77777777" w:rsidR="009760F5" w:rsidRPr="00357852" w:rsidRDefault="009760F5" w:rsidP="00BF7AFB"/>
        </w:tc>
      </w:tr>
      <w:tr w:rsidR="00215CFA" w:rsidRPr="00357852" w14:paraId="3C7D219D" w14:textId="77777777" w:rsidTr="00BF7AFB">
        <w:trPr>
          <w:trHeight w:val="240"/>
          <w:jc w:val="center"/>
        </w:trPr>
        <w:tc>
          <w:tcPr>
            <w:tcW w:w="4876" w:type="dxa"/>
          </w:tcPr>
          <w:p w14:paraId="4A1B1066" w14:textId="77777777" w:rsidR="009760F5" w:rsidRPr="00357852" w:rsidRDefault="009760F5" w:rsidP="00BF7AFB">
            <w:pPr>
              <w:pStyle w:val="AmColumnHeading"/>
            </w:pPr>
            <w:r w:rsidRPr="00357852">
              <w:t>A Bizottság által javasolt szöveg</w:t>
            </w:r>
          </w:p>
        </w:tc>
        <w:tc>
          <w:tcPr>
            <w:tcW w:w="4876" w:type="dxa"/>
          </w:tcPr>
          <w:p w14:paraId="0B50F96A" w14:textId="77777777" w:rsidR="009760F5" w:rsidRPr="00357852" w:rsidRDefault="009760F5" w:rsidP="00BF7AFB">
            <w:pPr>
              <w:pStyle w:val="AmColumnHeading"/>
            </w:pPr>
            <w:r w:rsidRPr="00357852">
              <w:t>Módosítás</w:t>
            </w:r>
          </w:p>
        </w:tc>
      </w:tr>
      <w:tr w:rsidR="00215CFA" w:rsidRPr="00357852" w14:paraId="76EDEFC1" w14:textId="77777777" w:rsidTr="00BF7AFB">
        <w:trPr>
          <w:jc w:val="center"/>
        </w:trPr>
        <w:tc>
          <w:tcPr>
            <w:tcW w:w="4876" w:type="dxa"/>
          </w:tcPr>
          <w:p w14:paraId="277F502A" w14:textId="77777777" w:rsidR="009760F5" w:rsidRPr="00357852" w:rsidRDefault="009760F5" w:rsidP="00BF7AFB">
            <w:pPr>
              <w:pStyle w:val="Normal6a"/>
            </w:pPr>
            <w:r w:rsidRPr="00357852">
              <w:t xml:space="preserve">Az 1. cikk (2) bekezdésének a) pontja szerinti válsághelyzetben és a 3. cikkben megállapított eljárásokkal összhangban az említett cikk alkalmazási időszaka alatt benyújtott kérelmeket az (EU) XXX/XXX rendelet [a menekültügyi eljárásokról szóló rendelet] 27. cikkétől eltérően a benyújtás napjától számított legfeljebb </w:t>
            </w:r>
            <w:r w:rsidRPr="00357852">
              <w:rPr>
                <w:b/>
                <w:bCs/>
                <w:i/>
                <w:iCs/>
              </w:rPr>
              <w:t>négy</w:t>
            </w:r>
            <w:r w:rsidRPr="00357852">
              <w:t xml:space="preserve"> héten belül kell nyilvántartásba venni.</w:t>
            </w:r>
          </w:p>
        </w:tc>
        <w:tc>
          <w:tcPr>
            <w:tcW w:w="4876" w:type="dxa"/>
          </w:tcPr>
          <w:p w14:paraId="5A3323B6" w14:textId="77777777" w:rsidR="009760F5" w:rsidRPr="00357852" w:rsidRDefault="009760F5" w:rsidP="00BF7AFB">
            <w:pPr>
              <w:pStyle w:val="Normal6a"/>
            </w:pPr>
            <w:r w:rsidRPr="00357852">
              <w:t xml:space="preserve">Az 1. cikk (2) bekezdésének a) pontja szerinti válsághelyzetben és a 3. cikkben megállapított eljárásokkal összhangban az említett cikk alkalmazási időszaka alatt benyújtott kérelmeket az (EU) XXX/XXX rendelet [a menekültügyi eljárásokról szóló rendelet] 27. cikkétől eltérően a benyújtás napjától számított legfeljebb </w:t>
            </w:r>
            <w:r w:rsidRPr="00357852">
              <w:rPr>
                <w:b/>
                <w:bCs/>
                <w:i/>
                <w:iCs/>
              </w:rPr>
              <w:t>tizenkét</w:t>
            </w:r>
            <w:r w:rsidRPr="00357852">
              <w:t xml:space="preserve"> héten belül kell nyilvántartásba venni.</w:t>
            </w:r>
          </w:p>
        </w:tc>
      </w:tr>
    </w:tbl>
    <w:p w14:paraId="2113BBD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D1B1E20" w14:textId="77777777" w:rsidR="009760F5" w:rsidRPr="00357852" w:rsidRDefault="009760F5" w:rsidP="009760F5">
      <w:r w:rsidRPr="00534DA7">
        <w:rPr>
          <w:rStyle w:val="HideTWBExt"/>
        </w:rPr>
        <w:t>&lt;/Amend&gt;</w:t>
      </w:r>
    </w:p>
    <w:p w14:paraId="205C583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571</w:t>
      </w:r>
      <w:r w:rsidRPr="00534DA7">
        <w:rPr>
          <w:rStyle w:val="HideTWBExt"/>
          <w:b w:val="0"/>
        </w:rPr>
        <w:t>&lt;/NumAm&gt;</w:t>
      </w:r>
    </w:p>
    <w:p w14:paraId="11B0406C"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31A422F0" w14:textId="77777777" w:rsidR="009760F5" w:rsidRPr="00357852" w:rsidRDefault="009760F5" w:rsidP="009760F5">
      <w:pPr>
        <w:pStyle w:val="NormalBold"/>
      </w:pPr>
      <w:r w:rsidRPr="00534DA7">
        <w:rPr>
          <w:rStyle w:val="HideTWBExt"/>
          <w:b w:val="0"/>
        </w:rPr>
        <w:t>&lt;/RepeatBlock-By&gt;</w:t>
      </w:r>
    </w:p>
    <w:p w14:paraId="00DD116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BF16972" w14:textId="77777777" w:rsidR="009760F5" w:rsidRPr="00357852" w:rsidRDefault="009760F5" w:rsidP="009760F5">
      <w:pPr>
        <w:pStyle w:val="NormalBold"/>
      </w:pPr>
      <w:r w:rsidRPr="00534DA7">
        <w:rPr>
          <w:rStyle w:val="HideTWBExt"/>
          <w:b w:val="0"/>
        </w:rPr>
        <w:t>&lt;Article&gt;</w:t>
      </w:r>
      <w:r w:rsidRPr="00357852">
        <w:t>6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6EE70DC" w14:textId="77777777" w:rsidTr="00BF7AFB">
        <w:trPr>
          <w:trHeight w:hRule="exact" w:val="240"/>
          <w:jc w:val="center"/>
        </w:trPr>
        <w:tc>
          <w:tcPr>
            <w:tcW w:w="9752" w:type="dxa"/>
            <w:gridSpan w:val="2"/>
          </w:tcPr>
          <w:p w14:paraId="376709C4" w14:textId="77777777" w:rsidR="009760F5" w:rsidRPr="00357852" w:rsidRDefault="009760F5" w:rsidP="00BF7AFB"/>
        </w:tc>
      </w:tr>
      <w:tr w:rsidR="00215CFA" w:rsidRPr="00357852" w14:paraId="6DE82620" w14:textId="77777777" w:rsidTr="00BF7AFB">
        <w:trPr>
          <w:trHeight w:val="240"/>
          <w:jc w:val="center"/>
        </w:trPr>
        <w:tc>
          <w:tcPr>
            <w:tcW w:w="4876" w:type="dxa"/>
          </w:tcPr>
          <w:p w14:paraId="046C546F" w14:textId="77777777" w:rsidR="009760F5" w:rsidRPr="00357852" w:rsidRDefault="009760F5" w:rsidP="00BF7AFB">
            <w:pPr>
              <w:pStyle w:val="AmColumnHeading"/>
            </w:pPr>
            <w:r w:rsidRPr="00357852">
              <w:t>A Bizottság által javasolt szöveg</w:t>
            </w:r>
          </w:p>
        </w:tc>
        <w:tc>
          <w:tcPr>
            <w:tcW w:w="4876" w:type="dxa"/>
          </w:tcPr>
          <w:p w14:paraId="4AEFD5C1" w14:textId="77777777" w:rsidR="009760F5" w:rsidRPr="00357852" w:rsidRDefault="009760F5" w:rsidP="00BF7AFB">
            <w:pPr>
              <w:pStyle w:val="AmColumnHeading"/>
            </w:pPr>
            <w:r w:rsidRPr="00357852">
              <w:t>Módosítás</w:t>
            </w:r>
          </w:p>
        </w:tc>
      </w:tr>
      <w:tr w:rsidR="00215CFA" w:rsidRPr="00357852" w14:paraId="40FC0C15" w14:textId="77777777" w:rsidTr="00BF7AFB">
        <w:trPr>
          <w:jc w:val="center"/>
        </w:trPr>
        <w:tc>
          <w:tcPr>
            <w:tcW w:w="4876" w:type="dxa"/>
          </w:tcPr>
          <w:p w14:paraId="7E0B91BB" w14:textId="77777777" w:rsidR="009760F5" w:rsidRPr="00357852" w:rsidRDefault="009760F5" w:rsidP="00BF7AFB">
            <w:pPr>
              <w:pStyle w:val="Normal6a"/>
            </w:pPr>
            <w:r w:rsidRPr="00357852">
              <w:t xml:space="preserve">Az 1. cikk (2) bekezdésének a) pontja szerinti válsághelyzetben és a 3. cikkben megállapított eljárásokkal összhangban az említett cikk alkalmazási időszaka alatt benyújtott kérelmeket az (EU) XXX/XXX rendelet [a menekültügyi eljárásokról szóló rendelet] 27. cikkétől eltérően a benyújtás napjától számított legfeljebb </w:t>
            </w:r>
            <w:r w:rsidRPr="00357852">
              <w:rPr>
                <w:b/>
                <w:bCs/>
                <w:i/>
                <w:iCs/>
              </w:rPr>
              <w:t>négy</w:t>
            </w:r>
            <w:r w:rsidRPr="00357852">
              <w:t xml:space="preserve"> héten belül kell nyilvántartásba venni.</w:t>
            </w:r>
          </w:p>
        </w:tc>
        <w:tc>
          <w:tcPr>
            <w:tcW w:w="4876" w:type="dxa"/>
          </w:tcPr>
          <w:p w14:paraId="1CE2B9BB" w14:textId="77777777" w:rsidR="009760F5" w:rsidRPr="00357852" w:rsidRDefault="009760F5" w:rsidP="00BF7AFB">
            <w:pPr>
              <w:pStyle w:val="Normal6a"/>
            </w:pPr>
            <w:r w:rsidRPr="00357852">
              <w:t xml:space="preserve">Az 1. cikk (2) bekezdésének a) pontja szerinti válsághelyzetben és a 3. cikkben megállapított eljárásokkal összhangban az említett cikk alkalmazási időszaka alatt benyújtott kérelmeket az (EU) XXX/XXX rendelet [a menekültügyi eljárásokról szóló rendelet] 27. cikkétől eltérően a benyújtás napjától számított legfeljebb </w:t>
            </w:r>
            <w:r w:rsidRPr="00357852">
              <w:rPr>
                <w:b/>
                <w:bCs/>
                <w:i/>
                <w:iCs/>
              </w:rPr>
              <w:t>nyolc</w:t>
            </w:r>
            <w:r w:rsidRPr="00357852">
              <w:t xml:space="preserve"> héten belül kell nyilvántartásba venni.</w:t>
            </w:r>
          </w:p>
        </w:tc>
      </w:tr>
    </w:tbl>
    <w:p w14:paraId="2068509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5CE90F04" w14:textId="77777777" w:rsidR="009760F5" w:rsidRPr="00357852" w:rsidRDefault="009760F5" w:rsidP="009760F5">
      <w:r w:rsidRPr="00534DA7">
        <w:rPr>
          <w:rStyle w:val="HideTWBExt"/>
        </w:rPr>
        <w:t>&lt;/Amend&gt;</w:t>
      </w:r>
    </w:p>
    <w:p w14:paraId="4C3554B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572</w:t>
      </w:r>
      <w:r w:rsidRPr="00534DA7">
        <w:rPr>
          <w:rStyle w:val="HideTWBExt"/>
          <w:b w:val="0"/>
        </w:rPr>
        <w:t>&lt;/NumAm&gt;</w:t>
      </w:r>
    </w:p>
    <w:p w14:paraId="3500BA77" w14:textId="77777777" w:rsidR="009760F5" w:rsidRPr="00357852" w:rsidRDefault="009760F5" w:rsidP="009760F5">
      <w:pPr>
        <w:pStyle w:val="NormalBold"/>
      </w:pPr>
      <w:r w:rsidRPr="00534DA7">
        <w:rPr>
          <w:rStyle w:val="HideTWBExt"/>
          <w:b w:val="0"/>
        </w:rPr>
        <w:t>&lt;RepeatBlock-By&gt;&lt;Members&gt;</w:t>
      </w:r>
      <w:r w:rsidRPr="00357852">
        <w:t>Ondřej Kovařík</w:t>
      </w:r>
      <w:r w:rsidRPr="00534DA7">
        <w:rPr>
          <w:rStyle w:val="HideTWBExt"/>
          <w:b w:val="0"/>
        </w:rPr>
        <w:t>&lt;/Members&gt;</w:t>
      </w:r>
    </w:p>
    <w:p w14:paraId="77FE3EF8" w14:textId="77777777" w:rsidR="009760F5" w:rsidRPr="00357852" w:rsidRDefault="009760F5" w:rsidP="009760F5">
      <w:pPr>
        <w:pStyle w:val="NormalBold"/>
      </w:pPr>
      <w:r w:rsidRPr="00534DA7">
        <w:rPr>
          <w:rStyle w:val="HideTWBExt"/>
          <w:b w:val="0"/>
        </w:rPr>
        <w:t>&lt;/RepeatBlock-By&gt;</w:t>
      </w:r>
    </w:p>
    <w:p w14:paraId="6FC2A4D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93A5938" w14:textId="77777777" w:rsidR="009760F5" w:rsidRPr="00357852" w:rsidRDefault="009760F5" w:rsidP="009760F5">
      <w:pPr>
        <w:pStyle w:val="NormalBold"/>
      </w:pPr>
      <w:r w:rsidRPr="00534DA7">
        <w:rPr>
          <w:rStyle w:val="HideTWBExt"/>
          <w:b w:val="0"/>
        </w:rPr>
        <w:t>&lt;Article&gt;</w:t>
      </w:r>
      <w:r w:rsidRPr="00357852">
        <w:t>6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14DD1B6" w14:textId="77777777" w:rsidTr="00BF7AFB">
        <w:trPr>
          <w:trHeight w:hRule="exact" w:val="240"/>
          <w:jc w:val="center"/>
        </w:trPr>
        <w:tc>
          <w:tcPr>
            <w:tcW w:w="9752" w:type="dxa"/>
            <w:gridSpan w:val="2"/>
          </w:tcPr>
          <w:p w14:paraId="6E7D8B17" w14:textId="77777777" w:rsidR="009760F5" w:rsidRPr="00357852" w:rsidRDefault="009760F5" w:rsidP="00BF7AFB"/>
        </w:tc>
      </w:tr>
      <w:tr w:rsidR="00215CFA" w:rsidRPr="00357852" w14:paraId="51235900" w14:textId="77777777" w:rsidTr="00BF7AFB">
        <w:trPr>
          <w:trHeight w:val="240"/>
          <w:jc w:val="center"/>
        </w:trPr>
        <w:tc>
          <w:tcPr>
            <w:tcW w:w="4876" w:type="dxa"/>
          </w:tcPr>
          <w:p w14:paraId="017323BD" w14:textId="77777777" w:rsidR="009760F5" w:rsidRPr="00357852" w:rsidRDefault="009760F5" w:rsidP="00BF7AFB">
            <w:pPr>
              <w:pStyle w:val="AmColumnHeading"/>
            </w:pPr>
            <w:r w:rsidRPr="00357852">
              <w:t>A Bizottság által javasolt szöveg</w:t>
            </w:r>
          </w:p>
        </w:tc>
        <w:tc>
          <w:tcPr>
            <w:tcW w:w="4876" w:type="dxa"/>
          </w:tcPr>
          <w:p w14:paraId="392EBD5D" w14:textId="77777777" w:rsidR="009760F5" w:rsidRPr="00357852" w:rsidRDefault="009760F5" w:rsidP="00BF7AFB">
            <w:pPr>
              <w:pStyle w:val="AmColumnHeading"/>
            </w:pPr>
            <w:r w:rsidRPr="00357852">
              <w:t>Módosítás</w:t>
            </w:r>
          </w:p>
        </w:tc>
      </w:tr>
      <w:tr w:rsidR="00215CFA" w:rsidRPr="00357852" w14:paraId="176D9CA7" w14:textId="77777777" w:rsidTr="00BF7AFB">
        <w:trPr>
          <w:jc w:val="center"/>
        </w:trPr>
        <w:tc>
          <w:tcPr>
            <w:tcW w:w="4876" w:type="dxa"/>
          </w:tcPr>
          <w:p w14:paraId="541A2D7D" w14:textId="77777777" w:rsidR="009760F5" w:rsidRPr="00357852" w:rsidRDefault="009760F5" w:rsidP="00BF7AFB">
            <w:pPr>
              <w:pStyle w:val="Normal6a"/>
            </w:pPr>
          </w:p>
        </w:tc>
        <w:tc>
          <w:tcPr>
            <w:tcW w:w="4876" w:type="dxa"/>
          </w:tcPr>
          <w:p w14:paraId="0B50021C" w14:textId="77777777" w:rsidR="009760F5" w:rsidRPr="00357852" w:rsidRDefault="009760F5" w:rsidP="00BF7AFB">
            <w:pPr>
              <w:pStyle w:val="NormalBoldItalicCenter6a"/>
            </w:pPr>
            <w:r w:rsidRPr="00357852">
              <w:t>6a. cikk</w:t>
            </w:r>
          </w:p>
        </w:tc>
      </w:tr>
      <w:tr w:rsidR="00215CFA" w:rsidRPr="00357852" w14:paraId="49F081BB" w14:textId="77777777" w:rsidTr="00BF7AFB">
        <w:trPr>
          <w:jc w:val="center"/>
        </w:trPr>
        <w:tc>
          <w:tcPr>
            <w:tcW w:w="4876" w:type="dxa"/>
          </w:tcPr>
          <w:p w14:paraId="631F7A26" w14:textId="77777777" w:rsidR="009760F5" w:rsidRPr="00357852" w:rsidRDefault="009760F5" w:rsidP="00BF7AFB">
            <w:pPr>
              <w:pStyle w:val="Normal6a"/>
            </w:pPr>
          </w:p>
        </w:tc>
        <w:tc>
          <w:tcPr>
            <w:tcW w:w="4876" w:type="dxa"/>
          </w:tcPr>
          <w:p w14:paraId="499DE895" w14:textId="77777777" w:rsidR="009760F5" w:rsidRPr="00357852" w:rsidRDefault="009760F5" w:rsidP="00BF7AFB">
            <w:pPr>
              <w:pStyle w:val="NormalBoldItalicCenter6a"/>
            </w:pPr>
            <w:r w:rsidRPr="00357852">
              <w:t>Az (EU) XXX/XXX rendelet [Eurodac-rendelet] által meghatározott határidők meghosszabbítása</w:t>
            </w:r>
          </w:p>
        </w:tc>
      </w:tr>
      <w:tr w:rsidR="00215CFA" w:rsidRPr="00357852" w14:paraId="053E7948" w14:textId="77777777" w:rsidTr="00BF7AFB">
        <w:trPr>
          <w:jc w:val="center"/>
        </w:trPr>
        <w:tc>
          <w:tcPr>
            <w:tcW w:w="4876" w:type="dxa"/>
          </w:tcPr>
          <w:p w14:paraId="2AADC877" w14:textId="77777777" w:rsidR="009760F5" w:rsidRPr="00357852" w:rsidRDefault="009760F5" w:rsidP="00BF7AFB">
            <w:pPr>
              <w:pStyle w:val="Normal6a"/>
            </w:pPr>
          </w:p>
        </w:tc>
        <w:tc>
          <w:tcPr>
            <w:tcW w:w="4876" w:type="dxa"/>
          </w:tcPr>
          <w:p w14:paraId="67F0356D" w14:textId="77777777" w:rsidR="009760F5" w:rsidRPr="00357852" w:rsidRDefault="009760F5" w:rsidP="00BF7AFB">
            <w:pPr>
              <w:pStyle w:val="Normal6a"/>
            </w:pPr>
            <w:r w:rsidRPr="00357852">
              <w:rPr>
                <w:b/>
                <w:i/>
              </w:rPr>
              <w:t>Az 1. cikk (2) bekezdésében említett válsághelyzetben az (EU) XXX/XXX rendeletben [Eurodac-rendelet] meghatározott, a biometrikus adatok továbbítására vonatkozó 72 órás határidő 7 napra meghosszabbodik.</w:t>
            </w:r>
          </w:p>
        </w:tc>
      </w:tr>
    </w:tbl>
    <w:p w14:paraId="48BF7B19"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4E253E8" w14:textId="77777777" w:rsidR="009760F5" w:rsidRPr="00357852" w:rsidRDefault="009760F5" w:rsidP="009760F5">
      <w:r w:rsidRPr="00534DA7">
        <w:rPr>
          <w:rStyle w:val="HideTWBExt"/>
        </w:rPr>
        <w:t>&lt;/Amend&gt;</w:t>
      </w:r>
    </w:p>
    <w:p w14:paraId="0885339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573</w:t>
      </w:r>
      <w:r w:rsidRPr="00534DA7">
        <w:rPr>
          <w:rStyle w:val="HideTWBExt"/>
          <w:b w:val="0"/>
        </w:rPr>
        <w:t>&lt;/NumAm&gt;</w:t>
      </w:r>
    </w:p>
    <w:p w14:paraId="79182CD2" w14:textId="77777777" w:rsidR="009760F5" w:rsidRPr="00357852" w:rsidRDefault="009760F5" w:rsidP="009760F5">
      <w:pPr>
        <w:pStyle w:val="NormalBold"/>
      </w:pPr>
      <w:r w:rsidRPr="00534DA7">
        <w:rPr>
          <w:rStyle w:val="HideTWBExt"/>
          <w:b w:val="0"/>
        </w:rPr>
        <w:t>&lt;RepeatBlock-By&gt;&lt;Members&gt;</w:t>
      </w:r>
      <w:r w:rsidRPr="00357852">
        <w:t>Ondřej Kovařík</w:t>
      </w:r>
      <w:r w:rsidRPr="00534DA7">
        <w:rPr>
          <w:rStyle w:val="HideTWBExt"/>
          <w:b w:val="0"/>
        </w:rPr>
        <w:t>&lt;/Members&gt;</w:t>
      </w:r>
    </w:p>
    <w:p w14:paraId="2F7C6AC1" w14:textId="77777777" w:rsidR="009760F5" w:rsidRPr="00357852" w:rsidRDefault="009760F5" w:rsidP="009760F5">
      <w:pPr>
        <w:pStyle w:val="NormalBold"/>
      </w:pPr>
      <w:r w:rsidRPr="00534DA7">
        <w:rPr>
          <w:rStyle w:val="HideTWBExt"/>
          <w:b w:val="0"/>
        </w:rPr>
        <w:t>&lt;/RepeatBlock-By&gt;</w:t>
      </w:r>
    </w:p>
    <w:p w14:paraId="5318285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0D023E3" w14:textId="77777777" w:rsidR="009760F5" w:rsidRPr="00357852" w:rsidRDefault="009760F5" w:rsidP="009760F5">
      <w:pPr>
        <w:pStyle w:val="NormalBold"/>
      </w:pPr>
      <w:r w:rsidRPr="00534DA7">
        <w:rPr>
          <w:rStyle w:val="HideTWBExt"/>
          <w:b w:val="0"/>
        </w:rPr>
        <w:t>&lt;Article&gt;</w:t>
      </w:r>
      <w:r w:rsidRPr="00357852">
        <w:t>6 b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C2D0DCD" w14:textId="77777777" w:rsidTr="00BF7AFB">
        <w:trPr>
          <w:trHeight w:hRule="exact" w:val="240"/>
          <w:jc w:val="center"/>
        </w:trPr>
        <w:tc>
          <w:tcPr>
            <w:tcW w:w="9752" w:type="dxa"/>
            <w:gridSpan w:val="2"/>
          </w:tcPr>
          <w:p w14:paraId="2BFDA198" w14:textId="77777777" w:rsidR="009760F5" w:rsidRPr="00357852" w:rsidRDefault="009760F5" w:rsidP="00BF7AFB"/>
        </w:tc>
      </w:tr>
      <w:tr w:rsidR="00215CFA" w:rsidRPr="00357852" w14:paraId="71378DE4" w14:textId="77777777" w:rsidTr="00BF7AFB">
        <w:trPr>
          <w:trHeight w:val="240"/>
          <w:jc w:val="center"/>
        </w:trPr>
        <w:tc>
          <w:tcPr>
            <w:tcW w:w="4876" w:type="dxa"/>
          </w:tcPr>
          <w:p w14:paraId="27773330" w14:textId="77777777" w:rsidR="009760F5" w:rsidRPr="00357852" w:rsidRDefault="009760F5" w:rsidP="00BF7AFB">
            <w:pPr>
              <w:pStyle w:val="AmColumnHeading"/>
            </w:pPr>
            <w:r w:rsidRPr="00357852">
              <w:t>A Bizottság által javasolt szöveg</w:t>
            </w:r>
          </w:p>
        </w:tc>
        <w:tc>
          <w:tcPr>
            <w:tcW w:w="4876" w:type="dxa"/>
          </w:tcPr>
          <w:p w14:paraId="22F37761" w14:textId="77777777" w:rsidR="009760F5" w:rsidRPr="00357852" w:rsidRDefault="009760F5" w:rsidP="00BF7AFB">
            <w:pPr>
              <w:pStyle w:val="AmColumnHeading"/>
            </w:pPr>
            <w:r w:rsidRPr="00357852">
              <w:t>Módosítás</w:t>
            </w:r>
          </w:p>
        </w:tc>
      </w:tr>
      <w:tr w:rsidR="00215CFA" w:rsidRPr="00357852" w14:paraId="71E10602" w14:textId="77777777" w:rsidTr="00BF7AFB">
        <w:trPr>
          <w:jc w:val="center"/>
        </w:trPr>
        <w:tc>
          <w:tcPr>
            <w:tcW w:w="4876" w:type="dxa"/>
          </w:tcPr>
          <w:p w14:paraId="7B4B52DE" w14:textId="77777777" w:rsidR="009760F5" w:rsidRPr="00357852" w:rsidRDefault="009760F5" w:rsidP="00BF7AFB">
            <w:pPr>
              <w:pStyle w:val="Normal6a"/>
            </w:pPr>
          </w:p>
        </w:tc>
        <w:tc>
          <w:tcPr>
            <w:tcW w:w="4876" w:type="dxa"/>
          </w:tcPr>
          <w:p w14:paraId="13B71659" w14:textId="77777777" w:rsidR="009760F5" w:rsidRPr="00357852" w:rsidRDefault="009760F5" w:rsidP="00BF7AFB">
            <w:pPr>
              <w:pStyle w:val="NormalBoldItalicCenter6a"/>
            </w:pPr>
            <w:r w:rsidRPr="00357852">
              <w:t>6b. cikk</w:t>
            </w:r>
          </w:p>
        </w:tc>
      </w:tr>
      <w:tr w:rsidR="00215CFA" w:rsidRPr="00357852" w14:paraId="32275585" w14:textId="77777777" w:rsidTr="00BF7AFB">
        <w:trPr>
          <w:jc w:val="center"/>
        </w:trPr>
        <w:tc>
          <w:tcPr>
            <w:tcW w:w="4876" w:type="dxa"/>
          </w:tcPr>
          <w:p w14:paraId="60B064F9" w14:textId="77777777" w:rsidR="009760F5" w:rsidRPr="00357852" w:rsidRDefault="009760F5" w:rsidP="00BF7AFB">
            <w:pPr>
              <w:pStyle w:val="Normal6a"/>
            </w:pPr>
          </w:p>
        </w:tc>
        <w:tc>
          <w:tcPr>
            <w:tcW w:w="4876" w:type="dxa"/>
          </w:tcPr>
          <w:p w14:paraId="6A1E942C" w14:textId="77777777" w:rsidR="009760F5" w:rsidRPr="00357852" w:rsidRDefault="009760F5" w:rsidP="00BF7AFB">
            <w:pPr>
              <w:pStyle w:val="NormalBoldItalicCenter6a"/>
            </w:pPr>
            <w:r w:rsidRPr="00357852">
              <w:t>Az (EU) XXX/XXX rendelet [a menekültügy és a migráció kezeléséről szóló rendelet] által meghatározott határidők meghosszabbítása</w:t>
            </w:r>
          </w:p>
        </w:tc>
      </w:tr>
      <w:tr w:rsidR="00215CFA" w:rsidRPr="00357852" w14:paraId="26FFA67E" w14:textId="77777777" w:rsidTr="00BF7AFB">
        <w:trPr>
          <w:jc w:val="center"/>
        </w:trPr>
        <w:tc>
          <w:tcPr>
            <w:tcW w:w="4876" w:type="dxa"/>
          </w:tcPr>
          <w:p w14:paraId="2A089A9F" w14:textId="77777777" w:rsidR="009760F5" w:rsidRPr="00357852" w:rsidRDefault="009760F5" w:rsidP="00BF7AFB">
            <w:pPr>
              <w:pStyle w:val="Normal6a"/>
            </w:pPr>
          </w:p>
        </w:tc>
        <w:tc>
          <w:tcPr>
            <w:tcW w:w="4876" w:type="dxa"/>
          </w:tcPr>
          <w:p w14:paraId="27208E4B" w14:textId="77777777" w:rsidR="009760F5" w:rsidRPr="00357852" w:rsidRDefault="009760F5" w:rsidP="00BF7AFB">
            <w:pPr>
              <w:pStyle w:val="Normal6a"/>
            </w:pPr>
            <w:r w:rsidRPr="00357852">
              <w:rPr>
                <w:b/>
                <w:i/>
              </w:rPr>
              <w:t>(1) Ha egy tagállam olyan válsághelyzettel szembesül, amely lehetetlenné teszi az (EU) XXX/XXX rendelet [a menekültügy és a migráció kezeléséről szóló rendelet] 29., 30., 31. és 35. cikkében meghatározott határidők betartását, az érintett tagállam értesíti a többi tagállamot és a Bizottságot. Ezen értesítésben pontosan meg kell jelölni azokat az okokat, amelyek miatt a tagállam úgy ítéli meg, hogy alkalmazni kell ezt a bekezdést. Ezen értesítést követően az említett rendelet 29., 30., 31. és 35. cikkétől eltérve az érintett tagállam:</w:t>
            </w:r>
          </w:p>
        </w:tc>
      </w:tr>
      <w:tr w:rsidR="00215CFA" w:rsidRPr="00357852" w14:paraId="674B3B2F" w14:textId="77777777" w:rsidTr="00BF7AFB">
        <w:trPr>
          <w:jc w:val="center"/>
        </w:trPr>
        <w:tc>
          <w:tcPr>
            <w:tcW w:w="4876" w:type="dxa"/>
          </w:tcPr>
          <w:p w14:paraId="38A3020C" w14:textId="77777777" w:rsidR="009760F5" w:rsidRPr="00357852" w:rsidRDefault="009760F5" w:rsidP="00BF7AFB">
            <w:pPr>
              <w:pStyle w:val="Normal6a"/>
            </w:pPr>
          </w:p>
        </w:tc>
        <w:tc>
          <w:tcPr>
            <w:tcW w:w="4876" w:type="dxa"/>
          </w:tcPr>
          <w:p w14:paraId="60924AC4" w14:textId="77777777" w:rsidR="009760F5" w:rsidRPr="00357852" w:rsidRDefault="009760F5" w:rsidP="00BF7AFB">
            <w:pPr>
              <w:pStyle w:val="Normal6a"/>
            </w:pPr>
            <w:r w:rsidRPr="00357852">
              <w:rPr>
                <w:b/>
                <w:i/>
              </w:rPr>
              <w:t>a) a kérelem nyilvántartásba vételének napjától számított négy hónapon belül a 29. cikk szerinti átvételi megkeresést nyújt be;</w:t>
            </w:r>
          </w:p>
        </w:tc>
      </w:tr>
      <w:tr w:rsidR="00215CFA" w:rsidRPr="00357852" w14:paraId="5CB8C1CD" w14:textId="77777777" w:rsidTr="00BF7AFB">
        <w:trPr>
          <w:jc w:val="center"/>
        </w:trPr>
        <w:tc>
          <w:tcPr>
            <w:tcW w:w="4876" w:type="dxa"/>
          </w:tcPr>
          <w:p w14:paraId="4C2A6F30" w14:textId="77777777" w:rsidR="009760F5" w:rsidRPr="00357852" w:rsidRDefault="009760F5" w:rsidP="00BF7AFB">
            <w:pPr>
              <w:pStyle w:val="Normal6a"/>
            </w:pPr>
          </w:p>
        </w:tc>
        <w:tc>
          <w:tcPr>
            <w:tcW w:w="4876" w:type="dxa"/>
          </w:tcPr>
          <w:p w14:paraId="12F85A9C" w14:textId="77777777" w:rsidR="009760F5" w:rsidRPr="00357852" w:rsidRDefault="009760F5" w:rsidP="00BF7AFB">
            <w:pPr>
              <w:pStyle w:val="Normal6a"/>
            </w:pPr>
            <w:r w:rsidRPr="00357852">
              <w:rPr>
                <w:b/>
                <w:i/>
              </w:rPr>
              <w:t>b) a megkeresés kézhezvételétől számított két hónapon belül válaszol a 30. cikk szerinti átvételi megkeresésre;</w:t>
            </w:r>
          </w:p>
        </w:tc>
      </w:tr>
      <w:tr w:rsidR="00215CFA" w:rsidRPr="00357852" w14:paraId="5A9E9E95" w14:textId="77777777" w:rsidTr="00BF7AFB">
        <w:trPr>
          <w:jc w:val="center"/>
        </w:trPr>
        <w:tc>
          <w:tcPr>
            <w:tcW w:w="4876" w:type="dxa"/>
          </w:tcPr>
          <w:p w14:paraId="36EFB8FA" w14:textId="77777777" w:rsidR="009760F5" w:rsidRPr="00357852" w:rsidRDefault="009760F5" w:rsidP="00BF7AFB">
            <w:pPr>
              <w:pStyle w:val="Normal6a"/>
            </w:pPr>
          </w:p>
        </w:tc>
        <w:tc>
          <w:tcPr>
            <w:tcW w:w="4876" w:type="dxa"/>
          </w:tcPr>
          <w:p w14:paraId="2598310E" w14:textId="77777777" w:rsidR="009760F5" w:rsidRPr="00357852" w:rsidRDefault="009760F5" w:rsidP="00BF7AFB">
            <w:pPr>
              <w:pStyle w:val="Normal6a"/>
            </w:pPr>
            <w:r w:rsidRPr="00357852">
              <w:rPr>
                <w:b/>
                <w:i/>
              </w:rPr>
              <w:t>c) az Eurodac-találat kézhezvételétől számított egy hónapon belül a 31. cikk szerinti visszavételi értesítést nyújt be, vagy az ilyen értesítés kézhezvételét a kézhezvételétől számított egy hónapon belül visszaigazolja;</w:t>
            </w:r>
          </w:p>
        </w:tc>
      </w:tr>
      <w:tr w:rsidR="00215CFA" w:rsidRPr="00357852" w14:paraId="31E7B900" w14:textId="77777777" w:rsidTr="00BF7AFB">
        <w:trPr>
          <w:jc w:val="center"/>
        </w:trPr>
        <w:tc>
          <w:tcPr>
            <w:tcW w:w="4876" w:type="dxa"/>
          </w:tcPr>
          <w:p w14:paraId="12369253" w14:textId="77777777" w:rsidR="009760F5" w:rsidRPr="00357852" w:rsidRDefault="009760F5" w:rsidP="00BF7AFB">
            <w:pPr>
              <w:pStyle w:val="Normal6a"/>
            </w:pPr>
          </w:p>
        </w:tc>
        <w:tc>
          <w:tcPr>
            <w:tcW w:w="4876" w:type="dxa"/>
          </w:tcPr>
          <w:p w14:paraId="5298259C" w14:textId="77777777" w:rsidR="009760F5" w:rsidRPr="00357852" w:rsidRDefault="009760F5" w:rsidP="00BF7AFB">
            <w:pPr>
              <w:pStyle w:val="Normal6a"/>
            </w:pPr>
            <w:r w:rsidRPr="00357852">
              <w:rPr>
                <w:b/>
                <w:i/>
              </w:rPr>
              <w:t>d) az átvételi megkeresés elfogadásától, a visszavételi értesítés más tagállam általi visszaigazolásától, vagy az említett rendelet 33. cikke (3) bekezdésének megfelelő halasztó hatály esetén az átszállítási határozatra irányuló fellebbezéssel vagy felülvizsgálattal kapcsolatos jogerős határozattól számított egy éven belül végrehajtja a 35. cikkben említett átszállítást.</w:t>
            </w:r>
          </w:p>
        </w:tc>
      </w:tr>
      <w:tr w:rsidR="00215CFA" w:rsidRPr="00357852" w14:paraId="205351A9" w14:textId="77777777" w:rsidTr="00BF7AFB">
        <w:trPr>
          <w:jc w:val="center"/>
        </w:trPr>
        <w:tc>
          <w:tcPr>
            <w:tcW w:w="4876" w:type="dxa"/>
          </w:tcPr>
          <w:p w14:paraId="21B0FAFC" w14:textId="77777777" w:rsidR="009760F5" w:rsidRPr="00357852" w:rsidRDefault="009760F5" w:rsidP="00BF7AFB">
            <w:pPr>
              <w:pStyle w:val="Normal6a"/>
            </w:pPr>
          </w:p>
        </w:tc>
        <w:tc>
          <w:tcPr>
            <w:tcW w:w="4876" w:type="dxa"/>
          </w:tcPr>
          <w:p w14:paraId="1D99620D" w14:textId="77777777" w:rsidR="009760F5" w:rsidRPr="00357852" w:rsidRDefault="009760F5" w:rsidP="00BF7AFB">
            <w:pPr>
              <w:pStyle w:val="Normal6a"/>
            </w:pPr>
            <w:r w:rsidRPr="00357852">
              <w:rPr>
                <w:b/>
                <w:i/>
              </w:rPr>
              <w:t>(2) Ha az (1) bekezdésben említett tagállam nem tartja be az (1) bekezdés a), b) és d) pontjában meghatározott határidőket, a nemzetközi védelem iránti kérelem megvizsgálásáért való, az (EU) XXX/XXX rendelet [a menekültügy és a migráció kezeléséről szóló rendelet] szerinti felelősség e tagállamot illeti vagy e tagállamra száll át.</w:t>
            </w:r>
          </w:p>
        </w:tc>
      </w:tr>
    </w:tbl>
    <w:p w14:paraId="3770781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0BAFC70" w14:textId="77777777" w:rsidR="009760F5" w:rsidRPr="00357852" w:rsidRDefault="009760F5" w:rsidP="009760F5">
      <w:r w:rsidRPr="00534DA7">
        <w:rPr>
          <w:rStyle w:val="HideTWBExt"/>
        </w:rPr>
        <w:t>&lt;/Amend&gt;</w:t>
      </w:r>
    </w:p>
    <w:p w14:paraId="0D01B02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574</w:t>
      </w:r>
      <w:r w:rsidRPr="00534DA7">
        <w:rPr>
          <w:rStyle w:val="HideTWBExt"/>
          <w:b w:val="0"/>
        </w:rPr>
        <w:t>&lt;/NumAm&gt;</w:t>
      </w:r>
    </w:p>
    <w:p w14:paraId="14D0C375"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27E724D0" w14:textId="77777777" w:rsidR="009760F5" w:rsidRPr="00357852" w:rsidRDefault="009760F5" w:rsidP="009760F5">
      <w:pPr>
        <w:pStyle w:val="NormalBold"/>
      </w:pPr>
      <w:r w:rsidRPr="00534DA7">
        <w:rPr>
          <w:rStyle w:val="HideTWBExt"/>
          <w:b w:val="0"/>
        </w:rPr>
        <w:t>&lt;/RepeatBlock-By&gt;</w:t>
      </w:r>
    </w:p>
    <w:p w14:paraId="697C1A13"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90134ED" w14:textId="77777777" w:rsidR="009760F5" w:rsidRPr="00357852" w:rsidRDefault="009760F5" w:rsidP="009760F5">
      <w:pPr>
        <w:pStyle w:val="NormalBold"/>
      </w:pPr>
      <w:r w:rsidRPr="00534DA7">
        <w:rPr>
          <w:rStyle w:val="HideTWBExt"/>
          <w:b w:val="0"/>
        </w:rPr>
        <w:t>&lt;Article&gt;</w:t>
      </w:r>
      <w:r w:rsidRPr="00357852">
        <w:t>IV fejezet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B060470" w14:textId="77777777" w:rsidTr="00BF7AFB">
        <w:trPr>
          <w:trHeight w:hRule="exact" w:val="240"/>
          <w:jc w:val="center"/>
        </w:trPr>
        <w:tc>
          <w:tcPr>
            <w:tcW w:w="9752" w:type="dxa"/>
            <w:gridSpan w:val="2"/>
          </w:tcPr>
          <w:p w14:paraId="1E5842C3" w14:textId="77777777" w:rsidR="009760F5" w:rsidRPr="00357852" w:rsidRDefault="009760F5" w:rsidP="00BF7AFB"/>
        </w:tc>
      </w:tr>
      <w:tr w:rsidR="00215CFA" w:rsidRPr="00357852" w14:paraId="67D2F4C4" w14:textId="77777777" w:rsidTr="00BF7AFB">
        <w:trPr>
          <w:trHeight w:val="240"/>
          <w:jc w:val="center"/>
        </w:trPr>
        <w:tc>
          <w:tcPr>
            <w:tcW w:w="4876" w:type="dxa"/>
          </w:tcPr>
          <w:p w14:paraId="70E50F1B" w14:textId="77777777" w:rsidR="009760F5" w:rsidRPr="00357852" w:rsidRDefault="009760F5" w:rsidP="00BF7AFB">
            <w:pPr>
              <w:pStyle w:val="AmColumnHeading"/>
            </w:pPr>
            <w:r w:rsidRPr="00357852">
              <w:t>A Bizottság által javasolt szöveg</w:t>
            </w:r>
          </w:p>
        </w:tc>
        <w:tc>
          <w:tcPr>
            <w:tcW w:w="4876" w:type="dxa"/>
          </w:tcPr>
          <w:p w14:paraId="1E817785" w14:textId="77777777" w:rsidR="009760F5" w:rsidRPr="00357852" w:rsidRDefault="009760F5" w:rsidP="00BF7AFB">
            <w:pPr>
              <w:pStyle w:val="AmColumnHeading"/>
            </w:pPr>
            <w:r w:rsidRPr="00357852">
              <w:t>Módosítás</w:t>
            </w:r>
          </w:p>
        </w:tc>
      </w:tr>
      <w:tr w:rsidR="00215CFA" w:rsidRPr="00357852" w14:paraId="387F6473" w14:textId="77777777" w:rsidTr="00BF7AFB">
        <w:trPr>
          <w:jc w:val="center"/>
        </w:trPr>
        <w:tc>
          <w:tcPr>
            <w:tcW w:w="4876" w:type="dxa"/>
          </w:tcPr>
          <w:p w14:paraId="23050009" w14:textId="77777777" w:rsidR="009760F5" w:rsidRPr="00357852" w:rsidRDefault="009760F5" w:rsidP="00BF7AFB">
            <w:pPr>
              <w:pStyle w:val="Normal6a"/>
            </w:pPr>
            <w:r w:rsidRPr="00357852">
              <w:t>IV. FEJEZET</w:t>
            </w:r>
            <w:r w:rsidRPr="00357852">
              <w:tab/>
            </w:r>
            <w:r w:rsidRPr="00357852">
              <w:rPr>
                <w:b/>
                <w:i/>
              </w:rPr>
              <w:t>Határidők vis maior esetén</w:t>
            </w:r>
          </w:p>
        </w:tc>
        <w:tc>
          <w:tcPr>
            <w:tcW w:w="4876" w:type="dxa"/>
          </w:tcPr>
          <w:p w14:paraId="11DF2447" w14:textId="77777777" w:rsidR="009760F5" w:rsidRPr="00357852" w:rsidRDefault="009760F5" w:rsidP="00BF7AFB">
            <w:pPr>
              <w:pStyle w:val="Normal6a"/>
            </w:pPr>
            <w:r w:rsidRPr="00357852">
              <w:t>IV. FEJEZET</w:t>
            </w:r>
            <w:r w:rsidRPr="00357852">
              <w:tab/>
            </w:r>
            <w:r w:rsidRPr="00357852">
              <w:rPr>
                <w:b/>
                <w:i/>
              </w:rPr>
              <w:t>Operatív és kapacitásépítési támogatás</w:t>
            </w:r>
          </w:p>
        </w:tc>
      </w:tr>
    </w:tbl>
    <w:p w14:paraId="0A3D738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28512FF" w14:textId="77777777" w:rsidR="009760F5" w:rsidRPr="00357852" w:rsidRDefault="009760F5" w:rsidP="009760F5">
      <w:r w:rsidRPr="00534DA7">
        <w:rPr>
          <w:rStyle w:val="HideTWBExt"/>
        </w:rPr>
        <w:t>&lt;/Amend&gt;</w:t>
      </w:r>
    </w:p>
    <w:p w14:paraId="594E1B7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575</w:t>
      </w:r>
      <w:r w:rsidRPr="00534DA7">
        <w:rPr>
          <w:rStyle w:val="HideTWBExt"/>
          <w:b w:val="0"/>
        </w:rPr>
        <w:t>&lt;/NumAm&gt;</w:t>
      </w:r>
    </w:p>
    <w:p w14:paraId="24801386"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6079C21C" w14:textId="77777777" w:rsidR="009760F5" w:rsidRPr="00357852" w:rsidRDefault="009760F5" w:rsidP="009760F5">
      <w:pPr>
        <w:pStyle w:val="NormalBold"/>
      </w:pPr>
      <w:r w:rsidRPr="00534DA7">
        <w:rPr>
          <w:rStyle w:val="HideTWBExt"/>
          <w:b w:val="0"/>
        </w:rPr>
        <w:t>&lt;/RepeatBlock-By&gt;</w:t>
      </w:r>
    </w:p>
    <w:p w14:paraId="3A18A27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E1E419E" w14:textId="77777777" w:rsidR="009760F5" w:rsidRPr="00357852" w:rsidRDefault="009760F5" w:rsidP="009760F5">
      <w:pPr>
        <w:pStyle w:val="NormalBold"/>
      </w:pPr>
      <w:r w:rsidRPr="00534DA7">
        <w:rPr>
          <w:rStyle w:val="HideTWBExt"/>
          <w:b w:val="0"/>
        </w:rPr>
        <w:t>&lt;Article&gt;</w:t>
      </w:r>
      <w:r w:rsidRPr="00357852">
        <w:t>7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F1A3EB6" w14:textId="77777777" w:rsidTr="00BF7AFB">
        <w:trPr>
          <w:trHeight w:hRule="exact" w:val="240"/>
          <w:jc w:val="center"/>
        </w:trPr>
        <w:tc>
          <w:tcPr>
            <w:tcW w:w="9752" w:type="dxa"/>
            <w:gridSpan w:val="2"/>
          </w:tcPr>
          <w:p w14:paraId="49C82AAE" w14:textId="77777777" w:rsidR="009760F5" w:rsidRPr="00357852" w:rsidRDefault="009760F5" w:rsidP="00BF7AFB"/>
        </w:tc>
      </w:tr>
      <w:tr w:rsidR="00215CFA" w:rsidRPr="00357852" w14:paraId="7B76C93B" w14:textId="77777777" w:rsidTr="00BF7AFB">
        <w:trPr>
          <w:trHeight w:val="240"/>
          <w:jc w:val="center"/>
        </w:trPr>
        <w:tc>
          <w:tcPr>
            <w:tcW w:w="4876" w:type="dxa"/>
          </w:tcPr>
          <w:p w14:paraId="4CE49C5D" w14:textId="77777777" w:rsidR="009760F5" w:rsidRPr="00357852" w:rsidRDefault="009760F5" w:rsidP="00BF7AFB">
            <w:pPr>
              <w:pStyle w:val="AmColumnHeading"/>
            </w:pPr>
            <w:r w:rsidRPr="00357852">
              <w:t>A Bizottság által javasolt szöveg</w:t>
            </w:r>
          </w:p>
        </w:tc>
        <w:tc>
          <w:tcPr>
            <w:tcW w:w="4876" w:type="dxa"/>
          </w:tcPr>
          <w:p w14:paraId="794F8A3A" w14:textId="77777777" w:rsidR="009760F5" w:rsidRPr="00357852" w:rsidRDefault="009760F5" w:rsidP="00BF7AFB">
            <w:pPr>
              <w:pStyle w:val="AmColumnHeading"/>
            </w:pPr>
            <w:r w:rsidRPr="00357852">
              <w:t>Módosítás</w:t>
            </w:r>
          </w:p>
        </w:tc>
      </w:tr>
      <w:tr w:rsidR="00215CFA" w:rsidRPr="00357852" w14:paraId="33975A8F" w14:textId="77777777" w:rsidTr="00BF7AFB">
        <w:trPr>
          <w:jc w:val="center"/>
        </w:trPr>
        <w:tc>
          <w:tcPr>
            <w:tcW w:w="4876" w:type="dxa"/>
          </w:tcPr>
          <w:p w14:paraId="1712C782" w14:textId="77777777" w:rsidR="009760F5" w:rsidRPr="00357852" w:rsidRDefault="009760F5" w:rsidP="00BF7AFB">
            <w:pPr>
              <w:pStyle w:val="NormalBoldItalicCenter6a"/>
            </w:pPr>
            <w:r w:rsidRPr="00357852">
              <w:t>7. cikk</w:t>
            </w:r>
          </w:p>
        </w:tc>
        <w:tc>
          <w:tcPr>
            <w:tcW w:w="4876" w:type="dxa"/>
          </w:tcPr>
          <w:p w14:paraId="467C8F6E" w14:textId="77777777" w:rsidR="009760F5" w:rsidRPr="00357852" w:rsidRDefault="009760F5" w:rsidP="00BF7AFB">
            <w:pPr>
              <w:pStyle w:val="Normal6a"/>
            </w:pPr>
            <w:r w:rsidRPr="00357852">
              <w:rPr>
                <w:b/>
                <w:i/>
              </w:rPr>
              <w:t>törölve</w:t>
            </w:r>
          </w:p>
        </w:tc>
      </w:tr>
      <w:tr w:rsidR="00215CFA" w:rsidRPr="00357852" w14:paraId="339F0FA9" w14:textId="77777777" w:rsidTr="00BF7AFB">
        <w:trPr>
          <w:jc w:val="center"/>
        </w:trPr>
        <w:tc>
          <w:tcPr>
            <w:tcW w:w="4876" w:type="dxa"/>
          </w:tcPr>
          <w:p w14:paraId="5079F37E" w14:textId="77777777" w:rsidR="009760F5" w:rsidRPr="00357852" w:rsidRDefault="009760F5" w:rsidP="00BF7AFB">
            <w:pPr>
              <w:pStyle w:val="NormalBoldItalicCenter6a"/>
            </w:pPr>
            <w:r w:rsidRPr="00357852">
              <w:t>Az (EU) XXX/XXX rendelet [a menekültügyi eljárásokról szóló rendelet] által a nyilvántartásba vételre vonatkozóan meghatározott határidők meghosszabbítása</w:t>
            </w:r>
          </w:p>
        </w:tc>
        <w:tc>
          <w:tcPr>
            <w:tcW w:w="4876" w:type="dxa"/>
          </w:tcPr>
          <w:p w14:paraId="717F16EA" w14:textId="77777777" w:rsidR="009760F5" w:rsidRPr="00357852" w:rsidRDefault="009760F5" w:rsidP="00BF7AFB">
            <w:pPr>
              <w:pStyle w:val="Normal6a"/>
            </w:pPr>
          </w:p>
        </w:tc>
      </w:tr>
      <w:tr w:rsidR="00215CFA" w:rsidRPr="00357852" w14:paraId="2FBD02C3" w14:textId="77777777" w:rsidTr="00BF7AFB">
        <w:trPr>
          <w:jc w:val="center"/>
        </w:trPr>
        <w:tc>
          <w:tcPr>
            <w:tcW w:w="4876" w:type="dxa"/>
          </w:tcPr>
          <w:p w14:paraId="78289B96" w14:textId="77777777" w:rsidR="009760F5" w:rsidRPr="00357852" w:rsidRDefault="009760F5" w:rsidP="00BF7AFB">
            <w:pPr>
              <w:pStyle w:val="Normal6a"/>
            </w:pPr>
            <w:r w:rsidRPr="00357852">
              <w:rPr>
                <w:b/>
                <w:i/>
              </w:rPr>
              <w:t>(1) Ha egy tagállam olyan vis maior helyzettel szembesül, amely lehetetlenné teszi az (EU) XXX/XXX rendelet [a menekültügyi eljárásokról szóló rendelet] 27. cikkében meghatározott határidők betartását, az érintett tagállam értesíti a Bizottságot. Ezen értesítést követően az (EU) XXX/XXX rendelet [a menekültügyi eljárásokról szóló rendelet] 27. cikkétől eltérve az érintett tagállam a kérelmeket a benyújtásuktól számított legfeljebb négy héten belül veheti nyilvántartásba. Az értesítésben az érintett tagállam pontosan megjelöli azokat az okokat, amelyek miatt úgy ítéli meg, hogy alkalmazni kell ezt a bekezdést, továbbá feltünteti az alkalmazás időtartamát.</w:t>
            </w:r>
          </w:p>
        </w:tc>
        <w:tc>
          <w:tcPr>
            <w:tcW w:w="4876" w:type="dxa"/>
          </w:tcPr>
          <w:p w14:paraId="48E5B77D" w14:textId="77777777" w:rsidR="009760F5" w:rsidRPr="00357852" w:rsidRDefault="009760F5" w:rsidP="00BF7AFB">
            <w:pPr>
              <w:pStyle w:val="Normal6a"/>
            </w:pPr>
          </w:p>
        </w:tc>
      </w:tr>
      <w:tr w:rsidR="00215CFA" w:rsidRPr="00357852" w14:paraId="0CA8285B" w14:textId="77777777" w:rsidTr="00BF7AFB">
        <w:trPr>
          <w:jc w:val="center"/>
        </w:trPr>
        <w:tc>
          <w:tcPr>
            <w:tcW w:w="4876" w:type="dxa"/>
          </w:tcPr>
          <w:p w14:paraId="011FD034" w14:textId="77777777" w:rsidR="009760F5" w:rsidRPr="00357852" w:rsidRDefault="009760F5" w:rsidP="00BF7AFB">
            <w:pPr>
              <w:pStyle w:val="Normal6a"/>
            </w:pPr>
            <w:r w:rsidRPr="00357852">
              <w:rPr>
                <w:b/>
                <w:i/>
              </w:rPr>
              <w:t>(2) Ha az (1) bekezdésben említett tagállam már nem szembesül a szóban forgó bekezdésben említett olyan vis maior helyzettel, amely lehetetlenné teszi az (EU) XXX/XXX rendelet [a menekültügyi eljárásokról szóló rendelet] 27. cikkében meghatározott határidők betartását, az érintett tagállam a lehető leghamarabb értesíti a Bizottságot e helyzet megszűnéséről. Ezen értesítést követően az (1) bekezdésben meghatározott meghosszabbított határidő már nem alkalmazandó.</w:t>
            </w:r>
          </w:p>
        </w:tc>
        <w:tc>
          <w:tcPr>
            <w:tcW w:w="4876" w:type="dxa"/>
          </w:tcPr>
          <w:p w14:paraId="3C831ACE" w14:textId="77777777" w:rsidR="009760F5" w:rsidRPr="00357852" w:rsidRDefault="009760F5" w:rsidP="00BF7AFB">
            <w:pPr>
              <w:pStyle w:val="Normal6a"/>
            </w:pPr>
          </w:p>
        </w:tc>
      </w:tr>
    </w:tbl>
    <w:p w14:paraId="2A20EFF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CA3C14F" w14:textId="77777777" w:rsidR="009760F5" w:rsidRPr="00357852" w:rsidRDefault="009760F5" w:rsidP="009760F5">
      <w:r w:rsidRPr="00534DA7">
        <w:rPr>
          <w:rStyle w:val="HideTWBExt"/>
        </w:rPr>
        <w:t>&lt;/Amend&gt;</w:t>
      </w:r>
    </w:p>
    <w:p w14:paraId="522EFC9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576</w:t>
      </w:r>
      <w:r w:rsidRPr="00534DA7">
        <w:rPr>
          <w:rStyle w:val="HideTWBExt"/>
          <w:b w:val="0"/>
        </w:rPr>
        <w:t>&lt;/NumAm&gt;</w:t>
      </w:r>
    </w:p>
    <w:p w14:paraId="6F9D5A03"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02931C88" w14:textId="77777777" w:rsidR="009760F5" w:rsidRPr="00357852" w:rsidRDefault="009760F5" w:rsidP="009760F5">
      <w:pPr>
        <w:pStyle w:val="NormalBold"/>
      </w:pPr>
      <w:r w:rsidRPr="00534DA7">
        <w:rPr>
          <w:rStyle w:val="HideTWBExt"/>
          <w:b w:val="0"/>
        </w:rPr>
        <w:t>&lt;/RepeatBlock-By&gt;</w:t>
      </w:r>
    </w:p>
    <w:p w14:paraId="60BA2F3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1B18E4B" w14:textId="77777777" w:rsidR="009760F5" w:rsidRPr="00357852" w:rsidRDefault="009760F5" w:rsidP="009760F5">
      <w:pPr>
        <w:pStyle w:val="NormalBold"/>
      </w:pPr>
      <w:r w:rsidRPr="00534DA7">
        <w:rPr>
          <w:rStyle w:val="HideTWBExt"/>
          <w:b w:val="0"/>
        </w:rPr>
        <w:t>&lt;Article&gt;</w:t>
      </w:r>
      <w:r w:rsidRPr="00357852">
        <w:t>7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7DF9875" w14:textId="77777777" w:rsidTr="00BF7AFB">
        <w:trPr>
          <w:trHeight w:hRule="exact" w:val="240"/>
          <w:jc w:val="center"/>
        </w:trPr>
        <w:tc>
          <w:tcPr>
            <w:tcW w:w="9752" w:type="dxa"/>
            <w:gridSpan w:val="2"/>
          </w:tcPr>
          <w:p w14:paraId="73ACD11F" w14:textId="77777777" w:rsidR="009760F5" w:rsidRPr="00357852" w:rsidRDefault="009760F5" w:rsidP="00BF7AFB"/>
        </w:tc>
      </w:tr>
      <w:tr w:rsidR="00215CFA" w:rsidRPr="00357852" w14:paraId="2A2C8A0A" w14:textId="77777777" w:rsidTr="00BF7AFB">
        <w:trPr>
          <w:trHeight w:val="240"/>
          <w:jc w:val="center"/>
        </w:trPr>
        <w:tc>
          <w:tcPr>
            <w:tcW w:w="4876" w:type="dxa"/>
          </w:tcPr>
          <w:p w14:paraId="67E8A6A1" w14:textId="77777777" w:rsidR="009760F5" w:rsidRPr="00357852" w:rsidRDefault="009760F5" w:rsidP="00BF7AFB">
            <w:pPr>
              <w:pStyle w:val="AmColumnHeading"/>
            </w:pPr>
            <w:r w:rsidRPr="00357852">
              <w:t>A Bizottság által javasolt szöveg</w:t>
            </w:r>
          </w:p>
        </w:tc>
        <w:tc>
          <w:tcPr>
            <w:tcW w:w="4876" w:type="dxa"/>
          </w:tcPr>
          <w:p w14:paraId="634D5E6E" w14:textId="77777777" w:rsidR="009760F5" w:rsidRPr="00357852" w:rsidRDefault="009760F5" w:rsidP="00BF7AFB">
            <w:pPr>
              <w:pStyle w:val="AmColumnHeading"/>
            </w:pPr>
            <w:r w:rsidRPr="00357852">
              <w:t>Módosítás</w:t>
            </w:r>
          </w:p>
        </w:tc>
      </w:tr>
      <w:tr w:rsidR="00215CFA" w:rsidRPr="00357852" w14:paraId="025E5522" w14:textId="77777777" w:rsidTr="00BF7AFB">
        <w:trPr>
          <w:jc w:val="center"/>
        </w:trPr>
        <w:tc>
          <w:tcPr>
            <w:tcW w:w="4876" w:type="dxa"/>
          </w:tcPr>
          <w:p w14:paraId="09B86094" w14:textId="77777777" w:rsidR="009760F5" w:rsidRPr="00357852" w:rsidRDefault="009760F5" w:rsidP="00BF7AFB">
            <w:pPr>
              <w:pStyle w:val="NormalBoldItalicCenter6a"/>
            </w:pPr>
            <w:r w:rsidRPr="00357852">
              <w:t>7. cikk</w:t>
            </w:r>
          </w:p>
        </w:tc>
        <w:tc>
          <w:tcPr>
            <w:tcW w:w="4876" w:type="dxa"/>
          </w:tcPr>
          <w:p w14:paraId="015DB110" w14:textId="77777777" w:rsidR="009760F5" w:rsidRPr="00357852" w:rsidRDefault="009760F5" w:rsidP="00BF7AFB">
            <w:pPr>
              <w:pStyle w:val="Normal6a"/>
            </w:pPr>
            <w:r w:rsidRPr="00357852">
              <w:rPr>
                <w:b/>
                <w:i/>
              </w:rPr>
              <w:t>törölve</w:t>
            </w:r>
          </w:p>
        </w:tc>
      </w:tr>
      <w:tr w:rsidR="00215CFA" w:rsidRPr="00357852" w14:paraId="776271DE" w14:textId="77777777" w:rsidTr="00BF7AFB">
        <w:trPr>
          <w:jc w:val="center"/>
        </w:trPr>
        <w:tc>
          <w:tcPr>
            <w:tcW w:w="4876" w:type="dxa"/>
          </w:tcPr>
          <w:p w14:paraId="77F4B42B" w14:textId="77777777" w:rsidR="009760F5" w:rsidRPr="00357852" w:rsidRDefault="009760F5" w:rsidP="00BF7AFB">
            <w:pPr>
              <w:pStyle w:val="NormalBoldItalicCenter6a"/>
            </w:pPr>
            <w:r w:rsidRPr="00357852">
              <w:t>Az (EU) XXX/XXX rendelet [a menekültügyi eljárásokról szóló rendelet] által a nyilvántartásba vételre vonatkozóan meghatározott határidők meghosszabbítása</w:t>
            </w:r>
          </w:p>
        </w:tc>
        <w:tc>
          <w:tcPr>
            <w:tcW w:w="4876" w:type="dxa"/>
          </w:tcPr>
          <w:p w14:paraId="01B0D184" w14:textId="77777777" w:rsidR="009760F5" w:rsidRPr="00357852" w:rsidRDefault="009760F5" w:rsidP="00BF7AFB">
            <w:pPr>
              <w:pStyle w:val="Normal6a"/>
            </w:pPr>
          </w:p>
        </w:tc>
      </w:tr>
      <w:tr w:rsidR="00215CFA" w:rsidRPr="00357852" w14:paraId="6A5E0776" w14:textId="77777777" w:rsidTr="00BF7AFB">
        <w:trPr>
          <w:jc w:val="center"/>
        </w:trPr>
        <w:tc>
          <w:tcPr>
            <w:tcW w:w="4876" w:type="dxa"/>
          </w:tcPr>
          <w:p w14:paraId="16B74558" w14:textId="77777777" w:rsidR="009760F5" w:rsidRPr="00357852" w:rsidRDefault="009760F5" w:rsidP="00BF7AFB">
            <w:pPr>
              <w:pStyle w:val="Normal6a"/>
            </w:pPr>
            <w:r w:rsidRPr="00357852">
              <w:rPr>
                <w:b/>
                <w:i/>
              </w:rPr>
              <w:t>(1) Ha egy tagállam olyan vis maior helyzettel szembesül, amely lehetetlenné teszi az (EU) XXX/XXX rendelet [a menekültügyi eljárásokról szóló rendelet] 27. cikkében meghatározott határidők betartását, az érintett tagállam értesíti a Bizottságot. Ezen értesítést követően az (EU) XXX/XXX rendelet [a menekültügyi eljárásokról szóló rendelet] 27. cikkétől eltérve az érintett tagállam a kérelmeket a benyújtásuktól számított legfeljebb négy héten belül veheti nyilvántartásba. Az értesítésben az érintett tagállam pontosan megjelöli azokat az okokat, amelyek miatt úgy ítéli meg, hogy alkalmazni kell ezt a bekezdést, továbbá feltünteti az alkalmazás időtartamát.</w:t>
            </w:r>
          </w:p>
        </w:tc>
        <w:tc>
          <w:tcPr>
            <w:tcW w:w="4876" w:type="dxa"/>
          </w:tcPr>
          <w:p w14:paraId="0FEBF68C" w14:textId="77777777" w:rsidR="009760F5" w:rsidRPr="00357852" w:rsidRDefault="009760F5" w:rsidP="00BF7AFB">
            <w:pPr>
              <w:pStyle w:val="Normal6a"/>
            </w:pPr>
          </w:p>
        </w:tc>
      </w:tr>
      <w:tr w:rsidR="00215CFA" w:rsidRPr="00357852" w14:paraId="40284C1A" w14:textId="77777777" w:rsidTr="00BF7AFB">
        <w:trPr>
          <w:jc w:val="center"/>
        </w:trPr>
        <w:tc>
          <w:tcPr>
            <w:tcW w:w="4876" w:type="dxa"/>
          </w:tcPr>
          <w:p w14:paraId="34513952" w14:textId="77777777" w:rsidR="009760F5" w:rsidRPr="00357852" w:rsidRDefault="009760F5" w:rsidP="00BF7AFB">
            <w:pPr>
              <w:pStyle w:val="Normal6a"/>
            </w:pPr>
            <w:r w:rsidRPr="00357852">
              <w:rPr>
                <w:b/>
                <w:i/>
              </w:rPr>
              <w:t>(2) Ha az (1) bekezdésben említett tagállam már nem szembesül a szóban forgó bekezdésben említett olyan vis maior helyzettel, amely lehetetlenné teszi az (EU) XXX/XXX rendelet [a menekültügyi eljárásokról szóló rendelet] 27. cikkében meghatározott határidők betartását, az érintett tagállam a lehető leghamarabb értesíti a Bizottságot e helyzet megszűnéséről. Ezen értesítést követően az (1) bekezdésben meghatározott meghosszabbított határidő már nem alkalmazandó.</w:t>
            </w:r>
          </w:p>
        </w:tc>
        <w:tc>
          <w:tcPr>
            <w:tcW w:w="4876" w:type="dxa"/>
          </w:tcPr>
          <w:p w14:paraId="2B10D781" w14:textId="77777777" w:rsidR="009760F5" w:rsidRPr="00357852" w:rsidRDefault="009760F5" w:rsidP="00BF7AFB">
            <w:pPr>
              <w:pStyle w:val="Normal6a"/>
            </w:pPr>
          </w:p>
        </w:tc>
      </w:tr>
    </w:tbl>
    <w:p w14:paraId="64FC4BEC"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DF98BB4" w14:textId="77777777" w:rsidR="009760F5" w:rsidRPr="00357852" w:rsidRDefault="009760F5" w:rsidP="009760F5">
      <w:r w:rsidRPr="00534DA7">
        <w:rPr>
          <w:rStyle w:val="HideTWBExt"/>
        </w:rPr>
        <w:t>&lt;/Amend&gt;</w:t>
      </w:r>
    </w:p>
    <w:p w14:paraId="6BCFCB0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577</w:t>
      </w:r>
      <w:r w:rsidRPr="00534DA7">
        <w:rPr>
          <w:rStyle w:val="HideTWBExt"/>
          <w:b w:val="0"/>
        </w:rPr>
        <w:t>&lt;/NumAm&gt;</w:t>
      </w:r>
    </w:p>
    <w:p w14:paraId="1DAC09FC"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6C07BE91" w14:textId="77777777" w:rsidR="009760F5" w:rsidRPr="00357852" w:rsidRDefault="009760F5" w:rsidP="009760F5">
      <w:pPr>
        <w:pStyle w:val="NormalBold"/>
      </w:pPr>
      <w:r w:rsidRPr="00534DA7">
        <w:rPr>
          <w:rStyle w:val="HideTWBExt"/>
          <w:b w:val="0"/>
        </w:rPr>
        <w:t>&lt;/RepeatBlock-By&gt;</w:t>
      </w:r>
    </w:p>
    <w:p w14:paraId="0026BF7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98BABDD" w14:textId="77777777" w:rsidR="009760F5" w:rsidRPr="00357852" w:rsidRDefault="009760F5" w:rsidP="009760F5">
      <w:pPr>
        <w:pStyle w:val="NormalBold"/>
      </w:pPr>
      <w:r w:rsidRPr="00534DA7">
        <w:rPr>
          <w:rStyle w:val="HideTWBExt"/>
          <w:b w:val="0"/>
        </w:rPr>
        <w:t>&lt;Article&gt;</w:t>
      </w:r>
      <w:r w:rsidRPr="00357852">
        <w:t>7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467E287" w14:textId="77777777" w:rsidTr="00BF7AFB">
        <w:trPr>
          <w:trHeight w:hRule="exact" w:val="240"/>
          <w:jc w:val="center"/>
        </w:trPr>
        <w:tc>
          <w:tcPr>
            <w:tcW w:w="9752" w:type="dxa"/>
            <w:gridSpan w:val="2"/>
          </w:tcPr>
          <w:p w14:paraId="2E4D3E9D" w14:textId="77777777" w:rsidR="009760F5" w:rsidRPr="00357852" w:rsidRDefault="009760F5" w:rsidP="00BF7AFB"/>
        </w:tc>
      </w:tr>
      <w:tr w:rsidR="00215CFA" w:rsidRPr="00357852" w14:paraId="03E99238" w14:textId="77777777" w:rsidTr="00BF7AFB">
        <w:trPr>
          <w:trHeight w:val="240"/>
          <w:jc w:val="center"/>
        </w:trPr>
        <w:tc>
          <w:tcPr>
            <w:tcW w:w="4876" w:type="dxa"/>
          </w:tcPr>
          <w:p w14:paraId="006A388D" w14:textId="77777777" w:rsidR="009760F5" w:rsidRPr="00357852" w:rsidRDefault="009760F5" w:rsidP="00BF7AFB">
            <w:pPr>
              <w:pStyle w:val="AmColumnHeading"/>
            </w:pPr>
            <w:r w:rsidRPr="00357852">
              <w:t>A Bizottság által javasolt szöveg</w:t>
            </w:r>
          </w:p>
        </w:tc>
        <w:tc>
          <w:tcPr>
            <w:tcW w:w="4876" w:type="dxa"/>
          </w:tcPr>
          <w:p w14:paraId="06083518" w14:textId="77777777" w:rsidR="009760F5" w:rsidRPr="00357852" w:rsidRDefault="009760F5" w:rsidP="00BF7AFB">
            <w:pPr>
              <w:pStyle w:val="AmColumnHeading"/>
            </w:pPr>
            <w:r w:rsidRPr="00357852">
              <w:t>Módosítás</w:t>
            </w:r>
          </w:p>
        </w:tc>
      </w:tr>
      <w:tr w:rsidR="00215CFA" w:rsidRPr="00357852" w14:paraId="0D8F22C5" w14:textId="77777777" w:rsidTr="00BF7AFB">
        <w:trPr>
          <w:jc w:val="center"/>
        </w:trPr>
        <w:tc>
          <w:tcPr>
            <w:tcW w:w="4876" w:type="dxa"/>
          </w:tcPr>
          <w:p w14:paraId="329B2BAB" w14:textId="77777777" w:rsidR="009760F5" w:rsidRPr="00357852" w:rsidRDefault="009760F5" w:rsidP="00BF7AFB">
            <w:pPr>
              <w:pStyle w:val="NormalBoldItalicCenter6a"/>
            </w:pPr>
            <w:r w:rsidRPr="00357852">
              <w:t>7. cikk</w:t>
            </w:r>
          </w:p>
        </w:tc>
        <w:tc>
          <w:tcPr>
            <w:tcW w:w="4876" w:type="dxa"/>
          </w:tcPr>
          <w:p w14:paraId="05E717F7" w14:textId="77777777" w:rsidR="009760F5" w:rsidRPr="00357852" w:rsidRDefault="009760F5" w:rsidP="00BF7AFB">
            <w:pPr>
              <w:pStyle w:val="Normal6a"/>
            </w:pPr>
            <w:r w:rsidRPr="00357852">
              <w:rPr>
                <w:b/>
                <w:i/>
              </w:rPr>
              <w:t>törölve</w:t>
            </w:r>
          </w:p>
        </w:tc>
      </w:tr>
      <w:tr w:rsidR="00215CFA" w:rsidRPr="00357852" w14:paraId="36C23B73" w14:textId="77777777" w:rsidTr="00BF7AFB">
        <w:trPr>
          <w:jc w:val="center"/>
        </w:trPr>
        <w:tc>
          <w:tcPr>
            <w:tcW w:w="4876" w:type="dxa"/>
          </w:tcPr>
          <w:p w14:paraId="47359058" w14:textId="77777777" w:rsidR="009760F5" w:rsidRPr="00357852" w:rsidRDefault="009760F5" w:rsidP="00BF7AFB">
            <w:pPr>
              <w:pStyle w:val="NormalBoldItalicCenter6a"/>
            </w:pPr>
            <w:r w:rsidRPr="00357852">
              <w:t>Az (EU) XXX/XXX rendelet [a menekültügyi eljárásokról szóló rendelet] által a nyilvántartásba vételre vonatkozóan meghatározott határidők meghosszabbítása</w:t>
            </w:r>
          </w:p>
        </w:tc>
        <w:tc>
          <w:tcPr>
            <w:tcW w:w="4876" w:type="dxa"/>
          </w:tcPr>
          <w:p w14:paraId="6CEF6352" w14:textId="77777777" w:rsidR="009760F5" w:rsidRPr="00357852" w:rsidRDefault="009760F5" w:rsidP="00BF7AFB">
            <w:pPr>
              <w:pStyle w:val="Normal6a"/>
            </w:pPr>
          </w:p>
        </w:tc>
      </w:tr>
      <w:tr w:rsidR="00215CFA" w:rsidRPr="00357852" w14:paraId="1E502B73" w14:textId="77777777" w:rsidTr="00BF7AFB">
        <w:trPr>
          <w:jc w:val="center"/>
        </w:trPr>
        <w:tc>
          <w:tcPr>
            <w:tcW w:w="4876" w:type="dxa"/>
          </w:tcPr>
          <w:p w14:paraId="546F6B97" w14:textId="77777777" w:rsidR="009760F5" w:rsidRPr="00357852" w:rsidRDefault="009760F5" w:rsidP="00BF7AFB">
            <w:pPr>
              <w:pStyle w:val="Normal6a"/>
            </w:pPr>
            <w:r w:rsidRPr="00357852">
              <w:rPr>
                <w:b/>
                <w:i/>
              </w:rPr>
              <w:t>(1) Ha egy tagállam olyan vis maior helyzettel szembesül, amely lehetetlenné teszi az (EU) XXX/XXX rendelet [a menekültügyi eljárásokról szóló rendelet] 27. cikkében meghatározott határidők betartását, az érintett tagállam értesíti a Bizottságot. Ezen értesítést követően az (EU) XXX/XXX rendelet [a menekültügyi eljárásokról szóló rendelet] 27. cikkétől eltérve az érintett tagállam a kérelmeket a benyújtásuktól számított legfeljebb négy héten belül veheti nyilvántartásba. Az értesítésben az érintett tagállam pontosan megjelöli azokat az okokat, amelyek miatt úgy ítéli meg, hogy alkalmazni kell ezt a bekezdést, továbbá feltünteti az alkalmazás időtartamát.</w:t>
            </w:r>
          </w:p>
        </w:tc>
        <w:tc>
          <w:tcPr>
            <w:tcW w:w="4876" w:type="dxa"/>
          </w:tcPr>
          <w:p w14:paraId="517F5E44" w14:textId="77777777" w:rsidR="009760F5" w:rsidRPr="00357852" w:rsidRDefault="009760F5" w:rsidP="00BF7AFB">
            <w:pPr>
              <w:pStyle w:val="Normal6a"/>
            </w:pPr>
          </w:p>
        </w:tc>
      </w:tr>
      <w:tr w:rsidR="00215CFA" w:rsidRPr="00357852" w14:paraId="39F67887" w14:textId="77777777" w:rsidTr="00BF7AFB">
        <w:trPr>
          <w:jc w:val="center"/>
        </w:trPr>
        <w:tc>
          <w:tcPr>
            <w:tcW w:w="4876" w:type="dxa"/>
          </w:tcPr>
          <w:p w14:paraId="049F9EF7" w14:textId="77777777" w:rsidR="009760F5" w:rsidRPr="00357852" w:rsidRDefault="009760F5" w:rsidP="00BF7AFB">
            <w:pPr>
              <w:pStyle w:val="Normal6a"/>
            </w:pPr>
            <w:r w:rsidRPr="00357852">
              <w:rPr>
                <w:b/>
                <w:i/>
              </w:rPr>
              <w:t>(2) Ha az (1) bekezdésben említett tagállam már nem szembesül a szóban forgó bekezdésben említett olyan vis maior helyzettel, amely lehetetlenné teszi az (EU) XXX/XXX rendelet [a menekültügyi eljárásokról szóló rendelet] 27. cikkében meghatározott határidők betartását, az érintett tagállam a lehető leghamarabb értesíti a Bizottságot e helyzet megszűnéséről. Ezen értesítést követően az (1) bekezdésben meghatározott meghosszabbított határidő már nem alkalmazandó.</w:t>
            </w:r>
          </w:p>
        </w:tc>
        <w:tc>
          <w:tcPr>
            <w:tcW w:w="4876" w:type="dxa"/>
          </w:tcPr>
          <w:p w14:paraId="7AA22871" w14:textId="77777777" w:rsidR="009760F5" w:rsidRPr="00357852" w:rsidRDefault="009760F5" w:rsidP="00BF7AFB">
            <w:pPr>
              <w:pStyle w:val="Normal6a"/>
            </w:pPr>
          </w:p>
        </w:tc>
      </w:tr>
    </w:tbl>
    <w:p w14:paraId="3F7AA81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F8F340C" w14:textId="77777777" w:rsidR="009760F5" w:rsidRPr="00357852" w:rsidRDefault="009760F5" w:rsidP="009760F5">
      <w:r w:rsidRPr="00534DA7">
        <w:rPr>
          <w:rStyle w:val="HideTWBExt"/>
        </w:rPr>
        <w:t>&lt;/Amend&gt;</w:t>
      </w:r>
    </w:p>
    <w:p w14:paraId="27BF83B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578</w:t>
      </w:r>
      <w:r w:rsidRPr="00534DA7">
        <w:rPr>
          <w:rStyle w:val="HideTWBExt"/>
          <w:b w:val="0"/>
        </w:rPr>
        <w:t>&lt;/NumAm&gt;</w:t>
      </w:r>
    </w:p>
    <w:p w14:paraId="792DFE9D" w14:textId="77777777" w:rsidR="009760F5" w:rsidRPr="00357852" w:rsidRDefault="009760F5" w:rsidP="009760F5">
      <w:pPr>
        <w:pStyle w:val="NormalBold"/>
      </w:pPr>
      <w:r w:rsidRPr="00534DA7">
        <w:rPr>
          <w:rStyle w:val="HideTWBExt"/>
          <w:b w:val="0"/>
        </w:rPr>
        <w:t>&lt;RepeatBlock-By&gt;&lt;Members&gt;</w:t>
      </w:r>
      <w:r w:rsidRPr="00357852">
        <w:t>Ondřej Kovařík</w:t>
      </w:r>
      <w:r w:rsidRPr="00534DA7">
        <w:rPr>
          <w:rStyle w:val="HideTWBExt"/>
          <w:b w:val="0"/>
        </w:rPr>
        <w:t>&lt;/Members&gt;</w:t>
      </w:r>
    </w:p>
    <w:p w14:paraId="748DD121" w14:textId="77777777" w:rsidR="009760F5" w:rsidRPr="00357852" w:rsidRDefault="009760F5" w:rsidP="009760F5">
      <w:pPr>
        <w:pStyle w:val="NormalBold"/>
      </w:pPr>
      <w:r w:rsidRPr="00534DA7">
        <w:rPr>
          <w:rStyle w:val="HideTWBExt"/>
          <w:b w:val="0"/>
        </w:rPr>
        <w:t>&lt;/RepeatBlock-By&gt;</w:t>
      </w:r>
    </w:p>
    <w:p w14:paraId="7F9CE82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1841D07" w14:textId="77777777" w:rsidR="009760F5" w:rsidRPr="00357852" w:rsidRDefault="009760F5" w:rsidP="009760F5">
      <w:pPr>
        <w:pStyle w:val="NormalBold"/>
      </w:pPr>
      <w:r w:rsidRPr="00534DA7">
        <w:rPr>
          <w:rStyle w:val="HideTWBExt"/>
          <w:b w:val="0"/>
        </w:rPr>
        <w:t>&lt;Article&gt;</w:t>
      </w:r>
      <w:r w:rsidRPr="00357852">
        <w:t>7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E0DC1A7" w14:textId="77777777" w:rsidTr="00BF7AFB">
        <w:trPr>
          <w:trHeight w:hRule="exact" w:val="240"/>
          <w:jc w:val="center"/>
        </w:trPr>
        <w:tc>
          <w:tcPr>
            <w:tcW w:w="9752" w:type="dxa"/>
            <w:gridSpan w:val="2"/>
          </w:tcPr>
          <w:p w14:paraId="045A7A2D" w14:textId="77777777" w:rsidR="009760F5" w:rsidRPr="00357852" w:rsidRDefault="009760F5" w:rsidP="00BF7AFB"/>
        </w:tc>
      </w:tr>
      <w:tr w:rsidR="00215CFA" w:rsidRPr="00357852" w14:paraId="18B2D0D8" w14:textId="77777777" w:rsidTr="00BF7AFB">
        <w:trPr>
          <w:trHeight w:val="240"/>
          <w:jc w:val="center"/>
        </w:trPr>
        <w:tc>
          <w:tcPr>
            <w:tcW w:w="4876" w:type="dxa"/>
          </w:tcPr>
          <w:p w14:paraId="10CAEB14" w14:textId="77777777" w:rsidR="009760F5" w:rsidRPr="00357852" w:rsidRDefault="009760F5" w:rsidP="00BF7AFB">
            <w:pPr>
              <w:pStyle w:val="AmColumnHeading"/>
            </w:pPr>
            <w:r w:rsidRPr="00357852">
              <w:t>A Bizottság által javasolt szöveg</w:t>
            </w:r>
          </w:p>
        </w:tc>
        <w:tc>
          <w:tcPr>
            <w:tcW w:w="4876" w:type="dxa"/>
          </w:tcPr>
          <w:p w14:paraId="53A915B6" w14:textId="77777777" w:rsidR="009760F5" w:rsidRPr="00357852" w:rsidRDefault="009760F5" w:rsidP="00BF7AFB">
            <w:pPr>
              <w:pStyle w:val="AmColumnHeading"/>
            </w:pPr>
            <w:r w:rsidRPr="00357852">
              <w:t>Módosítás</w:t>
            </w:r>
          </w:p>
        </w:tc>
      </w:tr>
      <w:tr w:rsidR="00215CFA" w:rsidRPr="00357852" w14:paraId="398BD35F" w14:textId="77777777" w:rsidTr="00BF7AFB">
        <w:trPr>
          <w:jc w:val="center"/>
        </w:trPr>
        <w:tc>
          <w:tcPr>
            <w:tcW w:w="4876" w:type="dxa"/>
          </w:tcPr>
          <w:p w14:paraId="1F02AD43" w14:textId="77777777" w:rsidR="009760F5" w:rsidRPr="00357852" w:rsidRDefault="009760F5" w:rsidP="00BF7AFB">
            <w:pPr>
              <w:pStyle w:val="Normal6a"/>
            </w:pPr>
            <w:r w:rsidRPr="00357852">
              <w:t>(1)</w:t>
            </w:r>
            <w:r w:rsidRPr="00357852">
              <w:tab/>
              <w:t>Ha egy tagállam olyan vis maior helyzettel szembesül, amely lehetetlenné teszi az (EU) XXX/XXX rendelet [a menekültügyi eljárásokról szóló rendelet] 27. cikkében meghatározott határidők betartását, az érintett tagállam értesíti a Bizottságot. Ezen értesítést követően az (EU) XXX/XXX rendelet [a menekültügyi eljárásokról szóló rendelet] 27. cikkétől eltérve az érintett tagállam a kérelmeket a benyújtásuktól számított legfeljebb négy héten belül veheti nyilvántartásba. Az értesítésben az érintett tagállam pontosan megjelöli azokat az okokat, amelyek miatt úgy ítéli meg, hogy alkalmazni kell ezt a bekezdést, továbbá feltünteti az alkalmazás időtartamát.</w:t>
            </w:r>
          </w:p>
        </w:tc>
        <w:tc>
          <w:tcPr>
            <w:tcW w:w="4876" w:type="dxa"/>
          </w:tcPr>
          <w:p w14:paraId="44BD9F0F" w14:textId="77777777" w:rsidR="009760F5" w:rsidRPr="00357852" w:rsidRDefault="009760F5" w:rsidP="00BF7AFB">
            <w:pPr>
              <w:pStyle w:val="Normal6a"/>
            </w:pPr>
            <w:r w:rsidRPr="00357852">
              <w:t>(1)</w:t>
            </w:r>
            <w:r w:rsidRPr="00357852">
              <w:tab/>
              <w:t xml:space="preserve">Ha egy tagállam olyan vis maior helyzettel szembesül, amely lehetetlenné teszi az (EU) XXX/XXX rendelet [a menekültügyi eljárásokról szóló rendelet] 27. cikkében </w:t>
            </w:r>
            <w:r w:rsidRPr="00357852">
              <w:rPr>
                <w:b/>
                <w:bCs/>
                <w:i/>
                <w:iCs/>
              </w:rPr>
              <w:t xml:space="preserve">és 34. cikkének (2) bekezdésében </w:t>
            </w:r>
            <w:r w:rsidRPr="00357852">
              <w:t xml:space="preserve">meghatározott határidők betartását, az érintett tagállam értesíti a Bizottságot. Ezen értesítést követően az (EU) XXX/XXX rendelet [a menekültügyi eljárásokról szóló rendelet] 27. cikkétől </w:t>
            </w:r>
            <w:r w:rsidRPr="00357852">
              <w:rPr>
                <w:b/>
                <w:bCs/>
                <w:i/>
                <w:iCs/>
              </w:rPr>
              <w:t xml:space="preserve">és 34. cikkének (2) bekezdésétől </w:t>
            </w:r>
            <w:r w:rsidRPr="00357852">
              <w:t>eltérve az érintett tagállam a kérelmeket a benyújtásuktól számított legfeljebb négy héten belül veheti nyilvántartásba</w:t>
            </w:r>
            <w:r w:rsidRPr="00357852">
              <w:rPr>
                <w:b/>
                <w:bCs/>
                <w:i/>
                <w:iCs/>
              </w:rPr>
              <w:t>, és a kérelmek érdemére vonatkozó vizsgálatot legkésőbb egy éven belül le kell zárni</w:t>
            </w:r>
            <w:r w:rsidRPr="00357852">
              <w:t>. Az értesítésben az érintett tagállam pontosan megjelöli azokat az okokat, amelyek miatt úgy ítéli meg, hogy alkalmazni kell ezt a bekezdést, továbbá feltünteti az alkalmazás időtartamát.</w:t>
            </w:r>
          </w:p>
        </w:tc>
      </w:tr>
    </w:tbl>
    <w:p w14:paraId="4438C3F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0C1EBFC" w14:textId="77777777" w:rsidR="009760F5" w:rsidRPr="00357852" w:rsidRDefault="009760F5" w:rsidP="009760F5">
      <w:r w:rsidRPr="00534DA7">
        <w:rPr>
          <w:rStyle w:val="HideTWBExt"/>
        </w:rPr>
        <w:t>&lt;/Amend&gt;</w:t>
      </w:r>
    </w:p>
    <w:p w14:paraId="4622D92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579</w:t>
      </w:r>
      <w:r w:rsidRPr="00534DA7">
        <w:rPr>
          <w:rStyle w:val="HideTWBExt"/>
          <w:b w:val="0"/>
        </w:rPr>
        <w:t>&lt;/NumAm&gt;</w:t>
      </w:r>
    </w:p>
    <w:p w14:paraId="41F1CF03" w14:textId="77777777" w:rsidR="009760F5" w:rsidRPr="00357852" w:rsidRDefault="009760F5" w:rsidP="009760F5">
      <w:pPr>
        <w:pStyle w:val="NormalBold"/>
      </w:pPr>
      <w:r w:rsidRPr="00534DA7">
        <w:rPr>
          <w:rStyle w:val="HideTWBExt"/>
          <w:b w:val="0"/>
        </w:rPr>
        <w:t>&lt;RepeatBlock-By&gt;&lt;Members&gt;</w:t>
      </w:r>
      <w:r w:rsidRPr="00357852">
        <w:t>Elissavet Vozemberg-Vrionidi, Jeroen Lenaers, Tomas Tobé, Loucas Fourlas</w:t>
      </w:r>
      <w:r w:rsidRPr="00534DA7">
        <w:rPr>
          <w:rStyle w:val="HideTWBExt"/>
          <w:b w:val="0"/>
        </w:rPr>
        <w:t>&lt;/Members&gt;</w:t>
      </w:r>
    </w:p>
    <w:p w14:paraId="749F8D1D" w14:textId="77777777" w:rsidR="009760F5" w:rsidRPr="00357852" w:rsidRDefault="009760F5" w:rsidP="009760F5">
      <w:pPr>
        <w:pStyle w:val="NormalBold"/>
      </w:pPr>
      <w:r w:rsidRPr="00534DA7">
        <w:rPr>
          <w:rStyle w:val="HideTWBExt"/>
          <w:b w:val="0"/>
        </w:rPr>
        <w:t>&lt;/RepeatBlock-By&gt;</w:t>
      </w:r>
    </w:p>
    <w:p w14:paraId="27F5886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17D81A7" w14:textId="77777777" w:rsidR="009760F5" w:rsidRPr="00357852" w:rsidRDefault="009760F5" w:rsidP="009760F5">
      <w:pPr>
        <w:pStyle w:val="NormalBold"/>
      </w:pPr>
      <w:r w:rsidRPr="00534DA7">
        <w:rPr>
          <w:rStyle w:val="HideTWBExt"/>
          <w:b w:val="0"/>
        </w:rPr>
        <w:t>&lt;Article&gt;</w:t>
      </w:r>
      <w:r w:rsidRPr="00357852">
        <w:t>7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2E566BA" w14:textId="77777777" w:rsidTr="00BF7AFB">
        <w:trPr>
          <w:trHeight w:hRule="exact" w:val="240"/>
          <w:jc w:val="center"/>
        </w:trPr>
        <w:tc>
          <w:tcPr>
            <w:tcW w:w="9752" w:type="dxa"/>
            <w:gridSpan w:val="2"/>
          </w:tcPr>
          <w:p w14:paraId="16E38EAE" w14:textId="77777777" w:rsidR="009760F5" w:rsidRPr="00357852" w:rsidRDefault="009760F5" w:rsidP="00BF7AFB"/>
        </w:tc>
      </w:tr>
      <w:tr w:rsidR="00215CFA" w:rsidRPr="00357852" w14:paraId="64138635" w14:textId="77777777" w:rsidTr="00BF7AFB">
        <w:trPr>
          <w:trHeight w:val="240"/>
          <w:jc w:val="center"/>
        </w:trPr>
        <w:tc>
          <w:tcPr>
            <w:tcW w:w="4876" w:type="dxa"/>
          </w:tcPr>
          <w:p w14:paraId="25A2CC48" w14:textId="77777777" w:rsidR="009760F5" w:rsidRPr="00357852" w:rsidRDefault="009760F5" w:rsidP="00BF7AFB">
            <w:pPr>
              <w:pStyle w:val="AmColumnHeading"/>
            </w:pPr>
            <w:r w:rsidRPr="00357852">
              <w:t>A Bizottság által javasolt szöveg</w:t>
            </w:r>
          </w:p>
        </w:tc>
        <w:tc>
          <w:tcPr>
            <w:tcW w:w="4876" w:type="dxa"/>
          </w:tcPr>
          <w:p w14:paraId="7183B068" w14:textId="77777777" w:rsidR="009760F5" w:rsidRPr="00357852" w:rsidRDefault="009760F5" w:rsidP="00BF7AFB">
            <w:pPr>
              <w:pStyle w:val="AmColumnHeading"/>
            </w:pPr>
            <w:r w:rsidRPr="00357852">
              <w:t>Módosítás</w:t>
            </w:r>
          </w:p>
        </w:tc>
      </w:tr>
      <w:tr w:rsidR="00215CFA" w:rsidRPr="00357852" w14:paraId="30617DEA" w14:textId="77777777" w:rsidTr="00BF7AFB">
        <w:trPr>
          <w:jc w:val="center"/>
        </w:trPr>
        <w:tc>
          <w:tcPr>
            <w:tcW w:w="4876" w:type="dxa"/>
          </w:tcPr>
          <w:p w14:paraId="5C1085FB" w14:textId="77777777" w:rsidR="009760F5" w:rsidRPr="00357852" w:rsidRDefault="009760F5" w:rsidP="00BF7AFB">
            <w:pPr>
              <w:pStyle w:val="Normal6a"/>
            </w:pPr>
            <w:r w:rsidRPr="00357852">
              <w:t>(1)</w:t>
            </w:r>
            <w:r w:rsidRPr="00357852">
              <w:tab/>
              <w:t>Ha egy tagállam olyan vis maior helyzettel szembesül, amely lehetetlenné teszi az (EU) XXX/XXX rendelet [a menekültügyi eljárásokról szóló rendelet] 27. cikkében meghatározott határidők betartását, az érintett tagállam értesíti a Bizottságot. Ezen értesítést követően az (EU) XXX/XXX rendelet [a menekültügyi eljárásokról szóló rendelet] 27. cikkétől eltérve az érintett tagállam a kérelmeket a benyújtásuktól számított legfeljebb négy héten belül veheti nyilvántartásba. Az értesítésben az érintett tagállam pontosan megjelöli azokat az okokat, amelyek miatt úgy ítéli meg, hogy alkalmazni kell ezt a bekezdést, továbbá feltünteti az alkalmazás időtartamát.</w:t>
            </w:r>
          </w:p>
        </w:tc>
        <w:tc>
          <w:tcPr>
            <w:tcW w:w="4876" w:type="dxa"/>
          </w:tcPr>
          <w:p w14:paraId="00F0C927" w14:textId="77777777" w:rsidR="009760F5" w:rsidRPr="00357852" w:rsidRDefault="009760F5" w:rsidP="00BF7AFB">
            <w:pPr>
              <w:pStyle w:val="Normal6a"/>
            </w:pPr>
            <w:r w:rsidRPr="00357852">
              <w:t>(1)</w:t>
            </w:r>
            <w:r w:rsidRPr="00357852">
              <w:tab/>
              <w:t xml:space="preserve">Ha egy tagállam olyan vis maior helyzettel szembesül, amely lehetetlenné teszi az (EU) XXX/XXX rendelet [a menekültügyi eljárásokról szóló rendelet] 27. cikkében meghatározott határidők betartását, az érintett tagállam </w:t>
            </w:r>
            <w:r w:rsidRPr="00357852">
              <w:rPr>
                <w:b/>
                <w:bCs/>
                <w:i/>
                <w:iCs/>
              </w:rPr>
              <w:t xml:space="preserve">késedelem nélkül </w:t>
            </w:r>
            <w:r w:rsidRPr="00357852">
              <w:t>értesíti a Bizottságot</w:t>
            </w:r>
            <w:r w:rsidRPr="00357852">
              <w:rPr>
                <w:b/>
                <w:bCs/>
                <w:i/>
                <w:iCs/>
              </w:rPr>
              <w:t>, az Európai Parlamentet és a Tanácsot</w:t>
            </w:r>
            <w:r w:rsidRPr="00357852">
              <w:t>. Ezen értesítést követően az (EU) XXX/XXX rendelet [a menekültügyi eljárásokról szóló rendelet] 27. cikkétől eltérve az érintett tagállam a kérelmeket a benyújtásuktól számított legfeljebb négy héten belül veheti nyilvántartásba. Az értesítésben az érintett tagállam pontosan megjelöli azokat az okokat, amelyek miatt úgy ítéli meg, hogy alkalmazni kell ezt a bekezdést, továbbá feltünteti az alkalmazás időtartamát.</w:t>
            </w:r>
          </w:p>
        </w:tc>
      </w:tr>
    </w:tbl>
    <w:p w14:paraId="27283BF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D909243" w14:textId="77777777" w:rsidR="009760F5" w:rsidRPr="00357852" w:rsidRDefault="009760F5" w:rsidP="009760F5">
      <w:r w:rsidRPr="00534DA7">
        <w:rPr>
          <w:rStyle w:val="HideTWBExt"/>
        </w:rPr>
        <w:t>&lt;/Amend&gt;</w:t>
      </w:r>
    </w:p>
    <w:p w14:paraId="509A3EA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580</w:t>
      </w:r>
      <w:r w:rsidRPr="00534DA7">
        <w:rPr>
          <w:rStyle w:val="HideTWBExt"/>
          <w:b w:val="0"/>
        </w:rPr>
        <w:t>&lt;/NumAm&gt;</w:t>
      </w:r>
    </w:p>
    <w:p w14:paraId="48615EE9"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5A82E1DE" w14:textId="77777777" w:rsidR="009760F5" w:rsidRPr="00357852" w:rsidRDefault="009760F5" w:rsidP="009760F5">
      <w:pPr>
        <w:pStyle w:val="NormalBold"/>
      </w:pPr>
      <w:r w:rsidRPr="00534DA7">
        <w:rPr>
          <w:rStyle w:val="HideTWBExt"/>
          <w:b w:val="0"/>
        </w:rPr>
        <w:t>&lt;/RepeatBlock-By&gt;</w:t>
      </w:r>
    </w:p>
    <w:p w14:paraId="6A1FD797"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29EA2CE" w14:textId="77777777" w:rsidR="009760F5" w:rsidRPr="00357852" w:rsidRDefault="009760F5" w:rsidP="009760F5">
      <w:pPr>
        <w:pStyle w:val="NormalBold"/>
      </w:pPr>
      <w:r w:rsidRPr="00534DA7">
        <w:rPr>
          <w:rStyle w:val="HideTWBExt"/>
          <w:b w:val="0"/>
        </w:rPr>
        <w:t>&lt;Article&gt;</w:t>
      </w:r>
      <w:r w:rsidRPr="00357852">
        <w:t>7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4CCE27F" w14:textId="77777777" w:rsidTr="00BF7AFB">
        <w:trPr>
          <w:trHeight w:hRule="exact" w:val="240"/>
          <w:jc w:val="center"/>
        </w:trPr>
        <w:tc>
          <w:tcPr>
            <w:tcW w:w="9752" w:type="dxa"/>
            <w:gridSpan w:val="2"/>
          </w:tcPr>
          <w:p w14:paraId="7AD8A8B3" w14:textId="77777777" w:rsidR="009760F5" w:rsidRPr="00357852" w:rsidRDefault="009760F5" w:rsidP="00BF7AFB"/>
        </w:tc>
      </w:tr>
      <w:tr w:rsidR="00215CFA" w:rsidRPr="00357852" w14:paraId="0EFEFF6D" w14:textId="77777777" w:rsidTr="00BF7AFB">
        <w:trPr>
          <w:trHeight w:val="240"/>
          <w:jc w:val="center"/>
        </w:trPr>
        <w:tc>
          <w:tcPr>
            <w:tcW w:w="4876" w:type="dxa"/>
          </w:tcPr>
          <w:p w14:paraId="231A0B90" w14:textId="77777777" w:rsidR="009760F5" w:rsidRPr="00357852" w:rsidRDefault="009760F5" w:rsidP="00BF7AFB">
            <w:pPr>
              <w:pStyle w:val="AmColumnHeading"/>
            </w:pPr>
            <w:r w:rsidRPr="00357852">
              <w:t>A Bizottság által javasolt szöveg</w:t>
            </w:r>
          </w:p>
        </w:tc>
        <w:tc>
          <w:tcPr>
            <w:tcW w:w="4876" w:type="dxa"/>
          </w:tcPr>
          <w:p w14:paraId="393A5C98" w14:textId="77777777" w:rsidR="009760F5" w:rsidRPr="00357852" w:rsidRDefault="009760F5" w:rsidP="00BF7AFB">
            <w:pPr>
              <w:pStyle w:val="AmColumnHeading"/>
            </w:pPr>
            <w:r w:rsidRPr="00357852">
              <w:t>Módosítás</w:t>
            </w:r>
          </w:p>
        </w:tc>
      </w:tr>
      <w:tr w:rsidR="00215CFA" w:rsidRPr="00357852" w14:paraId="02782FFE" w14:textId="77777777" w:rsidTr="00BF7AFB">
        <w:trPr>
          <w:jc w:val="center"/>
        </w:trPr>
        <w:tc>
          <w:tcPr>
            <w:tcW w:w="4876" w:type="dxa"/>
          </w:tcPr>
          <w:p w14:paraId="6799A1A8" w14:textId="77777777" w:rsidR="009760F5" w:rsidRPr="00357852" w:rsidRDefault="009760F5" w:rsidP="00BF7AFB">
            <w:pPr>
              <w:pStyle w:val="Normal6a"/>
            </w:pPr>
            <w:r w:rsidRPr="00357852">
              <w:t>(1)</w:t>
            </w:r>
            <w:r w:rsidRPr="00357852">
              <w:tab/>
              <w:t xml:space="preserve">Ha egy tagállam olyan vis maior helyzettel szembesül, amely lehetetlenné teszi az (EU) XXX/XXX rendelet [a menekültügyi eljárásokról szóló rendelet] 27. cikkében meghatározott határidők betartását, az érintett tagállam értesíti a Bizottságot. Ezen értesítést követően az (EU) XXX/XXX rendelet [a menekültügyi eljárásokról szóló rendelet] 27. cikkétől eltérve az érintett tagállam a kérelmeket a benyújtásuktól számított legfeljebb </w:t>
            </w:r>
            <w:r w:rsidRPr="00357852">
              <w:rPr>
                <w:b/>
                <w:bCs/>
                <w:i/>
                <w:iCs/>
              </w:rPr>
              <w:t>négy</w:t>
            </w:r>
            <w:r w:rsidRPr="00357852">
              <w:t xml:space="preserve"> héten belül veheti nyilvántartásba. Az értesítésben az érintett tagállam pontosan megjelöli azokat az okokat, amelyek miatt úgy ítéli meg, hogy alkalmazni kell ezt a bekezdést, továbbá feltünteti az alkalmazás időtartamát.</w:t>
            </w:r>
          </w:p>
        </w:tc>
        <w:tc>
          <w:tcPr>
            <w:tcW w:w="4876" w:type="dxa"/>
          </w:tcPr>
          <w:p w14:paraId="0BDB988E" w14:textId="77777777" w:rsidR="009760F5" w:rsidRPr="00357852" w:rsidRDefault="009760F5" w:rsidP="00BF7AFB">
            <w:pPr>
              <w:pStyle w:val="Normal6a"/>
            </w:pPr>
            <w:r w:rsidRPr="00357852">
              <w:t>(1)</w:t>
            </w:r>
            <w:r w:rsidRPr="00357852">
              <w:tab/>
              <w:t xml:space="preserve">Ha egy tagállam olyan vis maior helyzettel szembesül, amely lehetetlenné teszi az (EU) XXX/XXX rendelet [a menekültügyi eljárásokról szóló rendelet] 27. cikkében meghatározott határidők betartását, az érintett tagállam értesíti a Bizottságot. Ezen értesítést követően az (EU) XXX/XXX rendelet [a menekültügyi eljárásokról szóló rendelet] 27. cikkétől eltérve az érintett tagállam a kérelmeket a benyújtásuktól számított legfeljebb </w:t>
            </w:r>
            <w:r w:rsidRPr="00357852">
              <w:rPr>
                <w:b/>
                <w:bCs/>
                <w:i/>
                <w:iCs/>
              </w:rPr>
              <w:t>nyolc</w:t>
            </w:r>
            <w:r w:rsidRPr="00357852">
              <w:t xml:space="preserve"> héten belül veheti nyilvántartásba. Az értesítésben az érintett tagállam pontosan megjelöli azokat az okokat, amelyek miatt úgy ítéli meg, hogy alkalmazni kell ezt a bekezdést, továbbá feltünteti az alkalmazás időtartamát.</w:t>
            </w:r>
          </w:p>
        </w:tc>
      </w:tr>
    </w:tbl>
    <w:p w14:paraId="57D5E3C9"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43907EEC" w14:textId="77777777" w:rsidR="009760F5" w:rsidRPr="00357852" w:rsidRDefault="009760F5" w:rsidP="009760F5">
      <w:r w:rsidRPr="00534DA7">
        <w:rPr>
          <w:rStyle w:val="HideTWBExt"/>
        </w:rPr>
        <w:t>&lt;/Amend&gt;</w:t>
      </w:r>
    </w:p>
    <w:p w14:paraId="730F70A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581</w:t>
      </w:r>
      <w:r w:rsidRPr="00534DA7">
        <w:rPr>
          <w:rStyle w:val="HideTWBExt"/>
          <w:b w:val="0"/>
        </w:rPr>
        <w:t>&lt;/NumAm&gt;</w:t>
      </w:r>
    </w:p>
    <w:p w14:paraId="3261D704" w14:textId="77777777" w:rsidR="009760F5" w:rsidRPr="00357852" w:rsidRDefault="009760F5" w:rsidP="009760F5">
      <w:pPr>
        <w:pStyle w:val="NormalBold"/>
      </w:pPr>
      <w:r w:rsidRPr="00534DA7">
        <w:rPr>
          <w:rStyle w:val="HideTWBExt"/>
          <w:b w:val="0"/>
        </w:rPr>
        <w:t>&lt;RepeatBlock-By&gt;&lt;Members&gt;</w:t>
      </w:r>
      <w:r w:rsidRPr="00357852">
        <w:t>Ondřej Kovařík</w:t>
      </w:r>
      <w:r w:rsidRPr="00534DA7">
        <w:rPr>
          <w:rStyle w:val="HideTWBExt"/>
          <w:b w:val="0"/>
        </w:rPr>
        <w:t>&lt;/Members&gt;</w:t>
      </w:r>
    </w:p>
    <w:p w14:paraId="6E828333" w14:textId="77777777" w:rsidR="009760F5" w:rsidRPr="00357852" w:rsidRDefault="009760F5" w:rsidP="009760F5">
      <w:pPr>
        <w:pStyle w:val="NormalBold"/>
      </w:pPr>
      <w:r w:rsidRPr="00534DA7">
        <w:rPr>
          <w:rStyle w:val="HideTWBExt"/>
          <w:b w:val="0"/>
        </w:rPr>
        <w:t>&lt;/RepeatBlock-By&gt;</w:t>
      </w:r>
    </w:p>
    <w:p w14:paraId="1FF0380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DA36D17" w14:textId="77777777" w:rsidR="009760F5" w:rsidRPr="00357852" w:rsidRDefault="009760F5" w:rsidP="009760F5">
      <w:pPr>
        <w:pStyle w:val="NormalBold"/>
      </w:pPr>
      <w:r w:rsidRPr="00534DA7">
        <w:rPr>
          <w:rStyle w:val="HideTWBExt"/>
          <w:b w:val="0"/>
        </w:rPr>
        <w:t>&lt;Article&gt;</w:t>
      </w:r>
      <w:r w:rsidRPr="00357852">
        <w:t>7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E9AF819" w14:textId="77777777" w:rsidTr="00BF7AFB">
        <w:trPr>
          <w:trHeight w:hRule="exact" w:val="240"/>
          <w:jc w:val="center"/>
        </w:trPr>
        <w:tc>
          <w:tcPr>
            <w:tcW w:w="9752" w:type="dxa"/>
            <w:gridSpan w:val="2"/>
          </w:tcPr>
          <w:p w14:paraId="619CFCCC" w14:textId="77777777" w:rsidR="009760F5" w:rsidRPr="00357852" w:rsidRDefault="009760F5" w:rsidP="00BF7AFB"/>
        </w:tc>
      </w:tr>
      <w:tr w:rsidR="00215CFA" w:rsidRPr="00357852" w14:paraId="08CB8BD5" w14:textId="77777777" w:rsidTr="00BF7AFB">
        <w:trPr>
          <w:trHeight w:val="240"/>
          <w:jc w:val="center"/>
        </w:trPr>
        <w:tc>
          <w:tcPr>
            <w:tcW w:w="4876" w:type="dxa"/>
          </w:tcPr>
          <w:p w14:paraId="7A2CB6B0" w14:textId="77777777" w:rsidR="009760F5" w:rsidRPr="00357852" w:rsidRDefault="009760F5" w:rsidP="00BF7AFB">
            <w:pPr>
              <w:pStyle w:val="AmColumnHeading"/>
            </w:pPr>
            <w:r w:rsidRPr="00357852">
              <w:t>A Bizottság által javasolt szöveg</w:t>
            </w:r>
          </w:p>
        </w:tc>
        <w:tc>
          <w:tcPr>
            <w:tcW w:w="4876" w:type="dxa"/>
          </w:tcPr>
          <w:p w14:paraId="20697573" w14:textId="77777777" w:rsidR="009760F5" w:rsidRPr="00357852" w:rsidRDefault="009760F5" w:rsidP="00BF7AFB">
            <w:pPr>
              <w:pStyle w:val="AmColumnHeading"/>
            </w:pPr>
            <w:r w:rsidRPr="00357852">
              <w:t>Módosítás</w:t>
            </w:r>
          </w:p>
        </w:tc>
      </w:tr>
      <w:tr w:rsidR="00215CFA" w:rsidRPr="00357852" w14:paraId="411F7F7D" w14:textId="77777777" w:rsidTr="00BF7AFB">
        <w:trPr>
          <w:jc w:val="center"/>
        </w:trPr>
        <w:tc>
          <w:tcPr>
            <w:tcW w:w="4876" w:type="dxa"/>
          </w:tcPr>
          <w:p w14:paraId="03C00FB2" w14:textId="77777777" w:rsidR="009760F5" w:rsidRPr="00357852" w:rsidRDefault="009760F5" w:rsidP="00BF7AFB">
            <w:pPr>
              <w:pStyle w:val="Normal6a"/>
            </w:pPr>
          </w:p>
        </w:tc>
        <w:tc>
          <w:tcPr>
            <w:tcW w:w="4876" w:type="dxa"/>
          </w:tcPr>
          <w:p w14:paraId="7A26E4AB" w14:textId="77777777" w:rsidR="009760F5" w:rsidRPr="00357852" w:rsidRDefault="009760F5" w:rsidP="00BF7AFB">
            <w:pPr>
              <w:pStyle w:val="NormalBoldItalicCenter6a"/>
            </w:pPr>
            <w:r w:rsidRPr="00357852">
              <w:t>7a. cikk</w:t>
            </w:r>
          </w:p>
        </w:tc>
      </w:tr>
      <w:tr w:rsidR="00215CFA" w:rsidRPr="00357852" w14:paraId="5E7F0795" w14:textId="77777777" w:rsidTr="00BF7AFB">
        <w:trPr>
          <w:jc w:val="center"/>
        </w:trPr>
        <w:tc>
          <w:tcPr>
            <w:tcW w:w="4876" w:type="dxa"/>
          </w:tcPr>
          <w:p w14:paraId="706AB28D" w14:textId="77777777" w:rsidR="009760F5" w:rsidRPr="00357852" w:rsidRDefault="009760F5" w:rsidP="00BF7AFB">
            <w:pPr>
              <w:pStyle w:val="Normal6a"/>
            </w:pPr>
          </w:p>
        </w:tc>
        <w:tc>
          <w:tcPr>
            <w:tcW w:w="4876" w:type="dxa"/>
          </w:tcPr>
          <w:p w14:paraId="4850CAC0" w14:textId="77777777" w:rsidR="009760F5" w:rsidRPr="00357852" w:rsidRDefault="009760F5" w:rsidP="00BF7AFB">
            <w:pPr>
              <w:pStyle w:val="NormalBoldItalicCenter6a"/>
            </w:pPr>
            <w:r w:rsidRPr="00357852">
              <w:t>Az (EU) XXX/XXX rendelet [Eurodac-rendelet] által meghatározott határidők meghosszabbítása</w:t>
            </w:r>
          </w:p>
        </w:tc>
      </w:tr>
      <w:tr w:rsidR="00215CFA" w:rsidRPr="00357852" w14:paraId="53344BC5" w14:textId="77777777" w:rsidTr="00BF7AFB">
        <w:trPr>
          <w:jc w:val="center"/>
        </w:trPr>
        <w:tc>
          <w:tcPr>
            <w:tcW w:w="4876" w:type="dxa"/>
          </w:tcPr>
          <w:p w14:paraId="4A52C52E" w14:textId="77777777" w:rsidR="009760F5" w:rsidRPr="00357852" w:rsidRDefault="009760F5" w:rsidP="00BF7AFB">
            <w:pPr>
              <w:pStyle w:val="Normal6a"/>
            </w:pPr>
          </w:p>
        </w:tc>
        <w:tc>
          <w:tcPr>
            <w:tcW w:w="4876" w:type="dxa"/>
          </w:tcPr>
          <w:p w14:paraId="64635EAF" w14:textId="77777777" w:rsidR="009760F5" w:rsidRPr="00357852" w:rsidRDefault="009760F5" w:rsidP="00BF7AFB">
            <w:pPr>
              <w:pStyle w:val="Normal6a"/>
            </w:pPr>
            <w:r w:rsidRPr="00357852">
              <w:rPr>
                <w:b/>
                <w:i/>
              </w:rPr>
              <w:t>Az (EU) XXX/XXX rendeletben [Eurodac-rendelet] meghatározott, a biometrikus adatok továbbítására vonatkozó 72 órás határidő 7 napra meghosszabbodik.</w:t>
            </w:r>
          </w:p>
        </w:tc>
      </w:tr>
    </w:tbl>
    <w:p w14:paraId="184BA97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9B23A51" w14:textId="77777777" w:rsidR="009760F5" w:rsidRPr="00357852" w:rsidRDefault="009760F5" w:rsidP="009760F5">
      <w:r w:rsidRPr="00534DA7">
        <w:rPr>
          <w:rStyle w:val="HideTWBExt"/>
        </w:rPr>
        <w:t>&lt;/Amend&gt;</w:t>
      </w:r>
    </w:p>
    <w:p w14:paraId="0930641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582</w:t>
      </w:r>
      <w:r w:rsidRPr="00534DA7">
        <w:rPr>
          <w:rStyle w:val="HideTWBExt"/>
          <w:b w:val="0"/>
        </w:rPr>
        <w:t>&lt;/NumAm&gt;</w:t>
      </w:r>
    </w:p>
    <w:p w14:paraId="207C417D"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59E9134D" w14:textId="77777777" w:rsidR="009760F5" w:rsidRPr="00357852" w:rsidRDefault="009760F5" w:rsidP="009760F5">
      <w:pPr>
        <w:pStyle w:val="NormalBold"/>
      </w:pPr>
      <w:r w:rsidRPr="00534DA7">
        <w:rPr>
          <w:rStyle w:val="HideTWBExt"/>
          <w:b w:val="0"/>
        </w:rPr>
        <w:t>&lt;/RepeatBlock-By&gt;</w:t>
      </w:r>
    </w:p>
    <w:p w14:paraId="5D96685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E2D6C47" w14:textId="77777777" w:rsidR="009760F5" w:rsidRPr="00357852" w:rsidRDefault="009760F5" w:rsidP="009760F5">
      <w:pPr>
        <w:pStyle w:val="NormalBold"/>
      </w:pPr>
      <w:r w:rsidRPr="00534DA7">
        <w:rPr>
          <w:rStyle w:val="HideTWBExt"/>
          <w:b w:val="0"/>
        </w:rPr>
        <w:t>&lt;Article&gt;</w:t>
      </w:r>
      <w:r w:rsidRPr="00357852">
        <w:t>8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172A1A1" w14:textId="77777777" w:rsidTr="00BF7AFB">
        <w:trPr>
          <w:trHeight w:hRule="exact" w:val="240"/>
          <w:jc w:val="center"/>
        </w:trPr>
        <w:tc>
          <w:tcPr>
            <w:tcW w:w="9752" w:type="dxa"/>
            <w:gridSpan w:val="2"/>
          </w:tcPr>
          <w:p w14:paraId="5F9FD31B" w14:textId="77777777" w:rsidR="009760F5" w:rsidRPr="00357852" w:rsidRDefault="009760F5" w:rsidP="00BF7AFB"/>
        </w:tc>
      </w:tr>
      <w:tr w:rsidR="00215CFA" w:rsidRPr="00357852" w14:paraId="7B9563B0" w14:textId="77777777" w:rsidTr="00BF7AFB">
        <w:trPr>
          <w:trHeight w:val="240"/>
          <w:jc w:val="center"/>
        </w:trPr>
        <w:tc>
          <w:tcPr>
            <w:tcW w:w="4876" w:type="dxa"/>
          </w:tcPr>
          <w:p w14:paraId="75AF69C3" w14:textId="77777777" w:rsidR="009760F5" w:rsidRPr="00357852" w:rsidRDefault="009760F5" w:rsidP="00BF7AFB">
            <w:pPr>
              <w:pStyle w:val="AmColumnHeading"/>
            </w:pPr>
            <w:r w:rsidRPr="00357852">
              <w:t>A Bizottság által javasolt szöveg</w:t>
            </w:r>
          </w:p>
        </w:tc>
        <w:tc>
          <w:tcPr>
            <w:tcW w:w="4876" w:type="dxa"/>
          </w:tcPr>
          <w:p w14:paraId="65795A98" w14:textId="77777777" w:rsidR="009760F5" w:rsidRPr="00357852" w:rsidRDefault="009760F5" w:rsidP="00BF7AFB">
            <w:pPr>
              <w:pStyle w:val="AmColumnHeading"/>
            </w:pPr>
            <w:r w:rsidRPr="00357852">
              <w:t>Módosítás</w:t>
            </w:r>
          </w:p>
        </w:tc>
      </w:tr>
      <w:tr w:rsidR="00215CFA" w:rsidRPr="00357852" w14:paraId="6E861FE8" w14:textId="77777777" w:rsidTr="00BF7AFB">
        <w:trPr>
          <w:jc w:val="center"/>
        </w:trPr>
        <w:tc>
          <w:tcPr>
            <w:tcW w:w="4876" w:type="dxa"/>
          </w:tcPr>
          <w:p w14:paraId="2D1E5B6A" w14:textId="77777777" w:rsidR="009760F5" w:rsidRPr="00357852" w:rsidRDefault="009760F5" w:rsidP="00BF7AFB">
            <w:pPr>
              <w:pStyle w:val="Normal6a"/>
            </w:pPr>
            <w:r w:rsidRPr="00357852">
              <w:rPr>
                <w:b/>
                <w:i/>
              </w:rPr>
              <w:t>[...]</w:t>
            </w:r>
          </w:p>
        </w:tc>
        <w:tc>
          <w:tcPr>
            <w:tcW w:w="4876" w:type="dxa"/>
          </w:tcPr>
          <w:p w14:paraId="00A5AA62" w14:textId="77777777" w:rsidR="009760F5" w:rsidRPr="00357852" w:rsidRDefault="009760F5" w:rsidP="00BF7AFB">
            <w:pPr>
              <w:pStyle w:val="Normal6a"/>
            </w:pPr>
            <w:r w:rsidRPr="00357852">
              <w:rPr>
                <w:b/>
                <w:i/>
              </w:rPr>
              <w:t>törölve</w:t>
            </w:r>
          </w:p>
        </w:tc>
      </w:tr>
    </w:tbl>
    <w:p w14:paraId="2A82EAD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B78EEBB" w14:textId="77777777" w:rsidR="009760F5" w:rsidRPr="00357852" w:rsidRDefault="009760F5" w:rsidP="009760F5">
      <w:r w:rsidRPr="00534DA7">
        <w:rPr>
          <w:rStyle w:val="HideTWBExt"/>
        </w:rPr>
        <w:t>&lt;/Amend&gt;</w:t>
      </w:r>
    </w:p>
    <w:p w14:paraId="6099F37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583</w:t>
      </w:r>
      <w:r w:rsidRPr="00534DA7">
        <w:rPr>
          <w:rStyle w:val="HideTWBExt"/>
          <w:b w:val="0"/>
        </w:rPr>
        <w:t>&lt;/NumAm&gt;</w:t>
      </w:r>
    </w:p>
    <w:p w14:paraId="0D1D4FBB"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38888151" w14:textId="77777777" w:rsidR="009760F5" w:rsidRPr="00357852" w:rsidRDefault="009760F5" w:rsidP="009760F5">
      <w:pPr>
        <w:pStyle w:val="NormalBold"/>
      </w:pPr>
      <w:r w:rsidRPr="00534DA7">
        <w:rPr>
          <w:rStyle w:val="HideTWBExt"/>
          <w:b w:val="0"/>
        </w:rPr>
        <w:t>&lt;/RepeatBlock-By&gt;</w:t>
      </w:r>
    </w:p>
    <w:p w14:paraId="67D5C5B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F0F97D0" w14:textId="77777777" w:rsidR="009760F5" w:rsidRPr="00357852" w:rsidRDefault="009760F5" w:rsidP="009760F5">
      <w:pPr>
        <w:pStyle w:val="NormalBold"/>
      </w:pPr>
      <w:r w:rsidRPr="00534DA7">
        <w:rPr>
          <w:rStyle w:val="HideTWBExt"/>
          <w:b w:val="0"/>
        </w:rPr>
        <w:t>&lt;Article&gt;</w:t>
      </w:r>
      <w:r w:rsidRPr="00357852">
        <w:t>8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E3DC75E" w14:textId="77777777" w:rsidTr="00BF7AFB">
        <w:trPr>
          <w:trHeight w:hRule="exact" w:val="240"/>
          <w:jc w:val="center"/>
        </w:trPr>
        <w:tc>
          <w:tcPr>
            <w:tcW w:w="9752" w:type="dxa"/>
            <w:gridSpan w:val="2"/>
          </w:tcPr>
          <w:p w14:paraId="643FCA39" w14:textId="77777777" w:rsidR="009760F5" w:rsidRPr="00357852" w:rsidRDefault="009760F5" w:rsidP="00BF7AFB"/>
        </w:tc>
      </w:tr>
      <w:tr w:rsidR="00215CFA" w:rsidRPr="00357852" w14:paraId="6A2DCE6F" w14:textId="77777777" w:rsidTr="00BF7AFB">
        <w:trPr>
          <w:trHeight w:val="240"/>
          <w:jc w:val="center"/>
        </w:trPr>
        <w:tc>
          <w:tcPr>
            <w:tcW w:w="4876" w:type="dxa"/>
          </w:tcPr>
          <w:p w14:paraId="2316591C" w14:textId="77777777" w:rsidR="009760F5" w:rsidRPr="00357852" w:rsidRDefault="009760F5" w:rsidP="00BF7AFB">
            <w:pPr>
              <w:pStyle w:val="AmColumnHeading"/>
            </w:pPr>
            <w:r w:rsidRPr="00357852">
              <w:t>A Bizottság által javasolt szöveg</w:t>
            </w:r>
          </w:p>
        </w:tc>
        <w:tc>
          <w:tcPr>
            <w:tcW w:w="4876" w:type="dxa"/>
          </w:tcPr>
          <w:p w14:paraId="2B6559AB" w14:textId="77777777" w:rsidR="009760F5" w:rsidRPr="00357852" w:rsidRDefault="009760F5" w:rsidP="00BF7AFB">
            <w:pPr>
              <w:pStyle w:val="AmColumnHeading"/>
            </w:pPr>
            <w:r w:rsidRPr="00357852">
              <w:t>Módosítás</w:t>
            </w:r>
          </w:p>
        </w:tc>
      </w:tr>
      <w:tr w:rsidR="00215CFA" w:rsidRPr="00357852" w14:paraId="386E4523" w14:textId="77777777" w:rsidTr="00BF7AFB">
        <w:trPr>
          <w:jc w:val="center"/>
        </w:trPr>
        <w:tc>
          <w:tcPr>
            <w:tcW w:w="4876" w:type="dxa"/>
          </w:tcPr>
          <w:p w14:paraId="7A5565F1" w14:textId="77777777" w:rsidR="009760F5" w:rsidRPr="00357852" w:rsidRDefault="009760F5" w:rsidP="00BF7AFB">
            <w:pPr>
              <w:pStyle w:val="Normal6a"/>
            </w:pPr>
            <w:r w:rsidRPr="00357852">
              <w:rPr>
                <w:b/>
                <w:i/>
              </w:rPr>
              <w:t>[...]</w:t>
            </w:r>
          </w:p>
        </w:tc>
        <w:tc>
          <w:tcPr>
            <w:tcW w:w="4876" w:type="dxa"/>
          </w:tcPr>
          <w:p w14:paraId="3934C4CA" w14:textId="77777777" w:rsidR="009760F5" w:rsidRPr="00357852" w:rsidRDefault="009760F5" w:rsidP="00BF7AFB">
            <w:pPr>
              <w:pStyle w:val="Normal6a"/>
            </w:pPr>
            <w:r w:rsidRPr="00357852">
              <w:rPr>
                <w:b/>
                <w:i/>
              </w:rPr>
              <w:t>törölve</w:t>
            </w:r>
          </w:p>
        </w:tc>
      </w:tr>
    </w:tbl>
    <w:p w14:paraId="795F1BB0"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0B6362F" w14:textId="77777777" w:rsidR="009760F5" w:rsidRPr="00357852" w:rsidRDefault="009760F5" w:rsidP="009760F5">
      <w:r w:rsidRPr="00534DA7">
        <w:rPr>
          <w:rStyle w:val="HideTWBExt"/>
        </w:rPr>
        <w:t>&lt;/Amend&gt;</w:t>
      </w:r>
    </w:p>
    <w:p w14:paraId="7582A04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584</w:t>
      </w:r>
      <w:r w:rsidRPr="00534DA7">
        <w:rPr>
          <w:rStyle w:val="HideTWBExt"/>
          <w:b w:val="0"/>
        </w:rPr>
        <w:t>&lt;/NumAm&gt;</w:t>
      </w:r>
    </w:p>
    <w:p w14:paraId="2F4CA0A9"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29BC4272" w14:textId="77777777" w:rsidR="009760F5" w:rsidRPr="00357852" w:rsidRDefault="009760F5" w:rsidP="009760F5">
      <w:pPr>
        <w:pStyle w:val="NormalBold"/>
      </w:pPr>
      <w:r w:rsidRPr="00534DA7">
        <w:rPr>
          <w:rStyle w:val="HideTWBExt"/>
          <w:b w:val="0"/>
        </w:rPr>
        <w:t>&lt;/RepeatBlock-By&gt;</w:t>
      </w:r>
    </w:p>
    <w:p w14:paraId="364DDB1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3DAECBA" w14:textId="77777777" w:rsidR="009760F5" w:rsidRPr="00357852" w:rsidRDefault="009760F5" w:rsidP="009760F5">
      <w:pPr>
        <w:pStyle w:val="NormalBold"/>
      </w:pPr>
      <w:r w:rsidRPr="00534DA7">
        <w:rPr>
          <w:rStyle w:val="HideTWBExt"/>
          <w:b w:val="0"/>
        </w:rPr>
        <w:t>&lt;Article&gt;</w:t>
      </w:r>
      <w:r w:rsidRPr="00357852">
        <w:t>8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1295B8D" w14:textId="77777777" w:rsidTr="00BF7AFB">
        <w:trPr>
          <w:trHeight w:hRule="exact" w:val="240"/>
          <w:jc w:val="center"/>
        </w:trPr>
        <w:tc>
          <w:tcPr>
            <w:tcW w:w="9752" w:type="dxa"/>
            <w:gridSpan w:val="2"/>
          </w:tcPr>
          <w:p w14:paraId="60B88092" w14:textId="77777777" w:rsidR="009760F5" w:rsidRPr="00357852" w:rsidRDefault="009760F5" w:rsidP="00BF7AFB"/>
        </w:tc>
      </w:tr>
      <w:tr w:rsidR="00215CFA" w:rsidRPr="00357852" w14:paraId="6366C266" w14:textId="77777777" w:rsidTr="00BF7AFB">
        <w:trPr>
          <w:trHeight w:val="240"/>
          <w:jc w:val="center"/>
        </w:trPr>
        <w:tc>
          <w:tcPr>
            <w:tcW w:w="4876" w:type="dxa"/>
          </w:tcPr>
          <w:p w14:paraId="4AA9E306" w14:textId="77777777" w:rsidR="009760F5" w:rsidRPr="00357852" w:rsidRDefault="009760F5" w:rsidP="00BF7AFB">
            <w:pPr>
              <w:pStyle w:val="AmColumnHeading"/>
            </w:pPr>
            <w:r w:rsidRPr="00357852">
              <w:t>A Bizottság által javasolt szöveg</w:t>
            </w:r>
          </w:p>
        </w:tc>
        <w:tc>
          <w:tcPr>
            <w:tcW w:w="4876" w:type="dxa"/>
          </w:tcPr>
          <w:p w14:paraId="72773CDC" w14:textId="77777777" w:rsidR="009760F5" w:rsidRPr="00357852" w:rsidRDefault="009760F5" w:rsidP="00BF7AFB">
            <w:pPr>
              <w:pStyle w:val="AmColumnHeading"/>
            </w:pPr>
            <w:r w:rsidRPr="00357852">
              <w:t>Módosítás</w:t>
            </w:r>
          </w:p>
        </w:tc>
      </w:tr>
      <w:tr w:rsidR="00215CFA" w:rsidRPr="00357852" w14:paraId="6AECDBB6" w14:textId="77777777" w:rsidTr="00BF7AFB">
        <w:trPr>
          <w:jc w:val="center"/>
        </w:trPr>
        <w:tc>
          <w:tcPr>
            <w:tcW w:w="4876" w:type="dxa"/>
          </w:tcPr>
          <w:p w14:paraId="783CB445" w14:textId="77777777" w:rsidR="009760F5" w:rsidRPr="00357852" w:rsidRDefault="009760F5" w:rsidP="00BF7AFB">
            <w:pPr>
              <w:pStyle w:val="Normal6a"/>
            </w:pPr>
            <w:r w:rsidRPr="00357852">
              <w:rPr>
                <w:b/>
                <w:i/>
              </w:rPr>
              <w:t>[...]</w:t>
            </w:r>
          </w:p>
        </w:tc>
        <w:tc>
          <w:tcPr>
            <w:tcW w:w="4876" w:type="dxa"/>
          </w:tcPr>
          <w:p w14:paraId="4BDCA683" w14:textId="77777777" w:rsidR="009760F5" w:rsidRPr="00357852" w:rsidRDefault="009760F5" w:rsidP="00BF7AFB">
            <w:pPr>
              <w:pStyle w:val="Normal6a"/>
            </w:pPr>
            <w:r w:rsidRPr="00357852">
              <w:rPr>
                <w:b/>
                <w:i/>
              </w:rPr>
              <w:t>törölve</w:t>
            </w:r>
          </w:p>
        </w:tc>
      </w:tr>
    </w:tbl>
    <w:p w14:paraId="1BB5B31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4A3D7B7" w14:textId="77777777" w:rsidR="009760F5" w:rsidRPr="00357852" w:rsidRDefault="009760F5" w:rsidP="009760F5">
      <w:r w:rsidRPr="00534DA7">
        <w:rPr>
          <w:rStyle w:val="HideTWBExt"/>
        </w:rPr>
        <w:t>&lt;/Amend&gt;</w:t>
      </w:r>
    </w:p>
    <w:p w14:paraId="6615CE9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585</w:t>
      </w:r>
      <w:r w:rsidRPr="00534DA7">
        <w:rPr>
          <w:rStyle w:val="HideTWBExt"/>
          <w:b w:val="0"/>
        </w:rPr>
        <w:t>&lt;/NumAm&gt;</w:t>
      </w:r>
    </w:p>
    <w:p w14:paraId="6DA3C7D4"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3F3600B5" w14:textId="77777777" w:rsidR="009760F5" w:rsidRPr="00357852" w:rsidRDefault="009760F5" w:rsidP="009760F5">
      <w:pPr>
        <w:pStyle w:val="NormalBold"/>
      </w:pPr>
      <w:r w:rsidRPr="00534DA7">
        <w:rPr>
          <w:rStyle w:val="HideTWBExt"/>
          <w:b w:val="0"/>
        </w:rPr>
        <w:t>&lt;/RepeatBlock-By&gt;</w:t>
      </w:r>
    </w:p>
    <w:p w14:paraId="15C600CA"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8190179" w14:textId="77777777" w:rsidR="009760F5" w:rsidRPr="00357852" w:rsidRDefault="009760F5" w:rsidP="009760F5">
      <w:pPr>
        <w:pStyle w:val="NormalBold"/>
      </w:pPr>
      <w:r w:rsidRPr="00534DA7">
        <w:rPr>
          <w:rStyle w:val="HideTWBExt"/>
          <w:b w:val="0"/>
        </w:rPr>
        <w:t>&lt;Article&gt;</w:t>
      </w:r>
      <w:r w:rsidRPr="00357852">
        <w:t>8 cikk – 1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2EFEF0A" w14:textId="77777777" w:rsidTr="00BF7AFB">
        <w:trPr>
          <w:trHeight w:hRule="exact" w:val="240"/>
          <w:jc w:val="center"/>
        </w:trPr>
        <w:tc>
          <w:tcPr>
            <w:tcW w:w="9752" w:type="dxa"/>
            <w:gridSpan w:val="2"/>
          </w:tcPr>
          <w:p w14:paraId="225A72B9" w14:textId="77777777" w:rsidR="009760F5" w:rsidRPr="00357852" w:rsidRDefault="009760F5" w:rsidP="00BF7AFB"/>
        </w:tc>
      </w:tr>
      <w:tr w:rsidR="00215CFA" w:rsidRPr="00357852" w14:paraId="1AB40DEC" w14:textId="77777777" w:rsidTr="00BF7AFB">
        <w:trPr>
          <w:trHeight w:val="240"/>
          <w:jc w:val="center"/>
        </w:trPr>
        <w:tc>
          <w:tcPr>
            <w:tcW w:w="4876" w:type="dxa"/>
          </w:tcPr>
          <w:p w14:paraId="49B1FF37" w14:textId="77777777" w:rsidR="009760F5" w:rsidRPr="00357852" w:rsidRDefault="009760F5" w:rsidP="00BF7AFB">
            <w:pPr>
              <w:pStyle w:val="AmColumnHeading"/>
            </w:pPr>
            <w:r w:rsidRPr="00357852">
              <w:t>A Bizottság által javasolt szöveg</w:t>
            </w:r>
          </w:p>
        </w:tc>
        <w:tc>
          <w:tcPr>
            <w:tcW w:w="4876" w:type="dxa"/>
          </w:tcPr>
          <w:p w14:paraId="4C98BDBE" w14:textId="77777777" w:rsidR="009760F5" w:rsidRPr="00357852" w:rsidRDefault="009760F5" w:rsidP="00BF7AFB">
            <w:pPr>
              <w:pStyle w:val="AmColumnHeading"/>
            </w:pPr>
            <w:r w:rsidRPr="00357852">
              <w:t>Módosítás</w:t>
            </w:r>
          </w:p>
        </w:tc>
      </w:tr>
      <w:tr w:rsidR="00215CFA" w:rsidRPr="00357852" w14:paraId="06744FC9" w14:textId="77777777" w:rsidTr="00BF7AFB">
        <w:trPr>
          <w:jc w:val="center"/>
        </w:trPr>
        <w:tc>
          <w:tcPr>
            <w:tcW w:w="4876" w:type="dxa"/>
          </w:tcPr>
          <w:p w14:paraId="0886DFCB" w14:textId="77777777" w:rsidR="009760F5" w:rsidRPr="00357852" w:rsidRDefault="009760F5" w:rsidP="00BF7AFB">
            <w:pPr>
              <w:pStyle w:val="Normal6a"/>
            </w:pPr>
            <w:r w:rsidRPr="00357852">
              <w:t>a)</w:t>
            </w:r>
            <w:r w:rsidRPr="00357852">
              <w:tab/>
              <w:t xml:space="preserve">a kérelem nyilvántartásba vételének napjától számított </w:t>
            </w:r>
            <w:r w:rsidRPr="00357852">
              <w:rPr>
                <w:b/>
                <w:bCs/>
                <w:i/>
                <w:iCs/>
              </w:rPr>
              <w:t>négy</w:t>
            </w:r>
            <w:r w:rsidRPr="00357852">
              <w:t xml:space="preserve"> hónapon belül a 29. cikk szerinti átvételi megkeresést nyújt be;</w:t>
            </w:r>
          </w:p>
        </w:tc>
        <w:tc>
          <w:tcPr>
            <w:tcW w:w="4876" w:type="dxa"/>
          </w:tcPr>
          <w:p w14:paraId="3944260B" w14:textId="77777777" w:rsidR="009760F5" w:rsidRPr="00357852" w:rsidRDefault="009760F5" w:rsidP="00BF7AFB">
            <w:pPr>
              <w:pStyle w:val="Normal6a"/>
            </w:pPr>
            <w:r w:rsidRPr="00357852">
              <w:t>a)</w:t>
            </w:r>
            <w:r w:rsidRPr="00357852">
              <w:tab/>
              <w:t xml:space="preserve">a kérelem nyilvántartásba vételének napjától számított </w:t>
            </w:r>
            <w:r w:rsidRPr="00357852">
              <w:rPr>
                <w:b/>
                <w:bCs/>
                <w:i/>
                <w:iCs/>
              </w:rPr>
              <w:t>hat</w:t>
            </w:r>
            <w:r w:rsidRPr="00357852">
              <w:t xml:space="preserve"> hónapon belül a 29. cikk szerinti átvételi megkeresést nyújt be;</w:t>
            </w:r>
          </w:p>
        </w:tc>
      </w:tr>
    </w:tbl>
    <w:p w14:paraId="3725990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386D690E" w14:textId="77777777" w:rsidR="009760F5" w:rsidRPr="00357852" w:rsidRDefault="009760F5" w:rsidP="009760F5">
      <w:r w:rsidRPr="00534DA7">
        <w:rPr>
          <w:rStyle w:val="HideTWBExt"/>
        </w:rPr>
        <w:t>&lt;/Amend&gt;</w:t>
      </w:r>
    </w:p>
    <w:p w14:paraId="6BB5342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586</w:t>
      </w:r>
      <w:r w:rsidRPr="00534DA7">
        <w:rPr>
          <w:rStyle w:val="HideTWBExt"/>
          <w:b w:val="0"/>
        </w:rPr>
        <w:t>&lt;/NumAm&gt;</w:t>
      </w:r>
    </w:p>
    <w:p w14:paraId="219FA6AC"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04C9E5EF" w14:textId="77777777" w:rsidR="009760F5" w:rsidRPr="00357852" w:rsidRDefault="009760F5" w:rsidP="009760F5">
      <w:pPr>
        <w:pStyle w:val="NormalBold"/>
      </w:pPr>
      <w:r w:rsidRPr="00534DA7">
        <w:rPr>
          <w:rStyle w:val="HideTWBExt"/>
          <w:b w:val="0"/>
        </w:rPr>
        <w:t>&lt;/RepeatBlock-By&gt;</w:t>
      </w:r>
    </w:p>
    <w:p w14:paraId="5086C64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D729F49" w14:textId="77777777" w:rsidR="009760F5" w:rsidRPr="00357852" w:rsidRDefault="009760F5" w:rsidP="009760F5">
      <w:pPr>
        <w:pStyle w:val="NormalBold"/>
      </w:pPr>
      <w:r w:rsidRPr="00534DA7">
        <w:rPr>
          <w:rStyle w:val="HideTWBExt"/>
          <w:b w:val="0"/>
        </w:rPr>
        <w:t>&lt;Article&gt;</w:t>
      </w:r>
      <w:r w:rsidRPr="00357852">
        <w:t>8 cikk – 1 bekezdés – b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D950C22" w14:textId="77777777" w:rsidTr="00BF7AFB">
        <w:trPr>
          <w:trHeight w:hRule="exact" w:val="240"/>
          <w:jc w:val="center"/>
        </w:trPr>
        <w:tc>
          <w:tcPr>
            <w:tcW w:w="9752" w:type="dxa"/>
            <w:gridSpan w:val="2"/>
          </w:tcPr>
          <w:p w14:paraId="1155A484" w14:textId="77777777" w:rsidR="009760F5" w:rsidRPr="00357852" w:rsidRDefault="009760F5" w:rsidP="00BF7AFB"/>
        </w:tc>
      </w:tr>
      <w:tr w:rsidR="00215CFA" w:rsidRPr="00357852" w14:paraId="2CB0AFE7" w14:textId="77777777" w:rsidTr="00BF7AFB">
        <w:trPr>
          <w:trHeight w:val="240"/>
          <w:jc w:val="center"/>
        </w:trPr>
        <w:tc>
          <w:tcPr>
            <w:tcW w:w="4876" w:type="dxa"/>
          </w:tcPr>
          <w:p w14:paraId="79FF4652" w14:textId="77777777" w:rsidR="009760F5" w:rsidRPr="00357852" w:rsidRDefault="009760F5" w:rsidP="00BF7AFB">
            <w:pPr>
              <w:pStyle w:val="AmColumnHeading"/>
            </w:pPr>
            <w:r w:rsidRPr="00357852">
              <w:t>A Bizottság által javasolt szöveg</w:t>
            </w:r>
          </w:p>
        </w:tc>
        <w:tc>
          <w:tcPr>
            <w:tcW w:w="4876" w:type="dxa"/>
          </w:tcPr>
          <w:p w14:paraId="5139AD0D" w14:textId="77777777" w:rsidR="009760F5" w:rsidRPr="00357852" w:rsidRDefault="009760F5" w:rsidP="00BF7AFB">
            <w:pPr>
              <w:pStyle w:val="AmColumnHeading"/>
            </w:pPr>
            <w:r w:rsidRPr="00357852">
              <w:t>Módosítás</w:t>
            </w:r>
          </w:p>
        </w:tc>
      </w:tr>
      <w:tr w:rsidR="00215CFA" w:rsidRPr="00357852" w14:paraId="33CC3365" w14:textId="77777777" w:rsidTr="00BF7AFB">
        <w:trPr>
          <w:jc w:val="center"/>
        </w:trPr>
        <w:tc>
          <w:tcPr>
            <w:tcW w:w="4876" w:type="dxa"/>
          </w:tcPr>
          <w:p w14:paraId="11590524" w14:textId="77777777" w:rsidR="009760F5" w:rsidRPr="00357852" w:rsidRDefault="009760F5" w:rsidP="00BF7AFB">
            <w:pPr>
              <w:pStyle w:val="Normal6a"/>
            </w:pPr>
            <w:r w:rsidRPr="00357852">
              <w:t>b)</w:t>
            </w:r>
            <w:r w:rsidRPr="00357852">
              <w:tab/>
              <w:t xml:space="preserve">a megkeresés kézhezvételétől számított </w:t>
            </w:r>
            <w:r w:rsidRPr="00357852">
              <w:rPr>
                <w:b/>
                <w:bCs/>
                <w:i/>
                <w:iCs/>
              </w:rPr>
              <w:t>két</w:t>
            </w:r>
            <w:r w:rsidRPr="00357852">
              <w:t xml:space="preserve"> hónapon belül válaszol a 30. cikk szerinti átvételi megkeresésre;</w:t>
            </w:r>
          </w:p>
        </w:tc>
        <w:tc>
          <w:tcPr>
            <w:tcW w:w="4876" w:type="dxa"/>
          </w:tcPr>
          <w:p w14:paraId="1F26EFDA" w14:textId="77777777" w:rsidR="009760F5" w:rsidRPr="00357852" w:rsidRDefault="009760F5" w:rsidP="00BF7AFB">
            <w:pPr>
              <w:pStyle w:val="Normal6a"/>
            </w:pPr>
            <w:r w:rsidRPr="00357852">
              <w:t>b)</w:t>
            </w:r>
            <w:r w:rsidRPr="00357852">
              <w:tab/>
              <w:t xml:space="preserve">a megkeresés kézhezvételétől számított </w:t>
            </w:r>
            <w:r w:rsidRPr="00357852">
              <w:rPr>
                <w:b/>
                <w:bCs/>
                <w:i/>
                <w:iCs/>
              </w:rPr>
              <w:t>három</w:t>
            </w:r>
            <w:r w:rsidRPr="00357852">
              <w:t xml:space="preserve"> hónapon belül válaszol a 30. cikk szerinti átvételi megkeresésre;</w:t>
            </w:r>
          </w:p>
        </w:tc>
      </w:tr>
    </w:tbl>
    <w:p w14:paraId="3BDC822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157B0C69" w14:textId="77777777" w:rsidR="009760F5" w:rsidRPr="00357852" w:rsidRDefault="009760F5" w:rsidP="009760F5">
      <w:r w:rsidRPr="00534DA7">
        <w:rPr>
          <w:rStyle w:val="HideTWBExt"/>
        </w:rPr>
        <w:t>&lt;/Amend&gt;</w:t>
      </w:r>
    </w:p>
    <w:p w14:paraId="22B6C4A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587</w:t>
      </w:r>
      <w:r w:rsidRPr="00534DA7">
        <w:rPr>
          <w:rStyle w:val="HideTWBExt"/>
          <w:b w:val="0"/>
        </w:rPr>
        <w:t>&lt;/NumAm&gt;</w:t>
      </w:r>
    </w:p>
    <w:p w14:paraId="58A4405E"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30464B56" w14:textId="77777777" w:rsidR="009760F5" w:rsidRPr="00357852" w:rsidRDefault="009760F5" w:rsidP="009760F5">
      <w:pPr>
        <w:pStyle w:val="NormalBold"/>
      </w:pPr>
      <w:r w:rsidRPr="00534DA7">
        <w:rPr>
          <w:rStyle w:val="HideTWBExt"/>
          <w:b w:val="0"/>
        </w:rPr>
        <w:t>&lt;/RepeatBlock-By&gt;</w:t>
      </w:r>
    </w:p>
    <w:p w14:paraId="13C4FF6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785FD9D" w14:textId="77777777" w:rsidR="009760F5" w:rsidRPr="00357852" w:rsidRDefault="009760F5" w:rsidP="009760F5">
      <w:pPr>
        <w:pStyle w:val="NormalBold"/>
      </w:pPr>
      <w:r w:rsidRPr="00534DA7">
        <w:rPr>
          <w:rStyle w:val="HideTWBExt"/>
          <w:b w:val="0"/>
        </w:rPr>
        <w:t>&lt;Article&gt;</w:t>
      </w:r>
      <w:r w:rsidRPr="00357852">
        <w:t>8 cikk – 1 bekezdés – c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06358EE" w14:textId="77777777" w:rsidTr="00BF7AFB">
        <w:trPr>
          <w:trHeight w:hRule="exact" w:val="240"/>
          <w:jc w:val="center"/>
        </w:trPr>
        <w:tc>
          <w:tcPr>
            <w:tcW w:w="9752" w:type="dxa"/>
            <w:gridSpan w:val="2"/>
          </w:tcPr>
          <w:p w14:paraId="3A5F2D8D" w14:textId="77777777" w:rsidR="009760F5" w:rsidRPr="00357852" w:rsidRDefault="009760F5" w:rsidP="00BF7AFB"/>
        </w:tc>
      </w:tr>
      <w:tr w:rsidR="00215CFA" w:rsidRPr="00357852" w14:paraId="015D9CF8" w14:textId="77777777" w:rsidTr="00BF7AFB">
        <w:trPr>
          <w:trHeight w:val="240"/>
          <w:jc w:val="center"/>
        </w:trPr>
        <w:tc>
          <w:tcPr>
            <w:tcW w:w="4876" w:type="dxa"/>
          </w:tcPr>
          <w:p w14:paraId="2E579314" w14:textId="77777777" w:rsidR="009760F5" w:rsidRPr="00357852" w:rsidRDefault="009760F5" w:rsidP="00BF7AFB">
            <w:pPr>
              <w:pStyle w:val="AmColumnHeading"/>
            </w:pPr>
            <w:r w:rsidRPr="00357852">
              <w:t>A Bizottság által javasolt szöveg</w:t>
            </w:r>
          </w:p>
        </w:tc>
        <w:tc>
          <w:tcPr>
            <w:tcW w:w="4876" w:type="dxa"/>
          </w:tcPr>
          <w:p w14:paraId="70B24067" w14:textId="77777777" w:rsidR="009760F5" w:rsidRPr="00357852" w:rsidRDefault="009760F5" w:rsidP="00BF7AFB">
            <w:pPr>
              <w:pStyle w:val="AmColumnHeading"/>
            </w:pPr>
            <w:r w:rsidRPr="00357852">
              <w:t>Módosítás</w:t>
            </w:r>
          </w:p>
        </w:tc>
      </w:tr>
      <w:tr w:rsidR="00215CFA" w:rsidRPr="00357852" w14:paraId="6995BE89" w14:textId="77777777" w:rsidTr="00BF7AFB">
        <w:trPr>
          <w:jc w:val="center"/>
        </w:trPr>
        <w:tc>
          <w:tcPr>
            <w:tcW w:w="4876" w:type="dxa"/>
          </w:tcPr>
          <w:p w14:paraId="7F5B78C8" w14:textId="77777777" w:rsidR="009760F5" w:rsidRPr="00357852" w:rsidRDefault="009760F5" w:rsidP="00BF7AFB">
            <w:pPr>
              <w:pStyle w:val="Normal6a"/>
            </w:pPr>
            <w:r w:rsidRPr="00357852">
              <w:t>c)</w:t>
            </w:r>
            <w:r w:rsidRPr="00357852">
              <w:tab/>
              <w:t xml:space="preserve">az Eurodac-találat kézhezvételétől számított </w:t>
            </w:r>
            <w:r w:rsidRPr="00357852">
              <w:rPr>
                <w:b/>
                <w:bCs/>
                <w:i/>
                <w:iCs/>
              </w:rPr>
              <w:t>egy</w:t>
            </w:r>
            <w:r w:rsidRPr="00357852">
              <w:t xml:space="preserve"> hónapon belül a 31. cikk szerinti visszavételi értesítést nyújt be, vagy az ilyen értesítés kézhezvételét a kézhezvételétől számított </w:t>
            </w:r>
            <w:r w:rsidRPr="00357852">
              <w:rPr>
                <w:b/>
                <w:bCs/>
                <w:i/>
                <w:iCs/>
              </w:rPr>
              <w:t>egy</w:t>
            </w:r>
            <w:r w:rsidRPr="00357852">
              <w:t xml:space="preserve"> hónapon belül visszaigazolja;</w:t>
            </w:r>
          </w:p>
        </w:tc>
        <w:tc>
          <w:tcPr>
            <w:tcW w:w="4876" w:type="dxa"/>
          </w:tcPr>
          <w:p w14:paraId="733594AE" w14:textId="77777777" w:rsidR="009760F5" w:rsidRPr="00357852" w:rsidRDefault="009760F5" w:rsidP="00BF7AFB">
            <w:pPr>
              <w:pStyle w:val="Normal6a"/>
            </w:pPr>
            <w:r w:rsidRPr="00357852">
              <w:t>c)</w:t>
            </w:r>
            <w:r w:rsidRPr="00357852">
              <w:tab/>
              <w:t xml:space="preserve">az Eurodac-találat kézhezvételétől számított </w:t>
            </w:r>
            <w:r w:rsidRPr="00357852">
              <w:rPr>
                <w:b/>
                <w:bCs/>
                <w:i/>
                <w:iCs/>
              </w:rPr>
              <w:t>két</w:t>
            </w:r>
            <w:r w:rsidRPr="00357852">
              <w:t xml:space="preserve"> hónapon belül a 31. cikk szerinti visszavételi értesítést nyújt be, vagy az ilyen értesítés kézhezvételét a kézhezvételétől számított </w:t>
            </w:r>
            <w:r w:rsidRPr="00357852">
              <w:rPr>
                <w:b/>
                <w:bCs/>
                <w:i/>
                <w:iCs/>
              </w:rPr>
              <w:t>két</w:t>
            </w:r>
            <w:r w:rsidRPr="00357852">
              <w:t xml:space="preserve"> hónapon belül visszaigazolja;</w:t>
            </w:r>
          </w:p>
        </w:tc>
      </w:tr>
    </w:tbl>
    <w:p w14:paraId="30BB7A3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234B7D46" w14:textId="77777777" w:rsidR="009760F5" w:rsidRPr="00357852" w:rsidRDefault="009760F5" w:rsidP="009760F5">
      <w:r w:rsidRPr="00534DA7">
        <w:rPr>
          <w:rStyle w:val="HideTWBExt"/>
        </w:rPr>
        <w:t>&lt;/Amend&gt;</w:t>
      </w:r>
    </w:p>
    <w:p w14:paraId="6140818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588</w:t>
      </w:r>
      <w:r w:rsidRPr="00534DA7">
        <w:rPr>
          <w:rStyle w:val="HideTWBExt"/>
          <w:b w:val="0"/>
        </w:rPr>
        <w:t>&lt;/NumAm&gt;</w:t>
      </w:r>
    </w:p>
    <w:p w14:paraId="02B51286" w14:textId="77777777" w:rsidR="009760F5" w:rsidRPr="00357852" w:rsidRDefault="009760F5" w:rsidP="009760F5">
      <w:pPr>
        <w:pStyle w:val="NormalBold"/>
      </w:pPr>
      <w:r w:rsidRPr="00534DA7">
        <w:rPr>
          <w:rStyle w:val="HideTWBExt"/>
          <w:b w:val="0"/>
        </w:rPr>
        <w:t>&lt;RepeatBlock-By&gt;&lt;Members&gt;</w:t>
      </w:r>
      <w:r w:rsidRPr="00357852">
        <w:t>Ondřej Kovařík</w:t>
      </w:r>
      <w:r w:rsidRPr="00534DA7">
        <w:rPr>
          <w:rStyle w:val="HideTWBExt"/>
          <w:b w:val="0"/>
        </w:rPr>
        <w:t>&lt;/Members&gt;</w:t>
      </w:r>
    </w:p>
    <w:p w14:paraId="77945E4A" w14:textId="77777777" w:rsidR="009760F5" w:rsidRPr="00357852" w:rsidRDefault="009760F5" w:rsidP="009760F5">
      <w:pPr>
        <w:pStyle w:val="NormalBold"/>
      </w:pPr>
      <w:r w:rsidRPr="00534DA7">
        <w:rPr>
          <w:rStyle w:val="HideTWBExt"/>
          <w:b w:val="0"/>
        </w:rPr>
        <w:t>&lt;/RepeatBlock-By&gt;</w:t>
      </w:r>
    </w:p>
    <w:p w14:paraId="11F2454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657AFA6" w14:textId="77777777" w:rsidR="009760F5" w:rsidRPr="00357852" w:rsidRDefault="009760F5" w:rsidP="009760F5">
      <w:pPr>
        <w:pStyle w:val="NormalBold"/>
      </w:pPr>
      <w:r w:rsidRPr="00534DA7">
        <w:rPr>
          <w:rStyle w:val="HideTWBExt"/>
          <w:b w:val="0"/>
        </w:rPr>
        <w:t>&lt;Article&gt;</w:t>
      </w:r>
      <w:r w:rsidRPr="00357852">
        <w:t>8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4F92974" w14:textId="77777777" w:rsidTr="00BF7AFB">
        <w:trPr>
          <w:trHeight w:hRule="exact" w:val="240"/>
          <w:jc w:val="center"/>
        </w:trPr>
        <w:tc>
          <w:tcPr>
            <w:tcW w:w="9752" w:type="dxa"/>
            <w:gridSpan w:val="2"/>
          </w:tcPr>
          <w:p w14:paraId="3CFA2F66" w14:textId="77777777" w:rsidR="009760F5" w:rsidRPr="00357852" w:rsidRDefault="009760F5" w:rsidP="00BF7AFB"/>
        </w:tc>
      </w:tr>
      <w:tr w:rsidR="00215CFA" w:rsidRPr="00357852" w14:paraId="05692F6B" w14:textId="77777777" w:rsidTr="00BF7AFB">
        <w:trPr>
          <w:trHeight w:val="240"/>
          <w:jc w:val="center"/>
        </w:trPr>
        <w:tc>
          <w:tcPr>
            <w:tcW w:w="4876" w:type="dxa"/>
          </w:tcPr>
          <w:p w14:paraId="45B83955" w14:textId="77777777" w:rsidR="009760F5" w:rsidRPr="00357852" w:rsidRDefault="009760F5" w:rsidP="00BF7AFB">
            <w:pPr>
              <w:pStyle w:val="AmColumnHeading"/>
            </w:pPr>
            <w:r w:rsidRPr="00357852">
              <w:t>A Bizottság által javasolt szöveg</w:t>
            </w:r>
          </w:p>
        </w:tc>
        <w:tc>
          <w:tcPr>
            <w:tcW w:w="4876" w:type="dxa"/>
          </w:tcPr>
          <w:p w14:paraId="477C44D3" w14:textId="77777777" w:rsidR="009760F5" w:rsidRPr="00357852" w:rsidRDefault="009760F5" w:rsidP="00BF7AFB">
            <w:pPr>
              <w:pStyle w:val="AmColumnHeading"/>
            </w:pPr>
            <w:r w:rsidRPr="00357852">
              <w:t>Módosítás</w:t>
            </w:r>
          </w:p>
        </w:tc>
      </w:tr>
      <w:tr w:rsidR="00215CFA" w:rsidRPr="00357852" w14:paraId="3077C1F8" w14:textId="77777777" w:rsidTr="00BF7AFB">
        <w:trPr>
          <w:jc w:val="center"/>
        </w:trPr>
        <w:tc>
          <w:tcPr>
            <w:tcW w:w="4876" w:type="dxa"/>
          </w:tcPr>
          <w:p w14:paraId="2F4CCA67" w14:textId="77777777" w:rsidR="009760F5" w:rsidRPr="00357852" w:rsidRDefault="009760F5" w:rsidP="00BF7AFB">
            <w:pPr>
              <w:pStyle w:val="Normal6a"/>
            </w:pPr>
            <w:r w:rsidRPr="00357852">
              <w:t>(3)</w:t>
            </w:r>
            <w:r w:rsidRPr="00357852">
              <w:tab/>
              <w:t xml:space="preserve">Ha egy tagállam olyan vis maior helyzettel szembesül, amely lehetetlenné teszi számára az (EU) XXX/XXX rendelet [a menekültügy és a migráció kezeléséről szóló rendelet] értelmében a felelősségi körébe tartozó személyek fogadását, értesíti erről a többi tagállamot és a Bizottságot, pontosan megjelölve az ezt lehetetlenné tevő okokat. Ezekben az esetekben a megkereső vagy az értesítő tagállam csak akkor hajtja végre az átszállítást, amikor a felelős tagállam már nem szembesül vis maior helyzettel. Amennyiben a vis maior helyzet tartós fennállása miatt vagy bármely más ok miatt az átszállításra nem kerül sor az átvételi megkeresés elfogadásától, a visszavételi értesítés más tagállam általi visszaigazolásától, vagy az említett rendelet 33. cikke (3) bekezdésének megfelelő halasztó hatály esetén az átszállítási határozatra irányuló fellebbezéssel vagy felülvizsgálattal kapcsolatos jogerős határozattól számított </w:t>
            </w:r>
            <w:r w:rsidRPr="00357852">
              <w:rPr>
                <w:b/>
                <w:bCs/>
                <w:i/>
                <w:iCs/>
              </w:rPr>
              <w:t>egy</w:t>
            </w:r>
            <w:r w:rsidRPr="00357852">
              <w:t xml:space="preserve"> éven belül, az (EU) XXX/XXX rendelet [a menekültügy és a migráció kezeléséről szóló rendelet] 35. cikkétől eltérve a felelős tagállam mentesül az érintett személy átvételére vagy visszavételére vonatkozó kötelezettségei alól, és a felelősség a megkereső vagy értesítő tagállamra száll át.</w:t>
            </w:r>
          </w:p>
        </w:tc>
        <w:tc>
          <w:tcPr>
            <w:tcW w:w="4876" w:type="dxa"/>
          </w:tcPr>
          <w:p w14:paraId="2FFDA38A" w14:textId="77777777" w:rsidR="009760F5" w:rsidRPr="00357852" w:rsidRDefault="009760F5" w:rsidP="00BF7AFB">
            <w:pPr>
              <w:pStyle w:val="Normal6a"/>
            </w:pPr>
            <w:r w:rsidRPr="00357852">
              <w:t>(3)</w:t>
            </w:r>
            <w:r w:rsidRPr="00357852">
              <w:tab/>
              <w:t xml:space="preserve">Ha egy tagállam olyan vis maior helyzettel szembesül, amely lehetetlenné teszi számára az (EU) XXX/XXX rendelet [a menekültügy és a migráció kezeléséről szóló rendelet] értelmében a felelősségi körébe tartozó személyek fogadását, értesíti erről a többi tagállamot és a Bizottságot, pontosan megjelölve az ezt lehetetlenné tevő okokat. Ezekben az esetekben a megkereső vagy az értesítő tagállam csak akkor hajtja végre az átszállítást, amikor a felelős tagállam már nem szembesül vis maior helyzettel. Amennyiben a vis maior helyzet tartós fennállása miatt vagy bármely más ok miatt az átszállításra nem kerül sor az átvételi megkeresés elfogadásától, a visszavételi értesítés más tagállam általi visszaigazolásától, vagy az említett rendelet 33. cikke (3) bekezdésének megfelelő halasztó hatály esetén az átszállítási határozatra irányuló fellebbezéssel vagy felülvizsgálattal kapcsolatos jogerős határozattól számított </w:t>
            </w:r>
            <w:r w:rsidRPr="00357852">
              <w:rPr>
                <w:b/>
                <w:bCs/>
                <w:i/>
                <w:iCs/>
              </w:rPr>
              <w:t>két</w:t>
            </w:r>
            <w:r w:rsidRPr="00357852">
              <w:t xml:space="preserve"> éven belül, az (EU) XXX/XXX rendelet [a menekültügy és a migráció kezeléséről szóló rendelet] 35. cikkétől eltérve a felelős tagállam mentesül az érintett személy átvételére vagy visszavételére vonatkozó kötelezettségei alól, és a felelősség a megkereső vagy értesítő tagállamra száll át.</w:t>
            </w:r>
          </w:p>
        </w:tc>
      </w:tr>
    </w:tbl>
    <w:p w14:paraId="7D5922F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F9EDF01" w14:textId="77777777" w:rsidR="009760F5" w:rsidRPr="00357852" w:rsidRDefault="009760F5" w:rsidP="009760F5">
      <w:r w:rsidRPr="00534DA7">
        <w:rPr>
          <w:rStyle w:val="HideTWBExt"/>
        </w:rPr>
        <w:t>&lt;/Amend&gt;</w:t>
      </w:r>
    </w:p>
    <w:p w14:paraId="51EA355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589</w:t>
      </w:r>
      <w:r w:rsidRPr="00534DA7">
        <w:rPr>
          <w:rStyle w:val="HideTWBExt"/>
          <w:b w:val="0"/>
        </w:rPr>
        <w:t>&lt;/NumAm&gt;</w:t>
      </w:r>
    </w:p>
    <w:p w14:paraId="210C2C22"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6B05E7AB" w14:textId="77777777" w:rsidR="009760F5" w:rsidRPr="00357852" w:rsidRDefault="009760F5" w:rsidP="009760F5">
      <w:pPr>
        <w:pStyle w:val="NormalBold"/>
      </w:pPr>
      <w:r w:rsidRPr="00534DA7">
        <w:rPr>
          <w:rStyle w:val="HideTWBExt"/>
          <w:b w:val="0"/>
        </w:rPr>
        <w:t>&lt;/RepeatBlock-By&gt;</w:t>
      </w:r>
    </w:p>
    <w:p w14:paraId="5C958AB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FF7C1EE" w14:textId="77777777" w:rsidR="009760F5" w:rsidRPr="00357852" w:rsidRDefault="009760F5" w:rsidP="009760F5">
      <w:pPr>
        <w:pStyle w:val="NormalBold"/>
      </w:pPr>
      <w:r w:rsidRPr="00534DA7">
        <w:rPr>
          <w:rStyle w:val="HideTWBExt"/>
          <w:b w:val="0"/>
        </w:rPr>
        <w:t>&lt;Article&gt;</w:t>
      </w:r>
      <w:r w:rsidRPr="00357852">
        <w:t>9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73EB4A5" w14:textId="77777777" w:rsidTr="00BF7AFB">
        <w:trPr>
          <w:trHeight w:hRule="exact" w:val="240"/>
          <w:jc w:val="center"/>
        </w:trPr>
        <w:tc>
          <w:tcPr>
            <w:tcW w:w="9752" w:type="dxa"/>
            <w:gridSpan w:val="2"/>
          </w:tcPr>
          <w:p w14:paraId="0ED7C8CA" w14:textId="77777777" w:rsidR="009760F5" w:rsidRPr="00357852" w:rsidRDefault="009760F5" w:rsidP="00BF7AFB"/>
        </w:tc>
      </w:tr>
      <w:tr w:rsidR="00215CFA" w:rsidRPr="00357852" w14:paraId="3418F56E" w14:textId="77777777" w:rsidTr="00BF7AFB">
        <w:trPr>
          <w:trHeight w:val="240"/>
          <w:jc w:val="center"/>
        </w:trPr>
        <w:tc>
          <w:tcPr>
            <w:tcW w:w="4876" w:type="dxa"/>
          </w:tcPr>
          <w:p w14:paraId="0BA4C775" w14:textId="77777777" w:rsidR="009760F5" w:rsidRPr="00357852" w:rsidRDefault="009760F5" w:rsidP="00BF7AFB">
            <w:pPr>
              <w:pStyle w:val="AmColumnHeading"/>
            </w:pPr>
            <w:r w:rsidRPr="00357852">
              <w:t>A Bizottság által javasolt szöveg</w:t>
            </w:r>
          </w:p>
        </w:tc>
        <w:tc>
          <w:tcPr>
            <w:tcW w:w="4876" w:type="dxa"/>
          </w:tcPr>
          <w:p w14:paraId="4B8478BE" w14:textId="77777777" w:rsidR="009760F5" w:rsidRPr="00357852" w:rsidRDefault="009760F5" w:rsidP="00BF7AFB">
            <w:pPr>
              <w:pStyle w:val="AmColumnHeading"/>
            </w:pPr>
            <w:r w:rsidRPr="00357852">
              <w:t>Módosítás</w:t>
            </w:r>
          </w:p>
        </w:tc>
      </w:tr>
      <w:tr w:rsidR="00215CFA" w:rsidRPr="00357852" w14:paraId="1355A682" w14:textId="77777777" w:rsidTr="00BF7AFB">
        <w:trPr>
          <w:jc w:val="center"/>
        </w:trPr>
        <w:tc>
          <w:tcPr>
            <w:tcW w:w="4876" w:type="dxa"/>
          </w:tcPr>
          <w:p w14:paraId="3C8C3FB9" w14:textId="77777777" w:rsidR="009760F5" w:rsidRPr="00357852" w:rsidRDefault="009760F5" w:rsidP="00BF7AFB">
            <w:pPr>
              <w:pStyle w:val="NormalBoldItalicCenter6a"/>
            </w:pPr>
            <w:r w:rsidRPr="00357852">
              <w:t>9. cikk</w:t>
            </w:r>
          </w:p>
        </w:tc>
        <w:tc>
          <w:tcPr>
            <w:tcW w:w="4876" w:type="dxa"/>
          </w:tcPr>
          <w:p w14:paraId="6B756FF9" w14:textId="77777777" w:rsidR="009760F5" w:rsidRPr="00357852" w:rsidRDefault="009760F5" w:rsidP="00BF7AFB">
            <w:pPr>
              <w:pStyle w:val="Normal6a"/>
            </w:pPr>
            <w:r w:rsidRPr="00357852">
              <w:rPr>
                <w:b/>
                <w:i/>
              </w:rPr>
              <w:t>törölve</w:t>
            </w:r>
          </w:p>
        </w:tc>
      </w:tr>
      <w:tr w:rsidR="00215CFA" w:rsidRPr="00357852" w14:paraId="5A9AC77F" w14:textId="77777777" w:rsidTr="00BF7AFB">
        <w:trPr>
          <w:jc w:val="center"/>
        </w:trPr>
        <w:tc>
          <w:tcPr>
            <w:tcW w:w="4876" w:type="dxa"/>
          </w:tcPr>
          <w:p w14:paraId="57E1973A" w14:textId="77777777" w:rsidR="009760F5" w:rsidRPr="00357852" w:rsidRDefault="009760F5" w:rsidP="00BF7AFB">
            <w:pPr>
              <w:pStyle w:val="NormalBoldItalicCenter6a"/>
            </w:pPr>
            <w:r w:rsidRPr="00357852">
              <w:t>A szolidaritási intézkedésekre vonatkozó határidők meghosszabbítása</w:t>
            </w:r>
          </w:p>
        </w:tc>
        <w:tc>
          <w:tcPr>
            <w:tcW w:w="4876" w:type="dxa"/>
          </w:tcPr>
          <w:p w14:paraId="04736949" w14:textId="77777777" w:rsidR="009760F5" w:rsidRPr="00357852" w:rsidRDefault="009760F5" w:rsidP="00BF7AFB">
            <w:pPr>
              <w:pStyle w:val="Normal6a"/>
            </w:pPr>
          </w:p>
        </w:tc>
      </w:tr>
      <w:tr w:rsidR="00215CFA" w:rsidRPr="00357852" w14:paraId="64711C99" w14:textId="77777777" w:rsidTr="00BF7AFB">
        <w:trPr>
          <w:jc w:val="center"/>
        </w:trPr>
        <w:tc>
          <w:tcPr>
            <w:tcW w:w="4876" w:type="dxa"/>
          </w:tcPr>
          <w:p w14:paraId="7EE432E4" w14:textId="77777777" w:rsidR="009760F5" w:rsidRPr="00357852" w:rsidRDefault="009760F5" w:rsidP="00BF7AFB">
            <w:pPr>
              <w:pStyle w:val="Normal6a"/>
            </w:pPr>
            <w:r w:rsidRPr="00357852">
              <w:rPr>
                <w:b/>
                <w:i/>
              </w:rPr>
              <w:t>(1) Ha egy tagállam olyan vis maior helyzettel szembesül, amely lehetetlenné teszi számára, hogy az (EU) XXX/XXX rendelet [a menekültügy és a migráció kezeléséről szóló rendelet] 47. cikkében és 53. cikkének (1) bekezdésében, valamint ezen rendelet (2) cikkében megállapított határidőkön belül teljesítse a szolidaritási intézkedések végrehajtására vonatkozó kötelezettségét, haladéktalanul értesíti erről a Bizottságot és a többi tagállamot. Az érintett tagállam pontosan megjelöli azokat az okokat, amelyek miatt úgy ítéli meg, hogy vis maior helyzettel szembesül, valamint minden szükséges információt megad ezzel kapcsolatban. Az értesítést követően – az említett cikkekben megállapított határidőktől eltéve – a szolidaritási intézkedések végrehajtására vonatkozóan az említett cikkekben megállapított határidőket legfeljebb hat hónapra fel kell függeszteni.</w:t>
            </w:r>
          </w:p>
        </w:tc>
        <w:tc>
          <w:tcPr>
            <w:tcW w:w="4876" w:type="dxa"/>
          </w:tcPr>
          <w:p w14:paraId="13815A47" w14:textId="77777777" w:rsidR="009760F5" w:rsidRPr="00357852" w:rsidRDefault="009760F5" w:rsidP="00BF7AFB">
            <w:pPr>
              <w:pStyle w:val="Normal6a"/>
            </w:pPr>
          </w:p>
        </w:tc>
      </w:tr>
      <w:tr w:rsidR="00215CFA" w:rsidRPr="00357852" w14:paraId="4E682643" w14:textId="77777777" w:rsidTr="00BF7AFB">
        <w:trPr>
          <w:jc w:val="center"/>
        </w:trPr>
        <w:tc>
          <w:tcPr>
            <w:tcW w:w="4876" w:type="dxa"/>
          </w:tcPr>
          <w:p w14:paraId="62630C5F" w14:textId="77777777" w:rsidR="009760F5" w:rsidRPr="00357852" w:rsidRDefault="009760F5" w:rsidP="00BF7AFB">
            <w:pPr>
              <w:pStyle w:val="Normal6a"/>
            </w:pPr>
            <w:r w:rsidRPr="00357852">
              <w:rPr>
                <w:b/>
                <w:i/>
              </w:rPr>
              <w:t>(2) Ha egy tagállam már nem szembesül vis maior helyzettel, az érintett tagállam haladéktalanul értesíti a Bizottságot és a többi tagállamot e helyzet megszűnéséről. Ezen értesítést követően az (1) bekezdésben meghatározott meghosszabbított határidő nem alkalmazandó.</w:t>
            </w:r>
          </w:p>
        </w:tc>
        <w:tc>
          <w:tcPr>
            <w:tcW w:w="4876" w:type="dxa"/>
          </w:tcPr>
          <w:p w14:paraId="0CDE7CD8" w14:textId="77777777" w:rsidR="009760F5" w:rsidRPr="00357852" w:rsidRDefault="009760F5" w:rsidP="00BF7AFB">
            <w:pPr>
              <w:pStyle w:val="Normal6a"/>
            </w:pPr>
          </w:p>
        </w:tc>
      </w:tr>
    </w:tbl>
    <w:p w14:paraId="0C90B03C"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5C5A3BF" w14:textId="77777777" w:rsidR="009760F5" w:rsidRPr="00357852" w:rsidRDefault="009760F5" w:rsidP="009760F5">
      <w:r w:rsidRPr="00534DA7">
        <w:rPr>
          <w:rStyle w:val="HideTWBExt"/>
        </w:rPr>
        <w:t>&lt;/Amend&gt;</w:t>
      </w:r>
    </w:p>
    <w:p w14:paraId="32C4355C"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590</w:t>
      </w:r>
      <w:r w:rsidRPr="00534DA7">
        <w:rPr>
          <w:rStyle w:val="HideTWBExt"/>
          <w:b w:val="0"/>
        </w:rPr>
        <w:t>&lt;/NumAm&gt;</w:t>
      </w:r>
    </w:p>
    <w:p w14:paraId="2C3FE144"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29B1B530" w14:textId="77777777" w:rsidR="009760F5" w:rsidRPr="00357852" w:rsidRDefault="009760F5" w:rsidP="009760F5">
      <w:pPr>
        <w:pStyle w:val="NormalBold"/>
      </w:pPr>
      <w:r w:rsidRPr="00534DA7">
        <w:rPr>
          <w:rStyle w:val="HideTWBExt"/>
          <w:b w:val="0"/>
        </w:rPr>
        <w:t>&lt;/RepeatBlock-By&gt;</w:t>
      </w:r>
    </w:p>
    <w:p w14:paraId="2180B0D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10D80CC" w14:textId="77777777" w:rsidR="009760F5" w:rsidRPr="00357852" w:rsidRDefault="009760F5" w:rsidP="009760F5">
      <w:pPr>
        <w:pStyle w:val="NormalBold"/>
      </w:pPr>
      <w:r w:rsidRPr="00534DA7">
        <w:rPr>
          <w:rStyle w:val="HideTWBExt"/>
          <w:b w:val="0"/>
        </w:rPr>
        <w:t>&lt;Article&gt;</w:t>
      </w:r>
      <w:r w:rsidRPr="00357852">
        <w:t>9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8B306C7" w14:textId="77777777" w:rsidTr="00BF7AFB">
        <w:trPr>
          <w:trHeight w:hRule="exact" w:val="240"/>
          <w:jc w:val="center"/>
        </w:trPr>
        <w:tc>
          <w:tcPr>
            <w:tcW w:w="9752" w:type="dxa"/>
            <w:gridSpan w:val="2"/>
          </w:tcPr>
          <w:p w14:paraId="5E12F7A3" w14:textId="77777777" w:rsidR="009760F5" w:rsidRPr="00357852" w:rsidRDefault="009760F5" w:rsidP="00BF7AFB"/>
        </w:tc>
      </w:tr>
      <w:tr w:rsidR="00215CFA" w:rsidRPr="00357852" w14:paraId="5498F2A6" w14:textId="77777777" w:rsidTr="00BF7AFB">
        <w:trPr>
          <w:trHeight w:val="240"/>
          <w:jc w:val="center"/>
        </w:trPr>
        <w:tc>
          <w:tcPr>
            <w:tcW w:w="4876" w:type="dxa"/>
          </w:tcPr>
          <w:p w14:paraId="2717BC9D" w14:textId="77777777" w:rsidR="009760F5" w:rsidRPr="00357852" w:rsidRDefault="009760F5" w:rsidP="00BF7AFB">
            <w:pPr>
              <w:pStyle w:val="AmColumnHeading"/>
            </w:pPr>
            <w:r w:rsidRPr="00357852">
              <w:t>A Bizottság által javasolt szöveg</w:t>
            </w:r>
          </w:p>
        </w:tc>
        <w:tc>
          <w:tcPr>
            <w:tcW w:w="4876" w:type="dxa"/>
          </w:tcPr>
          <w:p w14:paraId="54AB8EFA" w14:textId="77777777" w:rsidR="009760F5" w:rsidRPr="00357852" w:rsidRDefault="009760F5" w:rsidP="00BF7AFB">
            <w:pPr>
              <w:pStyle w:val="AmColumnHeading"/>
            </w:pPr>
            <w:r w:rsidRPr="00357852">
              <w:t>Módosítás</w:t>
            </w:r>
          </w:p>
        </w:tc>
      </w:tr>
      <w:tr w:rsidR="00215CFA" w:rsidRPr="00357852" w14:paraId="0A5AE559" w14:textId="77777777" w:rsidTr="00BF7AFB">
        <w:trPr>
          <w:jc w:val="center"/>
        </w:trPr>
        <w:tc>
          <w:tcPr>
            <w:tcW w:w="4876" w:type="dxa"/>
          </w:tcPr>
          <w:p w14:paraId="0AA19E61" w14:textId="77777777" w:rsidR="009760F5" w:rsidRPr="00357852" w:rsidRDefault="009760F5" w:rsidP="00BF7AFB">
            <w:pPr>
              <w:pStyle w:val="NormalBoldItalicCenter6a"/>
            </w:pPr>
            <w:r w:rsidRPr="00357852">
              <w:t>9. cikk</w:t>
            </w:r>
          </w:p>
        </w:tc>
        <w:tc>
          <w:tcPr>
            <w:tcW w:w="4876" w:type="dxa"/>
          </w:tcPr>
          <w:p w14:paraId="75459B12" w14:textId="77777777" w:rsidR="009760F5" w:rsidRPr="00357852" w:rsidRDefault="009760F5" w:rsidP="00BF7AFB">
            <w:pPr>
              <w:pStyle w:val="Normal6a"/>
            </w:pPr>
            <w:r w:rsidRPr="00357852">
              <w:rPr>
                <w:b/>
                <w:i/>
              </w:rPr>
              <w:t>törölve</w:t>
            </w:r>
          </w:p>
        </w:tc>
      </w:tr>
      <w:tr w:rsidR="00215CFA" w:rsidRPr="00357852" w14:paraId="18EFF777" w14:textId="77777777" w:rsidTr="00BF7AFB">
        <w:trPr>
          <w:jc w:val="center"/>
        </w:trPr>
        <w:tc>
          <w:tcPr>
            <w:tcW w:w="4876" w:type="dxa"/>
          </w:tcPr>
          <w:p w14:paraId="5C1D38B5" w14:textId="77777777" w:rsidR="009760F5" w:rsidRPr="00357852" w:rsidRDefault="009760F5" w:rsidP="00BF7AFB">
            <w:pPr>
              <w:pStyle w:val="NormalBoldItalicCenter6a"/>
            </w:pPr>
            <w:r w:rsidRPr="00357852">
              <w:t>A szolidaritási intézkedésekre vonatkozó határidők meghosszabbítása</w:t>
            </w:r>
          </w:p>
        </w:tc>
        <w:tc>
          <w:tcPr>
            <w:tcW w:w="4876" w:type="dxa"/>
          </w:tcPr>
          <w:p w14:paraId="68156C7D" w14:textId="77777777" w:rsidR="009760F5" w:rsidRPr="00357852" w:rsidRDefault="009760F5" w:rsidP="00BF7AFB">
            <w:pPr>
              <w:pStyle w:val="Normal6a"/>
            </w:pPr>
          </w:p>
        </w:tc>
      </w:tr>
      <w:tr w:rsidR="00215CFA" w:rsidRPr="00357852" w14:paraId="381E1943" w14:textId="77777777" w:rsidTr="00BF7AFB">
        <w:trPr>
          <w:jc w:val="center"/>
        </w:trPr>
        <w:tc>
          <w:tcPr>
            <w:tcW w:w="4876" w:type="dxa"/>
          </w:tcPr>
          <w:p w14:paraId="48F553F7" w14:textId="77777777" w:rsidR="009760F5" w:rsidRPr="00357852" w:rsidRDefault="009760F5" w:rsidP="00BF7AFB">
            <w:pPr>
              <w:pStyle w:val="Normal6a"/>
            </w:pPr>
            <w:r w:rsidRPr="00357852">
              <w:rPr>
                <w:b/>
                <w:i/>
              </w:rPr>
              <w:t>(1) Ha egy tagállam olyan vis maior helyzettel szembesül, amely lehetetlenné teszi számára, hogy az (EU) XXX/XXX rendelet [a menekültügy és a migráció kezeléséről szóló rendelet] 47. cikkében és 53. cikkének (1) bekezdésében, valamint ezen rendelet (2) cikkében megállapított határidőkön belül teljesítse a szolidaritási intézkedések végrehajtására vonatkozó kötelezettségét, haladéktalanul értesíti erről a Bizottságot és a többi tagállamot. Az érintett tagállam pontosan megjelöli azokat az okokat, amelyek miatt úgy ítéli meg, hogy vis maior helyzettel szembesül, valamint minden szükséges információt megad ezzel kapcsolatban. Az értesítést követően – az említett cikkekben megállapított határidőktől eltéve – a szolidaritási intézkedések végrehajtására vonatkozóan az említett cikkekben megállapított határidőket legfeljebb hat hónapra fel kell függeszteni.</w:t>
            </w:r>
          </w:p>
        </w:tc>
        <w:tc>
          <w:tcPr>
            <w:tcW w:w="4876" w:type="dxa"/>
          </w:tcPr>
          <w:p w14:paraId="06A30C5E" w14:textId="77777777" w:rsidR="009760F5" w:rsidRPr="00357852" w:rsidRDefault="009760F5" w:rsidP="00BF7AFB">
            <w:pPr>
              <w:pStyle w:val="Normal6a"/>
            </w:pPr>
          </w:p>
        </w:tc>
      </w:tr>
      <w:tr w:rsidR="00215CFA" w:rsidRPr="00357852" w14:paraId="5ED94644" w14:textId="77777777" w:rsidTr="00BF7AFB">
        <w:trPr>
          <w:jc w:val="center"/>
        </w:trPr>
        <w:tc>
          <w:tcPr>
            <w:tcW w:w="4876" w:type="dxa"/>
          </w:tcPr>
          <w:p w14:paraId="75BBF222" w14:textId="77777777" w:rsidR="009760F5" w:rsidRPr="00357852" w:rsidRDefault="009760F5" w:rsidP="00BF7AFB">
            <w:pPr>
              <w:pStyle w:val="Normal6a"/>
            </w:pPr>
            <w:r w:rsidRPr="00357852">
              <w:rPr>
                <w:b/>
                <w:i/>
              </w:rPr>
              <w:t>(2) Ha egy tagállam már nem szembesül vis maior helyzettel, az érintett tagállam haladéktalanul értesíti a Bizottságot és a többi tagállamot e helyzet megszűnéséről. Ezen értesítést követően az (1) bekezdésben meghatározott meghosszabbított határidő nem alkalmazandó.</w:t>
            </w:r>
          </w:p>
        </w:tc>
        <w:tc>
          <w:tcPr>
            <w:tcW w:w="4876" w:type="dxa"/>
          </w:tcPr>
          <w:p w14:paraId="4644F78A" w14:textId="77777777" w:rsidR="009760F5" w:rsidRPr="00357852" w:rsidRDefault="009760F5" w:rsidP="00BF7AFB">
            <w:pPr>
              <w:pStyle w:val="Normal6a"/>
            </w:pPr>
          </w:p>
        </w:tc>
      </w:tr>
    </w:tbl>
    <w:p w14:paraId="50699670"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DBD2A90" w14:textId="77777777" w:rsidR="009760F5" w:rsidRPr="00357852" w:rsidRDefault="009760F5" w:rsidP="009760F5">
      <w:r w:rsidRPr="00534DA7">
        <w:rPr>
          <w:rStyle w:val="HideTWBExt"/>
        </w:rPr>
        <w:t>&lt;/Amend&gt;</w:t>
      </w:r>
    </w:p>
    <w:p w14:paraId="38D79CC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591</w:t>
      </w:r>
      <w:r w:rsidRPr="00534DA7">
        <w:rPr>
          <w:rStyle w:val="HideTWBExt"/>
          <w:b w:val="0"/>
        </w:rPr>
        <w:t>&lt;/NumAm&gt;</w:t>
      </w:r>
    </w:p>
    <w:p w14:paraId="42A5A38E"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678059B2" w14:textId="77777777" w:rsidR="009760F5" w:rsidRPr="00357852" w:rsidRDefault="009760F5" w:rsidP="009760F5">
      <w:pPr>
        <w:pStyle w:val="NormalBold"/>
      </w:pPr>
      <w:r w:rsidRPr="00534DA7">
        <w:rPr>
          <w:rStyle w:val="HideTWBExt"/>
          <w:b w:val="0"/>
        </w:rPr>
        <w:t>&lt;/RepeatBlock-By&gt;</w:t>
      </w:r>
    </w:p>
    <w:p w14:paraId="41FDFD1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7E27B99" w14:textId="77777777" w:rsidR="009760F5" w:rsidRPr="00357852" w:rsidRDefault="009760F5" w:rsidP="009760F5">
      <w:pPr>
        <w:pStyle w:val="NormalBold"/>
      </w:pPr>
      <w:r w:rsidRPr="00534DA7">
        <w:rPr>
          <w:rStyle w:val="HideTWBExt"/>
          <w:b w:val="0"/>
        </w:rPr>
        <w:t>&lt;Article&gt;</w:t>
      </w:r>
      <w:r w:rsidRPr="00357852">
        <w:t>9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07EA7F6" w14:textId="77777777" w:rsidTr="00BF7AFB">
        <w:trPr>
          <w:trHeight w:hRule="exact" w:val="240"/>
          <w:jc w:val="center"/>
        </w:trPr>
        <w:tc>
          <w:tcPr>
            <w:tcW w:w="9752" w:type="dxa"/>
            <w:gridSpan w:val="2"/>
          </w:tcPr>
          <w:p w14:paraId="56AC712D" w14:textId="77777777" w:rsidR="009760F5" w:rsidRPr="00357852" w:rsidRDefault="009760F5" w:rsidP="00BF7AFB"/>
        </w:tc>
      </w:tr>
      <w:tr w:rsidR="00215CFA" w:rsidRPr="00357852" w14:paraId="1A4B8D0B" w14:textId="77777777" w:rsidTr="00BF7AFB">
        <w:trPr>
          <w:trHeight w:val="240"/>
          <w:jc w:val="center"/>
        </w:trPr>
        <w:tc>
          <w:tcPr>
            <w:tcW w:w="4876" w:type="dxa"/>
          </w:tcPr>
          <w:p w14:paraId="05FE4F54" w14:textId="77777777" w:rsidR="009760F5" w:rsidRPr="00357852" w:rsidRDefault="009760F5" w:rsidP="00BF7AFB">
            <w:pPr>
              <w:pStyle w:val="AmColumnHeading"/>
            </w:pPr>
            <w:r w:rsidRPr="00357852">
              <w:t>A Bizottság által javasolt szöveg</w:t>
            </w:r>
          </w:p>
        </w:tc>
        <w:tc>
          <w:tcPr>
            <w:tcW w:w="4876" w:type="dxa"/>
          </w:tcPr>
          <w:p w14:paraId="0835FD85" w14:textId="77777777" w:rsidR="009760F5" w:rsidRPr="00357852" w:rsidRDefault="009760F5" w:rsidP="00BF7AFB">
            <w:pPr>
              <w:pStyle w:val="AmColumnHeading"/>
            </w:pPr>
            <w:r w:rsidRPr="00357852">
              <w:t>Módosítás</w:t>
            </w:r>
          </w:p>
        </w:tc>
      </w:tr>
      <w:tr w:rsidR="00215CFA" w:rsidRPr="00357852" w14:paraId="2A57EFA6" w14:textId="77777777" w:rsidTr="00BF7AFB">
        <w:trPr>
          <w:jc w:val="center"/>
        </w:trPr>
        <w:tc>
          <w:tcPr>
            <w:tcW w:w="4876" w:type="dxa"/>
          </w:tcPr>
          <w:p w14:paraId="5F6E9B89" w14:textId="77777777" w:rsidR="009760F5" w:rsidRPr="00357852" w:rsidRDefault="009760F5" w:rsidP="00BF7AFB">
            <w:pPr>
              <w:pStyle w:val="NormalBoldItalicCenter6a"/>
            </w:pPr>
            <w:r w:rsidRPr="00357852">
              <w:t>9. cikk</w:t>
            </w:r>
          </w:p>
        </w:tc>
        <w:tc>
          <w:tcPr>
            <w:tcW w:w="4876" w:type="dxa"/>
          </w:tcPr>
          <w:p w14:paraId="3151CDFB" w14:textId="77777777" w:rsidR="009760F5" w:rsidRPr="00357852" w:rsidRDefault="009760F5" w:rsidP="00BF7AFB">
            <w:pPr>
              <w:pStyle w:val="Normal6a"/>
            </w:pPr>
            <w:r w:rsidRPr="00357852">
              <w:rPr>
                <w:b/>
                <w:i/>
              </w:rPr>
              <w:t>törölve</w:t>
            </w:r>
          </w:p>
        </w:tc>
      </w:tr>
      <w:tr w:rsidR="00215CFA" w:rsidRPr="00357852" w14:paraId="69DE0AB4" w14:textId="77777777" w:rsidTr="00BF7AFB">
        <w:trPr>
          <w:jc w:val="center"/>
        </w:trPr>
        <w:tc>
          <w:tcPr>
            <w:tcW w:w="4876" w:type="dxa"/>
          </w:tcPr>
          <w:p w14:paraId="0A918880" w14:textId="77777777" w:rsidR="009760F5" w:rsidRPr="00357852" w:rsidRDefault="009760F5" w:rsidP="00BF7AFB">
            <w:pPr>
              <w:pStyle w:val="NormalBoldItalicCenter6a"/>
            </w:pPr>
            <w:r w:rsidRPr="00357852">
              <w:t>A szolidaritási intézkedésekre vonatkozó határidők meghosszabbítása</w:t>
            </w:r>
          </w:p>
        </w:tc>
        <w:tc>
          <w:tcPr>
            <w:tcW w:w="4876" w:type="dxa"/>
          </w:tcPr>
          <w:p w14:paraId="0C2E5E23" w14:textId="77777777" w:rsidR="009760F5" w:rsidRPr="00357852" w:rsidRDefault="009760F5" w:rsidP="00BF7AFB">
            <w:pPr>
              <w:pStyle w:val="Normal6a"/>
            </w:pPr>
          </w:p>
        </w:tc>
      </w:tr>
      <w:tr w:rsidR="00215CFA" w:rsidRPr="00357852" w14:paraId="5524980F" w14:textId="77777777" w:rsidTr="00BF7AFB">
        <w:trPr>
          <w:jc w:val="center"/>
        </w:trPr>
        <w:tc>
          <w:tcPr>
            <w:tcW w:w="4876" w:type="dxa"/>
          </w:tcPr>
          <w:p w14:paraId="064D78C1" w14:textId="77777777" w:rsidR="009760F5" w:rsidRPr="00357852" w:rsidRDefault="009760F5" w:rsidP="00BF7AFB">
            <w:pPr>
              <w:pStyle w:val="Normal6a"/>
            </w:pPr>
            <w:r w:rsidRPr="00357852">
              <w:rPr>
                <w:b/>
                <w:i/>
              </w:rPr>
              <w:t>(1) Ha egy tagállam olyan vis maior helyzettel szembesül, amely lehetetlenné teszi számára, hogy az (EU) XXX/XXX rendelet [a menekültügy és a migráció kezeléséről szóló rendelet] 47. cikkében és 53. cikkének (1) bekezdésében, valamint ezen rendelet (2) cikkében megállapított határidőkön belül teljesítse a szolidaritási intézkedések végrehajtására vonatkozó kötelezettségét, haladéktalanul értesíti erről a Bizottságot és a többi tagállamot. Az érintett tagállam pontosan megjelöli azokat az okokat, amelyek miatt úgy ítéli meg, hogy vis maior helyzettel szembesül, valamint minden szükséges információt megad ezzel kapcsolatban. Az értesítést követően – az említett cikkekben megállapított határidőktől eltéve – a szolidaritási intézkedések végrehajtására vonatkozóan az említett cikkekben megállapított határidőket legfeljebb hat hónapra fel kell függeszteni.</w:t>
            </w:r>
          </w:p>
        </w:tc>
        <w:tc>
          <w:tcPr>
            <w:tcW w:w="4876" w:type="dxa"/>
          </w:tcPr>
          <w:p w14:paraId="651E4406" w14:textId="77777777" w:rsidR="009760F5" w:rsidRPr="00357852" w:rsidRDefault="009760F5" w:rsidP="00BF7AFB">
            <w:pPr>
              <w:pStyle w:val="Normal6a"/>
            </w:pPr>
          </w:p>
        </w:tc>
      </w:tr>
      <w:tr w:rsidR="00215CFA" w:rsidRPr="00357852" w14:paraId="09091962" w14:textId="77777777" w:rsidTr="00BF7AFB">
        <w:trPr>
          <w:jc w:val="center"/>
        </w:trPr>
        <w:tc>
          <w:tcPr>
            <w:tcW w:w="4876" w:type="dxa"/>
          </w:tcPr>
          <w:p w14:paraId="77EA5748" w14:textId="77777777" w:rsidR="009760F5" w:rsidRPr="00357852" w:rsidRDefault="009760F5" w:rsidP="00BF7AFB">
            <w:pPr>
              <w:pStyle w:val="Normal6a"/>
            </w:pPr>
            <w:r w:rsidRPr="00357852">
              <w:rPr>
                <w:b/>
                <w:i/>
              </w:rPr>
              <w:t>(2) Ha egy tagállam már nem szembesül vis maior helyzettel, az érintett tagállam haladéktalanul értesíti a Bizottságot és a többi tagállamot e helyzet megszűnéséről. Ezen értesítést követően az (1) bekezdésben meghatározott meghosszabbított határidő nem alkalmazandó.</w:t>
            </w:r>
          </w:p>
        </w:tc>
        <w:tc>
          <w:tcPr>
            <w:tcW w:w="4876" w:type="dxa"/>
          </w:tcPr>
          <w:p w14:paraId="74234B35" w14:textId="77777777" w:rsidR="009760F5" w:rsidRPr="00357852" w:rsidRDefault="009760F5" w:rsidP="00BF7AFB">
            <w:pPr>
              <w:pStyle w:val="Normal6a"/>
            </w:pPr>
          </w:p>
        </w:tc>
      </w:tr>
    </w:tbl>
    <w:p w14:paraId="3D1F721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A687348" w14:textId="77777777" w:rsidR="009760F5" w:rsidRPr="00357852" w:rsidRDefault="009760F5" w:rsidP="009760F5">
      <w:r w:rsidRPr="00534DA7">
        <w:rPr>
          <w:rStyle w:val="HideTWBExt"/>
        </w:rPr>
        <w:t>&lt;/Amend&gt;</w:t>
      </w:r>
    </w:p>
    <w:p w14:paraId="1BD314F3"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592</w:t>
      </w:r>
      <w:r w:rsidRPr="00534DA7">
        <w:rPr>
          <w:rStyle w:val="HideTWBExt"/>
          <w:b w:val="0"/>
        </w:rPr>
        <w:t>&lt;/NumAm&gt;</w:t>
      </w:r>
    </w:p>
    <w:p w14:paraId="0BD76128" w14:textId="77777777" w:rsidR="009760F5" w:rsidRPr="00357852" w:rsidRDefault="009760F5" w:rsidP="009760F5">
      <w:pPr>
        <w:pStyle w:val="NormalBold"/>
      </w:pPr>
      <w:r w:rsidRPr="00534DA7">
        <w:rPr>
          <w:rStyle w:val="HideTWBExt"/>
          <w:b w:val="0"/>
        </w:rPr>
        <w:t>&lt;RepeatBlock-By&gt;&lt;Members&gt;</w:t>
      </w:r>
      <w:r w:rsidRPr="00357852">
        <w:t>Laura Ferrara</w:t>
      </w:r>
      <w:r w:rsidRPr="00534DA7">
        <w:rPr>
          <w:rStyle w:val="HideTWBExt"/>
          <w:b w:val="0"/>
        </w:rPr>
        <w:t>&lt;/Members&gt;</w:t>
      </w:r>
    </w:p>
    <w:p w14:paraId="60B6FBD1" w14:textId="77777777" w:rsidR="009760F5" w:rsidRPr="00357852" w:rsidRDefault="009760F5" w:rsidP="009760F5">
      <w:pPr>
        <w:pStyle w:val="NormalBold"/>
      </w:pPr>
      <w:r w:rsidRPr="00534DA7">
        <w:rPr>
          <w:rStyle w:val="HideTWBExt"/>
          <w:b w:val="0"/>
        </w:rPr>
        <w:t>&lt;/RepeatBlock-By&gt;</w:t>
      </w:r>
    </w:p>
    <w:p w14:paraId="66E77B4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9716ABF" w14:textId="77777777" w:rsidR="009760F5" w:rsidRPr="00357852" w:rsidRDefault="009760F5" w:rsidP="009760F5">
      <w:pPr>
        <w:pStyle w:val="NormalBold"/>
      </w:pPr>
      <w:r w:rsidRPr="00534DA7">
        <w:rPr>
          <w:rStyle w:val="HideTWBExt"/>
          <w:b w:val="0"/>
        </w:rPr>
        <w:t>&lt;Article&gt;</w:t>
      </w:r>
      <w:r w:rsidRPr="00357852">
        <w:t>9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E87196E" w14:textId="77777777" w:rsidTr="00BF7AFB">
        <w:trPr>
          <w:trHeight w:hRule="exact" w:val="240"/>
          <w:jc w:val="center"/>
        </w:trPr>
        <w:tc>
          <w:tcPr>
            <w:tcW w:w="9752" w:type="dxa"/>
            <w:gridSpan w:val="2"/>
          </w:tcPr>
          <w:p w14:paraId="6F19094F" w14:textId="77777777" w:rsidR="009760F5" w:rsidRPr="00357852" w:rsidRDefault="009760F5" w:rsidP="00BF7AFB"/>
        </w:tc>
      </w:tr>
      <w:tr w:rsidR="00215CFA" w:rsidRPr="00357852" w14:paraId="0FB8BC35" w14:textId="77777777" w:rsidTr="00BF7AFB">
        <w:trPr>
          <w:trHeight w:val="240"/>
          <w:jc w:val="center"/>
        </w:trPr>
        <w:tc>
          <w:tcPr>
            <w:tcW w:w="4876" w:type="dxa"/>
          </w:tcPr>
          <w:p w14:paraId="0FE76303" w14:textId="77777777" w:rsidR="009760F5" w:rsidRPr="00357852" w:rsidRDefault="009760F5" w:rsidP="00BF7AFB">
            <w:pPr>
              <w:pStyle w:val="AmColumnHeading"/>
            </w:pPr>
            <w:r w:rsidRPr="00357852">
              <w:t>A Bizottság által javasolt szöveg</w:t>
            </w:r>
          </w:p>
        </w:tc>
        <w:tc>
          <w:tcPr>
            <w:tcW w:w="4876" w:type="dxa"/>
          </w:tcPr>
          <w:p w14:paraId="3ACE1998" w14:textId="77777777" w:rsidR="009760F5" w:rsidRPr="00357852" w:rsidRDefault="009760F5" w:rsidP="00BF7AFB">
            <w:pPr>
              <w:pStyle w:val="AmColumnHeading"/>
            </w:pPr>
            <w:r w:rsidRPr="00357852">
              <w:t>Módosítás</w:t>
            </w:r>
          </w:p>
        </w:tc>
      </w:tr>
      <w:tr w:rsidR="00215CFA" w:rsidRPr="00357852" w14:paraId="43D33285" w14:textId="77777777" w:rsidTr="00BF7AFB">
        <w:trPr>
          <w:jc w:val="center"/>
        </w:trPr>
        <w:tc>
          <w:tcPr>
            <w:tcW w:w="4876" w:type="dxa"/>
          </w:tcPr>
          <w:p w14:paraId="3D18E484" w14:textId="77777777" w:rsidR="009760F5" w:rsidRPr="00357852" w:rsidRDefault="009760F5" w:rsidP="00BF7AFB">
            <w:pPr>
              <w:pStyle w:val="NormalBoldItalicCenter6a"/>
            </w:pPr>
            <w:r w:rsidRPr="00357852">
              <w:t>9. cikk</w:t>
            </w:r>
          </w:p>
        </w:tc>
        <w:tc>
          <w:tcPr>
            <w:tcW w:w="4876" w:type="dxa"/>
          </w:tcPr>
          <w:p w14:paraId="7F037CAF" w14:textId="77777777" w:rsidR="009760F5" w:rsidRPr="00357852" w:rsidRDefault="009760F5" w:rsidP="00BF7AFB">
            <w:pPr>
              <w:pStyle w:val="Normal6a"/>
            </w:pPr>
            <w:r w:rsidRPr="00357852">
              <w:rPr>
                <w:b/>
                <w:i/>
              </w:rPr>
              <w:t>törölve</w:t>
            </w:r>
          </w:p>
        </w:tc>
      </w:tr>
      <w:tr w:rsidR="00215CFA" w:rsidRPr="00357852" w14:paraId="1BC66029" w14:textId="77777777" w:rsidTr="00BF7AFB">
        <w:trPr>
          <w:jc w:val="center"/>
        </w:trPr>
        <w:tc>
          <w:tcPr>
            <w:tcW w:w="4876" w:type="dxa"/>
          </w:tcPr>
          <w:p w14:paraId="1845F65B" w14:textId="77777777" w:rsidR="009760F5" w:rsidRPr="00357852" w:rsidRDefault="009760F5" w:rsidP="00BF7AFB">
            <w:pPr>
              <w:pStyle w:val="NormalBoldItalicCenter6a"/>
            </w:pPr>
            <w:r w:rsidRPr="00357852">
              <w:t>A szolidaritási intézkedésekre vonatkozó határidők meghosszabbítása</w:t>
            </w:r>
          </w:p>
        </w:tc>
        <w:tc>
          <w:tcPr>
            <w:tcW w:w="4876" w:type="dxa"/>
          </w:tcPr>
          <w:p w14:paraId="4F08B2F6" w14:textId="77777777" w:rsidR="009760F5" w:rsidRPr="00357852" w:rsidRDefault="009760F5" w:rsidP="00BF7AFB">
            <w:pPr>
              <w:pStyle w:val="Normal6a"/>
            </w:pPr>
          </w:p>
        </w:tc>
      </w:tr>
      <w:tr w:rsidR="00215CFA" w:rsidRPr="00357852" w14:paraId="498126CC" w14:textId="77777777" w:rsidTr="00BF7AFB">
        <w:trPr>
          <w:jc w:val="center"/>
        </w:trPr>
        <w:tc>
          <w:tcPr>
            <w:tcW w:w="4876" w:type="dxa"/>
          </w:tcPr>
          <w:p w14:paraId="2463C1BD" w14:textId="77777777" w:rsidR="009760F5" w:rsidRPr="00357852" w:rsidRDefault="009760F5" w:rsidP="00BF7AFB">
            <w:pPr>
              <w:pStyle w:val="Normal6a"/>
            </w:pPr>
            <w:r w:rsidRPr="00357852">
              <w:rPr>
                <w:b/>
                <w:i/>
              </w:rPr>
              <w:t>(1) Ha egy tagállam olyan vis maior helyzettel szembesül, amely lehetetlenné teszi számára, hogy az (EU) XXX/XXX rendelet [a menekültügy és a migráció kezeléséről szóló rendelet] 47. cikkében és 53. cikkének (1) bekezdésében, valamint ezen rendelet (2) cikkében megállapított határidőkön belül teljesítse a szolidaritási intézkedések végrehajtására vonatkozó kötelezettségét, haladéktalanul értesíti erről a Bizottságot és a többi tagállamot. Az érintett tagállam pontosan megjelöli azokat az okokat, amelyek miatt úgy ítéli meg, hogy vis maior helyzettel szembesül, valamint minden szükséges információt megad ezzel kapcsolatban. Az értesítést követően – az említett cikkekben megállapított határidőktől eltéve – a szolidaritási intézkedések végrehajtására vonatkozóan az említett cikkekben megállapított határidőket legfeljebb hat hónapra fel kell függeszteni.</w:t>
            </w:r>
          </w:p>
        </w:tc>
        <w:tc>
          <w:tcPr>
            <w:tcW w:w="4876" w:type="dxa"/>
          </w:tcPr>
          <w:p w14:paraId="220C3605" w14:textId="77777777" w:rsidR="009760F5" w:rsidRPr="00357852" w:rsidRDefault="009760F5" w:rsidP="00BF7AFB">
            <w:pPr>
              <w:pStyle w:val="Normal6a"/>
            </w:pPr>
          </w:p>
        </w:tc>
      </w:tr>
      <w:tr w:rsidR="00215CFA" w:rsidRPr="00357852" w14:paraId="12941443" w14:textId="77777777" w:rsidTr="00BF7AFB">
        <w:trPr>
          <w:jc w:val="center"/>
        </w:trPr>
        <w:tc>
          <w:tcPr>
            <w:tcW w:w="4876" w:type="dxa"/>
          </w:tcPr>
          <w:p w14:paraId="7ABA36CC" w14:textId="77777777" w:rsidR="009760F5" w:rsidRPr="00357852" w:rsidRDefault="009760F5" w:rsidP="00BF7AFB">
            <w:pPr>
              <w:pStyle w:val="Normal6a"/>
            </w:pPr>
            <w:r w:rsidRPr="00357852">
              <w:rPr>
                <w:b/>
                <w:i/>
              </w:rPr>
              <w:t>(2) Ha egy tagállam már nem szembesül vis maior helyzettel, az érintett tagállam haladéktalanul értesíti a Bizottságot és a többi tagállamot e helyzet megszűnéséről. Ezen értesítést követően az (1) bekezdésben meghatározott meghosszabbított határidő nem alkalmazandó.</w:t>
            </w:r>
          </w:p>
        </w:tc>
        <w:tc>
          <w:tcPr>
            <w:tcW w:w="4876" w:type="dxa"/>
          </w:tcPr>
          <w:p w14:paraId="54D53661" w14:textId="77777777" w:rsidR="009760F5" w:rsidRPr="00357852" w:rsidRDefault="009760F5" w:rsidP="00BF7AFB">
            <w:pPr>
              <w:pStyle w:val="Normal6a"/>
            </w:pPr>
          </w:p>
        </w:tc>
      </w:tr>
    </w:tbl>
    <w:p w14:paraId="55DA0CD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{IT}</w:t>
      </w:r>
      <w:r w:rsidRPr="00357852">
        <w:t>it</w:t>
      </w:r>
      <w:r w:rsidRPr="00534DA7">
        <w:rPr>
          <w:rStyle w:val="HideTWBExt"/>
        </w:rPr>
        <w:t>&lt;/Original&gt;</w:t>
      </w:r>
    </w:p>
    <w:p w14:paraId="292B0D97" w14:textId="77777777" w:rsidR="009760F5" w:rsidRPr="00357852" w:rsidRDefault="009760F5" w:rsidP="009760F5">
      <w:r w:rsidRPr="00534DA7">
        <w:rPr>
          <w:rStyle w:val="HideTWBExt"/>
        </w:rPr>
        <w:t>&lt;/Amend&gt;</w:t>
      </w:r>
    </w:p>
    <w:p w14:paraId="5A26C8D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593</w:t>
      </w:r>
      <w:r w:rsidRPr="00534DA7">
        <w:rPr>
          <w:rStyle w:val="HideTWBExt"/>
          <w:b w:val="0"/>
        </w:rPr>
        <w:t>&lt;/NumAm&gt;</w:t>
      </w:r>
    </w:p>
    <w:p w14:paraId="1CF4D720"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77ED9E5E" w14:textId="77777777" w:rsidR="009760F5" w:rsidRPr="00357852" w:rsidRDefault="009760F5" w:rsidP="009760F5">
      <w:pPr>
        <w:pStyle w:val="NormalBold"/>
      </w:pPr>
      <w:r w:rsidRPr="00534DA7">
        <w:rPr>
          <w:rStyle w:val="HideTWBExt"/>
          <w:b w:val="0"/>
        </w:rPr>
        <w:t>&lt;/RepeatBlock-By&gt;</w:t>
      </w:r>
    </w:p>
    <w:p w14:paraId="71E181B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33B5121" w14:textId="77777777" w:rsidR="009760F5" w:rsidRPr="00357852" w:rsidRDefault="009760F5" w:rsidP="009760F5">
      <w:pPr>
        <w:pStyle w:val="NormalBold"/>
      </w:pPr>
      <w:r w:rsidRPr="00534DA7">
        <w:rPr>
          <w:rStyle w:val="HideTWBExt"/>
          <w:b w:val="0"/>
        </w:rPr>
        <w:t>&lt;Article&gt;</w:t>
      </w:r>
      <w:r w:rsidRPr="00357852">
        <w:t>9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AA8D1CB" w14:textId="77777777" w:rsidTr="00BF7AFB">
        <w:trPr>
          <w:trHeight w:hRule="exact" w:val="240"/>
          <w:jc w:val="center"/>
        </w:trPr>
        <w:tc>
          <w:tcPr>
            <w:tcW w:w="9752" w:type="dxa"/>
            <w:gridSpan w:val="2"/>
          </w:tcPr>
          <w:p w14:paraId="45A4499C" w14:textId="77777777" w:rsidR="009760F5" w:rsidRPr="00357852" w:rsidRDefault="009760F5" w:rsidP="00BF7AFB"/>
        </w:tc>
      </w:tr>
      <w:tr w:rsidR="00215CFA" w:rsidRPr="00357852" w14:paraId="42CCC2A2" w14:textId="77777777" w:rsidTr="00BF7AFB">
        <w:trPr>
          <w:trHeight w:val="240"/>
          <w:jc w:val="center"/>
        </w:trPr>
        <w:tc>
          <w:tcPr>
            <w:tcW w:w="4876" w:type="dxa"/>
          </w:tcPr>
          <w:p w14:paraId="498536B5" w14:textId="77777777" w:rsidR="009760F5" w:rsidRPr="00357852" w:rsidRDefault="009760F5" w:rsidP="00BF7AFB">
            <w:pPr>
              <w:pStyle w:val="AmColumnHeading"/>
            </w:pPr>
            <w:r w:rsidRPr="00357852">
              <w:t>A Bizottság által javasolt szöveg</w:t>
            </w:r>
          </w:p>
        </w:tc>
        <w:tc>
          <w:tcPr>
            <w:tcW w:w="4876" w:type="dxa"/>
          </w:tcPr>
          <w:p w14:paraId="16908F0E" w14:textId="77777777" w:rsidR="009760F5" w:rsidRPr="00357852" w:rsidRDefault="009760F5" w:rsidP="00BF7AFB">
            <w:pPr>
              <w:pStyle w:val="AmColumnHeading"/>
            </w:pPr>
            <w:r w:rsidRPr="00357852">
              <w:t>Módosítás</w:t>
            </w:r>
          </w:p>
        </w:tc>
      </w:tr>
      <w:tr w:rsidR="00215CFA" w:rsidRPr="00357852" w14:paraId="44BE51BA" w14:textId="77777777" w:rsidTr="00BF7AFB">
        <w:trPr>
          <w:jc w:val="center"/>
        </w:trPr>
        <w:tc>
          <w:tcPr>
            <w:tcW w:w="4876" w:type="dxa"/>
          </w:tcPr>
          <w:p w14:paraId="4453A3AF" w14:textId="77777777" w:rsidR="009760F5" w:rsidRPr="00357852" w:rsidRDefault="009760F5" w:rsidP="00BF7AFB">
            <w:pPr>
              <w:pStyle w:val="Normal6a"/>
            </w:pPr>
            <w:r w:rsidRPr="00357852">
              <w:t>(1)</w:t>
            </w:r>
            <w:r w:rsidRPr="00357852">
              <w:tab/>
              <w:t xml:space="preserve">Ha egy tagállam olyan vis maior helyzettel szembesül, amely lehetetlenné teszi számára, hogy az (EU) XXX/XXX rendelet [a menekültügy és a migráció kezeléséről szóló rendelet] 47. cikkében és 53. cikkének (1) bekezdésében, valamint ezen rendelet (2) cikkében megállapított határidőkön belül teljesítse a szolidaritási intézkedések végrehajtására vonatkozó kötelezettségét, haladéktalanul értesíti erről a Bizottságot és a többi tagállamot. Az érintett tagállam pontosan megjelöli azokat az okokat, amelyek miatt úgy ítéli meg, hogy vis maior helyzettel szembesül, valamint minden szükséges információt megad ezzel kapcsolatban. Az értesítést követően – az említett cikkekben megállapított határidőktől eltéve – a szolidaritási intézkedések végrehajtására vonatkozóan az említett cikkekben megállapított határidőket legfeljebb </w:t>
            </w:r>
            <w:r w:rsidRPr="00357852">
              <w:rPr>
                <w:b/>
                <w:bCs/>
                <w:i/>
                <w:iCs/>
              </w:rPr>
              <w:t>hat</w:t>
            </w:r>
            <w:r w:rsidRPr="00357852">
              <w:t xml:space="preserve"> hónapra fel kell függeszteni.</w:t>
            </w:r>
          </w:p>
        </w:tc>
        <w:tc>
          <w:tcPr>
            <w:tcW w:w="4876" w:type="dxa"/>
          </w:tcPr>
          <w:p w14:paraId="57BB3A74" w14:textId="77777777" w:rsidR="009760F5" w:rsidRPr="00357852" w:rsidRDefault="009760F5" w:rsidP="00BF7AFB">
            <w:pPr>
              <w:pStyle w:val="Normal6a"/>
            </w:pPr>
            <w:r w:rsidRPr="00357852">
              <w:t>(1)</w:t>
            </w:r>
            <w:r w:rsidRPr="00357852">
              <w:tab/>
              <w:t xml:space="preserve">Ha egy tagállam olyan vis maior helyzettel szembesül, amely lehetetlenné teszi számára, hogy az (EU) XXX/XXX rendelet [a menekültügy és a migráció kezeléséről szóló rendelet] 47. cikkében és 53. cikkének (1) bekezdésében, valamint ezen rendelet (2) cikkében megállapított határidőkön belül teljesítse a szolidaritási intézkedések végrehajtására vonatkozó kötelezettségét, haladéktalanul értesíti erről a Bizottságot és a többi tagállamot. Az érintett tagállam pontosan megjelöli azokat az okokat, amelyek miatt úgy ítéli meg, hogy vis maior helyzettel szembesül, valamint minden szükséges információt megad ezzel kapcsolatban. Az értesítést követően – az említett cikkekben megállapított határidőktől eltéve – a szolidaritási intézkedések végrehajtására vonatkozóan az említett cikkekben megállapított határidőket legfeljebb </w:t>
            </w:r>
            <w:r w:rsidRPr="00357852">
              <w:rPr>
                <w:b/>
                <w:bCs/>
                <w:i/>
                <w:iCs/>
              </w:rPr>
              <w:t>tizenkét</w:t>
            </w:r>
            <w:r w:rsidRPr="00357852">
              <w:t xml:space="preserve"> hónapra fel kell függeszteni</w:t>
            </w:r>
            <w:r w:rsidRPr="00357852">
              <w:rPr>
                <w:b/>
                <w:bCs/>
                <w:i/>
                <w:iCs/>
              </w:rPr>
              <w:t>, míg vis maior helyzet fennállása esetén, a tagállam indokolt kérésére ez az időszak meghosszabbítható</w:t>
            </w:r>
            <w:r w:rsidRPr="00357852">
              <w:t>.</w:t>
            </w:r>
          </w:p>
        </w:tc>
      </w:tr>
    </w:tbl>
    <w:p w14:paraId="5452216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6DD7C47B" w14:textId="77777777" w:rsidR="009760F5" w:rsidRPr="00357852" w:rsidRDefault="009760F5" w:rsidP="009760F5">
      <w:r w:rsidRPr="00534DA7">
        <w:rPr>
          <w:rStyle w:val="HideTWBExt"/>
        </w:rPr>
        <w:t>&lt;/Amend&gt;</w:t>
      </w:r>
    </w:p>
    <w:p w14:paraId="58D4FFF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594</w:t>
      </w:r>
      <w:r w:rsidRPr="00534DA7">
        <w:rPr>
          <w:rStyle w:val="HideTWBExt"/>
          <w:b w:val="0"/>
        </w:rPr>
        <w:t>&lt;/NumAm&gt;</w:t>
      </w:r>
    </w:p>
    <w:p w14:paraId="7E6C9D57"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27DD010D" w14:textId="77777777" w:rsidR="009760F5" w:rsidRPr="00357852" w:rsidRDefault="009760F5" w:rsidP="009760F5">
      <w:pPr>
        <w:pStyle w:val="NormalBold"/>
      </w:pPr>
      <w:r w:rsidRPr="00534DA7">
        <w:rPr>
          <w:rStyle w:val="HideTWBExt"/>
          <w:b w:val="0"/>
        </w:rPr>
        <w:t>&lt;/RepeatBlock-By&gt;</w:t>
      </w:r>
    </w:p>
    <w:p w14:paraId="647E1FA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591DC0E" w14:textId="77777777" w:rsidR="009760F5" w:rsidRPr="00357852" w:rsidRDefault="009760F5" w:rsidP="009760F5">
      <w:pPr>
        <w:pStyle w:val="NormalBold"/>
      </w:pPr>
      <w:r w:rsidRPr="00534DA7">
        <w:rPr>
          <w:rStyle w:val="HideTWBExt"/>
          <w:b w:val="0"/>
        </w:rPr>
        <w:t>&lt;Article&gt;</w:t>
      </w:r>
      <w:r w:rsidRPr="00357852">
        <w:t>9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B7330A6" w14:textId="77777777" w:rsidTr="00BF7AFB">
        <w:trPr>
          <w:trHeight w:hRule="exact" w:val="240"/>
          <w:jc w:val="center"/>
        </w:trPr>
        <w:tc>
          <w:tcPr>
            <w:tcW w:w="9752" w:type="dxa"/>
            <w:gridSpan w:val="2"/>
          </w:tcPr>
          <w:p w14:paraId="57B3E55E" w14:textId="77777777" w:rsidR="009760F5" w:rsidRPr="00357852" w:rsidRDefault="009760F5" w:rsidP="00BF7AFB"/>
        </w:tc>
      </w:tr>
      <w:tr w:rsidR="00215CFA" w:rsidRPr="00357852" w14:paraId="5F070311" w14:textId="77777777" w:rsidTr="00BF7AFB">
        <w:trPr>
          <w:trHeight w:val="240"/>
          <w:jc w:val="center"/>
        </w:trPr>
        <w:tc>
          <w:tcPr>
            <w:tcW w:w="4876" w:type="dxa"/>
          </w:tcPr>
          <w:p w14:paraId="7D1E208D" w14:textId="77777777" w:rsidR="009760F5" w:rsidRPr="00357852" w:rsidRDefault="009760F5" w:rsidP="00BF7AFB">
            <w:pPr>
              <w:pStyle w:val="AmColumnHeading"/>
            </w:pPr>
            <w:r w:rsidRPr="00357852">
              <w:t>A Bizottság által javasolt szöveg</w:t>
            </w:r>
          </w:p>
        </w:tc>
        <w:tc>
          <w:tcPr>
            <w:tcW w:w="4876" w:type="dxa"/>
          </w:tcPr>
          <w:p w14:paraId="07D3AFAC" w14:textId="77777777" w:rsidR="009760F5" w:rsidRPr="00357852" w:rsidRDefault="009760F5" w:rsidP="00BF7AFB">
            <w:pPr>
              <w:pStyle w:val="AmColumnHeading"/>
            </w:pPr>
            <w:r w:rsidRPr="00357852">
              <w:t>Módosítás</w:t>
            </w:r>
          </w:p>
        </w:tc>
      </w:tr>
      <w:tr w:rsidR="00215CFA" w:rsidRPr="00357852" w14:paraId="36D951A4" w14:textId="77777777" w:rsidTr="00BF7AFB">
        <w:trPr>
          <w:jc w:val="center"/>
        </w:trPr>
        <w:tc>
          <w:tcPr>
            <w:tcW w:w="4876" w:type="dxa"/>
          </w:tcPr>
          <w:p w14:paraId="2B0D9C1D" w14:textId="77777777" w:rsidR="009760F5" w:rsidRPr="00357852" w:rsidRDefault="009760F5" w:rsidP="00BF7AFB">
            <w:pPr>
              <w:pStyle w:val="Normal6a"/>
            </w:pPr>
            <w:r w:rsidRPr="00357852">
              <w:t>(1)</w:t>
            </w:r>
            <w:r w:rsidRPr="00357852">
              <w:tab/>
              <w:t xml:space="preserve">Ha egy tagállam olyan vis maior helyzettel szembesül, amely lehetetlenné teszi számára, hogy az (EU) XXX/XXX rendelet [a menekültügy és a migráció kezeléséről szóló rendelet] 47. cikkében és 53. cikkének (1) bekezdésében, valamint ezen rendelet (2) cikkében megállapított határidőkön belül teljesítse </w:t>
            </w:r>
            <w:r w:rsidRPr="00357852">
              <w:rPr>
                <w:b/>
                <w:bCs/>
                <w:i/>
                <w:iCs/>
              </w:rPr>
              <w:t>a szolidaritási</w:t>
            </w:r>
            <w:r w:rsidRPr="00357852">
              <w:t xml:space="preserve"> intézkedések végrehajtására vonatkozó kötelezettségét, haladéktalanul értesíti erről a Bizottságot és a többi tagállamot. Az érintett tagállam pontosan megjelöli azokat az okokat, amelyek miatt úgy ítéli meg, hogy vis maior helyzettel szembesül, valamint minden szükséges információt megad ezzel kapcsolatban. Az értesítést követően – az említett cikkekben megállapított határidőktől eltéve – a szolidaritási intézkedések végrehajtására vonatkozóan az említett cikkekben megállapított határidőket legfeljebb hat hónapra fel kell függeszteni.</w:t>
            </w:r>
          </w:p>
        </w:tc>
        <w:tc>
          <w:tcPr>
            <w:tcW w:w="4876" w:type="dxa"/>
          </w:tcPr>
          <w:p w14:paraId="442ABE74" w14:textId="77777777" w:rsidR="009760F5" w:rsidRPr="00357852" w:rsidRDefault="009760F5" w:rsidP="00BF7AFB">
            <w:pPr>
              <w:pStyle w:val="Normal6a"/>
            </w:pPr>
            <w:r w:rsidRPr="00357852">
              <w:t>(1)</w:t>
            </w:r>
            <w:r w:rsidRPr="00357852">
              <w:tab/>
              <w:t xml:space="preserve">Ha egy tagállam olyan vis maior helyzettel szembesül, amely lehetetlenné teszi számára, hogy az (EU) XXX/XXX rendelet [a menekültügy és a migráció kezeléséről szóló rendelet] 47. cikkében és 53. cikkének (1) bekezdésében, valamint ezen rendelet (2) cikkében megállapított határidőkön belül teljesítse </w:t>
            </w:r>
            <w:r w:rsidRPr="00357852">
              <w:rPr>
                <w:b/>
                <w:bCs/>
                <w:i/>
                <w:iCs/>
              </w:rPr>
              <w:t>az önkéntes hozzájárulási</w:t>
            </w:r>
            <w:r w:rsidRPr="00357852">
              <w:t xml:space="preserve"> intézkedések végrehajtására vonatkozó kötelezettségét, haladéktalanul értesíti erről a Bizottságot és a többi tagállamot. Az érintett tagállam pontosan megjelöli azokat az okokat, amelyek miatt úgy ítéli meg, hogy vis maior helyzettel szembesül, valamint minden szükséges információt megad ezzel kapcsolatban. Az értesítést követően – az említett cikkekben megállapított határidőktől eltéve – a szolidaritási intézkedések végrehajtására vonatkozóan az említett cikkekben megállapított határidőket legfeljebb hat hónapra fel kell függeszteni.</w:t>
            </w:r>
          </w:p>
        </w:tc>
      </w:tr>
    </w:tbl>
    <w:p w14:paraId="4A1DD0D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4E11D18" w14:textId="77777777" w:rsidR="009760F5" w:rsidRPr="00357852" w:rsidRDefault="009760F5" w:rsidP="009760F5">
      <w:r w:rsidRPr="00534DA7">
        <w:rPr>
          <w:rStyle w:val="HideTWBExt"/>
        </w:rPr>
        <w:t>&lt;/Amend&gt;</w:t>
      </w:r>
    </w:p>
    <w:p w14:paraId="6084A5D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595</w:t>
      </w:r>
      <w:r w:rsidRPr="00534DA7">
        <w:rPr>
          <w:rStyle w:val="HideTWBExt"/>
          <w:b w:val="0"/>
        </w:rPr>
        <w:t>&lt;/NumAm&gt;</w:t>
      </w:r>
    </w:p>
    <w:p w14:paraId="5BDB506B"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07A909DE" w14:textId="77777777" w:rsidR="009760F5" w:rsidRPr="00357852" w:rsidRDefault="009760F5" w:rsidP="009760F5">
      <w:pPr>
        <w:pStyle w:val="NormalBold"/>
      </w:pPr>
      <w:r w:rsidRPr="00534DA7">
        <w:rPr>
          <w:rStyle w:val="HideTWBExt"/>
          <w:b w:val="0"/>
        </w:rPr>
        <w:t>&lt;/RepeatBlock-By&gt;</w:t>
      </w:r>
    </w:p>
    <w:p w14:paraId="7AEC39D3"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3734BFD" w14:textId="77777777" w:rsidR="009760F5" w:rsidRPr="00357852" w:rsidRDefault="009760F5" w:rsidP="009760F5">
      <w:pPr>
        <w:pStyle w:val="NormalBold"/>
      </w:pPr>
      <w:r w:rsidRPr="00534DA7">
        <w:rPr>
          <w:rStyle w:val="HideTWBExt"/>
          <w:b w:val="0"/>
        </w:rPr>
        <w:t>&lt;Article&gt;</w:t>
      </w:r>
      <w:r w:rsidRPr="00357852">
        <w:t>9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CD3640C" w14:textId="77777777" w:rsidTr="00BF7AFB">
        <w:trPr>
          <w:trHeight w:hRule="exact" w:val="240"/>
          <w:jc w:val="center"/>
        </w:trPr>
        <w:tc>
          <w:tcPr>
            <w:tcW w:w="9752" w:type="dxa"/>
            <w:gridSpan w:val="2"/>
          </w:tcPr>
          <w:p w14:paraId="0936F7F7" w14:textId="77777777" w:rsidR="009760F5" w:rsidRPr="00357852" w:rsidRDefault="009760F5" w:rsidP="00BF7AFB"/>
        </w:tc>
      </w:tr>
      <w:tr w:rsidR="00215CFA" w:rsidRPr="00357852" w14:paraId="45DFA850" w14:textId="77777777" w:rsidTr="00BF7AFB">
        <w:trPr>
          <w:trHeight w:val="240"/>
          <w:jc w:val="center"/>
        </w:trPr>
        <w:tc>
          <w:tcPr>
            <w:tcW w:w="4876" w:type="dxa"/>
          </w:tcPr>
          <w:p w14:paraId="74B1E55E" w14:textId="77777777" w:rsidR="009760F5" w:rsidRPr="00357852" w:rsidRDefault="009760F5" w:rsidP="00BF7AFB">
            <w:pPr>
              <w:pStyle w:val="AmColumnHeading"/>
            </w:pPr>
            <w:r w:rsidRPr="00357852">
              <w:t>A Bizottság által javasolt szöveg</w:t>
            </w:r>
          </w:p>
        </w:tc>
        <w:tc>
          <w:tcPr>
            <w:tcW w:w="4876" w:type="dxa"/>
          </w:tcPr>
          <w:p w14:paraId="67B92C26" w14:textId="77777777" w:rsidR="009760F5" w:rsidRPr="00357852" w:rsidRDefault="009760F5" w:rsidP="00BF7AFB">
            <w:pPr>
              <w:pStyle w:val="AmColumnHeading"/>
            </w:pPr>
            <w:r w:rsidRPr="00357852">
              <w:t>Módosítás</w:t>
            </w:r>
          </w:p>
        </w:tc>
      </w:tr>
      <w:tr w:rsidR="00215CFA" w:rsidRPr="00357852" w14:paraId="7C7B623A" w14:textId="77777777" w:rsidTr="00BF7AFB">
        <w:trPr>
          <w:jc w:val="center"/>
        </w:trPr>
        <w:tc>
          <w:tcPr>
            <w:tcW w:w="4876" w:type="dxa"/>
          </w:tcPr>
          <w:p w14:paraId="3048DE3A" w14:textId="77777777" w:rsidR="009760F5" w:rsidRPr="00357852" w:rsidRDefault="009760F5" w:rsidP="00BF7AFB">
            <w:pPr>
              <w:pStyle w:val="Normal6a"/>
            </w:pPr>
          </w:p>
        </w:tc>
        <w:tc>
          <w:tcPr>
            <w:tcW w:w="4876" w:type="dxa"/>
          </w:tcPr>
          <w:p w14:paraId="768236C0" w14:textId="77777777" w:rsidR="009760F5" w:rsidRPr="00357852" w:rsidRDefault="009760F5" w:rsidP="00BF7AFB">
            <w:pPr>
              <w:pStyle w:val="NormalBoldItalicCenter6a"/>
            </w:pPr>
            <w:r w:rsidRPr="00357852">
              <w:t>9a. cikk</w:t>
            </w:r>
          </w:p>
        </w:tc>
      </w:tr>
      <w:tr w:rsidR="00215CFA" w:rsidRPr="00357852" w14:paraId="30F07A93" w14:textId="77777777" w:rsidTr="00BF7AFB">
        <w:trPr>
          <w:jc w:val="center"/>
        </w:trPr>
        <w:tc>
          <w:tcPr>
            <w:tcW w:w="4876" w:type="dxa"/>
          </w:tcPr>
          <w:p w14:paraId="24743C4A" w14:textId="77777777" w:rsidR="009760F5" w:rsidRPr="00357852" w:rsidRDefault="009760F5" w:rsidP="00BF7AFB">
            <w:pPr>
              <w:pStyle w:val="Normal6a"/>
            </w:pPr>
          </w:p>
        </w:tc>
        <w:tc>
          <w:tcPr>
            <w:tcW w:w="4876" w:type="dxa"/>
          </w:tcPr>
          <w:p w14:paraId="1A39A80B" w14:textId="77777777" w:rsidR="009760F5" w:rsidRPr="00357852" w:rsidRDefault="009760F5" w:rsidP="00BF7AFB">
            <w:pPr>
              <w:pStyle w:val="NormalBoldItalicCenter6a"/>
            </w:pPr>
            <w:r w:rsidRPr="00357852">
              <w:t>Uniós válságkezelési koordinátor</w:t>
            </w:r>
          </w:p>
        </w:tc>
      </w:tr>
      <w:tr w:rsidR="00215CFA" w:rsidRPr="00357852" w14:paraId="6A9D9EE3" w14:textId="77777777" w:rsidTr="00BF7AFB">
        <w:trPr>
          <w:jc w:val="center"/>
        </w:trPr>
        <w:tc>
          <w:tcPr>
            <w:tcW w:w="4876" w:type="dxa"/>
          </w:tcPr>
          <w:p w14:paraId="149B254F" w14:textId="77777777" w:rsidR="009760F5" w:rsidRPr="00357852" w:rsidRDefault="009760F5" w:rsidP="00BF7AFB">
            <w:pPr>
              <w:pStyle w:val="Normal6a"/>
            </w:pPr>
          </w:p>
        </w:tc>
        <w:tc>
          <w:tcPr>
            <w:tcW w:w="4876" w:type="dxa"/>
          </w:tcPr>
          <w:p w14:paraId="1EF2FB41" w14:textId="77777777" w:rsidR="009760F5" w:rsidRPr="00357852" w:rsidRDefault="009760F5" w:rsidP="00BF7AFB">
            <w:pPr>
              <w:pStyle w:val="Normal6a"/>
            </w:pPr>
            <w:r w:rsidRPr="00357852">
              <w:rPr>
                <w:b/>
                <w:i/>
              </w:rPr>
              <w:t>(1) Az e rendeletben meghatározott válságkezelési intézkedések támogatása érdekében a Bizottság kijelöl egy uniós válságkezelési koordinátort, aki kapcsolattartó pontként működik, hogy e rendelet keretein kívül összehangolja a tagállamok felkészültségét és rezilienciáját, valamint koordinálja az e rendelet által elindított válságkezelési intézkedéseket.</w:t>
            </w:r>
          </w:p>
        </w:tc>
      </w:tr>
      <w:tr w:rsidR="00215CFA" w:rsidRPr="00357852" w14:paraId="628350CE" w14:textId="77777777" w:rsidTr="00BF7AFB">
        <w:trPr>
          <w:jc w:val="center"/>
        </w:trPr>
        <w:tc>
          <w:tcPr>
            <w:tcW w:w="4876" w:type="dxa"/>
          </w:tcPr>
          <w:p w14:paraId="3BE56619" w14:textId="77777777" w:rsidR="009760F5" w:rsidRPr="00357852" w:rsidRDefault="009760F5" w:rsidP="00BF7AFB">
            <w:pPr>
              <w:pStyle w:val="Normal6a"/>
            </w:pPr>
          </w:p>
        </w:tc>
        <w:tc>
          <w:tcPr>
            <w:tcW w:w="4876" w:type="dxa"/>
          </w:tcPr>
          <w:p w14:paraId="6A8A9BAE" w14:textId="77777777" w:rsidR="009760F5" w:rsidRPr="00357852" w:rsidRDefault="009760F5" w:rsidP="00BF7AFB">
            <w:pPr>
              <w:pStyle w:val="Normal6a"/>
            </w:pPr>
            <w:r w:rsidRPr="00357852">
              <w:rPr>
                <w:b/>
                <w:i/>
              </w:rPr>
              <w:t>(2) Az uniós válságkezelési koordinátor rendszeres jelleggel elvégzi a következőket:</w:t>
            </w:r>
          </w:p>
        </w:tc>
      </w:tr>
      <w:tr w:rsidR="00215CFA" w:rsidRPr="00357852" w14:paraId="75F15804" w14:textId="77777777" w:rsidTr="00BF7AFB">
        <w:trPr>
          <w:jc w:val="center"/>
        </w:trPr>
        <w:tc>
          <w:tcPr>
            <w:tcW w:w="4876" w:type="dxa"/>
          </w:tcPr>
          <w:p w14:paraId="62BFCC92" w14:textId="77777777" w:rsidR="009760F5" w:rsidRPr="00357852" w:rsidRDefault="009760F5" w:rsidP="00BF7AFB">
            <w:pPr>
              <w:pStyle w:val="Normal6a"/>
            </w:pPr>
          </w:p>
        </w:tc>
        <w:tc>
          <w:tcPr>
            <w:tcW w:w="4876" w:type="dxa"/>
          </w:tcPr>
          <w:p w14:paraId="7317DFCB" w14:textId="77777777" w:rsidR="009760F5" w:rsidRPr="00357852" w:rsidRDefault="009760F5" w:rsidP="00BF7AFB">
            <w:pPr>
              <w:pStyle w:val="Normal6a"/>
            </w:pPr>
            <w:r w:rsidRPr="00357852">
              <w:rPr>
                <w:b/>
                <w:i/>
              </w:rPr>
              <w:t>a) e rendelet keretében koordinálja és támogatja az érintett tagállamok közötti kommunikációt;</w:t>
            </w:r>
          </w:p>
        </w:tc>
      </w:tr>
      <w:tr w:rsidR="00215CFA" w:rsidRPr="00357852" w14:paraId="15ECAA10" w14:textId="77777777" w:rsidTr="00BF7AFB">
        <w:trPr>
          <w:jc w:val="center"/>
        </w:trPr>
        <w:tc>
          <w:tcPr>
            <w:tcW w:w="4876" w:type="dxa"/>
          </w:tcPr>
          <w:p w14:paraId="46CA9999" w14:textId="77777777" w:rsidR="009760F5" w:rsidRPr="00357852" w:rsidRDefault="009760F5" w:rsidP="00BF7AFB">
            <w:pPr>
              <w:pStyle w:val="Normal6a"/>
            </w:pPr>
          </w:p>
        </w:tc>
        <w:tc>
          <w:tcPr>
            <w:tcW w:w="4876" w:type="dxa"/>
          </w:tcPr>
          <w:p w14:paraId="65735E11" w14:textId="77777777" w:rsidR="009760F5" w:rsidRPr="00357852" w:rsidRDefault="009760F5" w:rsidP="00BF7AFB">
            <w:pPr>
              <w:pStyle w:val="Normal6a"/>
            </w:pPr>
            <w:r w:rsidRPr="00357852">
              <w:rPr>
                <w:b/>
                <w:i/>
              </w:rPr>
              <w:t>b) rendszeres találkozókat szervez a tagállamok hatóságai között a szükségletek megállapítása érdekében, többek között operatív szinten is, hogy e rendelet végrehajtása érdekében elősegítse a tagállamok közötti legjobb kommunikációt és együttműködést;</w:t>
            </w:r>
          </w:p>
        </w:tc>
      </w:tr>
      <w:tr w:rsidR="00215CFA" w:rsidRPr="00357852" w14:paraId="5304B8FD" w14:textId="77777777" w:rsidTr="00BF7AFB">
        <w:trPr>
          <w:jc w:val="center"/>
        </w:trPr>
        <w:tc>
          <w:tcPr>
            <w:tcW w:w="4876" w:type="dxa"/>
          </w:tcPr>
          <w:p w14:paraId="3344F344" w14:textId="77777777" w:rsidR="009760F5" w:rsidRPr="00357852" w:rsidRDefault="009760F5" w:rsidP="00BF7AFB">
            <w:pPr>
              <w:pStyle w:val="Normal6a"/>
            </w:pPr>
          </w:p>
        </w:tc>
        <w:tc>
          <w:tcPr>
            <w:tcW w:w="4876" w:type="dxa"/>
          </w:tcPr>
          <w:p w14:paraId="77354E2B" w14:textId="77777777" w:rsidR="009760F5" w:rsidRPr="00357852" w:rsidRDefault="009760F5" w:rsidP="00BF7AFB">
            <w:pPr>
              <w:pStyle w:val="Normal6a"/>
            </w:pPr>
            <w:r w:rsidRPr="00357852">
              <w:rPr>
                <w:b/>
                <w:i/>
              </w:rPr>
              <w:t>c) a migrációs felkészültségi és válságkezelési terv megfelelő szakaszai keretében naprakész tájékoztatást kap az uniós migrációs felkészültségi és válságkezelési hálózattól;</w:t>
            </w:r>
          </w:p>
        </w:tc>
      </w:tr>
      <w:tr w:rsidR="00215CFA" w:rsidRPr="00357852" w14:paraId="298B5C77" w14:textId="77777777" w:rsidTr="00BF7AFB">
        <w:trPr>
          <w:jc w:val="center"/>
        </w:trPr>
        <w:tc>
          <w:tcPr>
            <w:tcW w:w="4876" w:type="dxa"/>
          </w:tcPr>
          <w:p w14:paraId="77399501" w14:textId="77777777" w:rsidR="009760F5" w:rsidRPr="00357852" w:rsidRDefault="009760F5" w:rsidP="00BF7AFB">
            <w:pPr>
              <w:pStyle w:val="Normal6a"/>
            </w:pPr>
          </w:p>
        </w:tc>
        <w:tc>
          <w:tcPr>
            <w:tcW w:w="4876" w:type="dxa"/>
          </w:tcPr>
          <w:p w14:paraId="7716320F" w14:textId="77777777" w:rsidR="009760F5" w:rsidRPr="00357852" w:rsidRDefault="009760F5" w:rsidP="00BF7AFB">
            <w:pPr>
              <w:pStyle w:val="Normal6a"/>
            </w:pPr>
            <w:r w:rsidRPr="00357852">
              <w:rPr>
                <w:b/>
                <w:i/>
              </w:rPr>
              <w:t>d) előmozdítja a tagállamok között a felkészültség, az együttműködés és a reziliencia kultúráját – ezen belül a legjobb gyakorlataikat – a menekültügy és a migráció területén.</w:t>
            </w:r>
          </w:p>
        </w:tc>
      </w:tr>
      <w:tr w:rsidR="00215CFA" w:rsidRPr="00357852" w14:paraId="22E50A11" w14:textId="77777777" w:rsidTr="00BF7AFB">
        <w:trPr>
          <w:jc w:val="center"/>
        </w:trPr>
        <w:tc>
          <w:tcPr>
            <w:tcW w:w="4876" w:type="dxa"/>
          </w:tcPr>
          <w:p w14:paraId="6267142D" w14:textId="77777777" w:rsidR="009760F5" w:rsidRPr="00357852" w:rsidRDefault="009760F5" w:rsidP="00BF7AFB">
            <w:pPr>
              <w:pStyle w:val="Normal6a"/>
            </w:pPr>
          </w:p>
        </w:tc>
        <w:tc>
          <w:tcPr>
            <w:tcW w:w="4876" w:type="dxa"/>
          </w:tcPr>
          <w:p w14:paraId="277DDF1C" w14:textId="77777777" w:rsidR="009760F5" w:rsidRPr="00357852" w:rsidRDefault="009760F5" w:rsidP="00BF7AFB">
            <w:pPr>
              <w:pStyle w:val="Normal6a"/>
            </w:pPr>
            <w:r w:rsidRPr="00357852">
              <w:rPr>
                <w:b/>
                <w:i/>
              </w:rPr>
              <w:t>(3) E rendelet hatálybalépésekor az uniós válságkezelési koordinátor:</w:t>
            </w:r>
          </w:p>
        </w:tc>
      </w:tr>
      <w:tr w:rsidR="00215CFA" w:rsidRPr="00357852" w14:paraId="222D3147" w14:textId="77777777" w:rsidTr="00BF7AFB">
        <w:trPr>
          <w:jc w:val="center"/>
        </w:trPr>
        <w:tc>
          <w:tcPr>
            <w:tcW w:w="4876" w:type="dxa"/>
          </w:tcPr>
          <w:p w14:paraId="47C0004C" w14:textId="77777777" w:rsidR="009760F5" w:rsidRPr="00357852" w:rsidRDefault="009760F5" w:rsidP="00BF7AFB">
            <w:pPr>
              <w:pStyle w:val="Normal6a"/>
            </w:pPr>
          </w:p>
        </w:tc>
        <w:tc>
          <w:tcPr>
            <w:tcW w:w="4876" w:type="dxa"/>
          </w:tcPr>
          <w:p w14:paraId="2BD84072" w14:textId="77777777" w:rsidR="009760F5" w:rsidRPr="00357852" w:rsidRDefault="009760F5" w:rsidP="00BF7AFB">
            <w:pPr>
              <w:pStyle w:val="Normal6a"/>
            </w:pPr>
            <w:r w:rsidRPr="00357852">
              <w:rPr>
                <w:b/>
                <w:i/>
              </w:rPr>
              <w:t>a) koordinálja az érintett uniós ügynökségek szerepét és forráselosztását a tagállamok támogatására vonatkozó, e rendeletben meghatározott szerepük szerint, különös tekintettel a következőkre:</w:t>
            </w:r>
          </w:p>
        </w:tc>
      </w:tr>
      <w:tr w:rsidR="00215CFA" w:rsidRPr="00357852" w14:paraId="25996559" w14:textId="77777777" w:rsidTr="00BF7AFB">
        <w:trPr>
          <w:jc w:val="center"/>
        </w:trPr>
        <w:tc>
          <w:tcPr>
            <w:tcW w:w="4876" w:type="dxa"/>
          </w:tcPr>
          <w:p w14:paraId="3AC83ECB" w14:textId="77777777" w:rsidR="009760F5" w:rsidRPr="00357852" w:rsidRDefault="009760F5" w:rsidP="00BF7AFB">
            <w:pPr>
              <w:pStyle w:val="Normal6a"/>
            </w:pPr>
          </w:p>
        </w:tc>
        <w:tc>
          <w:tcPr>
            <w:tcW w:w="4876" w:type="dxa"/>
          </w:tcPr>
          <w:p w14:paraId="2F1DCEF5" w14:textId="77777777" w:rsidR="009760F5" w:rsidRPr="00357852" w:rsidRDefault="009760F5" w:rsidP="00BF7AFB">
            <w:pPr>
              <w:pStyle w:val="Normal6a"/>
            </w:pPr>
            <w:r w:rsidRPr="00357852">
              <w:rPr>
                <w:b/>
                <w:i/>
              </w:rPr>
              <w:t>i. az uniós ügynökségek operatív és technikai támogatásának működésbe léptetése az érintett tagállamban, közvetlenül e rendelet hatálybalépését követően;</w:t>
            </w:r>
          </w:p>
        </w:tc>
      </w:tr>
      <w:tr w:rsidR="00215CFA" w:rsidRPr="00357852" w14:paraId="0C96B9C4" w14:textId="77777777" w:rsidTr="00BF7AFB">
        <w:trPr>
          <w:jc w:val="center"/>
        </w:trPr>
        <w:tc>
          <w:tcPr>
            <w:tcW w:w="4876" w:type="dxa"/>
          </w:tcPr>
          <w:p w14:paraId="08D1C0BB" w14:textId="77777777" w:rsidR="009760F5" w:rsidRPr="00357852" w:rsidRDefault="009760F5" w:rsidP="00BF7AFB">
            <w:pPr>
              <w:pStyle w:val="Normal6a"/>
            </w:pPr>
          </w:p>
        </w:tc>
        <w:tc>
          <w:tcPr>
            <w:tcW w:w="4876" w:type="dxa"/>
          </w:tcPr>
          <w:p w14:paraId="71DB7EA7" w14:textId="77777777" w:rsidR="009760F5" w:rsidRPr="00357852" w:rsidRDefault="009760F5" w:rsidP="00BF7AFB">
            <w:pPr>
              <w:pStyle w:val="Normal6a"/>
            </w:pPr>
            <w:r w:rsidRPr="00357852">
              <w:rPr>
                <w:b/>
                <w:i/>
              </w:rPr>
              <w:t>ii. annak felmérése, hogy a külső határokhoz érkező személyek befogadásához milyen létesítmények szükségesek, összhangban a XXX/XXX/EU irányelvben [a befogadási feltételekről szóló irányelv (átdolgozás)] meghatározott előírásokkal;</w:t>
            </w:r>
          </w:p>
        </w:tc>
      </w:tr>
      <w:tr w:rsidR="00215CFA" w:rsidRPr="00357852" w14:paraId="6BF6903F" w14:textId="77777777" w:rsidTr="00BF7AFB">
        <w:trPr>
          <w:jc w:val="center"/>
        </w:trPr>
        <w:tc>
          <w:tcPr>
            <w:tcW w:w="4876" w:type="dxa"/>
          </w:tcPr>
          <w:p w14:paraId="0D6159AA" w14:textId="77777777" w:rsidR="009760F5" w:rsidRPr="00357852" w:rsidRDefault="009760F5" w:rsidP="00BF7AFB">
            <w:pPr>
              <w:pStyle w:val="Normal6a"/>
            </w:pPr>
          </w:p>
        </w:tc>
        <w:tc>
          <w:tcPr>
            <w:tcW w:w="4876" w:type="dxa"/>
          </w:tcPr>
          <w:p w14:paraId="6AB990D8" w14:textId="77777777" w:rsidR="009760F5" w:rsidRPr="00357852" w:rsidRDefault="009760F5" w:rsidP="00BF7AFB">
            <w:pPr>
              <w:pStyle w:val="Normal6a"/>
            </w:pPr>
            <w:r w:rsidRPr="00357852">
              <w:rPr>
                <w:b/>
                <w:i/>
              </w:rPr>
              <w:t>iii. e rendelet végrehajtásának és az általa előidézett intézkedéseknek a nyomon követése, beleértve a rendelet hatékonyságát és a nemzetközi védelmet kérő személyek alapvető jogaira gyakorolt hatását.</w:t>
            </w:r>
          </w:p>
        </w:tc>
      </w:tr>
    </w:tbl>
    <w:p w14:paraId="6D08C2A9"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420BE51" w14:textId="77777777" w:rsidR="009760F5" w:rsidRPr="00357852" w:rsidRDefault="009760F5" w:rsidP="009760F5">
      <w:r w:rsidRPr="00534DA7">
        <w:rPr>
          <w:rStyle w:val="HideTWBExt"/>
        </w:rPr>
        <w:t>&lt;/Amend&gt;</w:t>
      </w:r>
    </w:p>
    <w:p w14:paraId="694F02F3"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596</w:t>
      </w:r>
      <w:r w:rsidRPr="00534DA7">
        <w:rPr>
          <w:rStyle w:val="HideTWBExt"/>
          <w:b w:val="0"/>
        </w:rPr>
        <w:t>&lt;/NumAm&gt;</w:t>
      </w:r>
    </w:p>
    <w:p w14:paraId="17311FC3"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529C3C81" w14:textId="77777777" w:rsidR="009760F5" w:rsidRPr="00357852" w:rsidRDefault="009760F5" w:rsidP="009760F5">
      <w:pPr>
        <w:pStyle w:val="NormalBold"/>
      </w:pPr>
      <w:r w:rsidRPr="00534DA7">
        <w:rPr>
          <w:rStyle w:val="HideTWBExt"/>
          <w:b w:val="0"/>
        </w:rPr>
        <w:t>&lt;/RepeatBlock-By&gt;</w:t>
      </w:r>
    </w:p>
    <w:p w14:paraId="4EC9F15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43C4D3B" w14:textId="77777777" w:rsidR="009760F5" w:rsidRPr="00357852" w:rsidRDefault="009760F5" w:rsidP="009760F5">
      <w:pPr>
        <w:pStyle w:val="NormalBold"/>
      </w:pPr>
      <w:r w:rsidRPr="00534DA7">
        <w:rPr>
          <w:rStyle w:val="HideTWBExt"/>
          <w:b w:val="0"/>
        </w:rPr>
        <w:t>&lt;Article&gt;</w:t>
      </w:r>
      <w:r w:rsidRPr="00357852">
        <w:t>9 b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21497C6" w14:textId="77777777" w:rsidTr="00BF7AFB">
        <w:trPr>
          <w:trHeight w:hRule="exact" w:val="240"/>
          <w:jc w:val="center"/>
        </w:trPr>
        <w:tc>
          <w:tcPr>
            <w:tcW w:w="9752" w:type="dxa"/>
            <w:gridSpan w:val="2"/>
          </w:tcPr>
          <w:p w14:paraId="086B93DF" w14:textId="77777777" w:rsidR="009760F5" w:rsidRPr="00357852" w:rsidRDefault="009760F5" w:rsidP="00BF7AFB"/>
        </w:tc>
      </w:tr>
      <w:tr w:rsidR="00215CFA" w:rsidRPr="00357852" w14:paraId="0FA0F085" w14:textId="77777777" w:rsidTr="00BF7AFB">
        <w:trPr>
          <w:trHeight w:val="240"/>
          <w:jc w:val="center"/>
        </w:trPr>
        <w:tc>
          <w:tcPr>
            <w:tcW w:w="4876" w:type="dxa"/>
          </w:tcPr>
          <w:p w14:paraId="0B0F3E88" w14:textId="77777777" w:rsidR="009760F5" w:rsidRPr="00357852" w:rsidRDefault="009760F5" w:rsidP="00BF7AFB">
            <w:pPr>
              <w:pStyle w:val="AmColumnHeading"/>
            </w:pPr>
            <w:r w:rsidRPr="00357852">
              <w:t>A Bizottság által javasolt szöveg</w:t>
            </w:r>
          </w:p>
        </w:tc>
        <w:tc>
          <w:tcPr>
            <w:tcW w:w="4876" w:type="dxa"/>
          </w:tcPr>
          <w:p w14:paraId="62DE9257" w14:textId="77777777" w:rsidR="009760F5" w:rsidRPr="00357852" w:rsidRDefault="009760F5" w:rsidP="00BF7AFB">
            <w:pPr>
              <w:pStyle w:val="AmColumnHeading"/>
            </w:pPr>
            <w:r w:rsidRPr="00357852">
              <w:t>Módosítás</w:t>
            </w:r>
          </w:p>
        </w:tc>
      </w:tr>
      <w:tr w:rsidR="00215CFA" w:rsidRPr="00357852" w14:paraId="7201C723" w14:textId="77777777" w:rsidTr="00BF7AFB">
        <w:trPr>
          <w:jc w:val="center"/>
        </w:trPr>
        <w:tc>
          <w:tcPr>
            <w:tcW w:w="4876" w:type="dxa"/>
          </w:tcPr>
          <w:p w14:paraId="2C37DAC9" w14:textId="77777777" w:rsidR="009760F5" w:rsidRPr="00357852" w:rsidRDefault="009760F5" w:rsidP="00BF7AFB">
            <w:pPr>
              <w:pStyle w:val="Normal6a"/>
            </w:pPr>
          </w:p>
        </w:tc>
        <w:tc>
          <w:tcPr>
            <w:tcW w:w="4876" w:type="dxa"/>
          </w:tcPr>
          <w:p w14:paraId="75D11AE5" w14:textId="77777777" w:rsidR="009760F5" w:rsidRPr="00357852" w:rsidRDefault="009760F5" w:rsidP="00BF7AFB">
            <w:pPr>
              <w:pStyle w:val="NormalBoldItalicCenter6a"/>
            </w:pPr>
            <w:r w:rsidRPr="00357852">
              <w:t>9b. cikk</w:t>
            </w:r>
          </w:p>
        </w:tc>
      </w:tr>
      <w:tr w:rsidR="00215CFA" w:rsidRPr="00357852" w14:paraId="4C4CE879" w14:textId="77777777" w:rsidTr="00BF7AFB">
        <w:trPr>
          <w:jc w:val="center"/>
        </w:trPr>
        <w:tc>
          <w:tcPr>
            <w:tcW w:w="4876" w:type="dxa"/>
          </w:tcPr>
          <w:p w14:paraId="494184F9" w14:textId="77777777" w:rsidR="009760F5" w:rsidRPr="00357852" w:rsidRDefault="009760F5" w:rsidP="00BF7AFB">
            <w:pPr>
              <w:pStyle w:val="Normal6a"/>
            </w:pPr>
          </w:p>
        </w:tc>
        <w:tc>
          <w:tcPr>
            <w:tcW w:w="4876" w:type="dxa"/>
          </w:tcPr>
          <w:p w14:paraId="719716A7" w14:textId="77777777" w:rsidR="009760F5" w:rsidRPr="00357852" w:rsidRDefault="009760F5" w:rsidP="00BF7AFB">
            <w:pPr>
              <w:pStyle w:val="NormalBoldItalicCenter6a"/>
            </w:pPr>
            <w:r w:rsidRPr="00357852">
              <w:t>A tagállamok közötti támogatási és szolidaritási intézkedések</w:t>
            </w:r>
          </w:p>
        </w:tc>
      </w:tr>
      <w:tr w:rsidR="00215CFA" w:rsidRPr="00357852" w14:paraId="154ECF1C" w14:textId="77777777" w:rsidTr="00BF7AFB">
        <w:trPr>
          <w:jc w:val="center"/>
        </w:trPr>
        <w:tc>
          <w:tcPr>
            <w:tcW w:w="4876" w:type="dxa"/>
          </w:tcPr>
          <w:p w14:paraId="3D7F41B3" w14:textId="77777777" w:rsidR="009760F5" w:rsidRPr="00357852" w:rsidRDefault="009760F5" w:rsidP="00BF7AFB">
            <w:pPr>
              <w:pStyle w:val="Normal6a"/>
            </w:pPr>
          </w:p>
        </w:tc>
        <w:tc>
          <w:tcPr>
            <w:tcW w:w="4876" w:type="dxa"/>
          </w:tcPr>
          <w:p w14:paraId="56083E67" w14:textId="77777777" w:rsidR="009760F5" w:rsidRPr="00357852" w:rsidRDefault="009760F5" w:rsidP="00BF7AFB">
            <w:pPr>
              <w:pStyle w:val="Normal6a"/>
            </w:pPr>
            <w:r w:rsidRPr="00357852">
              <w:rPr>
                <w:b/>
                <w:i/>
              </w:rPr>
              <w:t>(1) Ha egy tagállam válsághelyzettel szembesül, a helyzet kezelése érdekében más tagállamoktól támogatási és szolidaritási intézkedéseket kérhet. A válsághelyzetben lévő tagállam javára nyújtott támogatási és szolidaritási hozzájárulások a következő típusú hozzájárulásokat foglalhatják magukban:</w:t>
            </w:r>
          </w:p>
        </w:tc>
      </w:tr>
      <w:tr w:rsidR="00215CFA" w:rsidRPr="00357852" w14:paraId="3770377C" w14:textId="77777777" w:rsidTr="00BF7AFB">
        <w:trPr>
          <w:jc w:val="center"/>
        </w:trPr>
        <w:tc>
          <w:tcPr>
            <w:tcW w:w="4876" w:type="dxa"/>
          </w:tcPr>
          <w:p w14:paraId="0B6C28E9" w14:textId="77777777" w:rsidR="009760F5" w:rsidRPr="00357852" w:rsidRDefault="009760F5" w:rsidP="00BF7AFB">
            <w:pPr>
              <w:pStyle w:val="Normal6a"/>
            </w:pPr>
          </w:p>
        </w:tc>
        <w:tc>
          <w:tcPr>
            <w:tcW w:w="4876" w:type="dxa"/>
          </w:tcPr>
          <w:p w14:paraId="4F6A2DEA" w14:textId="77777777" w:rsidR="009760F5" w:rsidRPr="00357852" w:rsidRDefault="009760F5" w:rsidP="00BF7AFB">
            <w:pPr>
              <w:pStyle w:val="Normal6a"/>
            </w:pPr>
            <w:r w:rsidRPr="00357852">
              <w:rPr>
                <w:b/>
                <w:i/>
              </w:rPr>
              <w:t>a) kapacitásépítési intézkedések a menekültügy, az áthelyezés, a befogadás és a visszaküldés terén;</w:t>
            </w:r>
          </w:p>
        </w:tc>
      </w:tr>
      <w:tr w:rsidR="00215CFA" w:rsidRPr="00357852" w14:paraId="180B6562" w14:textId="77777777" w:rsidTr="00BF7AFB">
        <w:trPr>
          <w:jc w:val="center"/>
        </w:trPr>
        <w:tc>
          <w:tcPr>
            <w:tcW w:w="4876" w:type="dxa"/>
          </w:tcPr>
          <w:p w14:paraId="670D62D7" w14:textId="77777777" w:rsidR="009760F5" w:rsidRPr="00357852" w:rsidRDefault="009760F5" w:rsidP="00BF7AFB">
            <w:pPr>
              <w:pStyle w:val="Normal6a"/>
            </w:pPr>
          </w:p>
        </w:tc>
        <w:tc>
          <w:tcPr>
            <w:tcW w:w="4876" w:type="dxa"/>
          </w:tcPr>
          <w:p w14:paraId="0795C74C" w14:textId="77777777" w:rsidR="009760F5" w:rsidRPr="00357852" w:rsidRDefault="009760F5" w:rsidP="00BF7AFB">
            <w:pPr>
              <w:pStyle w:val="Normal6a"/>
            </w:pPr>
            <w:r w:rsidRPr="00357852">
              <w:rPr>
                <w:b/>
                <w:i/>
              </w:rPr>
              <w:t>b) operatív támogatás a menekültügy, az áthelyezés, a befogadás és a visszaküldés területén;</w:t>
            </w:r>
          </w:p>
        </w:tc>
      </w:tr>
      <w:tr w:rsidR="00215CFA" w:rsidRPr="00357852" w14:paraId="24471EF4" w14:textId="77777777" w:rsidTr="00BF7AFB">
        <w:trPr>
          <w:jc w:val="center"/>
        </w:trPr>
        <w:tc>
          <w:tcPr>
            <w:tcW w:w="4876" w:type="dxa"/>
          </w:tcPr>
          <w:p w14:paraId="083D31FA" w14:textId="77777777" w:rsidR="009760F5" w:rsidRPr="00357852" w:rsidRDefault="009760F5" w:rsidP="00BF7AFB">
            <w:pPr>
              <w:pStyle w:val="Normal6a"/>
            </w:pPr>
          </w:p>
        </w:tc>
        <w:tc>
          <w:tcPr>
            <w:tcW w:w="4876" w:type="dxa"/>
          </w:tcPr>
          <w:p w14:paraId="2EB30156" w14:textId="77777777" w:rsidR="009760F5" w:rsidRPr="00357852" w:rsidRDefault="009760F5" w:rsidP="00BF7AFB">
            <w:pPr>
              <w:pStyle w:val="Normal6a"/>
            </w:pPr>
            <w:r w:rsidRPr="00357852">
              <w:rPr>
                <w:b/>
                <w:i/>
              </w:rPr>
              <w:t>c) a válsághelyzetre való reagálást célzó, harmadik országokkal való együttműködés vagy harmadik országok bevonása révén megvalósított intézkedések, többek között a visszatérést támogató konkrét intézkedések;</w:t>
            </w:r>
          </w:p>
        </w:tc>
      </w:tr>
      <w:tr w:rsidR="00215CFA" w:rsidRPr="00357852" w14:paraId="69A08330" w14:textId="77777777" w:rsidTr="00BF7AFB">
        <w:trPr>
          <w:jc w:val="center"/>
        </w:trPr>
        <w:tc>
          <w:tcPr>
            <w:tcW w:w="4876" w:type="dxa"/>
          </w:tcPr>
          <w:p w14:paraId="577B40E5" w14:textId="77777777" w:rsidR="009760F5" w:rsidRPr="00357852" w:rsidRDefault="009760F5" w:rsidP="00BF7AFB">
            <w:pPr>
              <w:pStyle w:val="Normal6a"/>
            </w:pPr>
          </w:p>
        </w:tc>
        <w:tc>
          <w:tcPr>
            <w:tcW w:w="4876" w:type="dxa"/>
          </w:tcPr>
          <w:p w14:paraId="2E756B42" w14:textId="77777777" w:rsidR="009760F5" w:rsidRPr="00357852" w:rsidRDefault="009760F5" w:rsidP="00BF7AFB">
            <w:pPr>
              <w:pStyle w:val="Normal6a"/>
            </w:pPr>
            <w:r w:rsidRPr="00357852">
              <w:rPr>
                <w:b/>
                <w:i/>
              </w:rPr>
              <w:t>d) bármely egyéb, a válsághelyzet kezelésére és az érintett tagállam támogatására megfelelőnek ítélt intézkedés.</w:t>
            </w:r>
          </w:p>
        </w:tc>
      </w:tr>
      <w:tr w:rsidR="00215CFA" w:rsidRPr="00357852" w14:paraId="05236E57" w14:textId="77777777" w:rsidTr="00BF7AFB">
        <w:trPr>
          <w:jc w:val="center"/>
        </w:trPr>
        <w:tc>
          <w:tcPr>
            <w:tcW w:w="4876" w:type="dxa"/>
          </w:tcPr>
          <w:p w14:paraId="4DD5BBD4" w14:textId="77777777" w:rsidR="009760F5" w:rsidRPr="00357852" w:rsidRDefault="009760F5" w:rsidP="00BF7AFB">
            <w:pPr>
              <w:pStyle w:val="Normal6a"/>
            </w:pPr>
          </w:p>
        </w:tc>
        <w:tc>
          <w:tcPr>
            <w:tcW w:w="4876" w:type="dxa"/>
          </w:tcPr>
          <w:p w14:paraId="1B93835E" w14:textId="77777777" w:rsidR="009760F5" w:rsidRPr="00357852" w:rsidRDefault="009760F5" w:rsidP="00BF7AFB">
            <w:pPr>
              <w:pStyle w:val="Normal6a"/>
            </w:pPr>
            <w:r w:rsidRPr="00357852">
              <w:rPr>
                <w:b/>
                <w:i/>
              </w:rPr>
              <w:t>(2) A válsághelyzetben lévő tagállam a más tagállamok részéről nyújtott támogatására és szolidaritási hozzájárulására vonatkozó kérelmet küld az uniós válságkezelési koordinátorhoz, amely kérelemben meghatározza a kért szolidaritási intézkedéseket.</w:t>
            </w:r>
          </w:p>
        </w:tc>
      </w:tr>
      <w:tr w:rsidR="00215CFA" w:rsidRPr="00357852" w14:paraId="12C873D6" w14:textId="77777777" w:rsidTr="00BF7AFB">
        <w:trPr>
          <w:jc w:val="center"/>
        </w:trPr>
        <w:tc>
          <w:tcPr>
            <w:tcW w:w="4876" w:type="dxa"/>
          </w:tcPr>
          <w:p w14:paraId="3B4CB421" w14:textId="77777777" w:rsidR="009760F5" w:rsidRPr="00357852" w:rsidRDefault="009760F5" w:rsidP="00BF7AFB">
            <w:pPr>
              <w:pStyle w:val="Normal6a"/>
            </w:pPr>
          </w:p>
        </w:tc>
        <w:tc>
          <w:tcPr>
            <w:tcW w:w="4876" w:type="dxa"/>
          </w:tcPr>
          <w:p w14:paraId="08A73C7E" w14:textId="77777777" w:rsidR="009760F5" w:rsidRPr="00357852" w:rsidRDefault="009760F5" w:rsidP="00BF7AFB">
            <w:pPr>
              <w:pStyle w:val="Normal6a"/>
            </w:pPr>
            <w:r w:rsidRPr="00357852">
              <w:rPr>
                <w:b/>
                <w:i/>
              </w:rPr>
              <w:t>(3) A (2) bekezdésben említett, támogatási és szolidaritási intézkedésekre irányuló kérelem kézhezvételét követően az uniós válságkezelési koordinátor a lehető leghamarabb felkéri a többi tagállamot, hogy az (1) bekezdésben említett, a válsághelyzetben lévő tagállam szükségleteinek megfelelő támogatási és szolidaritási intézkedésekkel járuljanak hozzá a válság kezeléséhez. Az uniós válságkezelési koordinátor összehangolja az e cikkben említett támogatási és szolidaritási intézkedéseket.</w:t>
            </w:r>
          </w:p>
        </w:tc>
      </w:tr>
    </w:tbl>
    <w:p w14:paraId="2F1085D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7EBBD03" w14:textId="77777777" w:rsidR="009760F5" w:rsidRPr="00357852" w:rsidRDefault="009760F5" w:rsidP="009760F5">
      <w:r w:rsidRPr="00534DA7">
        <w:rPr>
          <w:rStyle w:val="HideTWBExt"/>
        </w:rPr>
        <w:t>&lt;/Amend&gt;</w:t>
      </w:r>
    </w:p>
    <w:p w14:paraId="17BA87D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597</w:t>
      </w:r>
      <w:r w:rsidRPr="00534DA7">
        <w:rPr>
          <w:rStyle w:val="HideTWBExt"/>
          <w:b w:val="0"/>
        </w:rPr>
        <w:t>&lt;/NumAm&gt;</w:t>
      </w:r>
    </w:p>
    <w:p w14:paraId="69FB006D"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Olivier Chastel, Moritz Körner</w:t>
      </w:r>
      <w:r w:rsidRPr="00534DA7">
        <w:rPr>
          <w:rStyle w:val="HideTWBExt"/>
          <w:b w:val="0"/>
        </w:rPr>
        <w:t>&lt;/Members&gt;</w:t>
      </w:r>
    </w:p>
    <w:p w14:paraId="5D4C38F3" w14:textId="77777777" w:rsidR="009760F5" w:rsidRPr="00357852" w:rsidRDefault="009760F5" w:rsidP="009760F5">
      <w:pPr>
        <w:pStyle w:val="NormalBold"/>
      </w:pPr>
      <w:r w:rsidRPr="00534DA7">
        <w:rPr>
          <w:rStyle w:val="HideTWBExt"/>
          <w:b w:val="0"/>
        </w:rPr>
        <w:t>&lt;/RepeatBlock-By&gt;</w:t>
      </w:r>
    </w:p>
    <w:p w14:paraId="5031BCE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F2A03EE" w14:textId="77777777" w:rsidR="009760F5" w:rsidRPr="00357852" w:rsidRDefault="009760F5" w:rsidP="009760F5">
      <w:pPr>
        <w:pStyle w:val="NormalBold"/>
      </w:pPr>
      <w:r w:rsidRPr="00534DA7">
        <w:rPr>
          <w:rStyle w:val="HideTWBExt"/>
          <w:b w:val="0"/>
        </w:rPr>
        <w:t>&lt;Article&gt;</w:t>
      </w:r>
      <w:r w:rsidRPr="00357852">
        <w:t>9 c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267F0FF" w14:textId="77777777" w:rsidTr="00BF7AFB">
        <w:trPr>
          <w:trHeight w:hRule="exact" w:val="240"/>
          <w:jc w:val="center"/>
        </w:trPr>
        <w:tc>
          <w:tcPr>
            <w:tcW w:w="9752" w:type="dxa"/>
            <w:gridSpan w:val="2"/>
          </w:tcPr>
          <w:p w14:paraId="29E5728A" w14:textId="77777777" w:rsidR="009760F5" w:rsidRPr="00357852" w:rsidRDefault="009760F5" w:rsidP="00BF7AFB"/>
        </w:tc>
      </w:tr>
      <w:tr w:rsidR="00215CFA" w:rsidRPr="00357852" w14:paraId="689A6AD3" w14:textId="77777777" w:rsidTr="00BF7AFB">
        <w:trPr>
          <w:trHeight w:val="240"/>
          <w:jc w:val="center"/>
        </w:trPr>
        <w:tc>
          <w:tcPr>
            <w:tcW w:w="4876" w:type="dxa"/>
          </w:tcPr>
          <w:p w14:paraId="489550CF" w14:textId="77777777" w:rsidR="009760F5" w:rsidRPr="00357852" w:rsidRDefault="009760F5" w:rsidP="00BF7AFB">
            <w:pPr>
              <w:pStyle w:val="AmColumnHeading"/>
            </w:pPr>
            <w:r w:rsidRPr="00357852">
              <w:t>A Bizottság által javasolt szöveg</w:t>
            </w:r>
          </w:p>
        </w:tc>
        <w:tc>
          <w:tcPr>
            <w:tcW w:w="4876" w:type="dxa"/>
          </w:tcPr>
          <w:p w14:paraId="2349FDCD" w14:textId="77777777" w:rsidR="009760F5" w:rsidRPr="00357852" w:rsidRDefault="009760F5" w:rsidP="00BF7AFB">
            <w:pPr>
              <w:pStyle w:val="AmColumnHeading"/>
            </w:pPr>
            <w:r w:rsidRPr="00357852">
              <w:t>Módosítás</w:t>
            </w:r>
          </w:p>
        </w:tc>
      </w:tr>
      <w:tr w:rsidR="00215CFA" w:rsidRPr="00357852" w14:paraId="1EE3378E" w14:textId="77777777" w:rsidTr="00BF7AFB">
        <w:trPr>
          <w:jc w:val="center"/>
        </w:trPr>
        <w:tc>
          <w:tcPr>
            <w:tcW w:w="4876" w:type="dxa"/>
          </w:tcPr>
          <w:p w14:paraId="07011A31" w14:textId="77777777" w:rsidR="009760F5" w:rsidRPr="00357852" w:rsidRDefault="009760F5" w:rsidP="00BF7AFB">
            <w:pPr>
              <w:pStyle w:val="Normal6a"/>
            </w:pPr>
          </w:p>
        </w:tc>
        <w:tc>
          <w:tcPr>
            <w:tcW w:w="4876" w:type="dxa"/>
          </w:tcPr>
          <w:p w14:paraId="50566EBD" w14:textId="77777777" w:rsidR="009760F5" w:rsidRPr="00357852" w:rsidRDefault="009760F5" w:rsidP="00BF7AFB">
            <w:pPr>
              <w:pStyle w:val="NormalBoldItalicCenter6a"/>
            </w:pPr>
            <w:r w:rsidRPr="00357852">
              <w:t>9c. cikk</w:t>
            </w:r>
          </w:p>
        </w:tc>
      </w:tr>
      <w:tr w:rsidR="00215CFA" w:rsidRPr="00357852" w14:paraId="71D4F113" w14:textId="77777777" w:rsidTr="00BF7AFB">
        <w:trPr>
          <w:jc w:val="center"/>
        </w:trPr>
        <w:tc>
          <w:tcPr>
            <w:tcW w:w="4876" w:type="dxa"/>
          </w:tcPr>
          <w:p w14:paraId="0DD715D6" w14:textId="77777777" w:rsidR="009760F5" w:rsidRPr="00357852" w:rsidRDefault="009760F5" w:rsidP="00BF7AFB">
            <w:pPr>
              <w:pStyle w:val="Normal6a"/>
            </w:pPr>
          </w:p>
        </w:tc>
        <w:tc>
          <w:tcPr>
            <w:tcW w:w="4876" w:type="dxa"/>
          </w:tcPr>
          <w:p w14:paraId="0F6D5EA7" w14:textId="77777777" w:rsidR="009760F5" w:rsidRPr="00357852" w:rsidRDefault="009760F5" w:rsidP="00BF7AFB">
            <w:pPr>
              <w:pStyle w:val="NormalBoldItalicCenter6a"/>
            </w:pPr>
            <w:r w:rsidRPr="00357852">
              <w:t>Operatív támogatás az Európai Unió Menekültügyi Ügynöksége részéről</w:t>
            </w:r>
          </w:p>
        </w:tc>
      </w:tr>
      <w:tr w:rsidR="00215CFA" w:rsidRPr="00357852" w14:paraId="42505226" w14:textId="77777777" w:rsidTr="00BF7AFB">
        <w:trPr>
          <w:jc w:val="center"/>
        </w:trPr>
        <w:tc>
          <w:tcPr>
            <w:tcW w:w="4876" w:type="dxa"/>
          </w:tcPr>
          <w:p w14:paraId="11315FE4" w14:textId="77777777" w:rsidR="009760F5" w:rsidRPr="00357852" w:rsidRDefault="009760F5" w:rsidP="00BF7AFB">
            <w:pPr>
              <w:pStyle w:val="Normal6a"/>
            </w:pPr>
          </w:p>
        </w:tc>
        <w:tc>
          <w:tcPr>
            <w:tcW w:w="4876" w:type="dxa"/>
          </w:tcPr>
          <w:p w14:paraId="2E385637" w14:textId="77777777" w:rsidR="009760F5" w:rsidRPr="00357852" w:rsidRDefault="009760F5" w:rsidP="00BF7AFB">
            <w:pPr>
              <w:pStyle w:val="Normal6a"/>
            </w:pPr>
            <w:r w:rsidRPr="00357852">
              <w:rPr>
                <w:b/>
                <w:i/>
              </w:rPr>
              <w:t>(1) Az 1b. cikk (2) bekezdésében említett határozatban a Bizottság kezdeményezheti az Európai Unió Menekültügyi Ügynöksége az (EU) XXX/XXX rendelet [az Európai Unió Menekültügyi Ügynökségéről szóló rendelet] 2. cikkében felsorolt feladatainak valamely válsághelyzetben lévő tagállamban történő végrehajtását annak érdekében, hogy konkrét operatív és technikai támogatást nyújtson annak menekültügyi és befogadási rendszere számára. Az érintett tagállamnak az (EU) XXX/XXX [az Európai Unió Menekültügyi Ügynökségéről szóló rendelet] rendelet 22. cikkével összhangban köteles együttműködni.</w:t>
            </w:r>
          </w:p>
        </w:tc>
      </w:tr>
      <w:tr w:rsidR="00215CFA" w:rsidRPr="00357852" w14:paraId="57459EC4" w14:textId="77777777" w:rsidTr="00BF7AFB">
        <w:trPr>
          <w:jc w:val="center"/>
        </w:trPr>
        <w:tc>
          <w:tcPr>
            <w:tcW w:w="4876" w:type="dxa"/>
          </w:tcPr>
          <w:p w14:paraId="1E6C514D" w14:textId="77777777" w:rsidR="009760F5" w:rsidRPr="00357852" w:rsidRDefault="009760F5" w:rsidP="00BF7AFB">
            <w:pPr>
              <w:pStyle w:val="Normal6a"/>
            </w:pPr>
          </w:p>
        </w:tc>
        <w:tc>
          <w:tcPr>
            <w:tcW w:w="4876" w:type="dxa"/>
          </w:tcPr>
          <w:p w14:paraId="3C77B41D" w14:textId="77777777" w:rsidR="009760F5" w:rsidRPr="00357852" w:rsidRDefault="009760F5" w:rsidP="00BF7AFB">
            <w:pPr>
              <w:pStyle w:val="Normal6a"/>
            </w:pPr>
            <w:r w:rsidRPr="00357852">
              <w:rPr>
                <w:b/>
                <w:i/>
              </w:rPr>
              <w:t>(2) Az Ügynökség prioritásként kezeli a szükséges operatív erőforrások rendelkezésre bocsátását, különösen azáltal, hogy támogatást nyújt az érintett tagállamnak a közös európai menekültügyi rendszer szerinti feladatai és kötelezettségei teljesítéséhez az alábbiak révén:</w:t>
            </w:r>
          </w:p>
        </w:tc>
      </w:tr>
      <w:tr w:rsidR="00215CFA" w:rsidRPr="00357852" w14:paraId="4A87422F" w14:textId="77777777" w:rsidTr="00BF7AFB">
        <w:trPr>
          <w:jc w:val="center"/>
        </w:trPr>
        <w:tc>
          <w:tcPr>
            <w:tcW w:w="4876" w:type="dxa"/>
          </w:tcPr>
          <w:p w14:paraId="24E8A410" w14:textId="77777777" w:rsidR="009760F5" w:rsidRPr="00357852" w:rsidRDefault="009760F5" w:rsidP="00BF7AFB">
            <w:pPr>
              <w:pStyle w:val="Normal6a"/>
            </w:pPr>
          </w:p>
        </w:tc>
        <w:tc>
          <w:tcPr>
            <w:tcW w:w="4876" w:type="dxa"/>
          </w:tcPr>
          <w:p w14:paraId="0BEAD202" w14:textId="77777777" w:rsidR="009760F5" w:rsidRPr="00357852" w:rsidRDefault="009760F5" w:rsidP="00BF7AFB">
            <w:pPr>
              <w:pStyle w:val="Normal6a"/>
            </w:pPr>
            <w:r w:rsidRPr="00357852">
              <w:rPr>
                <w:b/>
                <w:i/>
              </w:rPr>
              <w:t>a) menekültügyi támogató csoportok kiküldése;</w:t>
            </w:r>
          </w:p>
        </w:tc>
      </w:tr>
      <w:tr w:rsidR="00215CFA" w:rsidRPr="00357852" w14:paraId="34C0C8EC" w14:textId="77777777" w:rsidTr="00BF7AFB">
        <w:trPr>
          <w:jc w:val="center"/>
        </w:trPr>
        <w:tc>
          <w:tcPr>
            <w:tcW w:w="4876" w:type="dxa"/>
          </w:tcPr>
          <w:p w14:paraId="4202EC67" w14:textId="77777777" w:rsidR="009760F5" w:rsidRPr="00357852" w:rsidRDefault="009760F5" w:rsidP="00BF7AFB">
            <w:pPr>
              <w:pStyle w:val="Normal6a"/>
            </w:pPr>
          </w:p>
        </w:tc>
        <w:tc>
          <w:tcPr>
            <w:tcW w:w="4876" w:type="dxa"/>
          </w:tcPr>
          <w:p w14:paraId="0533F168" w14:textId="77777777" w:rsidR="009760F5" w:rsidRPr="00357852" w:rsidRDefault="009760F5" w:rsidP="00BF7AFB">
            <w:pPr>
              <w:pStyle w:val="Normal6a"/>
            </w:pPr>
            <w:r w:rsidRPr="00357852">
              <w:rPr>
                <w:b/>
                <w:i/>
              </w:rPr>
              <w:t>b) a nemzetközi védelem iránti kérelmek nyilvántartásba vétele;</w:t>
            </w:r>
          </w:p>
        </w:tc>
      </w:tr>
      <w:tr w:rsidR="00215CFA" w:rsidRPr="00357852" w14:paraId="6AAB36CB" w14:textId="77777777" w:rsidTr="00BF7AFB">
        <w:trPr>
          <w:jc w:val="center"/>
        </w:trPr>
        <w:tc>
          <w:tcPr>
            <w:tcW w:w="4876" w:type="dxa"/>
          </w:tcPr>
          <w:p w14:paraId="62E8CAAB" w14:textId="77777777" w:rsidR="009760F5" w:rsidRPr="00357852" w:rsidRDefault="009760F5" w:rsidP="00BF7AFB">
            <w:pPr>
              <w:pStyle w:val="Normal6a"/>
            </w:pPr>
          </w:p>
        </w:tc>
        <w:tc>
          <w:tcPr>
            <w:tcW w:w="4876" w:type="dxa"/>
          </w:tcPr>
          <w:p w14:paraId="17B3E029" w14:textId="77777777" w:rsidR="009760F5" w:rsidRPr="00357852" w:rsidRDefault="009760F5" w:rsidP="00BF7AFB">
            <w:pPr>
              <w:pStyle w:val="Normal6a"/>
            </w:pPr>
            <w:r w:rsidRPr="00357852">
              <w:rPr>
                <w:b/>
                <w:i/>
              </w:rPr>
              <w:t>c) a kérelmezők személyes meghallgatása a kérelmükről és érkezésük körülményeiről;</w:t>
            </w:r>
          </w:p>
        </w:tc>
      </w:tr>
      <w:tr w:rsidR="00215CFA" w:rsidRPr="00357852" w14:paraId="5499F932" w14:textId="77777777" w:rsidTr="00BF7AFB">
        <w:trPr>
          <w:jc w:val="center"/>
        </w:trPr>
        <w:tc>
          <w:tcPr>
            <w:tcW w:w="4876" w:type="dxa"/>
          </w:tcPr>
          <w:p w14:paraId="456208E6" w14:textId="77777777" w:rsidR="009760F5" w:rsidRPr="00357852" w:rsidRDefault="009760F5" w:rsidP="00BF7AFB">
            <w:pPr>
              <w:pStyle w:val="Normal6a"/>
            </w:pPr>
          </w:p>
        </w:tc>
        <w:tc>
          <w:tcPr>
            <w:tcW w:w="4876" w:type="dxa"/>
          </w:tcPr>
          <w:p w14:paraId="5CFC42C2" w14:textId="77777777" w:rsidR="009760F5" w:rsidRPr="00357852" w:rsidRDefault="009760F5" w:rsidP="00BF7AFB">
            <w:pPr>
              <w:pStyle w:val="Normal6a"/>
            </w:pPr>
            <w:r w:rsidRPr="00357852">
              <w:rPr>
                <w:b/>
                <w:i/>
              </w:rPr>
              <w:t>d) a különleges bánásmódot igénylő kérelmezők megfelelő személyazonosításának és körülményeik értékelésének támogatása;</w:t>
            </w:r>
          </w:p>
        </w:tc>
      </w:tr>
      <w:tr w:rsidR="00215CFA" w:rsidRPr="00357852" w14:paraId="18FFF648" w14:textId="77777777" w:rsidTr="00BF7AFB">
        <w:trPr>
          <w:jc w:val="center"/>
        </w:trPr>
        <w:tc>
          <w:tcPr>
            <w:tcW w:w="4876" w:type="dxa"/>
          </w:tcPr>
          <w:p w14:paraId="31F9E282" w14:textId="77777777" w:rsidR="009760F5" w:rsidRPr="00357852" w:rsidRDefault="009760F5" w:rsidP="00BF7AFB">
            <w:pPr>
              <w:pStyle w:val="Normal6a"/>
            </w:pPr>
          </w:p>
        </w:tc>
        <w:tc>
          <w:tcPr>
            <w:tcW w:w="4876" w:type="dxa"/>
          </w:tcPr>
          <w:p w14:paraId="5A736BEB" w14:textId="77777777" w:rsidR="009760F5" w:rsidRPr="00357852" w:rsidRDefault="009760F5" w:rsidP="00BF7AFB">
            <w:pPr>
              <w:pStyle w:val="Normal6a"/>
            </w:pPr>
            <w:r w:rsidRPr="00357852">
              <w:rPr>
                <w:b/>
                <w:i/>
              </w:rPr>
              <w:t>e) a nemzetközi védelmet kérelmezők vagy lehetséges kérelmezők részére nyújtott tájékoztatás, és amennyiben rászorulnak, különleges segítség nyújtása.</w:t>
            </w:r>
          </w:p>
        </w:tc>
      </w:tr>
    </w:tbl>
    <w:p w14:paraId="2E97EED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5B1866B" w14:textId="77777777" w:rsidR="009760F5" w:rsidRPr="00357852" w:rsidRDefault="009760F5" w:rsidP="009760F5">
      <w:r w:rsidRPr="00534DA7">
        <w:rPr>
          <w:rStyle w:val="HideTWBExt"/>
        </w:rPr>
        <w:t>&lt;/Amend&gt;</w:t>
      </w:r>
    </w:p>
    <w:p w14:paraId="492B83FC"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598</w:t>
      </w:r>
      <w:r w:rsidRPr="00534DA7">
        <w:rPr>
          <w:rStyle w:val="HideTWBExt"/>
          <w:b w:val="0"/>
        </w:rPr>
        <w:t>&lt;/NumAm&gt;</w:t>
      </w:r>
    </w:p>
    <w:p w14:paraId="25733A62"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Olivier Chastel, Moritz Körner</w:t>
      </w:r>
      <w:r w:rsidRPr="00534DA7">
        <w:rPr>
          <w:rStyle w:val="HideTWBExt"/>
          <w:b w:val="0"/>
        </w:rPr>
        <w:t>&lt;/Members&gt;</w:t>
      </w:r>
    </w:p>
    <w:p w14:paraId="5093814A" w14:textId="77777777" w:rsidR="009760F5" w:rsidRPr="00357852" w:rsidRDefault="009760F5" w:rsidP="009760F5">
      <w:pPr>
        <w:pStyle w:val="NormalBold"/>
      </w:pPr>
      <w:r w:rsidRPr="00534DA7">
        <w:rPr>
          <w:rStyle w:val="HideTWBExt"/>
          <w:b w:val="0"/>
        </w:rPr>
        <w:t>&lt;/RepeatBlock-By&gt;</w:t>
      </w:r>
    </w:p>
    <w:p w14:paraId="45D3DCD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BCCA9C1" w14:textId="77777777" w:rsidR="009760F5" w:rsidRPr="00357852" w:rsidRDefault="009760F5" w:rsidP="009760F5">
      <w:pPr>
        <w:pStyle w:val="NormalBold"/>
      </w:pPr>
      <w:r w:rsidRPr="00534DA7">
        <w:rPr>
          <w:rStyle w:val="HideTWBExt"/>
          <w:b w:val="0"/>
        </w:rPr>
        <w:t>&lt;Article&gt;</w:t>
      </w:r>
      <w:r w:rsidRPr="00357852">
        <w:t>9 d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1BB1140" w14:textId="77777777" w:rsidTr="00BF7AFB">
        <w:trPr>
          <w:trHeight w:hRule="exact" w:val="240"/>
          <w:jc w:val="center"/>
        </w:trPr>
        <w:tc>
          <w:tcPr>
            <w:tcW w:w="9752" w:type="dxa"/>
            <w:gridSpan w:val="2"/>
          </w:tcPr>
          <w:p w14:paraId="2599360B" w14:textId="77777777" w:rsidR="009760F5" w:rsidRPr="00357852" w:rsidRDefault="009760F5" w:rsidP="00BF7AFB"/>
        </w:tc>
      </w:tr>
      <w:tr w:rsidR="00215CFA" w:rsidRPr="00357852" w14:paraId="037175B7" w14:textId="77777777" w:rsidTr="00BF7AFB">
        <w:trPr>
          <w:trHeight w:val="240"/>
          <w:jc w:val="center"/>
        </w:trPr>
        <w:tc>
          <w:tcPr>
            <w:tcW w:w="4876" w:type="dxa"/>
          </w:tcPr>
          <w:p w14:paraId="00918225" w14:textId="77777777" w:rsidR="009760F5" w:rsidRPr="00357852" w:rsidRDefault="009760F5" w:rsidP="00BF7AFB">
            <w:pPr>
              <w:pStyle w:val="AmColumnHeading"/>
            </w:pPr>
            <w:r w:rsidRPr="00357852">
              <w:t>A Bizottság által javasolt szöveg</w:t>
            </w:r>
          </w:p>
        </w:tc>
        <w:tc>
          <w:tcPr>
            <w:tcW w:w="4876" w:type="dxa"/>
          </w:tcPr>
          <w:p w14:paraId="693A7A44" w14:textId="77777777" w:rsidR="009760F5" w:rsidRPr="00357852" w:rsidRDefault="009760F5" w:rsidP="00BF7AFB">
            <w:pPr>
              <w:pStyle w:val="AmColumnHeading"/>
            </w:pPr>
            <w:r w:rsidRPr="00357852">
              <w:t>Módosítás</w:t>
            </w:r>
          </w:p>
        </w:tc>
      </w:tr>
      <w:tr w:rsidR="00215CFA" w:rsidRPr="00357852" w14:paraId="3173A44F" w14:textId="77777777" w:rsidTr="00BF7AFB">
        <w:trPr>
          <w:jc w:val="center"/>
        </w:trPr>
        <w:tc>
          <w:tcPr>
            <w:tcW w:w="4876" w:type="dxa"/>
          </w:tcPr>
          <w:p w14:paraId="32BDAD3F" w14:textId="77777777" w:rsidR="009760F5" w:rsidRPr="00357852" w:rsidRDefault="009760F5" w:rsidP="00BF7AFB">
            <w:pPr>
              <w:pStyle w:val="Normal6a"/>
            </w:pPr>
          </w:p>
        </w:tc>
        <w:tc>
          <w:tcPr>
            <w:tcW w:w="4876" w:type="dxa"/>
          </w:tcPr>
          <w:p w14:paraId="31AC1378" w14:textId="77777777" w:rsidR="009760F5" w:rsidRPr="00357852" w:rsidRDefault="009760F5" w:rsidP="00BF7AFB">
            <w:pPr>
              <w:pStyle w:val="NormalBoldItalicCenter6a"/>
            </w:pPr>
            <w:r w:rsidRPr="00357852">
              <w:t>9d. cikk</w:t>
            </w:r>
          </w:p>
        </w:tc>
      </w:tr>
      <w:tr w:rsidR="00215CFA" w:rsidRPr="00357852" w14:paraId="1626C07B" w14:textId="77777777" w:rsidTr="00BF7AFB">
        <w:trPr>
          <w:jc w:val="center"/>
        </w:trPr>
        <w:tc>
          <w:tcPr>
            <w:tcW w:w="4876" w:type="dxa"/>
          </w:tcPr>
          <w:p w14:paraId="3C7329A4" w14:textId="77777777" w:rsidR="009760F5" w:rsidRPr="00357852" w:rsidRDefault="009760F5" w:rsidP="00BF7AFB">
            <w:pPr>
              <w:pStyle w:val="Normal6a"/>
            </w:pPr>
          </w:p>
        </w:tc>
        <w:tc>
          <w:tcPr>
            <w:tcW w:w="4876" w:type="dxa"/>
          </w:tcPr>
          <w:p w14:paraId="2911423C" w14:textId="77777777" w:rsidR="009760F5" w:rsidRPr="00357852" w:rsidRDefault="009760F5" w:rsidP="00BF7AFB">
            <w:pPr>
              <w:pStyle w:val="NormalBoldItalicCenter6a"/>
            </w:pPr>
            <w:r w:rsidRPr="00357852">
              <w:t>Az Európai Határ- és Partvédelmi Ügynökség által nyújtott operatív támogatás</w:t>
            </w:r>
          </w:p>
        </w:tc>
      </w:tr>
      <w:tr w:rsidR="00215CFA" w:rsidRPr="00357852" w14:paraId="12CBED5A" w14:textId="77777777" w:rsidTr="00BF7AFB">
        <w:trPr>
          <w:jc w:val="center"/>
        </w:trPr>
        <w:tc>
          <w:tcPr>
            <w:tcW w:w="4876" w:type="dxa"/>
          </w:tcPr>
          <w:p w14:paraId="67B2E980" w14:textId="77777777" w:rsidR="009760F5" w:rsidRPr="00357852" w:rsidRDefault="009760F5" w:rsidP="00BF7AFB">
            <w:pPr>
              <w:pStyle w:val="Normal6a"/>
            </w:pPr>
          </w:p>
        </w:tc>
        <w:tc>
          <w:tcPr>
            <w:tcW w:w="4876" w:type="dxa"/>
          </w:tcPr>
          <w:p w14:paraId="55B4C3E4" w14:textId="77777777" w:rsidR="009760F5" w:rsidRPr="00357852" w:rsidRDefault="009760F5" w:rsidP="00BF7AFB">
            <w:pPr>
              <w:pStyle w:val="Normal6a"/>
            </w:pPr>
            <w:r w:rsidRPr="00357852">
              <w:rPr>
                <w:b/>
                <w:i/>
              </w:rPr>
              <w:t>(1) Az 1b. cikk (2) bekezdésében említett határozatban a Bizottság kezdeményezheti az Európai Határ- és Partvédelmi Ügynökség az (EU) 2019/1896 rendelet 38–40. cikke és 48. cikke szerinti feladatainak egy válsághelyzetben lévő tagállamban történő végrehajtását annak érdekében, hogy operatív és technikai támogatást nyújtson a határigazgatás és a visszaküldés területén. Az érintett tagállam köteles együttműködni.</w:t>
            </w:r>
          </w:p>
        </w:tc>
      </w:tr>
      <w:tr w:rsidR="00215CFA" w:rsidRPr="00357852" w14:paraId="14110DCC" w14:textId="77777777" w:rsidTr="00BF7AFB">
        <w:trPr>
          <w:jc w:val="center"/>
        </w:trPr>
        <w:tc>
          <w:tcPr>
            <w:tcW w:w="4876" w:type="dxa"/>
          </w:tcPr>
          <w:p w14:paraId="345D6246" w14:textId="77777777" w:rsidR="009760F5" w:rsidRPr="00357852" w:rsidRDefault="009760F5" w:rsidP="00BF7AFB">
            <w:pPr>
              <w:pStyle w:val="Normal6a"/>
            </w:pPr>
          </w:p>
        </w:tc>
        <w:tc>
          <w:tcPr>
            <w:tcW w:w="4876" w:type="dxa"/>
          </w:tcPr>
          <w:p w14:paraId="7D8FE354" w14:textId="77777777" w:rsidR="009760F5" w:rsidRPr="00357852" w:rsidRDefault="009760F5" w:rsidP="00BF7AFB">
            <w:pPr>
              <w:pStyle w:val="Normal6a"/>
            </w:pPr>
            <w:r w:rsidRPr="00357852">
              <w:rPr>
                <w:b/>
                <w:i/>
              </w:rPr>
              <w:t>(2) Az Ügynökség prioritásként kezeli a szükséges operatív erőforrások rendelkezésre bocsátását. Az Ügynökség különösen az érintett tagállamnak a közös európai menekültügyi rendszer szerinti feladatai és kötelezettségei teljesítéséhez nyújt támogatást az alábbiak révén:</w:t>
            </w:r>
          </w:p>
        </w:tc>
      </w:tr>
      <w:tr w:rsidR="00215CFA" w:rsidRPr="00357852" w14:paraId="7F2E908B" w14:textId="77777777" w:rsidTr="00BF7AFB">
        <w:trPr>
          <w:jc w:val="center"/>
        </w:trPr>
        <w:tc>
          <w:tcPr>
            <w:tcW w:w="4876" w:type="dxa"/>
          </w:tcPr>
          <w:p w14:paraId="6D4AFD62" w14:textId="77777777" w:rsidR="009760F5" w:rsidRPr="00357852" w:rsidRDefault="009760F5" w:rsidP="00BF7AFB">
            <w:pPr>
              <w:pStyle w:val="Normal6a"/>
            </w:pPr>
          </w:p>
        </w:tc>
        <w:tc>
          <w:tcPr>
            <w:tcW w:w="4876" w:type="dxa"/>
          </w:tcPr>
          <w:p w14:paraId="70E7943B" w14:textId="77777777" w:rsidR="009760F5" w:rsidRPr="00357852" w:rsidRDefault="009760F5" w:rsidP="00BF7AFB">
            <w:pPr>
              <w:pStyle w:val="Normal6a"/>
            </w:pPr>
            <w:r w:rsidRPr="00357852">
              <w:rPr>
                <w:b/>
                <w:i/>
              </w:rPr>
              <w:t>a) az Európai Határ- és Parti Őrség készenléti alakulatának bevetése, beleértve adott esetben a gyorsreagálású állomány tagjainak bevetését is, különösen az alábbiak révén:</w:t>
            </w:r>
          </w:p>
        </w:tc>
      </w:tr>
      <w:tr w:rsidR="00215CFA" w:rsidRPr="00357852" w14:paraId="2D31898A" w14:textId="77777777" w:rsidTr="00BF7AFB">
        <w:trPr>
          <w:jc w:val="center"/>
        </w:trPr>
        <w:tc>
          <w:tcPr>
            <w:tcW w:w="4876" w:type="dxa"/>
          </w:tcPr>
          <w:p w14:paraId="386C211A" w14:textId="77777777" w:rsidR="009760F5" w:rsidRPr="00357852" w:rsidRDefault="009760F5" w:rsidP="00BF7AFB">
            <w:pPr>
              <w:pStyle w:val="Normal6a"/>
            </w:pPr>
          </w:p>
        </w:tc>
        <w:tc>
          <w:tcPr>
            <w:tcW w:w="4876" w:type="dxa"/>
          </w:tcPr>
          <w:p w14:paraId="273EBEFC" w14:textId="77777777" w:rsidR="009760F5" w:rsidRPr="00357852" w:rsidRDefault="009760F5" w:rsidP="00BF7AFB">
            <w:pPr>
              <w:pStyle w:val="Normal6a"/>
            </w:pPr>
            <w:r w:rsidRPr="00357852">
              <w:rPr>
                <w:b/>
                <w:i/>
              </w:rPr>
              <w:t>i. a határellenőrzések és a migránsok azonosításának támogatása, beleértve az állampolgárság és az úti okmányok ellenőrzését, különösen a kiskorúak és más kiszolgáltatott helyzetű migránsok azonosítása érdekében, biztosítva a megfelelő eljárásra való célzott átirányítást;</w:t>
            </w:r>
          </w:p>
        </w:tc>
      </w:tr>
      <w:tr w:rsidR="00215CFA" w:rsidRPr="00357852" w14:paraId="5C8BAE94" w14:textId="77777777" w:rsidTr="00BF7AFB">
        <w:trPr>
          <w:jc w:val="center"/>
        </w:trPr>
        <w:tc>
          <w:tcPr>
            <w:tcW w:w="4876" w:type="dxa"/>
          </w:tcPr>
          <w:p w14:paraId="60762B41" w14:textId="77777777" w:rsidR="009760F5" w:rsidRPr="00357852" w:rsidRDefault="009760F5" w:rsidP="00BF7AFB">
            <w:pPr>
              <w:pStyle w:val="Normal6a"/>
            </w:pPr>
          </w:p>
        </w:tc>
        <w:tc>
          <w:tcPr>
            <w:tcW w:w="4876" w:type="dxa"/>
          </w:tcPr>
          <w:p w14:paraId="30663854" w14:textId="77777777" w:rsidR="009760F5" w:rsidRPr="00357852" w:rsidRDefault="009760F5" w:rsidP="00BF7AFB">
            <w:pPr>
              <w:pStyle w:val="Normal6a"/>
            </w:pPr>
            <w:r w:rsidRPr="00357852">
              <w:rPr>
                <w:b/>
                <w:i/>
              </w:rPr>
              <w:t>ii. támogatás nyújtása a migránsok nyilvántartásba vételét és ujjnyomataik rögzítését elősegítő EURODAC-eszközök és -személyzet révén,</w:t>
            </w:r>
          </w:p>
        </w:tc>
      </w:tr>
      <w:tr w:rsidR="00215CFA" w:rsidRPr="00357852" w14:paraId="51E477B3" w14:textId="77777777" w:rsidTr="00BF7AFB">
        <w:trPr>
          <w:jc w:val="center"/>
        </w:trPr>
        <w:tc>
          <w:tcPr>
            <w:tcW w:w="4876" w:type="dxa"/>
          </w:tcPr>
          <w:p w14:paraId="75B54937" w14:textId="77777777" w:rsidR="009760F5" w:rsidRPr="00357852" w:rsidRDefault="009760F5" w:rsidP="00BF7AFB">
            <w:pPr>
              <w:pStyle w:val="Normal6a"/>
            </w:pPr>
          </w:p>
        </w:tc>
        <w:tc>
          <w:tcPr>
            <w:tcW w:w="4876" w:type="dxa"/>
          </w:tcPr>
          <w:p w14:paraId="46C6C0EF" w14:textId="77777777" w:rsidR="009760F5" w:rsidRPr="00357852" w:rsidRDefault="009760F5" w:rsidP="00BF7AFB">
            <w:pPr>
              <w:pStyle w:val="Normal6a"/>
            </w:pPr>
            <w:r w:rsidRPr="00357852">
              <w:rPr>
                <w:b/>
                <w:i/>
              </w:rPr>
              <w:t>b) az (EU) 2019/1896 rendelet 39. cikkének (5) bekezdésével összhangban gyors határvédelmi intervenció és/vagy az említett rendelet 53. cikkével összhangban visszaküldési intervenció indítása;</w:t>
            </w:r>
          </w:p>
        </w:tc>
      </w:tr>
      <w:tr w:rsidR="00215CFA" w:rsidRPr="00357852" w14:paraId="02F4A435" w14:textId="77777777" w:rsidTr="00BF7AFB">
        <w:trPr>
          <w:jc w:val="center"/>
        </w:trPr>
        <w:tc>
          <w:tcPr>
            <w:tcW w:w="4876" w:type="dxa"/>
          </w:tcPr>
          <w:p w14:paraId="44D0F6ED" w14:textId="77777777" w:rsidR="009760F5" w:rsidRPr="00357852" w:rsidRDefault="009760F5" w:rsidP="00BF7AFB">
            <w:pPr>
              <w:pStyle w:val="Normal6a"/>
            </w:pPr>
          </w:p>
        </w:tc>
        <w:tc>
          <w:tcPr>
            <w:tcW w:w="4876" w:type="dxa"/>
          </w:tcPr>
          <w:p w14:paraId="1F9DC754" w14:textId="77777777" w:rsidR="009760F5" w:rsidRPr="00357852" w:rsidRDefault="009760F5" w:rsidP="00BF7AFB">
            <w:pPr>
              <w:pStyle w:val="Normal6a"/>
            </w:pPr>
            <w:r w:rsidRPr="00357852">
              <w:rPr>
                <w:b/>
                <w:i/>
              </w:rPr>
              <w:t>c) azon harmadik országbeli állampolgárok visszaküldésének támogatása, akik vagy nem kértek nemzetközi védelmet, vagy akiknek a területen való tartózkodáshoz való joga megszűnt, különösen az alábbiakban való segítségnyújtás révén:</w:t>
            </w:r>
          </w:p>
        </w:tc>
      </w:tr>
      <w:tr w:rsidR="00215CFA" w:rsidRPr="00357852" w14:paraId="4C3844CD" w14:textId="77777777" w:rsidTr="00BF7AFB">
        <w:trPr>
          <w:jc w:val="center"/>
        </w:trPr>
        <w:tc>
          <w:tcPr>
            <w:tcW w:w="4876" w:type="dxa"/>
          </w:tcPr>
          <w:p w14:paraId="7E4C2BB0" w14:textId="77777777" w:rsidR="009760F5" w:rsidRPr="00357852" w:rsidRDefault="009760F5" w:rsidP="00BF7AFB">
            <w:pPr>
              <w:pStyle w:val="Normal6a"/>
            </w:pPr>
          </w:p>
        </w:tc>
        <w:tc>
          <w:tcPr>
            <w:tcW w:w="4876" w:type="dxa"/>
          </w:tcPr>
          <w:p w14:paraId="4B35061C" w14:textId="77777777" w:rsidR="009760F5" w:rsidRPr="00357852" w:rsidRDefault="009760F5" w:rsidP="00BF7AFB">
            <w:pPr>
              <w:pStyle w:val="Normal6a"/>
            </w:pPr>
            <w:r w:rsidRPr="00357852">
              <w:rPr>
                <w:b/>
                <w:i/>
              </w:rPr>
              <w:t>i. visszatérést megelőző tevékenységek, beleértve a visszatérési tanácsadást és a harmadik országokkal folytatott együttműködés támogatását személyazonosítási missziók szervezése és a személyazonosítási meghallgatásokhoz kapcsolódó videokonferencia-szolgáltatások biztosítása révén;</w:t>
            </w:r>
          </w:p>
        </w:tc>
      </w:tr>
      <w:tr w:rsidR="00215CFA" w:rsidRPr="00357852" w14:paraId="0FFED2DC" w14:textId="77777777" w:rsidTr="00BF7AFB">
        <w:trPr>
          <w:jc w:val="center"/>
        </w:trPr>
        <w:tc>
          <w:tcPr>
            <w:tcW w:w="4876" w:type="dxa"/>
          </w:tcPr>
          <w:p w14:paraId="25B44424" w14:textId="77777777" w:rsidR="009760F5" w:rsidRPr="00357852" w:rsidRDefault="009760F5" w:rsidP="00BF7AFB">
            <w:pPr>
              <w:pStyle w:val="Normal6a"/>
            </w:pPr>
          </w:p>
        </w:tc>
        <w:tc>
          <w:tcPr>
            <w:tcW w:w="4876" w:type="dxa"/>
          </w:tcPr>
          <w:p w14:paraId="0FA6E07D" w14:textId="77777777" w:rsidR="009760F5" w:rsidRPr="00357852" w:rsidRDefault="009760F5" w:rsidP="00BF7AFB">
            <w:pPr>
              <w:pStyle w:val="Normal6a"/>
            </w:pPr>
            <w:r w:rsidRPr="00357852">
              <w:rPr>
                <w:b/>
                <w:i/>
              </w:rPr>
              <w:t>ii. önkéntes visszatérés,</w:t>
            </w:r>
          </w:p>
        </w:tc>
      </w:tr>
      <w:tr w:rsidR="00215CFA" w:rsidRPr="00357852" w14:paraId="0FAE38C9" w14:textId="77777777" w:rsidTr="00BF7AFB">
        <w:trPr>
          <w:jc w:val="center"/>
        </w:trPr>
        <w:tc>
          <w:tcPr>
            <w:tcW w:w="4876" w:type="dxa"/>
          </w:tcPr>
          <w:p w14:paraId="3DEC0548" w14:textId="77777777" w:rsidR="009760F5" w:rsidRPr="00357852" w:rsidRDefault="009760F5" w:rsidP="00BF7AFB">
            <w:pPr>
              <w:pStyle w:val="Normal6a"/>
            </w:pPr>
          </w:p>
        </w:tc>
        <w:tc>
          <w:tcPr>
            <w:tcW w:w="4876" w:type="dxa"/>
          </w:tcPr>
          <w:p w14:paraId="22938050" w14:textId="77777777" w:rsidR="009760F5" w:rsidRPr="00357852" w:rsidRDefault="009760F5" w:rsidP="00BF7AFB">
            <w:pPr>
              <w:pStyle w:val="Normal6a"/>
            </w:pPr>
            <w:r w:rsidRPr="00357852">
              <w:rPr>
                <w:b/>
                <w:i/>
              </w:rPr>
              <w:t>iii. kereskedelmi és charterjáratokon lebonyolított visszaküldési műveletek, beleértve a visszatérőknek a származási harmadik országba történő kísérését és adott esetben a harmadik országokban végzett, visszatérést követő tevékenységeket;</w:t>
            </w:r>
          </w:p>
        </w:tc>
      </w:tr>
      <w:tr w:rsidR="00215CFA" w:rsidRPr="00357852" w14:paraId="1F08749A" w14:textId="77777777" w:rsidTr="00BF7AFB">
        <w:trPr>
          <w:jc w:val="center"/>
        </w:trPr>
        <w:tc>
          <w:tcPr>
            <w:tcW w:w="4876" w:type="dxa"/>
          </w:tcPr>
          <w:p w14:paraId="29C52195" w14:textId="77777777" w:rsidR="009760F5" w:rsidRPr="00357852" w:rsidRDefault="009760F5" w:rsidP="00BF7AFB">
            <w:pPr>
              <w:pStyle w:val="Normal6a"/>
            </w:pPr>
          </w:p>
        </w:tc>
        <w:tc>
          <w:tcPr>
            <w:tcW w:w="4876" w:type="dxa"/>
          </w:tcPr>
          <w:p w14:paraId="0AA60B34" w14:textId="77777777" w:rsidR="009760F5" w:rsidRPr="00357852" w:rsidRDefault="009760F5" w:rsidP="00BF7AFB">
            <w:pPr>
              <w:pStyle w:val="Normal6a"/>
            </w:pPr>
            <w:r w:rsidRPr="00357852">
              <w:rPr>
                <w:b/>
                <w:i/>
              </w:rPr>
              <w:t>d) közreműködés a technikai felszerelés biztosításában és minden egyéb releváns támogatás nyújtásában.</w:t>
            </w:r>
          </w:p>
        </w:tc>
      </w:tr>
    </w:tbl>
    <w:p w14:paraId="226DFFF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100FC78" w14:textId="77777777" w:rsidR="009760F5" w:rsidRPr="00357852" w:rsidRDefault="009760F5" w:rsidP="009760F5">
      <w:r w:rsidRPr="00534DA7">
        <w:rPr>
          <w:rStyle w:val="HideTWBExt"/>
        </w:rPr>
        <w:t>&lt;/Amend&gt;</w:t>
      </w:r>
    </w:p>
    <w:p w14:paraId="697C7F9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599</w:t>
      </w:r>
      <w:r w:rsidRPr="00534DA7">
        <w:rPr>
          <w:rStyle w:val="HideTWBExt"/>
          <w:b w:val="0"/>
        </w:rPr>
        <w:t>&lt;/NumAm&gt;</w:t>
      </w:r>
    </w:p>
    <w:p w14:paraId="68383233"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4EEAC703" w14:textId="77777777" w:rsidR="009760F5" w:rsidRPr="00357852" w:rsidRDefault="009760F5" w:rsidP="009760F5">
      <w:pPr>
        <w:pStyle w:val="NormalBold"/>
      </w:pPr>
      <w:r w:rsidRPr="00534DA7">
        <w:rPr>
          <w:rStyle w:val="HideTWBExt"/>
          <w:b w:val="0"/>
        </w:rPr>
        <w:t>&lt;/RepeatBlock-By&gt;</w:t>
      </w:r>
    </w:p>
    <w:p w14:paraId="1FE19AE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D0151F6" w14:textId="77777777" w:rsidR="009760F5" w:rsidRPr="00357852" w:rsidRDefault="009760F5" w:rsidP="009760F5">
      <w:pPr>
        <w:pStyle w:val="NormalBold"/>
      </w:pPr>
      <w:r w:rsidRPr="00534DA7">
        <w:rPr>
          <w:rStyle w:val="HideTWBExt"/>
          <w:b w:val="0"/>
        </w:rPr>
        <w:t>&lt;Article&gt;</w:t>
      </w:r>
      <w:r w:rsidRPr="00357852">
        <w:t>9 e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95DAB5D" w14:textId="77777777" w:rsidTr="00BF7AFB">
        <w:trPr>
          <w:trHeight w:hRule="exact" w:val="240"/>
          <w:jc w:val="center"/>
        </w:trPr>
        <w:tc>
          <w:tcPr>
            <w:tcW w:w="9752" w:type="dxa"/>
            <w:gridSpan w:val="2"/>
          </w:tcPr>
          <w:p w14:paraId="26B2185F" w14:textId="77777777" w:rsidR="009760F5" w:rsidRPr="00357852" w:rsidRDefault="009760F5" w:rsidP="00BF7AFB"/>
        </w:tc>
      </w:tr>
      <w:tr w:rsidR="00215CFA" w:rsidRPr="00357852" w14:paraId="663044AA" w14:textId="77777777" w:rsidTr="00BF7AFB">
        <w:trPr>
          <w:trHeight w:val="240"/>
          <w:jc w:val="center"/>
        </w:trPr>
        <w:tc>
          <w:tcPr>
            <w:tcW w:w="4876" w:type="dxa"/>
          </w:tcPr>
          <w:p w14:paraId="3983C0C3" w14:textId="77777777" w:rsidR="009760F5" w:rsidRPr="00357852" w:rsidRDefault="009760F5" w:rsidP="00BF7AFB">
            <w:pPr>
              <w:pStyle w:val="AmColumnHeading"/>
            </w:pPr>
            <w:r w:rsidRPr="00357852">
              <w:t>A Bizottság által javasolt szöveg</w:t>
            </w:r>
          </w:p>
        </w:tc>
        <w:tc>
          <w:tcPr>
            <w:tcW w:w="4876" w:type="dxa"/>
          </w:tcPr>
          <w:p w14:paraId="0E86D89A" w14:textId="77777777" w:rsidR="009760F5" w:rsidRPr="00357852" w:rsidRDefault="009760F5" w:rsidP="00BF7AFB">
            <w:pPr>
              <w:pStyle w:val="AmColumnHeading"/>
            </w:pPr>
            <w:r w:rsidRPr="00357852">
              <w:t>Módosítás</w:t>
            </w:r>
          </w:p>
        </w:tc>
      </w:tr>
      <w:tr w:rsidR="00215CFA" w:rsidRPr="00357852" w14:paraId="438CC6E7" w14:textId="77777777" w:rsidTr="00BF7AFB">
        <w:trPr>
          <w:jc w:val="center"/>
        </w:trPr>
        <w:tc>
          <w:tcPr>
            <w:tcW w:w="4876" w:type="dxa"/>
          </w:tcPr>
          <w:p w14:paraId="64C71ADA" w14:textId="77777777" w:rsidR="009760F5" w:rsidRPr="00357852" w:rsidRDefault="009760F5" w:rsidP="00BF7AFB">
            <w:pPr>
              <w:pStyle w:val="Normal6a"/>
            </w:pPr>
          </w:p>
        </w:tc>
        <w:tc>
          <w:tcPr>
            <w:tcW w:w="4876" w:type="dxa"/>
          </w:tcPr>
          <w:p w14:paraId="455E0904" w14:textId="77777777" w:rsidR="009760F5" w:rsidRPr="00357852" w:rsidRDefault="009760F5" w:rsidP="00BF7AFB">
            <w:pPr>
              <w:pStyle w:val="NormalBoldItalicCenter6a"/>
            </w:pPr>
            <w:r w:rsidRPr="00357852">
              <w:t>9e. cikk</w:t>
            </w:r>
          </w:p>
        </w:tc>
      </w:tr>
      <w:tr w:rsidR="00215CFA" w:rsidRPr="00357852" w14:paraId="04D9849C" w14:textId="77777777" w:rsidTr="00BF7AFB">
        <w:trPr>
          <w:jc w:val="center"/>
        </w:trPr>
        <w:tc>
          <w:tcPr>
            <w:tcW w:w="4876" w:type="dxa"/>
          </w:tcPr>
          <w:p w14:paraId="0AB76DB4" w14:textId="77777777" w:rsidR="009760F5" w:rsidRPr="00357852" w:rsidRDefault="009760F5" w:rsidP="00BF7AFB">
            <w:pPr>
              <w:pStyle w:val="Normal6a"/>
            </w:pPr>
          </w:p>
        </w:tc>
        <w:tc>
          <w:tcPr>
            <w:tcW w:w="4876" w:type="dxa"/>
          </w:tcPr>
          <w:p w14:paraId="39F84771" w14:textId="77777777" w:rsidR="009760F5" w:rsidRPr="00357852" w:rsidRDefault="009760F5" w:rsidP="00BF7AFB">
            <w:pPr>
              <w:pStyle w:val="NormalBoldItalicCenter6a"/>
            </w:pPr>
            <w:r w:rsidRPr="00357852">
              <w:t>Pénzügyi támogatás</w:t>
            </w:r>
          </w:p>
        </w:tc>
      </w:tr>
      <w:tr w:rsidR="00215CFA" w:rsidRPr="00357852" w14:paraId="5E1355B0" w14:textId="77777777" w:rsidTr="00BF7AFB">
        <w:trPr>
          <w:jc w:val="center"/>
        </w:trPr>
        <w:tc>
          <w:tcPr>
            <w:tcW w:w="4876" w:type="dxa"/>
          </w:tcPr>
          <w:p w14:paraId="27C0FDE2" w14:textId="77777777" w:rsidR="009760F5" w:rsidRPr="00357852" w:rsidRDefault="009760F5" w:rsidP="00BF7AFB">
            <w:pPr>
              <w:pStyle w:val="Normal6a"/>
            </w:pPr>
          </w:p>
        </w:tc>
        <w:tc>
          <w:tcPr>
            <w:tcW w:w="4876" w:type="dxa"/>
          </w:tcPr>
          <w:p w14:paraId="31D89D32" w14:textId="77777777" w:rsidR="009760F5" w:rsidRPr="00357852" w:rsidRDefault="009760F5" w:rsidP="00BF7AFB">
            <w:pPr>
              <w:pStyle w:val="Normal6a"/>
            </w:pPr>
            <w:r w:rsidRPr="00357852">
              <w:rPr>
                <w:b/>
                <w:i/>
              </w:rPr>
              <w:t>(1) A finanszírozási támogatást a Menekültügyi, Migrációs és Integrációs Alap létrehozásáról szóló, 2021. július 7-i (EU) 2021/1147 európai parlamenti és tanácsi rendelettel összhangban kell végrehajtani, az említett rendelet 3. cikke (2) bekezdésének d) pontjában említett célkitűzés alapján.</w:t>
            </w:r>
          </w:p>
        </w:tc>
      </w:tr>
      <w:tr w:rsidR="00215CFA" w:rsidRPr="00357852" w14:paraId="5E269A00" w14:textId="77777777" w:rsidTr="00BF7AFB">
        <w:trPr>
          <w:jc w:val="center"/>
        </w:trPr>
        <w:tc>
          <w:tcPr>
            <w:tcW w:w="4876" w:type="dxa"/>
          </w:tcPr>
          <w:p w14:paraId="26CB2891" w14:textId="77777777" w:rsidR="009760F5" w:rsidRPr="00357852" w:rsidRDefault="009760F5" w:rsidP="00BF7AFB">
            <w:pPr>
              <w:pStyle w:val="Normal6a"/>
            </w:pPr>
          </w:p>
        </w:tc>
        <w:tc>
          <w:tcPr>
            <w:tcW w:w="4876" w:type="dxa"/>
          </w:tcPr>
          <w:p w14:paraId="5ADFFE2B" w14:textId="77777777" w:rsidR="009760F5" w:rsidRPr="00357852" w:rsidRDefault="009760F5" w:rsidP="00BF7AFB">
            <w:pPr>
              <w:pStyle w:val="Normal6a"/>
            </w:pPr>
            <w:r w:rsidRPr="00357852">
              <w:rPr>
                <w:b/>
                <w:i/>
              </w:rPr>
              <w:t>(2) Az (EU) 2021/1147 rendelet 31. cikke (1) bekezdésének a) és b) pontja alapján a válsághelyzetben lévő tagállam számára sürgősségi finanszírozási támogatás nyújtható.</w:t>
            </w:r>
          </w:p>
        </w:tc>
      </w:tr>
      <w:tr w:rsidR="00215CFA" w:rsidRPr="00357852" w14:paraId="32CFFA05" w14:textId="77777777" w:rsidTr="00BF7AFB">
        <w:trPr>
          <w:jc w:val="center"/>
        </w:trPr>
        <w:tc>
          <w:tcPr>
            <w:tcW w:w="4876" w:type="dxa"/>
          </w:tcPr>
          <w:p w14:paraId="09EEDECD" w14:textId="77777777" w:rsidR="009760F5" w:rsidRPr="00357852" w:rsidRDefault="009760F5" w:rsidP="00BF7AFB">
            <w:pPr>
              <w:pStyle w:val="Normal6a"/>
            </w:pPr>
          </w:p>
        </w:tc>
        <w:tc>
          <w:tcPr>
            <w:tcW w:w="4876" w:type="dxa"/>
          </w:tcPr>
          <w:p w14:paraId="2BE6080F" w14:textId="77777777" w:rsidR="009760F5" w:rsidRPr="00357852" w:rsidRDefault="009760F5" w:rsidP="00BF7AFB">
            <w:pPr>
              <w:pStyle w:val="Normal6a"/>
            </w:pPr>
            <w:r w:rsidRPr="00357852">
              <w:rPr>
                <w:b/>
                <w:i/>
              </w:rPr>
              <w:t>(3) Az e rendelet végrehajtásához használt eszközöket teljes egészében az uniós költségvetésből kell finanszírozni. Ez magában foglalja az e rendelet alkalmazásához szükséges sürgősségi létesítmények építését, működtetését és felújítását, a XXX/XXX/EU irányelvben [a befogadási feltételekről szóló irányelv (átdolgozás)] foglalt előírásokkal összhangban.</w:t>
            </w:r>
          </w:p>
        </w:tc>
      </w:tr>
    </w:tbl>
    <w:p w14:paraId="6FB77219"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BA11294" w14:textId="77777777" w:rsidR="009760F5" w:rsidRPr="00357852" w:rsidRDefault="009760F5" w:rsidP="009760F5">
      <w:r w:rsidRPr="00534DA7">
        <w:rPr>
          <w:rStyle w:val="HideTWBExt"/>
        </w:rPr>
        <w:t>&lt;/Amend&gt;</w:t>
      </w:r>
    </w:p>
    <w:p w14:paraId="4C06871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600</w:t>
      </w:r>
      <w:r w:rsidRPr="00534DA7">
        <w:rPr>
          <w:rStyle w:val="HideTWBExt"/>
          <w:b w:val="0"/>
        </w:rPr>
        <w:t>&lt;/NumAm&gt;</w:t>
      </w:r>
    </w:p>
    <w:p w14:paraId="317A555A"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3D29342A" w14:textId="77777777" w:rsidR="009760F5" w:rsidRPr="00357852" w:rsidRDefault="009760F5" w:rsidP="009760F5">
      <w:pPr>
        <w:pStyle w:val="NormalBold"/>
      </w:pPr>
      <w:r w:rsidRPr="00534DA7">
        <w:rPr>
          <w:rStyle w:val="HideTWBExt"/>
          <w:b w:val="0"/>
        </w:rPr>
        <w:t>&lt;/RepeatBlock-By&gt;</w:t>
      </w:r>
    </w:p>
    <w:p w14:paraId="70C2FA4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307AF5D" w14:textId="77777777" w:rsidR="009760F5" w:rsidRPr="00357852" w:rsidRDefault="009760F5" w:rsidP="009760F5">
      <w:pPr>
        <w:pStyle w:val="NormalBold"/>
      </w:pPr>
      <w:r w:rsidRPr="00534DA7">
        <w:rPr>
          <w:rStyle w:val="HideTWBExt"/>
          <w:b w:val="0"/>
        </w:rPr>
        <w:t>&lt;Article&gt;</w:t>
      </w:r>
      <w:r w:rsidRPr="00357852">
        <w:t>V fejezet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7ACE8F2" w14:textId="77777777" w:rsidTr="00BF7AFB">
        <w:trPr>
          <w:trHeight w:hRule="exact" w:val="240"/>
          <w:jc w:val="center"/>
        </w:trPr>
        <w:tc>
          <w:tcPr>
            <w:tcW w:w="9752" w:type="dxa"/>
            <w:gridSpan w:val="2"/>
          </w:tcPr>
          <w:p w14:paraId="58DF4026" w14:textId="77777777" w:rsidR="009760F5" w:rsidRPr="00357852" w:rsidRDefault="009760F5" w:rsidP="00BF7AFB"/>
        </w:tc>
      </w:tr>
      <w:tr w:rsidR="00215CFA" w:rsidRPr="00357852" w14:paraId="58A49989" w14:textId="77777777" w:rsidTr="00BF7AFB">
        <w:trPr>
          <w:trHeight w:val="240"/>
          <w:jc w:val="center"/>
        </w:trPr>
        <w:tc>
          <w:tcPr>
            <w:tcW w:w="4876" w:type="dxa"/>
          </w:tcPr>
          <w:p w14:paraId="0F714F0E" w14:textId="77777777" w:rsidR="009760F5" w:rsidRPr="00357852" w:rsidRDefault="009760F5" w:rsidP="00BF7AFB">
            <w:pPr>
              <w:pStyle w:val="AmColumnHeading"/>
            </w:pPr>
            <w:r w:rsidRPr="00357852">
              <w:t>A Bizottság által javasolt szöveg</w:t>
            </w:r>
          </w:p>
        </w:tc>
        <w:tc>
          <w:tcPr>
            <w:tcW w:w="4876" w:type="dxa"/>
          </w:tcPr>
          <w:p w14:paraId="08F275F9" w14:textId="77777777" w:rsidR="009760F5" w:rsidRPr="00357852" w:rsidRDefault="009760F5" w:rsidP="00BF7AFB">
            <w:pPr>
              <w:pStyle w:val="AmColumnHeading"/>
            </w:pPr>
            <w:r w:rsidRPr="00357852">
              <w:t>Módosítás</w:t>
            </w:r>
          </w:p>
        </w:tc>
      </w:tr>
      <w:tr w:rsidR="00215CFA" w:rsidRPr="00357852" w14:paraId="6935B407" w14:textId="77777777" w:rsidTr="00BF7AFB">
        <w:trPr>
          <w:jc w:val="center"/>
        </w:trPr>
        <w:tc>
          <w:tcPr>
            <w:tcW w:w="4876" w:type="dxa"/>
          </w:tcPr>
          <w:p w14:paraId="3DA312EF" w14:textId="77777777" w:rsidR="009760F5" w:rsidRPr="00357852" w:rsidRDefault="009760F5" w:rsidP="00BF7AFB">
            <w:pPr>
              <w:pStyle w:val="Normal6a"/>
            </w:pPr>
            <w:r w:rsidRPr="00357852">
              <w:t>V. FEJEZET</w:t>
            </w:r>
            <w:r w:rsidRPr="00357852">
              <w:tab/>
              <w:t>Azonnali védelem nyújtása</w:t>
            </w:r>
          </w:p>
        </w:tc>
        <w:tc>
          <w:tcPr>
            <w:tcW w:w="4876" w:type="dxa"/>
          </w:tcPr>
          <w:p w14:paraId="341A1F76" w14:textId="77777777" w:rsidR="009760F5" w:rsidRPr="00357852" w:rsidRDefault="009760F5" w:rsidP="00BF7AFB">
            <w:pPr>
              <w:pStyle w:val="Normal6a"/>
            </w:pPr>
            <w:r w:rsidRPr="00357852">
              <w:t>V. FEJEZET</w:t>
            </w:r>
            <w:r w:rsidRPr="00357852">
              <w:tab/>
            </w:r>
            <w:r w:rsidRPr="00357852">
              <w:rPr>
                <w:b/>
                <w:bCs/>
                <w:i/>
                <w:iCs/>
              </w:rPr>
              <w:t>Prima facie nemzetközi védelem és</w:t>
            </w:r>
            <w:r w:rsidRPr="00357852">
              <w:rPr>
                <w:i/>
                <w:iCs/>
              </w:rPr>
              <w:t xml:space="preserve"> </w:t>
            </w:r>
            <w:r w:rsidRPr="00357852">
              <w:t>azonnali védelem nyújtása</w:t>
            </w:r>
          </w:p>
        </w:tc>
      </w:tr>
    </w:tbl>
    <w:p w14:paraId="4C48594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E96698A" w14:textId="77777777" w:rsidR="009760F5" w:rsidRPr="00357852" w:rsidRDefault="009760F5" w:rsidP="009760F5">
      <w:r w:rsidRPr="00534DA7">
        <w:rPr>
          <w:rStyle w:val="HideTWBExt"/>
        </w:rPr>
        <w:t>&lt;/Amend&gt;</w:t>
      </w:r>
    </w:p>
    <w:p w14:paraId="0AF5C24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601</w:t>
      </w:r>
      <w:r w:rsidRPr="00534DA7">
        <w:rPr>
          <w:rStyle w:val="HideTWBExt"/>
          <w:b w:val="0"/>
        </w:rPr>
        <w:t>&lt;/NumAm&gt;</w:t>
      </w:r>
    </w:p>
    <w:p w14:paraId="1129D3F1"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w:t>
      </w:r>
      <w:r w:rsidRPr="00534DA7">
        <w:rPr>
          <w:rStyle w:val="HideTWBExt"/>
          <w:b w:val="0"/>
        </w:rPr>
        <w:t>&lt;/Members&gt;</w:t>
      </w:r>
    </w:p>
    <w:p w14:paraId="0CB4767E" w14:textId="77777777" w:rsidR="009760F5" w:rsidRPr="00357852" w:rsidRDefault="009760F5" w:rsidP="009760F5">
      <w:pPr>
        <w:pStyle w:val="NormalBold"/>
      </w:pPr>
      <w:r w:rsidRPr="00534DA7">
        <w:rPr>
          <w:rStyle w:val="HideTWBExt"/>
          <w:b w:val="0"/>
        </w:rPr>
        <w:t>&lt;/RepeatBlock-By&gt;</w:t>
      </w:r>
    </w:p>
    <w:p w14:paraId="023288D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7B97A9C" w14:textId="77777777" w:rsidR="009760F5" w:rsidRPr="00357852" w:rsidRDefault="009760F5" w:rsidP="009760F5">
      <w:pPr>
        <w:pStyle w:val="NormalBold"/>
      </w:pPr>
      <w:r w:rsidRPr="00534DA7">
        <w:rPr>
          <w:rStyle w:val="HideTWBExt"/>
          <w:b w:val="0"/>
        </w:rPr>
        <w:t>&lt;Article&gt;</w:t>
      </w:r>
      <w:r w:rsidRPr="00357852">
        <w:t>V fejezet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073F550" w14:textId="77777777" w:rsidTr="00BF7AFB">
        <w:trPr>
          <w:trHeight w:hRule="exact" w:val="240"/>
          <w:jc w:val="center"/>
        </w:trPr>
        <w:tc>
          <w:tcPr>
            <w:tcW w:w="9752" w:type="dxa"/>
            <w:gridSpan w:val="2"/>
          </w:tcPr>
          <w:p w14:paraId="51A19F95" w14:textId="77777777" w:rsidR="009760F5" w:rsidRPr="00357852" w:rsidRDefault="009760F5" w:rsidP="00BF7AFB"/>
        </w:tc>
      </w:tr>
      <w:tr w:rsidR="00215CFA" w:rsidRPr="00357852" w14:paraId="2864DC35" w14:textId="77777777" w:rsidTr="00BF7AFB">
        <w:trPr>
          <w:trHeight w:val="240"/>
          <w:jc w:val="center"/>
        </w:trPr>
        <w:tc>
          <w:tcPr>
            <w:tcW w:w="4876" w:type="dxa"/>
          </w:tcPr>
          <w:p w14:paraId="3B96E444" w14:textId="77777777" w:rsidR="009760F5" w:rsidRPr="00357852" w:rsidRDefault="009760F5" w:rsidP="00BF7AFB">
            <w:pPr>
              <w:pStyle w:val="AmColumnHeading"/>
            </w:pPr>
            <w:r w:rsidRPr="00357852">
              <w:t>A Bizottság által javasolt szöveg</w:t>
            </w:r>
          </w:p>
        </w:tc>
        <w:tc>
          <w:tcPr>
            <w:tcW w:w="4876" w:type="dxa"/>
          </w:tcPr>
          <w:p w14:paraId="26BFD541" w14:textId="77777777" w:rsidR="009760F5" w:rsidRPr="00357852" w:rsidRDefault="009760F5" w:rsidP="00BF7AFB">
            <w:pPr>
              <w:pStyle w:val="AmColumnHeading"/>
            </w:pPr>
            <w:r w:rsidRPr="00357852">
              <w:t>Módosítás</w:t>
            </w:r>
          </w:p>
        </w:tc>
      </w:tr>
      <w:tr w:rsidR="00215CFA" w:rsidRPr="00357852" w14:paraId="5E7A996C" w14:textId="77777777" w:rsidTr="00BF7AFB">
        <w:trPr>
          <w:jc w:val="center"/>
        </w:trPr>
        <w:tc>
          <w:tcPr>
            <w:tcW w:w="4876" w:type="dxa"/>
          </w:tcPr>
          <w:p w14:paraId="40609C92" w14:textId="77777777" w:rsidR="009760F5" w:rsidRPr="00357852" w:rsidRDefault="009760F5" w:rsidP="00BF7AFB">
            <w:pPr>
              <w:pStyle w:val="Normal6a"/>
            </w:pPr>
            <w:r w:rsidRPr="00357852">
              <w:t>V. FEJEZET</w:t>
            </w:r>
            <w:r w:rsidRPr="00357852">
              <w:tab/>
            </w:r>
            <w:r w:rsidRPr="00357852">
              <w:rPr>
                <w:b/>
                <w:i/>
              </w:rPr>
              <w:t>Azonnali védelem nyújtása</w:t>
            </w:r>
          </w:p>
        </w:tc>
        <w:tc>
          <w:tcPr>
            <w:tcW w:w="4876" w:type="dxa"/>
          </w:tcPr>
          <w:p w14:paraId="5563532C" w14:textId="77777777" w:rsidR="009760F5" w:rsidRPr="00357852" w:rsidRDefault="009760F5" w:rsidP="00BF7AFB">
            <w:pPr>
              <w:pStyle w:val="Normal6a"/>
            </w:pPr>
            <w:r w:rsidRPr="00357852">
              <w:t>V. FEJEZET</w:t>
            </w:r>
            <w:r w:rsidRPr="00357852">
              <w:tab/>
            </w:r>
            <w:r w:rsidRPr="00357852">
              <w:rPr>
                <w:b/>
                <w:i/>
              </w:rPr>
              <w:t>A megalapozott esetekben alkalmazott egyszerűsített és gyorsított eljárások</w:t>
            </w:r>
          </w:p>
        </w:tc>
      </w:tr>
    </w:tbl>
    <w:p w14:paraId="205CA74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D8AA0AB" w14:textId="77777777" w:rsidR="009760F5" w:rsidRPr="00357852" w:rsidRDefault="009760F5" w:rsidP="009760F5">
      <w:r w:rsidRPr="00534DA7">
        <w:rPr>
          <w:rStyle w:val="HideTWBExt"/>
        </w:rPr>
        <w:t>&lt;/Amend&gt;</w:t>
      </w:r>
    </w:p>
    <w:p w14:paraId="0A709703"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602</w:t>
      </w:r>
      <w:r w:rsidRPr="00534DA7">
        <w:rPr>
          <w:rStyle w:val="HideTWBExt"/>
          <w:b w:val="0"/>
        </w:rPr>
        <w:t>&lt;/NumAm&gt;</w:t>
      </w:r>
    </w:p>
    <w:p w14:paraId="1C5E09F6"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5EB0DADD" w14:textId="77777777" w:rsidR="009760F5" w:rsidRPr="00357852" w:rsidRDefault="009760F5" w:rsidP="009760F5">
      <w:pPr>
        <w:pStyle w:val="NormalBold"/>
      </w:pPr>
      <w:r w:rsidRPr="00534DA7">
        <w:rPr>
          <w:rStyle w:val="HideTWBExt"/>
          <w:b w:val="0"/>
        </w:rPr>
        <w:t>&lt;/RepeatBlock-By&gt;</w:t>
      </w:r>
    </w:p>
    <w:p w14:paraId="41C9287A"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D22A224" w14:textId="77777777" w:rsidR="009760F5" w:rsidRPr="00357852" w:rsidRDefault="009760F5" w:rsidP="009760F5">
      <w:pPr>
        <w:pStyle w:val="NormalBold"/>
      </w:pPr>
      <w:r w:rsidRPr="00534DA7">
        <w:rPr>
          <w:rStyle w:val="HideTWBExt"/>
          <w:b w:val="0"/>
        </w:rPr>
        <w:t>&lt;Article&gt;</w:t>
      </w:r>
      <w:r w:rsidRPr="00357852">
        <w:t>V fejezet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7D529C4" w14:textId="77777777" w:rsidTr="00BF7AFB">
        <w:trPr>
          <w:trHeight w:hRule="exact" w:val="240"/>
          <w:jc w:val="center"/>
        </w:trPr>
        <w:tc>
          <w:tcPr>
            <w:tcW w:w="9752" w:type="dxa"/>
            <w:gridSpan w:val="2"/>
          </w:tcPr>
          <w:p w14:paraId="14B32668" w14:textId="77777777" w:rsidR="009760F5" w:rsidRPr="00357852" w:rsidRDefault="009760F5" w:rsidP="00BF7AFB"/>
        </w:tc>
      </w:tr>
      <w:tr w:rsidR="00215CFA" w:rsidRPr="00357852" w14:paraId="5989A1F9" w14:textId="77777777" w:rsidTr="00BF7AFB">
        <w:trPr>
          <w:trHeight w:val="240"/>
          <w:jc w:val="center"/>
        </w:trPr>
        <w:tc>
          <w:tcPr>
            <w:tcW w:w="4876" w:type="dxa"/>
          </w:tcPr>
          <w:p w14:paraId="07B010B5" w14:textId="77777777" w:rsidR="009760F5" w:rsidRPr="00357852" w:rsidRDefault="009760F5" w:rsidP="00BF7AFB">
            <w:pPr>
              <w:pStyle w:val="AmColumnHeading"/>
            </w:pPr>
            <w:r w:rsidRPr="00357852">
              <w:t>A Bizottság által javasolt szöveg</w:t>
            </w:r>
          </w:p>
        </w:tc>
        <w:tc>
          <w:tcPr>
            <w:tcW w:w="4876" w:type="dxa"/>
          </w:tcPr>
          <w:p w14:paraId="087DB4B1" w14:textId="77777777" w:rsidR="009760F5" w:rsidRPr="00357852" w:rsidRDefault="009760F5" w:rsidP="00BF7AFB">
            <w:pPr>
              <w:pStyle w:val="AmColumnHeading"/>
            </w:pPr>
            <w:r w:rsidRPr="00357852">
              <w:t>Módosítás</w:t>
            </w:r>
          </w:p>
        </w:tc>
      </w:tr>
      <w:tr w:rsidR="00215CFA" w:rsidRPr="00357852" w14:paraId="30D753D8" w14:textId="77777777" w:rsidTr="00BF7AFB">
        <w:trPr>
          <w:jc w:val="center"/>
        </w:trPr>
        <w:tc>
          <w:tcPr>
            <w:tcW w:w="4876" w:type="dxa"/>
          </w:tcPr>
          <w:p w14:paraId="1017A5BA" w14:textId="77777777" w:rsidR="009760F5" w:rsidRPr="00357852" w:rsidRDefault="009760F5" w:rsidP="00BF7AFB">
            <w:pPr>
              <w:pStyle w:val="Normal6a"/>
            </w:pPr>
            <w:r w:rsidRPr="00357852">
              <w:t>V. FEJEZET</w:t>
            </w:r>
            <w:r w:rsidRPr="00357852">
              <w:tab/>
            </w:r>
            <w:r w:rsidRPr="00357852">
              <w:rPr>
                <w:b/>
                <w:bCs/>
                <w:i/>
                <w:iCs/>
              </w:rPr>
              <w:t>Azonnali</w:t>
            </w:r>
            <w:r w:rsidRPr="00357852">
              <w:t xml:space="preserve"> védelem nyújtása</w:t>
            </w:r>
          </w:p>
        </w:tc>
        <w:tc>
          <w:tcPr>
            <w:tcW w:w="4876" w:type="dxa"/>
          </w:tcPr>
          <w:p w14:paraId="763D82FE" w14:textId="77777777" w:rsidR="009760F5" w:rsidRPr="00357852" w:rsidRDefault="009760F5" w:rsidP="00BF7AFB">
            <w:pPr>
              <w:pStyle w:val="Normal6a"/>
            </w:pPr>
            <w:r w:rsidRPr="00357852">
              <w:t>V. FEJEZET</w:t>
            </w:r>
            <w:r w:rsidRPr="00357852">
              <w:tab/>
            </w:r>
            <w:r w:rsidRPr="00357852">
              <w:rPr>
                <w:b/>
                <w:bCs/>
                <w:i/>
                <w:iCs/>
              </w:rPr>
              <w:t>Prima facie nemzetközi</w:t>
            </w:r>
            <w:r w:rsidRPr="00357852">
              <w:t xml:space="preserve"> védelem nyújtása</w:t>
            </w:r>
          </w:p>
        </w:tc>
      </w:tr>
    </w:tbl>
    <w:p w14:paraId="4FB84BD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C41CCFE" w14:textId="77777777" w:rsidR="009760F5" w:rsidRPr="00357852" w:rsidRDefault="009760F5" w:rsidP="009760F5">
      <w:r w:rsidRPr="00534DA7">
        <w:rPr>
          <w:rStyle w:val="HideTWBExt"/>
        </w:rPr>
        <w:t>&lt;/Amend&gt;</w:t>
      </w:r>
    </w:p>
    <w:p w14:paraId="42E6D9E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603</w:t>
      </w:r>
      <w:r w:rsidRPr="00534DA7">
        <w:rPr>
          <w:rStyle w:val="HideTWBExt"/>
          <w:b w:val="0"/>
        </w:rPr>
        <w:t>&lt;/NumAm&gt;</w:t>
      </w:r>
    </w:p>
    <w:p w14:paraId="2D427884" w14:textId="77777777" w:rsidR="009760F5" w:rsidRPr="00357852" w:rsidRDefault="009760F5" w:rsidP="009760F5">
      <w:pPr>
        <w:pStyle w:val="NormalBold"/>
      </w:pPr>
      <w:r w:rsidRPr="00534DA7">
        <w:rPr>
          <w:rStyle w:val="HideTWBExt"/>
          <w:b w:val="0"/>
        </w:rPr>
        <w:t>&lt;RepeatBlock-By&gt;&lt;Members&gt;</w:t>
      </w:r>
      <w:r w:rsidRPr="00357852">
        <w:t>Tomas Tobé, Lena Düpont, Jeroen Lenaers</w:t>
      </w:r>
      <w:r w:rsidRPr="00534DA7">
        <w:rPr>
          <w:rStyle w:val="HideTWBExt"/>
          <w:b w:val="0"/>
        </w:rPr>
        <w:t>&lt;/Members&gt;</w:t>
      </w:r>
    </w:p>
    <w:p w14:paraId="6A16349F" w14:textId="77777777" w:rsidR="009760F5" w:rsidRPr="00357852" w:rsidRDefault="009760F5" w:rsidP="009760F5">
      <w:pPr>
        <w:pStyle w:val="NormalBold"/>
      </w:pPr>
      <w:r w:rsidRPr="00534DA7">
        <w:rPr>
          <w:rStyle w:val="HideTWBExt"/>
          <w:b w:val="0"/>
        </w:rPr>
        <w:t>&lt;/RepeatBlock-By&gt;</w:t>
      </w:r>
    </w:p>
    <w:p w14:paraId="70ED9B57"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66D41CE" w14:textId="77777777" w:rsidR="009760F5" w:rsidRPr="00357852" w:rsidRDefault="009760F5" w:rsidP="009760F5">
      <w:pPr>
        <w:pStyle w:val="NormalBold"/>
      </w:pPr>
      <w:r w:rsidRPr="00534DA7">
        <w:rPr>
          <w:rStyle w:val="HideTWBExt"/>
          <w:b w:val="0"/>
        </w:rPr>
        <w:t>&lt;Article&gt;</w:t>
      </w:r>
      <w:r w:rsidRPr="00357852">
        <w:t>V fejezet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B401DF9" w14:textId="77777777" w:rsidTr="00BF7AFB">
        <w:trPr>
          <w:trHeight w:hRule="exact" w:val="240"/>
          <w:jc w:val="center"/>
        </w:trPr>
        <w:tc>
          <w:tcPr>
            <w:tcW w:w="9752" w:type="dxa"/>
            <w:gridSpan w:val="2"/>
          </w:tcPr>
          <w:p w14:paraId="08825694" w14:textId="77777777" w:rsidR="009760F5" w:rsidRPr="00357852" w:rsidRDefault="009760F5" w:rsidP="00BF7AFB"/>
        </w:tc>
      </w:tr>
      <w:tr w:rsidR="00215CFA" w:rsidRPr="00357852" w14:paraId="16DEF45E" w14:textId="77777777" w:rsidTr="00BF7AFB">
        <w:trPr>
          <w:trHeight w:val="240"/>
          <w:jc w:val="center"/>
        </w:trPr>
        <w:tc>
          <w:tcPr>
            <w:tcW w:w="4876" w:type="dxa"/>
          </w:tcPr>
          <w:p w14:paraId="35CA8165" w14:textId="77777777" w:rsidR="009760F5" w:rsidRPr="00357852" w:rsidRDefault="009760F5" w:rsidP="00BF7AFB">
            <w:pPr>
              <w:pStyle w:val="AmColumnHeading"/>
            </w:pPr>
            <w:r w:rsidRPr="00357852">
              <w:t>A Bizottság által javasolt szöveg</w:t>
            </w:r>
          </w:p>
        </w:tc>
        <w:tc>
          <w:tcPr>
            <w:tcW w:w="4876" w:type="dxa"/>
          </w:tcPr>
          <w:p w14:paraId="34D2D26A" w14:textId="77777777" w:rsidR="009760F5" w:rsidRPr="00357852" w:rsidRDefault="009760F5" w:rsidP="00BF7AFB">
            <w:pPr>
              <w:pStyle w:val="AmColumnHeading"/>
            </w:pPr>
            <w:r w:rsidRPr="00357852">
              <w:t>Módosítás</w:t>
            </w:r>
          </w:p>
        </w:tc>
      </w:tr>
      <w:tr w:rsidR="00215CFA" w:rsidRPr="00357852" w14:paraId="554DB2AD" w14:textId="77777777" w:rsidTr="00BF7AFB">
        <w:trPr>
          <w:jc w:val="center"/>
        </w:trPr>
        <w:tc>
          <w:tcPr>
            <w:tcW w:w="4876" w:type="dxa"/>
          </w:tcPr>
          <w:p w14:paraId="0251750C" w14:textId="77777777" w:rsidR="009760F5" w:rsidRPr="00357852" w:rsidRDefault="009760F5" w:rsidP="00BF7AFB">
            <w:pPr>
              <w:pStyle w:val="Normal6a"/>
            </w:pPr>
            <w:r w:rsidRPr="00357852">
              <w:t>V. FEJEZET</w:t>
            </w:r>
            <w:r w:rsidRPr="00357852">
              <w:tab/>
            </w:r>
            <w:r w:rsidRPr="00357852">
              <w:rPr>
                <w:b/>
                <w:bCs/>
                <w:i/>
                <w:iCs/>
              </w:rPr>
              <w:t>Azonnali védelem nyújtása</w:t>
            </w:r>
          </w:p>
        </w:tc>
        <w:tc>
          <w:tcPr>
            <w:tcW w:w="4876" w:type="dxa"/>
          </w:tcPr>
          <w:p w14:paraId="0A03F7FF" w14:textId="77777777" w:rsidR="009760F5" w:rsidRPr="00357852" w:rsidRDefault="009760F5" w:rsidP="00BF7AFB">
            <w:pPr>
              <w:pStyle w:val="Normal6a"/>
            </w:pPr>
            <w:r w:rsidRPr="00357852">
              <w:t>V. FEJEZET</w:t>
            </w:r>
            <w:r w:rsidRPr="00357852">
              <w:tab/>
            </w:r>
            <w:r w:rsidRPr="00357852">
              <w:rPr>
                <w:b/>
                <w:bCs/>
                <w:i/>
                <w:iCs/>
              </w:rPr>
              <w:t>Ideiglenes tartózkodási jogosultság biztosítása</w:t>
            </w:r>
          </w:p>
        </w:tc>
      </w:tr>
    </w:tbl>
    <w:p w14:paraId="20CC7AC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F8F9423" w14:textId="77777777" w:rsidR="009760F5" w:rsidRPr="00357852" w:rsidRDefault="009760F5" w:rsidP="009760F5">
      <w:r w:rsidRPr="00534DA7">
        <w:rPr>
          <w:rStyle w:val="HideTWBExt"/>
        </w:rPr>
        <w:t>&lt;/Amend&gt;</w:t>
      </w:r>
    </w:p>
    <w:p w14:paraId="4B30BE1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604</w:t>
      </w:r>
      <w:r w:rsidRPr="00534DA7">
        <w:rPr>
          <w:rStyle w:val="HideTWBExt"/>
          <w:b w:val="0"/>
        </w:rPr>
        <w:t>&lt;/NumAm&gt;</w:t>
      </w:r>
    </w:p>
    <w:p w14:paraId="27F8468D"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7AB767C9" w14:textId="77777777" w:rsidR="009760F5" w:rsidRPr="00357852" w:rsidRDefault="009760F5" w:rsidP="009760F5">
      <w:pPr>
        <w:pStyle w:val="NormalBold"/>
      </w:pPr>
      <w:r w:rsidRPr="00534DA7">
        <w:rPr>
          <w:rStyle w:val="HideTWBExt"/>
          <w:b w:val="0"/>
        </w:rPr>
        <w:t>&lt;/RepeatBlock-By&gt;</w:t>
      </w:r>
    </w:p>
    <w:p w14:paraId="69157EA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8A9D25E" w14:textId="77777777" w:rsidR="009760F5" w:rsidRPr="00357852" w:rsidRDefault="009760F5" w:rsidP="009760F5">
      <w:pPr>
        <w:pStyle w:val="NormalBold"/>
      </w:pPr>
      <w:r w:rsidRPr="00534DA7">
        <w:rPr>
          <w:rStyle w:val="HideTWBExt"/>
          <w:b w:val="0"/>
        </w:rPr>
        <w:t>&lt;Article&gt;</w:t>
      </w:r>
      <w:r w:rsidRPr="00357852">
        <w:t>9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2EEA161" w14:textId="77777777" w:rsidTr="00BF7AFB">
        <w:trPr>
          <w:trHeight w:hRule="exact" w:val="240"/>
          <w:jc w:val="center"/>
        </w:trPr>
        <w:tc>
          <w:tcPr>
            <w:tcW w:w="9752" w:type="dxa"/>
            <w:gridSpan w:val="2"/>
          </w:tcPr>
          <w:p w14:paraId="25F85557" w14:textId="77777777" w:rsidR="009760F5" w:rsidRPr="00357852" w:rsidRDefault="009760F5" w:rsidP="00BF7AFB"/>
        </w:tc>
      </w:tr>
      <w:tr w:rsidR="00215CFA" w:rsidRPr="00357852" w14:paraId="68C382EE" w14:textId="77777777" w:rsidTr="00BF7AFB">
        <w:trPr>
          <w:trHeight w:val="240"/>
          <w:jc w:val="center"/>
        </w:trPr>
        <w:tc>
          <w:tcPr>
            <w:tcW w:w="4876" w:type="dxa"/>
          </w:tcPr>
          <w:p w14:paraId="57B1D79C" w14:textId="77777777" w:rsidR="009760F5" w:rsidRPr="00357852" w:rsidRDefault="009760F5" w:rsidP="00BF7AFB">
            <w:pPr>
              <w:pStyle w:val="AmColumnHeading"/>
            </w:pPr>
            <w:r w:rsidRPr="00357852">
              <w:t>A Bizottság által javasolt szöveg</w:t>
            </w:r>
          </w:p>
        </w:tc>
        <w:tc>
          <w:tcPr>
            <w:tcW w:w="4876" w:type="dxa"/>
          </w:tcPr>
          <w:p w14:paraId="5CA95F8D" w14:textId="77777777" w:rsidR="009760F5" w:rsidRPr="00357852" w:rsidRDefault="009760F5" w:rsidP="00BF7AFB">
            <w:pPr>
              <w:pStyle w:val="AmColumnHeading"/>
            </w:pPr>
            <w:r w:rsidRPr="00357852">
              <w:t>Módosítás</w:t>
            </w:r>
          </w:p>
        </w:tc>
      </w:tr>
      <w:tr w:rsidR="00215CFA" w:rsidRPr="00357852" w14:paraId="1A0B8F18" w14:textId="77777777" w:rsidTr="00BF7AFB">
        <w:trPr>
          <w:jc w:val="center"/>
        </w:trPr>
        <w:tc>
          <w:tcPr>
            <w:tcW w:w="4876" w:type="dxa"/>
          </w:tcPr>
          <w:p w14:paraId="2F82D514" w14:textId="77777777" w:rsidR="009760F5" w:rsidRPr="00357852" w:rsidRDefault="009760F5" w:rsidP="00BF7AFB">
            <w:pPr>
              <w:pStyle w:val="Normal6a"/>
            </w:pPr>
          </w:p>
        </w:tc>
        <w:tc>
          <w:tcPr>
            <w:tcW w:w="4876" w:type="dxa"/>
          </w:tcPr>
          <w:p w14:paraId="49353A54" w14:textId="77777777" w:rsidR="009760F5" w:rsidRPr="00357852" w:rsidRDefault="009760F5" w:rsidP="00BF7AFB">
            <w:pPr>
              <w:pStyle w:val="NormalBoldItalicCenter6a"/>
            </w:pPr>
            <w:r w:rsidRPr="00357852">
              <w:t>9a. cikk</w:t>
            </w:r>
          </w:p>
        </w:tc>
      </w:tr>
      <w:tr w:rsidR="00215CFA" w:rsidRPr="00357852" w14:paraId="3BEC21D9" w14:textId="77777777" w:rsidTr="00BF7AFB">
        <w:trPr>
          <w:jc w:val="center"/>
        </w:trPr>
        <w:tc>
          <w:tcPr>
            <w:tcW w:w="4876" w:type="dxa"/>
          </w:tcPr>
          <w:p w14:paraId="487D58BF" w14:textId="77777777" w:rsidR="009760F5" w:rsidRPr="00357852" w:rsidRDefault="009760F5" w:rsidP="00BF7AFB">
            <w:pPr>
              <w:pStyle w:val="Normal6a"/>
            </w:pPr>
          </w:p>
        </w:tc>
        <w:tc>
          <w:tcPr>
            <w:tcW w:w="4876" w:type="dxa"/>
          </w:tcPr>
          <w:p w14:paraId="0BC266BD" w14:textId="77777777" w:rsidR="009760F5" w:rsidRPr="00357852" w:rsidRDefault="009760F5" w:rsidP="00BF7AFB">
            <w:pPr>
              <w:pStyle w:val="NormalBoldItalicCenter6a"/>
            </w:pPr>
            <w:r w:rsidRPr="00357852">
              <w:t>A prima facie nemzetközi védelem megadása</w:t>
            </w:r>
          </w:p>
        </w:tc>
      </w:tr>
      <w:tr w:rsidR="00215CFA" w:rsidRPr="00357852" w14:paraId="09EB4D65" w14:textId="77777777" w:rsidTr="00BF7AFB">
        <w:trPr>
          <w:jc w:val="center"/>
        </w:trPr>
        <w:tc>
          <w:tcPr>
            <w:tcW w:w="4876" w:type="dxa"/>
          </w:tcPr>
          <w:p w14:paraId="6CDB5CB8" w14:textId="77777777" w:rsidR="009760F5" w:rsidRPr="00357852" w:rsidRDefault="009760F5" w:rsidP="00BF7AFB">
            <w:pPr>
              <w:pStyle w:val="Normal6a"/>
            </w:pPr>
          </w:p>
        </w:tc>
        <w:tc>
          <w:tcPr>
            <w:tcW w:w="4876" w:type="dxa"/>
          </w:tcPr>
          <w:p w14:paraId="3680E559" w14:textId="77777777" w:rsidR="009760F5" w:rsidRPr="00357852" w:rsidRDefault="009760F5" w:rsidP="00BF7AFB">
            <w:pPr>
              <w:pStyle w:val="Normal6a"/>
            </w:pPr>
            <w:r w:rsidRPr="00357852">
              <w:rPr>
                <w:b/>
                <w:i/>
              </w:rPr>
              <w:t>(1) Az 1a. cikk (1) bekezdésének a) pontjában említett szükséghelyzetben a tagállamok az (EU) XXX/XXX rendelettel [a kvalifikációs rendelet] összhangban prima facie nemzetközi védelmet nyújtanak a meghatározott származási országgal vagy korábbi szokásos tartózkodási hellyel rendelkező kérelmezők vagy a kérelmezők meghatározott csoportjai számára nyilvánvaló, objektív körülmények alapján, különösen ha a hasonló helyzetben lévő személyek egy csoportja számára a nemzetközi védelem megadásának olyan nyilvánvaló oka van, mint a faj, a vallás, a nemzetiség, a politikai vélemény vagy egy meghatározott társadalmi csoporthoz tartozás.</w:t>
            </w:r>
          </w:p>
        </w:tc>
      </w:tr>
      <w:tr w:rsidR="00215CFA" w:rsidRPr="00357852" w14:paraId="2C41CBEE" w14:textId="77777777" w:rsidTr="00BF7AFB">
        <w:trPr>
          <w:jc w:val="center"/>
        </w:trPr>
        <w:tc>
          <w:tcPr>
            <w:tcW w:w="4876" w:type="dxa"/>
          </w:tcPr>
          <w:p w14:paraId="2304C8CD" w14:textId="77777777" w:rsidR="009760F5" w:rsidRPr="00357852" w:rsidRDefault="009760F5" w:rsidP="00BF7AFB">
            <w:pPr>
              <w:pStyle w:val="Normal6a"/>
            </w:pPr>
          </w:p>
        </w:tc>
        <w:tc>
          <w:tcPr>
            <w:tcW w:w="4876" w:type="dxa"/>
          </w:tcPr>
          <w:p w14:paraId="0998214A" w14:textId="77777777" w:rsidR="009760F5" w:rsidRPr="00357852" w:rsidRDefault="009760F5" w:rsidP="00BF7AFB">
            <w:pPr>
              <w:pStyle w:val="Normal6a"/>
            </w:pPr>
            <w:r w:rsidRPr="00357852">
              <w:rPr>
                <w:b/>
                <w:i/>
              </w:rPr>
              <w:t>(2) A tagállamok biztosítják, hogy a prima facie nemzetközi védelemben részesülő személyek menekültstátuszt kapjanak, és ténylegesen élhessenek az (EU) XXX/XXX rendelet [kvalifikációs rendelet] által az elismert menekültekre vonatkozóan meghatározott valamennyi joggal.</w:t>
            </w:r>
          </w:p>
        </w:tc>
      </w:tr>
      <w:tr w:rsidR="00215CFA" w:rsidRPr="00357852" w14:paraId="01391CEB" w14:textId="77777777" w:rsidTr="00BF7AFB">
        <w:trPr>
          <w:jc w:val="center"/>
        </w:trPr>
        <w:tc>
          <w:tcPr>
            <w:tcW w:w="4876" w:type="dxa"/>
          </w:tcPr>
          <w:p w14:paraId="73393E34" w14:textId="77777777" w:rsidR="009760F5" w:rsidRPr="00357852" w:rsidRDefault="009760F5" w:rsidP="00BF7AFB">
            <w:pPr>
              <w:pStyle w:val="Normal6a"/>
            </w:pPr>
          </w:p>
        </w:tc>
        <w:tc>
          <w:tcPr>
            <w:tcW w:w="4876" w:type="dxa"/>
          </w:tcPr>
          <w:p w14:paraId="76143B70" w14:textId="77777777" w:rsidR="009760F5" w:rsidRPr="00357852" w:rsidRDefault="009760F5" w:rsidP="00BF7AFB">
            <w:pPr>
              <w:pStyle w:val="Normal6a"/>
            </w:pPr>
            <w:r w:rsidRPr="00357852">
              <w:rPr>
                <w:b/>
                <w:i/>
              </w:rPr>
              <w:t>(3) A tagállamok a prima facie nemzetközi védelemben részesülő személyeknek átadják a jogállásukat igazoló, számukra érthető nyelven megszövegezett dokumentumot, valamint adott esetben annak hitelesített másolatát.</w:t>
            </w:r>
          </w:p>
        </w:tc>
      </w:tr>
      <w:tr w:rsidR="00215CFA" w:rsidRPr="00357852" w14:paraId="1BD71F74" w14:textId="77777777" w:rsidTr="00BF7AFB">
        <w:trPr>
          <w:jc w:val="center"/>
        </w:trPr>
        <w:tc>
          <w:tcPr>
            <w:tcW w:w="4876" w:type="dxa"/>
          </w:tcPr>
          <w:p w14:paraId="07172623" w14:textId="77777777" w:rsidR="009760F5" w:rsidRPr="00357852" w:rsidRDefault="009760F5" w:rsidP="00BF7AFB">
            <w:pPr>
              <w:pStyle w:val="Normal6a"/>
            </w:pPr>
          </w:p>
        </w:tc>
        <w:tc>
          <w:tcPr>
            <w:tcW w:w="4876" w:type="dxa"/>
          </w:tcPr>
          <w:p w14:paraId="1E1EBA20" w14:textId="77777777" w:rsidR="009760F5" w:rsidRPr="00357852" w:rsidRDefault="009760F5" w:rsidP="00BF7AFB">
            <w:pPr>
              <w:pStyle w:val="Normal6a"/>
            </w:pPr>
            <w:r w:rsidRPr="00357852">
              <w:rPr>
                <w:b/>
                <w:i/>
              </w:rPr>
              <w:t>(4) A tagállamok biztosítják, hogy a prima facie nemzetközi védelemben nem részesült személyek az érintett tagállamban jogosultak legyenek a kizárásról szóló határozattal szembeni hatékony bírósági jogorvoslatra.</w:t>
            </w:r>
          </w:p>
        </w:tc>
      </w:tr>
      <w:tr w:rsidR="00215CFA" w:rsidRPr="00357852" w14:paraId="6EC0DFEF" w14:textId="77777777" w:rsidTr="00BF7AFB">
        <w:trPr>
          <w:jc w:val="center"/>
        </w:trPr>
        <w:tc>
          <w:tcPr>
            <w:tcW w:w="4876" w:type="dxa"/>
          </w:tcPr>
          <w:p w14:paraId="26DE5B5A" w14:textId="77777777" w:rsidR="009760F5" w:rsidRPr="00357852" w:rsidRDefault="009760F5" w:rsidP="00BF7AFB">
            <w:pPr>
              <w:pStyle w:val="Normal6a"/>
            </w:pPr>
          </w:p>
        </w:tc>
        <w:tc>
          <w:tcPr>
            <w:tcW w:w="4876" w:type="dxa"/>
          </w:tcPr>
          <w:p w14:paraId="3B63625A" w14:textId="77777777" w:rsidR="009760F5" w:rsidRPr="00357852" w:rsidRDefault="009760F5" w:rsidP="00BF7AFB">
            <w:pPr>
              <w:pStyle w:val="Normal6a"/>
            </w:pPr>
            <w:r w:rsidRPr="00357852">
              <w:rPr>
                <w:b/>
                <w:i/>
              </w:rPr>
              <w:t>(5) A kérelmezők egy meghatározott csoportja tekintetében a prima facie nemzetközi védelem alkalmazására vonatkozó határozatot rendszeresen felül kell vizsgálni, és annak mindaddig hatályban kell maradnia, amíg azt a Bizottság felhatalmazáson alapuló jogi aktussal meg nem szünteti, miután kellőképpen megvizsgálta a származási országra vagy a korábbi szokásos tartózkodási helyre vonatkozó legfrissebb információkat, vagy a prima facie nemzetközi védelemre jogosult, adott konkrét csoportokra vonatkozó legfrissebb információkat, valamint konzultált az UNHCR-rel és más érintett nemzetközi szervezetekkel.</w:t>
            </w:r>
          </w:p>
        </w:tc>
      </w:tr>
      <w:tr w:rsidR="00215CFA" w:rsidRPr="00357852" w14:paraId="17231C3D" w14:textId="77777777" w:rsidTr="00BF7AFB">
        <w:trPr>
          <w:jc w:val="center"/>
        </w:trPr>
        <w:tc>
          <w:tcPr>
            <w:tcW w:w="4876" w:type="dxa"/>
          </w:tcPr>
          <w:p w14:paraId="785BD60C" w14:textId="77777777" w:rsidR="009760F5" w:rsidRPr="00357852" w:rsidRDefault="009760F5" w:rsidP="00BF7AFB">
            <w:pPr>
              <w:pStyle w:val="Normal6a"/>
            </w:pPr>
          </w:p>
        </w:tc>
        <w:tc>
          <w:tcPr>
            <w:tcW w:w="4876" w:type="dxa"/>
          </w:tcPr>
          <w:p w14:paraId="762F7EDF" w14:textId="77777777" w:rsidR="009760F5" w:rsidRPr="00357852" w:rsidRDefault="009760F5" w:rsidP="00BF7AFB">
            <w:pPr>
              <w:pStyle w:val="Normal6a"/>
            </w:pPr>
            <w:r w:rsidRPr="00357852">
              <w:rPr>
                <w:b/>
                <w:i/>
              </w:rPr>
              <w:t>(6) A prima facie nemzetközi védelem iránti kérelem megszüntetéséről szóló határozat nem érinti sem a prima facie nemzetközi védelemben részesült személyek menekültstátuszát, sem pedig azt a jogukat, hogy adott esetben a jogállás megállapítására irányuló egyéni eljárások keretében a menedékjog vagy a nemzetközi védelem más formái iránti kérelmet nyújtsanak be.</w:t>
            </w:r>
          </w:p>
        </w:tc>
      </w:tr>
      <w:tr w:rsidR="00215CFA" w:rsidRPr="00357852" w14:paraId="3F73DACA" w14:textId="77777777" w:rsidTr="00BF7AFB">
        <w:trPr>
          <w:jc w:val="center"/>
        </w:trPr>
        <w:tc>
          <w:tcPr>
            <w:tcW w:w="4876" w:type="dxa"/>
          </w:tcPr>
          <w:p w14:paraId="38FF00F0" w14:textId="77777777" w:rsidR="009760F5" w:rsidRPr="00357852" w:rsidRDefault="009760F5" w:rsidP="00BF7AFB">
            <w:pPr>
              <w:pStyle w:val="Normal6a"/>
            </w:pPr>
          </w:p>
        </w:tc>
        <w:tc>
          <w:tcPr>
            <w:tcW w:w="4876" w:type="dxa"/>
          </w:tcPr>
          <w:p w14:paraId="29D3DA8B" w14:textId="77777777" w:rsidR="009760F5" w:rsidRPr="00357852" w:rsidRDefault="009760F5" w:rsidP="00BF7AFB">
            <w:pPr>
              <w:pStyle w:val="Normal6a"/>
            </w:pPr>
            <w:r w:rsidRPr="00357852">
              <w:rPr>
                <w:b/>
                <w:i/>
              </w:rPr>
              <w:t>(7) A Bizottság hatáskörének gyakorlása során rendszeresen konzultál az ENSZ Menekültügyi Főbiztosának Hivatalával (UNHCR), az Európai Parlamenttel és más érintett nemzetközi szervezetekkel.</w:t>
            </w:r>
          </w:p>
        </w:tc>
      </w:tr>
    </w:tbl>
    <w:p w14:paraId="5A9D5E7C"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23E927D" w14:textId="77777777" w:rsidR="009760F5" w:rsidRPr="00357852" w:rsidRDefault="009760F5" w:rsidP="009760F5">
      <w:pPr>
        <w:pStyle w:val="AmJustTitle"/>
      </w:pPr>
      <w:r w:rsidRPr="00534DA7">
        <w:rPr>
          <w:rStyle w:val="HideTWBExt"/>
          <w:i w:val="0"/>
        </w:rPr>
        <w:t>&lt;TitreJust&gt;</w:t>
      </w:r>
      <w:r w:rsidRPr="00357852">
        <w:t>Indokolás</w:t>
      </w:r>
      <w:r w:rsidRPr="00534DA7">
        <w:rPr>
          <w:rStyle w:val="HideTWBExt"/>
          <w:i w:val="0"/>
        </w:rPr>
        <w:t>&lt;/TitreJust&gt;</w:t>
      </w:r>
    </w:p>
    <w:p w14:paraId="15869E47" w14:textId="77777777" w:rsidR="009760F5" w:rsidRPr="00357852" w:rsidRDefault="009760F5" w:rsidP="009760F5">
      <w:pPr>
        <w:pStyle w:val="AmJustText"/>
      </w:pPr>
      <w:r w:rsidRPr="00357852">
        <w:t>Az árnyékelőadó támogatja az előadót abban, hogy a szövegbe beilleszti a prima facie nemzetközi védelem megadásának kérdését, és úgy véli, hogy az szükséghelyzetben segíthet enyhíteni a tagállamokra nehezedő nyomást. Ezenkívül elősegíti a menedékkérők egyéni szükségleteire való jobb reagálni.</w:t>
      </w:r>
    </w:p>
    <w:p w14:paraId="6872CD9A" w14:textId="77777777" w:rsidR="009760F5" w:rsidRPr="00357852" w:rsidRDefault="009760F5" w:rsidP="009760F5">
      <w:r w:rsidRPr="00534DA7">
        <w:rPr>
          <w:rStyle w:val="HideTWBExt"/>
        </w:rPr>
        <w:t>&lt;/Amend&gt;</w:t>
      </w:r>
    </w:p>
    <w:p w14:paraId="4D4052A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605</w:t>
      </w:r>
      <w:r w:rsidRPr="00534DA7">
        <w:rPr>
          <w:rStyle w:val="HideTWBExt"/>
          <w:b w:val="0"/>
        </w:rPr>
        <w:t>&lt;/NumAm&gt;</w:t>
      </w:r>
    </w:p>
    <w:p w14:paraId="37B0F072"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1A051C55" w14:textId="77777777" w:rsidR="009760F5" w:rsidRPr="00357852" w:rsidRDefault="009760F5" w:rsidP="009760F5">
      <w:pPr>
        <w:pStyle w:val="NormalBold"/>
      </w:pPr>
      <w:r w:rsidRPr="00534DA7">
        <w:rPr>
          <w:rStyle w:val="HideTWBExt"/>
          <w:b w:val="0"/>
        </w:rPr>
        <w:t>&lt;/RepeatBlock-By&gt;</w:t>
      </w:r>
    </w:p>
    <w:p w14:paraId="511CB75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5B1F22C" w14:textId="77777777" w:rsidR="009760F5" w:rsidRPr="00357852" w:rsidRDefault="009760F5" w:rsidP="009760F5">
      <w:pPr>
        <w:pStyle w:val="NormalBold"/>
      </w:pPr>
      <w:r w:rsidRPr="00534DA7">
        <w:rPr>
          <w:rStyle w:val="HideTWBExt"/>
          <w:b w:val="0"/>
        </w:rPr>
        <w:t>&lt;Article&gt;</w:t>
      </w:r>
      <w:r w:rsidRPr="00357852">
        <w:t>10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C352A60" w14:textId="77777777" w:rsidTr="00BF7AFB">
        <w:trPr>
          <w:trHeight w:hRule="exact" w:val="240"/>
          <w:jc w:val="center"/>
        </w:trPr>
        <w:tc>
          <w:tcPr>
            <w:tcW w:w="9752" w:type="dxa"/>
            <w:gridSpan w:val="2"/>
          </w:tcPr>
          <w:p w14:paraId="26A467F7" w14:textId="77777777" w:rsidR="009760F5" w:rsidRPr="00357852" w:rsidRDefault="009760F5" w:rsidP="00BF7AFB"/>
        </w:tc>
      </w:tr>
      <w:tr w:rsidR="00215CFA" w:rsidRPr="00357852" w14:paraId="2B1D74E3" w14:textId="77777777" w:rsidTr="00BF7AFB">
        <w:trPr>
          <w:trHeight w:val="240"/>
          <w:jc w:val="center"/>
        </w:trPr>
        <w:tc>
          <w:tcPr>
            <w:tcW w:w="4876" w:type="dxa"/>
          </w:tcPr>
          <w:p w14:paraId="6EA76ED4" w14:textId="77777777" w:rsidR="009760F5" w:rsidRPr="00357852" w:rsidRDefault="009760F5" w:rsidP="00BF7AFB">
            <w:pPr>
              <w:pStyle w:val="AmColumnHeading"/>
            </w:pPr>
            <w:r w:rsidRPr="00357852">
              <w:t>A Bizottság által javasolt szöveg</w:t>
            </w:r>
          </w:p>
        </w:tc>
        <w:tc>
          <w:tcPr>
            <w:tcW w:w="4876" w:type="dxa"/>
          </w:tcPr>
          <w:p w14:paraId="28539F92" w14:textId="77777777" w:rsidR="009760F5" w:rsidRPr="00357852" w:rsidRDefault="009760F5" w:rsidP="00BF7AFB">
            <w:pPr>
              <w:pStyle w:val="AmColumnHeading"/>
            </w:pPr>
            <w:r w:rsidRPr="00357852">
              <w:t>Módosítás</w:t>
            </w:r>
          </w:p>
        </w:tc>
      </w:tr>
      <w:tr w:rsidR="00215CFA" w:rsidRPr="00357852" w14:paraId="78C5E0A9" w14:textId="77777777" w:rsidTr="00BF7AFB">
        <w:trPr>
          <w:jc w:val="center"/>
        </w:trPr>
        <w:tc>
          <w:tcPr>
            <w:tcW w:w="4876" w:type="dxa"/>
          </w:tcPr>
          <w:p w14:paraId="241A01EE" w14:textId="77777777" w:rsidR="009760F5" w:rsidRPr="00357852" w:rsidRDefault="009760F5" w:rsidP="00BF7AFB">
            <w:pPr>
              <w:pStyle w:val="NormalBoldItalicCenter6a"/>
            </w:pPr>
            <w:r w:rsidRPr="00357852">
              <w:t>10. cikk</w:t>
            </w:r>
          </w:p>
        </w:tc>
        <w:tc>
          <w:tcPr>
            <w:tcW w:w="4876" w:type="dxa"/>
          </w:tcPr>
          <w:p w14:paraId="14C8DCA8" w14:textId="77777777" w:rsidR="009760F5" w:rsidRPr="00357852" w:rsidRDefault="009760F5" w:rsidP="00BF7AFB">
            <w:pPr>
              <w:pStyle w:val="Normal6a"/>
            </w:pPr>
            <w:r w:rsidRPr="00357852">
              <w:rPr>
                <w:b/>
                <w:i/>
              </w:rPr>
              <w:t>törölve</w:t>
            </w:r>
          </w:p>
        </w:tc>
      </w:tr>
      <w:tr w:rsidR="00215CFA" w:rsidRPr="00357852" w14:paraId="5828F08E" w14:textId="77777777" w:rsidTr="00BF7AFB">
        <w:trPr>
          <w:jc w:val="center"/>
        </w:trPr>
        <w:tc>
          <w:tcPr>
            <w:tcW w:w="4876" w:type="dxa"/>
          </w:tcPr>
          <w:p w14:paraId="5A48A61C" w14:textId="77777777" w:rsidR="009760F5" w:rsidRPr="00357852" w:rsidRDefault="009760F5" w:rsidP="00BF7AFB">
            <w:pPr>
              <w:pStyle w:val="NormalBoldItalicCenter6a"/>
            </w:pPr>
            <w:r w:rsidRPr="00357852">
              <w:t>Azonnali védelmet biztosító jogállás nyújtása</w:t>
            </w:r>
          </w:p>
        </w:tc>
        <w:tc>
          <w:tcPr>
            <w:tcW w:w="4876" w:type="dxa"/>
          </w:tcPr>
          <w:p w14:paraId="30195D9C" w14:textId="77777777" w:rsidR="009760F5" w:rsidRPr="00357852" w:rsidRDefault="009760F5" w:rsidP="00BF7AFB">
            <w:pPr>
              <w:pStyle w:val="Normal6a"/>
            </w:pPr>
          </w:p>
        </w:tc>
      </w:tr>
      <w:tr w:rsidR="00215CFA" w:rsidRPr="00357852" w14:paraId="604661DB" w14:textId="77777777" w:rsidTr="00BF7AFB">
        <w:trPr>
          <w:jc w:val="center"/>
        </w:trPr>
        <w:tc>
          <w:tcPr>
            <w:tcW w:w="4876" w:type="dxa"/>
          </w:tcPr>
          <w:p w14:paraId="35A14AFB" w14:textId="77777777" w:rsidR="009760F5" w:rsidRPr="00357852" w:rsidRDefault="009760F5" w:rsidP="00BF7AFB">
            <w:pPr>
              <w:pStyle w:val="Normal6a"/>
            </w:pPr>
            <w:r w:rsidRPr="00357852">
              <w:rPr>
                <w:b/>
                <w:i/>
              </w:rPr>
              <w:t>(1) Az 1. cikk (2) bekezdésének a) pontja szerinti válsághelyzetben és a Bizottság által e cikk (4) bekezdésének megfelelően elfogadott végrehajtási jogi aktus alapján a tagállamok felfüggeszthetik a nemzetközi védelem iránti kérelmeknek az (EU) XXX/XXX rendelet [a menekültügyi eljárásokról szóló rendelet] és az (EU) XXX/XXX [a kvalifikációs rendelet] szerinti megvizsgálását a harmadik országbeli lakóhelyüket elhagyni kényszerült azon személyek tekintetében, akik rendkívüli helyzetnek minősülő fegyveres konfliktus miatt a megkülönböztetés nélküli erőszak magas kockázatának vannak kitéve és akik nem tudnak visszatérni a származási országukba. Ilyen esetben a tagállamok azonnali védelmet biztosító jogállást adnak az érintett személyeknek, kivéve ha azok veszélyt jelentenek az érintett tagállam nemzetbiztonságára vagy közrendjére. E jogállás nem érinti az érintett tagállamban folyamatban lévő nemzetközi védelem iránti kérelmüket.</w:t>
            </w:r>
          </w:p>
        </w:tc>
        <w:tc>
          <w:tcPr>
            <w:tcW w:w="4876" w:type="dxa"/>
          </w:tcPr>
          <w:p w14:paraId="07C65F65" w14:textId="77777777" w:rsidR="009760F5" w:rsidRPr="00357852" w:rsidRDefault="009760F5" w:rsidP="00BF7AFB">
            <w:pPr>
              <w:pStyle w:val="Normal6a"/>
            </w:pPr>
          </w:p>
        </w:tc>
      </w:tr>
      <w:tr w:rsidR="00215CFA" w:rsidRPr="00357852" w14:paraId="2E3BE8F6" w14:textId="77777777" w:rsidTr="00BF7AFB">
        <w:trPr>
          <w:jc w:val="center"/>
        </w:trPr>
        <w:tc>
          <w:tcPr>
            <w:tcW w:w="4876" w:type="dxa"/>
          </w:tcPr>
          <w:p w14:paraId="0725094C" w14:textId="77777777" w:rsidR="009760F5" w:rsidRPr="00357852" w:rsidRDefault="009760F5" w:rsidP="00BF7AFB">
            <w:pPr>
              <w:pStyle w:val="Normal6a"/>
            </w:pPr>
            <w:r w:rsidRPr="00357852">
              <w:rPr>
                <w:b/>
                <w:i/>
              </w:rPr>
              <w:t>(2) A tagállamok biztosítják, hogy az azonnali védelemben részesülő személyek ténylegesen élhessenek az (EU) XXX/XXX rendelet [a kvalifikációs rendelet] által a kiegészítő védelemben részesülő személyekre vonatkozóan meghatározott valamennyi joggal.</w:t>
            </w:r>
          </w:p>
        </w:tc>
        <w:tc>
          <w:tcPr>
            <w:tcW w:w="4876" w:type="dxa"/>
          </w:tcPr>
          <w:p w14:paraId="32E249F4" w14:textId="77777777" w:rsidR="009760F5" w:rsidRPr="00357852" w:rsidRDefault="009760F5" w:rsidP="00BF7AFB">
            <w:pPr>
              <w:pStyle w:val="Normal6a"/>
            </w:pPr>
          </w:p>
        </w:tc>
      </w:tr>
      <w:tr w:rsidR="00215CFA" w:rsidRPr="00357852" w14:paraId="17E2BF5D" w14:textId="77777777" w:rsidTr="00BF7AFB">
        <w:trPr>
          <w:jc w:val="center"/>
        </w:trPr>
        <w:tc>
          <w:tcPr>
            <w:tcW w:w="4876" w:type="dxa"/>
          </w:tcPr>
          <w:p w14:paraId="4B64FE9B" w14:textId="77777777" w:rsidR="009760F5" w:rsidRPr="00357852" w:rsidRDefault="009760F5" w:rsidP="00BF7AFB">
            <w:pPr>
              <w:pStyle w:val="Normal6a"/>
            </w:pPr>
            <w:r w:rsidRPr="00357852">
              <w:rPr>
                <w:b/>
                <w:i/>
              </w:rPr>
              <w:t>(3) A tagállamok legfeljebb egy év elteltével folytatják az (1) bekezdés szerint felfüggesztett nemzetközi védelem iránti kérelmek vizsgálatát.</w:t>
            </w:r>
          </w:p>
        </w:tc>
        <w:tc>
          <w:tcPr>
            <w:tcW w:w="4876" w:type="dxa"/>
          </w:tcPr>
          <w:p w14:paraId="7C8866F5" w14:textId="77777777" w:rsidR="009760F5" w:rsidRPr="00357852" w:rsidRDefault="009760F5" w:rsidP="00BF7AFB">
            <w:pPr>
              <w:pStyle w:val="Normal6a"/>
            </w:pPr>
          </w:p>
        </w:tc>
      </w:tr>
      <w:tr w:rsidR="00215CFA" w:rsidRPr="00357852" w14:paraId="6B6177B5" w14:textId="77777777" w:rsidTr="00BF7AFB">
        <w:trPr>
          <w:jc w:val="center"/>
        </w:trPr>
        <w:tc>
          <w:tcPr>
            <w:tcW w:w="4876" w:type="dxa"/>
          </w:tcPr>
          <w:p w14:paraId="70D41E16" w14:textId="77777777" w:rsidR="009760F5" w:rsidRPr="00357852" w:rsidRDefault="009760F5" w:rsidP="00BF7AFB">
            <w:pPr>
              <w:pStyle w:val="Normal6a"/>
            </w:pPr>
            <w:r w:rsidRPr="00357852">
              <w:rPr>
                <w:b/>
                <w:i/>
              </w:rPr>
              <w:t>(4) A Bizottság végrehajtási határozat útján:</w:t>
            </w:r>
          </w:p>
        </w:tc>
        <w:tc>
          <w:tcPr>
            <w:tcW w:w="4876" w:type="dxa"/>
          </w:tcPr>
          <w:p w14:paraId="149320E4" w14:textId="77777777" w:rsidR="009760F5" w:rsidRPr="00357852" w:rsidRDefault="009760F5" w:rsidP="00BF7AFB">
            <w:pPr>
              <w:pStyle w:val="Normal6a"/>
            </w:pPr>
          </w:p>
        </w:tc>
      </w:tr>
      <w:tr w:rsidR="00215CFA" w:rsidRPr="00357852" w14:paraId="39D5D106" w14:textId="77777777" w:rsidTr="00BF7AFB">
        <w:trPr>
          <w:jc w:val="center"/>
        </w:trPr>
        <w:tc>
          <w:tcPr>
            <w:tcW w:w="4876" w:type="dxa"/>
          </w:tcPr>
          <w:p w14:paraId="153A5364" w14:textId="77777777" w:rsidR="009760F5" w:rsidRPr="00357852" w:rsidRDefault="009760F5" w:rsidP="00BF7AFB">
            <w:pPr>
              <w:pStyle w:val="Normal6a"/>
            </w:pPr>
            <w:r w:rsidRPr="00357852">
              <w:rPr>
                <w:b/>
                <w:i/>
              </w:rPr>
              <w:t>a) megállapítja, hogy a 3. cikkben említett elemek alapján válsághelyzet áll fenn;</w:t>
            </w:r>
          </w:p>
        </w:tc>
        <w:tc>
          <w:tcPr>
            <w:tcW w:w="4876" w:type="dxa"/>
          </w:tcPr>
          <w:p w14:paraId="799DE7E2" w14:textId="77777777" w:rsidR="009760F5" w:rsidRPr="00357852" w:rsidRDefault="009760F5" w:rsidP="00BF7AFB">
            <w:pPr>
              <w:pStyle w:val="Normal6a"/>
            </w:pPr>
          </w:p>
        </w:tc>
      </w:tr>
      <w:tr w:rsidR="00215CFA" w:rsidRPr="00357852" w14:paraId="402A32CA" w14:textId="77777777" w:rsidTr="00BF7AFB">
        <w:trPr>
          <w:jc w:val="center"/>
        </w:trPr>
        <w:tc>
          <w:tcPr>
            <w:tcW w:w="4876" w:type="dxa"/>
          </w:tcPr>
          <w:p w14:paraId="5AC099D6" w14:textId="77777777" w:rsidR="009760F5" w:rsidRPr="00357852" w:rsidRDefault="009760F5" w:rsidP="00BF7AFB">
            <w:pPr>
              <w:pStyle w:val="Normal6a"/>
            </w:pPr>
            <w:r w:rsidRPr="00357852">
              <w:rPr>
                <w:b/>
                <w:i/>
              </w:rPr>
              <w:t>b) megállapítja, hogy szükség van a nemzetközi védelem iránti kérelmek megvizsgálásának felfüggesztésére;</w:t>
            </w:r>
          </w:p>
        </w:tc>
        <w:tc>
          <w:tcPr>
            <w:tcW w:w="4876" w:type="dxa"/>
          </w:tcPr>
          <w:p w14:paraId="29DA8B99" w14:textId="77777777" w:rsidR="009760F5" w:rsidRPr="00357852" w:rsidRDefault="009760F5" w:rsidP="00BF7AFB">
            <w:pPr>
              <w:pStyle w:val="Normal6a"/>
            </w:pPr>
          </w:p>
        </w:tc>
      </w:tr>
      <w:tr w:rsidR="00215CFA" w:rsidRPr="00357852" w14:paraId="58EEE695" w14:textId="77777777" w:rsidTr="00BF7AFB">
        <w:trPr>
          <w:jc w:val="center"/>
        </w:trPr>
        <w:tc>
          <w:tcPr>
            <w:tcW w:w="4876" w:type="dxa"/>
          </w:tcPr>
          <w:p w14:paraId="2DEB50CB" w14:textId="77777777" w:rsidR="009760F5" w:rsidRPr="00357852" w:rsidRDefault="009760F5" w:rsidP="00BF7AFB">
            <w:pPr>
              <w:pStyle w:val="Normal6a"/>
            </w:pPr>
            <w:r w:rsidRPr="00357852">
              <w:rPr>
                <w:b/>
                <w:i/>
              </w:rPr>
              <w:t>c) az (1) bekezdésben említett személyek tekintetében meghatározza az adott származási országot vagy egy adott származási ország valamely részét;</w:t>
            </w:r>
          </w:p>
        </w:tc>
        <w:tc>
          <w:tcPr>
            <w:tcW w:w="4876" w:type="dxa"/>
          </w:tcPr>
          <w:p w14:paraId="37873451" w14:textId="77777777" w:rsidR="009760F5" w:rsidRPr="00357852" w:rsidRDefault="009760F5" w:rsidP="00BF7AFB">
            <w:pPr>
              <w:pStyle w:val="Normal6a"/>
            </w:pPr>
          </w:p>
        </w:tc>
      </w:tr>
      <w:tr w:rsidR="00215CFA" w:rsidRPr="00357852" w14:paraId="780B0052" w14:textId="77777777" w:rsidTr="00BF7AFB">
        <w:trPr>
          <w:jc w:val="center"/>
        </w:trPr>
        <w:tc>
          <w:tcPr>
            <w:tcW w:w="4876" w:type="dxa"/>
          </w:tcPr>
          <w:p w14:paraId="6010D631" w14:textId="77777777" w:rsidR="009760F5" w:rsidRPr="00357852" w:rsidRDefault="009760F5" w:rsidP="00BF7AFB">
            <w:pPr>
              <w:pStyle w:val="Normal6a"/>
            </w:pPr>
            <w:r w:rsidRPr="00357852">
              <w:rPr>
                <w:b/>
                <w:i/>
              </w:rPr>
              <w:t>d) megállapítja e cikk alkalmazásának kezdőidőpontját, és meghatározza azt az időtartamot, amely során az a) pontban említett, lakóhelyüket elhagyni kényszerült személyek nemzetközi védelem iránti kérelmei felfüggeszthetők, és azonnali védelmet biztosító jogállás adható.</w:t>
            </w:r>
          </w:p>
        </w:tc>
        <w:tc>
          <w:tcPr>
            <w:tcW w:w="4876" w:type="dxa"/>
          </w:tcPr>
          <w:p w14:paraId="00F5FD81" w14:textId="77777777" w:rsidR="009760F5" w:rsidRPr="00357852" w:rsidRDefault="009760F5" w:rsidP="00BF7AFB">
            <w:pPr>
              <w:pStyle w:val="Normal6a"/>
            </w:pPr>
          </w:p>
        </w:tc>
      </w:tr>
    </w:tbl>
    <w:p w14:paraId="59184E69"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14850ADB" w14:textId="77777777" w:rsidR="009760F5" w:rsidRPr="00357852" w:rsidRDefault="009760F5" w:rsidP="009760F5">
      <w:r w:rsidRPr="00534DA7">
        <w:rPr>
          <w:rStyle w:val="HideTWBExt"/>
        </w:rPr>
        <w:t>&lt;/Amend&gt;</w:t>
      </w:r>
    </w:p>
    <w:p w14:paraId="19C1BBA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606</w:t>
      </w:r>
      <w:r w:rsidRPr="00534DA7">
        <w:rPr>
          <w:rStyle w:val="HideTWBExt"/>
          <w:b w:val="0"/>
        </w:rPr>
        <w:t>&lt;/NumAm&gt;</w:t>
      </w:r>
    </w:p>
    <w:p w14:paraId="384845F1" w14:textId="77777777" w:rsidR="009760F5" w:rsidRPr="00357852" w:rsidRDefault="009760F5" w:rsidP="009760F5">
      <w:pPr>
        <w:pStyle w:val="NormalBold"/>
      </w:pPr>
      <w:r w:rsidRPr="00534DA7">
        <w:rPr>
          <w:rStyle w:val="HideTWBExt"/>
          <w:b w:val="0"/>
        </w:rPr>
        <w:t>&lt;RepeatBlock-By&gt;&lt;Members&gt;</w:t>
      </w:r>
      <w:r w:rsidRPr="00357852">
        <w:t>Nadine Morano</w:t>
      </w:r>
      <w:r w:rsidRPr="00534DA7">
        <w:rPr>
          <w:rStyle w:val="HideTWBExt"/>
          <w:b w:val="0"/>
        </w:rPr>
        <w:t>&lt;/Members&gt;</w:t>
      </w:r>
    </w:p>
    <w:p w14:paraId="47AFED57" w14:textId="77777777" w:rsidR="009760F5" w:rsidRPr="00357852" w:rsidRDefault="009760F5" w:rsidP="009760F5">
      <w:pPr>
        <w:pStyle w:val="NormalBold"/>
      </w:pPr>
      <w:r w:rsidRPr="00534DA7">
        <w:rPr>
          <w:rStyle w:val="HideTWBExt"/>
          <w:b w:val="0"/>
        </w:rPr>
        <w:t>&lt;/RepeatBlock-By&gt;</w:t>
      </w:r>
    </w:p>
    <w:p w14:paraId="433104B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A8DA4DC" w14:textId="77777777" w:rsidR="009760F5" w:rsidRPr="00357852" w:rsidRDefault="009760F5" w:rsidP="009760F5">
      <w:pPr>
        <w:pStyle w:val="NormalBold"/>
      </w:pPr>
      <w:r w:rsidRPr="00534DA7">
        <w:rPr>
          <w:rStyle w:val="HideTWBExt"/>
          <w:b w:val="0"/>
        </w:rPr>
        <w:t>&lt;Article&gt;</w:t>
      </w:r>
      <w:r w:rsidRPr="00357852">
        <w:t>10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01BB022" w14:textId="77777777" w:rsidTr="00BF7AFB">
        <w:trPr>
          <w:trHeight w:hRule="exact" w:val="240"/>
          <w:jc w:val="center"/>
        </w:trPr>
        <w:tc>
          <w:tcPr>
            <w:tcW w:w="9752" w:type="dxa"/>
            <w:gridSpan w:val="2"/>
          </w:tcPr>
          <w:p w14:paraId="36FA6C5B" w14:textId="77777777" w:rsidR="009760F5" w:rsidRPr="00357852" w:rsidRDefault="009760F5" w:rsidP="00BF7AFB"/>
        </w:tc>
      </w:tr>
      <w:tr w:rsidR="00215CFA" w:rsidRPr="00357852" w14:paraId="6ADCE05E" w14:textId="77777777" w:rsidTr="00BF7AFB">
        <w:trPr>
          <w:trHeight w:val="240"/>
          <w:jc w:val="center"/>
        </w:trPr>
        <w:tc>
          <w:tcPr>
            <w:tcW w:w="4876" w:type="dxa"/>
          </w:tcPr>
          <w:p w14:paraId="0140D05D" w14:textId="77777777" w:rsidR="009760F5" w:rsidRPr="00357852" w:rsidRDefault="009760F5" w:rsidP="00BF7AFB">
            <w:pPr>
              <w:pStyle w:val="AmColumnHeading"/>
            </w:pPr>
            <w:r w:rsidRPr="00357852">
              <w:t>A Bizottság által javasolt szöveg</w:t>
            </w:r>
          </w:p>
        </w:tc>
        <w:tc>
          <w:tcPr>
            <w:tcW w:w="4876" w:type="dxa"/>
          </w:tcPr>
          <w:p w14:paraId="2E862241" w14:textId="77777777" w:rsidR="009760F5" w:rsidRPr="00357852" w:rsidRDefault="009760F5" w:rsidP="00BF7AFB">
            <w:pPr>
              <w:pStyle w:val="AmColumnHeading"/>
            </w:pPr>
            <w:r w:rsidRPr="00357852">
              <w:t>Módosítás</w:t>
            </w:r>
          </w:p>
        </w:tc>
      </w:tr>
      <w:tr w:rsidR="00215CFA" w:rsidRPr="00357852" w14:paraId="2AFF12CA" w14:textId="77777777" w:rsidTr="00BF7AFB">
        <w:trPr>
          <w:jc w:val="center"/>
        </w:trPr>
        <w:tc>
          <w:tcPr>
            <w:tcW w:w="4876" w:type="dxa"/>
          </w:tcPr>
          <w:p w14:paraId="369869CD" w14:textId="77777777" w:rsidR="009760F5" w:rsidRPr="00357852" w:rsidRDefault="009760F5" w:rsidP="00BF7AFB">
            <w:pPr>
              <w:pStyle w:val="NormalBoldItalicCenter6a"/>
            </w:pPr>
            <w:r w:rsidRPr="00357852">
              <w:t>10. cikk</w:t>
            </w:r>
          </w:p>
        </w:tc>
        <w:tc>
          <w:tcPr>
            <w:tcW w:w="4876" w:type="dxa"/>
          </w:tcPr>
          <w:p w14:paraId="101FB212" w14:textId="77777777" w:rsidR="009760F5" w:rsidRPr="00357852" w:rsidRDefault="009760F5" w:rsidP="00BF7AFB">
            <w:pPr>
              <w:pStyle w:val="Normal6a"/>
            </w:pPr>
            <w:r w:rsidRPr="00357852">
              <w:rPr>
                <w:b/>
                <w:i/>
              </w:rPr>
              <w:t>törölve</w:t>
            </w:r>
          </w:p>
        </w:tc>
      </w:tr>
      <w:tr w:rsidR="00215CFA" w:rsidRPr="00357852" w14:paraId="4EFF432E" w14:textId="77777777" w:rsidTr="00BF7AFB">
        <w:trPr>
          <w:jc w:val="center"/>
        </w:trPr>
        <w:tc>
          <w:tcPr>
            <w:tcW w:w="4876" w:type="dxa"/>
          </w:tcPr>
          <w:p w14:paraId="16809658" w14:textId="77777777" w:rsidR="009760F5" w:rsidRPr="00357852" w:rsidRDefault="009760F5" w:rsidP="00BF7AFB">
            <w:pPr>
              <w:pStyle w:val="NormalBoldItalicCenter6a"/>
            </w:pPr>
            <w:r w:rsidRPr="00357852">
              <w:t>Azonnali védelmet biztosító jogállás nyújtása</w:t>
            </w:r>
          </w:p>
        </w:tc>
        <w:tc>
          <w:tcPr>
            <w:tcW w:w="4876" w:type="dxa"/>
          </w:tcPr>
          <w:p w14:paraId="5E1461F8" w14:textId="77777777" w:rsidR="009760F5" w:rsidRPr="00357852" w:rsidRDefault="009760F5" w:rsidP="00BF7AFB">
            <w:pPr>
              <w:pStyle w:val="Normal6a"/>
            </w:pPr>
          </w:p>
        </w:tc>
      </w:tr>
      <w:tr w:rsidR="00215CFA" w:rsidRPr="00357852" w14:paraId="67D29E59" w14:textId="77777777" w:rsidTr="00BF7AFB">
        <w:trPr>
          <w:jc w:val="center"/>
        </w:trPr>
        <w:tc>
          <w:tcPr>
            <w:tcW w:w="4876" w:type="dxa"/>
          </w:tcPr>
          <w:p w14:paraId="31C11E9E" w14:textId="77777777" w:rsidR="009760F5" w:rsidRPr="00357852" w:rsidRDefault="009760F5" w:rsidP="00BF7AFB">
            <w:pPr>
              <w:pStyle w:val="Normal6a"/>
            </w:pPr>
            <w:r w:rsidRPr="00357852">
              <w:rPr>
                <w:b/>
                <w:i/>
              </w:rPr>
              <w:t>(1) Az 1. cikk (2) bekezdésének a) pontja szerinti válsághelyzetben és a Bizottság által e cikk (4) bekezdésének megfelelően elfogadott végrehajtási jogi aktus alapján a tagállamok felfüggeszthetik a nemzetközi védelem iránti kérelmeknek az (EU) XXX/XXX rendelet [a menekültügyi eljárásokról szóló rendelet] és az (EU) XXX/XXX [a kvalifikációs rendelet] szerinti megvizsgálását a harmadik országbeli lakóhelyüket elhagyni kényszerült azon személyek tekintetében, akik rendkívüli helyzetnek minősülő fegyveres konfliktus miatt a megkülönböztetés nélküli erőszak magas kockázatának vannak kitéve és akik nem tudnak visszatérni a származási országukba. Ilyen esetben a tagállamok azonnali védelmet biztosító jogállást adnak az érintett személyeknek, kivéve ha azok veszélyt jelentenek az érintett tagállam nemzetbiztonságára vagy közrendjére. E jogállás nem érinti az érintett tagállamban folyamatban lévő nemzetközi védelem iránti kérelmüket.</w:t>
            </w:r>
          </w:p>
        </w:tc>
        <w:tc>
          <w:tcPr>
            <w:tcW w:w="4876" w:type="dxa"/>
          </w:tcPr>
          <w:p w14:paraId="58C0643F" w14:textId="77777777" w:rsidR="009760F5" w:rsidRPr="00357852" w:rsidRDefault="009760F5" w:rsidP="00BF7AFB">
            <w:pPr>
              <w:pStyle w:val="Normal6a"/>
            </w:pPr>
          </w:p>
        </w:tc>
      </w:tr>
      <w:tr w:rsidR="00215CFA" w:rsidRPr="00357852" w14:paraId="641C1438" w14:textId="77777777" w:rsidTr="00BF7AFB">
        <w:trPr>
          <w:jc w:val="center"/>
        </w:trPr>
        <w:tc>
          <w:tcPr>
            <w:tcW w:w="4876" w:type="dxa"/>
          </w:tcPr>
          <w:p w14:paraId="1611B7E4" w14:textId="77777777" w:rsidR="009760F5" w:rsidRPr="00357852" w:rsidRDefault="009760F5" w:rsidP="00BF7AFB">
            <w:pPr>
              <w:pStyle w:val="Normal6a"/>
            </w:pPr>
            <w:r w:rsidRPr="00357852">
              <w:rPr>
                <w:b/>
                <w:i/>
              </w:rPr>
              <w:t>(2) A tagállamok biztosítják, hogy az azonnali védelemben részesülő személyek ténylegesen élhessenek az (EU) XXX/XXX rendelet [a kvalifikációs rendelet] által a kiegészítő védelemben részesülő személyekre vonatkozóan meghatározott valamennyi joggal.</w:t>
            </w:r>
          </w:p>
        </w:tc>
        <w:tc>
          <w:tcPr>
            <w:tcW w:w="4876" w:type="dxa"/>
          </w:tcPr>
          <w:p w14:paraId="40C86D76" w14:textId="77777777" w:rsidR="009760F5" w:rsidRPr="00357852" w:rsidRDefault="009760F5" w:rsidP="00BF7AFB">
            <w:pPr>
              <w:pStyle w:val="Normal6a"/>
            </w:pPr>
          </w:p>
        </w:tc>
      </w:tr>
      <w:tr w:rsidR="00215CFA" w:rsidRPr="00357852" w14:paraId="3795E7A3" w14:textId="77777777" w:rsidTr="00BF7AFB">
        <w:trPr>
          <w:jc w:val="center"/>
        </w:trPr>
        <w:tc>
          <w:tcPr>
            <w:tcW w:w="4876" w:type="dxa"/>
          </w:tcPr>
          <w:p w14:paraId="244085B5" w14:textId="77777777" w:rsidR="009760F5" w:rsidRPr="00357852" w:rsidRDefault="009760F5" w:rsidP="00BF7AFB">
            <w:pPr>
              <w:pStyle w:val="Normal6a"/>
            </w:pPr>
            <w:r w:rsidRPr="00357852">
              <w:rPr>
                <w:b/>
                <w:i/>
              </w:rPr>
              <w:t>(3) A tagállamok legfeljebb egy év elteltével folytatják az (1) bekezdés szerint felfüggesztett nemzetközi védelem iránti kérelmek vizsgálatát.</w:t>
            </w:r>
          </w:p>
        </w:tc>
        <w:tc>
          <w:tcPr>
            <w:tcW w:w="4876" w:type="dxa"/>
          </w:tcPr>
          <w:p w14:paraId="5A5630AB" w14:textId="77777777" w:rsidR="009760F5" w:rsidRPr="00357852" w:rsidRDefault="009760F5" w:rsidP="00BF7AFB">
            <w:pPr>
              <w:pStyle w:val="Normal6a"/>
            </w:pPr>
          </w:p>
        </w:tc>
      </w:tr>
      <w:tr w:rsidR="00215CFA" w:rsidRPr="00357852" w14:paraId="02674720" w14:textId="77777777" w:rsidTr="00BF7AFB">
        <w:trPr>
          <w:jc w:val="center"/>
        </w:trPr>
        <w:tc>
          <w:tcPr>
            <w:tcW w:w="4876" w:type="dxa"/>
          </w:tcPr>
          <w:p w14:paraId="0CE4380D" w14:textId="77777777" w:rsidR="009760F5" w:rsidRPr="00357852" w:rsidRDefault="009760F5" w:rsidP="00BF7AFB">
            <w:pPr>
              <w:pStyle w:val="Normal6a"/>
            </w:pPr>
            <w:r w:rsidRPr="00357852">
              <w:rPr>
                <w:b/>
                <w:i/>
              </w:rPr>
              <w:t>(4) A Bizottság végrehajtási határozat útján:</w:t>
            </w:r>
          </w:p>
        </w:tc>
        <w:tc>
          <w:tcPr>
            <w:tcW w:w="4876" w:type="dxa"/>
          </w:tcPr>
          <w:p w14:paraId="2A470A6A" w14:textId="77777777" w:rsidR="009760F5" w:rsidRPr="00357852" w:rsidRDefault="009760F5" w:rsidP="00BF7AFB">
            <w:pPr>
              <w:pStyle w:val="Normal6a"/>
            </w:pPr>
          </w:p>
        </w:tc>
      </w:tr>
      <w:tr w:rsidR="00215CFA" w:rsidRPr="00357852" w14:paraId="14D9937D" w14:textId="77777777" w:rsidTr="00BF7AFB">
        <w:trPr>
          <w:jc w:val="center"/>
        </w:trPr>
        <w:tc>
          <w:tcPr>
            <w:tcW w:w="4876" w:type="dxa"/>
          </w:tcPr>
          <w:p w14:paraId="4F203618" w14:textId="77777777" w:rsidR="009760F5" w:rsidRPr="00357852" w:rsidRDefault="009760F5" w:rsidP="00BF7AFB">
            <w:pPr>
              <w:pStyle w:val="Normal6a"/>
            </w:pPr>
            <w:r w:rsidRPr="00357852">
              <w:rPr>
                <w:b/>
                <w:i/>
              </w:rPr>
              <w:t>a) megállapítja, hogy a 3. cikkben említett elemek alapján válsághelyzet áll fenn;</w:t>
            </w:r>
          </w:p>
        </w:tc>
        <w:tc>
          <w:tcPr>
            <w:tcW w:w="4876" w:type="dxa"/>
          </w:tcPr>
          <w:p w14:paraId="21C81BA7" w14:textId="77777777" w:rsidR="009760F5" w:rsidRPr="00357852" w:rsidRDefault="009760F5" w:rsidP="00BF7AFB">
            <w:pPr>
              <w:pStyle w:val="Normal6a"/>
            </w:pPr>
          </w:p>
        </w:tc>
      </w:tr>
      <w:tr w:rsidR="00215CFA" w:rsidRPr="00357852" w14:paraId="3E340D61" w14:textId="77777777" w:rsidTr="00BF7AFB">
        <w:trPr>
          <w:jc w:val="center"/>
        </w:trPr>
        <w:tc>
          <w:tcPr>
            <w:tcW w:w="4876" w:type="dxa"/>
          </w:tcPr>
          <w:p w14:paraId="79FBD043" w14:textId="77777777" w:rsidR="009760F5" w:rsidRPr="00357852" w:rsidRDefault="009760F5" w:rsidP="00BF7AFB">
            <w:pPr>
              <w:pStyle w:val="Normal6a"/>
            </w:pPr>
            <w:r w:rsidRPr="00357852">
              <w:rPr>
                <w:b/>
                <w:i/>
              </w:rPr>
              <w:t>b) megállapítja, hogy szükség van a nemzetközi védelem iránti kérelmek megvizsgálásának felfüggesztésére;</w:t>
            </w:r>
          </w:p>
        </w:tc>
        <w:tc>
          <w:tcPr>
            <w:tcW w:w="4876" w:type="dxa"/>
          </w:tcPr>
          <w:p w14:paraId="4C71A0D6" w14:textId="77777777" w:rsidR="009760F5" w:rsidRPr="00357852" w:rsidRDefault="009760F5" w:rsidP="00BF7AFB">
            <w:pPr>
              <w:pStyle w:val="Normal6a"/>
            </w:pPr>
          </w:p>
        </w:tc>
      </w:tr>
      <w:tr w:rsidR="00215CFA" w:rsidRPr="00357852" w14:paraId="0D346274" w14:textId="77777777" w:rsidTr="00BF7AFB">
        <w:trPr>
          <w:jc w:val="center"/>
        </w:trPr>
        <w:tc>
          <w:tcPr>
            <w:tcW w:w="4876" w:type="dxa"/>
          </w:tcPr>
          <w:p w14:paraId="6DF221B2" w14:textId="77777777" w:rsidR="009760F5" w:rsidRPr="00357852" w:rsidRDefault="009760F5" w:rsidP="00BF7AFB">
            <w:pPr>
              <w:pStyle w:val="Normal6a"/>
            </w:pPr>
            <w:r w:rsidRPr="00357852">
              <w:rPr>
                <w:b/>
                <w:i/>
              </w:rPr>
              <w:t>c) az (1) bekezdésben említett személyek tekintetében meghatározza az adott származási országot vagy egy adott származási ország valamely részét;</w:t>
            </w:r>
          </w:p>
        </w:tc>
        <w:tc>
          <w:tcPr>
            <w:tcW w:w="4876" w:type="dxa"/>
          </w:tcPr>
          <w:p w14:paraId="7D03933C" w14:textId="77777777" w:rsidR="009760F5" w:rsidRPr="00357852" w:rsidRDefault="009760F5" w:rsidP="00BF7AFB">
            <w:pPr>
              <w:pStyle w:val="Normal6a"/>
            </w:pPr>
          </w:p>
        </w:tc>
      </w:tr>
      <w:tr w:rsidR="00215CFA" w:rsidRPr="00357852" w14:paraId="443EF799" w14:textId="77777777" w:rsidTr="00BF7AFB">
        <w:trPr>
          <w:jc w:val="center"/>
        </w:trPr>
        <w:tc>
          <w:tcPr>
            <w:tcW w:w="4876" w:type="dxa"/>
          </w:tcPr>
          <w:p w14:paraId="2DB1C725" w14:textId="77777777" w:rsidR="009760F5" w:rsidRPr="00357852" w:rsidRDefault="009760F5" w:rsidP="00BF7AFB">
            <w:pPr>
              <w:pStyle w:val="Normal6a"/>
            </w:pPr>
            <w:r w:rsidRPr="00357852">
              <w:rPr>
                <w:b/>
                <w:i/>
              </w:rPr>
              <w:t>d) megállapítja e cikk alkalmazásának kezdőidőpontját, és meghatározza azt az időtartamot, amely során az a) pontban említett, lakóhelyüket elhagyni kényszerült személyek nemzetközi védelem iránti kérelmei felfüggeszthetők, és azonnali védelmet biztosító jogállás adható.</w:t>
            </w:r>
          </w:p>
        </w:tc>
        <w:tc>
          <w:tcPr>
            <w:tcW w:w="4876" w:type="dxa"/>
          </w:tcPr>
          <w:p w14:paraId="1831A977" w14:textId="77777777" w:rsidR="009760F5" w:rsidRPr="00357852" w:rsidRDefault="009760F5" w:rsidP="00BF7AFB">
            <w:pPr>
              <w:pStyle w:val="Normal6a"/>
            </w:pPr>
          </w:p>
        </w:tc>
      </w:tr>
    </w:tbl>
    <w:p w14:paraId="3EAD795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{FR}</w:t>
      </w:r>
      <w:r w:rsidRPr="00357852">
        <w:t>fr</w:t>
      </w:r>
      <w:r w:rsidRPr="00534DA7">
        <w:rPr>
          <w:rStyle w:val="HideTWBExt"/>
        </w:rPr>
        <w:t>&lt;/Original&gt;</w:t>
      </w:r>
    </w:p>
    <w:p w14:paraId="28DA432F" w14:textId="144EC8C7" w:rsidR="009760F5" w:rsidRPr="00357852" w:rsidRDefault="009760F5" w:rsidP="009760F5">
      <w:r w:rsidRPr="00534DA7">
        <w:rPr>
          <w:rStyle w:val="HideTWBExt"/>
        </w:rPr>
        <w:t>&lt;/Amend&gt;</w:t>
      </w:r>
    </w:p>
    <w:p w14:paraId="5C9D551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607</w:t>
      </w:r>
      <w:r w:rsidRPr="00534DA7">
        <w:rPr>
          <w:rStyle w:val="HideTWBExt"/>
          <w:b w:val="0"/>
        </w:rPr>
        <w:t>&lt;/NumAm&gt;</w:t>
      </w:r>
    </w:p>
    <w:p w14:paraId="1AD73911"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4DB4FA7F" w14:textId="77777777" w:rsidR="009760F5" w:rsidRPr="00357852" w:rsidRDefault="009760F5" w:rsidP="009760F5">
      <w:pPr>
        <w:pStyle w:val="NormalBold"/>
      </w:pPr>
      <w:r w:rsidRPr="00534DA7">
        <w:rPr>
          <w:rStyle w:val="HideTWBExt"/>
          <w:b w:val="0"/>
        </w:rPr>
        <w:t>&lt;/RepeatBlock-By&gt;</w:t>
      </w:r>
    </w:p>
    <w:p w14:paraId="32FAB241"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6953277" w14:textId="77777777" w:rsidR="009760F5" w:rsidRPr="00357852" w:rsidRDefault="009760F5" w:rsidP="009760F5">
      <w:pPr>
        <w:pStyle w:val="NormalBold"/>
      </w:pPr>
      <w:r w:rsidRPr="00534DA7">
        <w:rPr>
          <w:rStyle w:val="HideTWBExt"/>
          <w:b w:val="0"/>
        </w:rPr>
        <w:t>&lt;Article&gt;</w:t>
      </w:r>
      <w:r w:rsidRPr="00357852">
        <w:t>10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4E0DAD1" w14:textId="77777777" w:rsidTr="00BF7AFB">
        <w:trPr>
          <w:trHeight w:hRule="exact" w:val="240"/>
          <w:jc w:val="center"/>
        </w:trPr>
        <w:tc>
          <w:tcPr>
            <w:tcW w:w="9752" w:type="dxa"/>
            <w:gridSpan w:val="2"/>
          </w:tcPr>
          <w:p w14:paraId="34BDEAAE" w14:textId="77777777" w:rsidR="009760F5" w:rsidRPr="00357852" w:rsidRDefault="009760F5" w:rsidP="00BF7AFB"/>
        </w:tc>
      </w:tr>
      <w:tr w:rsidR="00215CFA" w:rsidRPr="00357852" w14:paraId="028E7830" w14:textId="77777777" w:rsidTr="00BF7AFB">
        <w:trPr>
          <w:trHeight w:val="240"/>
          <w:jc w:val="center"/>
        </w:trPr>
        <w:tc>
          <w:tcPr>
            <w:tcW w:w="4876" w:type="dxa"/>
          </w:tcPr>
          <w:p w14:paraId="71377A4F" w14:textId="77777777" w:rsidR="009760F5" w:rsidRPr="00357852" w:rsidRDefault="009760F5" w:rsidP="00BF7AFB">
            <w:pPr>
              <w:pStyle w:val="AmColumnHeading"/>
            </w:pPr>
            <w:r w:rsidRPr="00357852">
              <w:t>A Bizottság által javasolt szöveg</w:t>
            </w:r>
          </w:p>
        </w:tc>
        <w:tc>
          <w:tcPr>
            <w:tcW w:w="4876" w:type="dxa"/>
          </w:tcPr>
          <w:p w14:paraId="785C2899" w14:textId="77777777" w:rsidR="009760F5" w:rsidRPr="00357852" w:rsidRDefault="009760F5" w:rsidP="00BF7AFB">
            <w:pPr>
              <w:pStyle w:val="AmColumnHeading"/>
            </w:pPr>
            <w:r w:rsidRPr="00357852">
              <w:t>Módosítás</w:t>
            </w:r>
          </w:p>
        </w:tc>
      </w:tr>
      <w:tr w:rsidR="00215CFA" w:rsidRPr="00357852" w14:paraId="077617E9" w14:textId="77777777" w:rsidTr="00BF7AFB">
        <w:trPr>
          <w:jc w:val="center"/>
        </w:trPr>
        <w:tc>
          <w:tcPr>
            <w:tcW w:w="4876" w:type="dxa"/>
          </w:tcPr>
          <w:p w14:paraId="2EA56DA1" w14:textId="77777777" w:rsidR="009760F5" w:rsidRPr="00357852" w:rsidRDefault="009760F5" w:rsidP="00BF7AFB">
            <w:pPr>
              <w:pStyle w:val="NormalBoldItalicCenter6a"/>
            </w:pPr>
            <w:r w:rsidRPr="00357852">
              <w:t>10. cikk</w:t>
            </w:r>
          </w:p>
        </w:tc>
        <w:tc>
          <w:tcPr>
            <w:tcW w:w="4876" w:type="dxa"/>
          </w:tcPr>
          <w:p w14:paraId="1B6B8911" w14:textId="77777777" w:rsidR="009760F5" w:rsidRPr="00357852" w:rsidRDefault="009760F5" w:rsidP="00BF7AFB">
            <w:pPr>
              <w:pStyle w:val="Normal6a"/>
            </w:pPr>
            <w:r w:rsidRPr="00357852">
              <w:rPr>
                <w:b/>
                <w:i/>
              </w:rPr>
              <w:t>törölve</w:t>
            </w:r>
          </w:p>
        </w:tc>
      </w:tr>
      <w:tr w:rsidR="00215CFA" w:rsidRPr="00357852" w14:paraId="285F4EF9" w14:textId="77777777" w:rsidTr="00BF7AFB">
        <w:trPr>
          <w:jc w:val="center"/>
        </w:trPr>
        <w:tc>
          <w:tcPr>
            <w:tcW w:w="4876" w:type="dxa"/>
          </w:tcPr>
          <w:p w14:paraId="58800B1A" w14:textId="77777777" w:rsidR="009760F5" w:rsidRPr="00357852" w:rsidRDefault="009760F5" w:rsidP="00BF7AFB">
            <w:pPr>
              <w:pStyle w:val="NormalBoldItalicCenter6a"/>
            </w:pPr>
            <w:r w:rsidRPr="00357852">
              <w:t>Azonnali védelmet biztosító jogállás nyújtása</w:t>
            </w:r>
          </w:p>
        </w:tc>
        <w:tc>
          <w:tcPr>
            <w:tcW w:w="4876" w:type="dxa"/>
          </w:tcPr>
          <w:p w14:paraId="4336CCE5" w14:textId="77777777" w:rsidR="009760F5" w:rsidRPr="00357852" w:rsidRDefault="009760F5" w:rsidP="00BF7AFB">
            <w:pPr>
              <w:pStyle w:val="Normal6a"/>
            </w:pPr>
          </w:p>
        </w:tc>
      </w:tr>
      <w:tr w:rsidR="00215CFA" w:rsidRPr="00357852" w14:paraId="58B91453" w14:textId="77777777" w:rsidTr="00BF7AFB">
        <w:trPr>
          <w:jc w:val="center"/>
        </w:trPr>
        <w:tc>
          <w:tcPr>
            <w:tcW w:w="4876" w:type="dxa"/>
          </w:tcPr>
          <w:p w14:paraId="6B6581DE" w14:textId="77777777" w:rsidR="009760F5" w:rsidRPr="00357852" w:rsidRDefault="009760F5" w:rsidP="00BF7AFB">
            <w:pPr>
              <w:pStyle w:val="Normal6a"/>
            </w:pPr>
            <w:r w:rsidRPr="00357852">
              <w:rPr>
                <w:b/>
                <w:i/>
              </w:rPr>
              <w:t>(1) Az 1. cikk (2) bekezdésének a) pontja szerinti válsághelyzetben és a Bizottság által e cikk (4) bekezdésének megfelelően elfogadott végrehajtási jogi aktus alapján a tagállamok felfüggeszthetik a nemzetközi védelem iránti kérelmeknek az (EU) XXX/XXX rendelet [a menekültügyi eljárásokról szóló rendelet] és az (EU) XXX/XXX [a kvalifikációs rendelet] szerinti megvizsgálását a harmadik országbeli lakóhelyüket elhagyni kényszerült azon személyek tekintetében, akik rendkívüli helyzetnek minősülő fegyveres konfliktus miatt a megkülönböztetés nélküli erőszak magas kockázatának vannak kitéve és akik nem tudnak visszatérni a származási országukba. Ilyen esetben a tagállamok azonnali védelmet biztosító jogállást adnak az érintett személyeknek, kivéve ha azok veszélyt jelentenek az érintett tagállam nemzetbiztonságára vagy közrendjére. E jogállás nem érinti az érintett tagállamban folyamatban lévő nemzetközi védelem iránti kérelmüket.</w:t>
            </w:r>
          </w:p>
        </w:tc>
        <w:tc>
          <w:tcPr>
            <w:tcW w:w="4876" w:type="dxa"/>
          </w:tcPr>
          <w:p w14:paraId="30341291" w14:textId="77777777" w:rsidR="009760F5" w:rsidRPr="00357852" w:rsidRDefault="009760F5" w:rsidP="00BF7AFB">
            <w:pPr>
              <w:pStyle w:val="Normal6a"/>
            </w:pPr>
          </w:p>
        </w:tc>
      </w:tr>
      <w:tr w:rsidR="00215CFA" w:rsidRPr="00357852" w14:paraId="47E3589A" w14:textId="77777777" w:rsidTr="00BF7AFB">
        <w:trPr>
          <w:jc w:val="center"/>
        </w:trPr>
        <w:tc>
          <w:tcPr>
            <w:tcW w:w="4876" w:type="dxa"/>
          </w:tcPr>
          <w:p w14:paraId="4F4D9136" w14:textId="77777777" w:rsidR="009760F5" w:rsidRPr="00357852" w:rsidRDefault="009760F5" w:rsidP="00BF7AFB">
            <w:pPr>
              <w:pStyle w:val="Normal6a"/>
            </w:pPr>
            <w:r w:rsidRPr="00357852">
              <w:rPr>
                <w:b/>
                <w:i/>
              </w:rPr>
              <w:t>(2) A tagállamok biztosítják, hogy az azonnali védelemben részesülő személyek ténylegesen élhessenek az (EU) XXX/XXX rendelet [a kvalifikációs rendelet] által a kiegészítő védelemben részesülő személyekre vonatkozóan meghatározott valamennyi joggal.</w:t>
            </w:r>
          </w:p>
        </w:tc>
        <w:tc>
          <w:tcPr>
            <w:tcW w:w="4876" w:type="dxa"/>
          </w:tcPr>
          <w:p w14:paraId="6DC8B562" w14:textId="77777777" w:rsidR="009760F5" w:rsidRPr="00357852" w:rsidRDefault="009760F5" w:rsidP="00BF7AFB">
            <w:pPr>
              <w:pStyle w:val="Normal6a"/>
            </w:pPr>
          </w:p>
        </w:tc>
      </w:tr>
      <w:tr w:rsidR="00215CFA" w:rsidRPr="00357852" w14:paraId="66402E47" w14:textId="77777777" w:rsidTr="00BF7AFB">
        <w:trPr>
          <w:jc w:val="center"/>
        </w:trPr>
        <w:tc>
          <w:tcPr>
            <w:tcW w:w="4876" w:type="dxa"/>
          </w:tcPr>
          <w:p w14:paraId="77CAEA47" w14:textId="77777777" w:rsidR="009760F5" w:rsidRPr="00357852" w:rsidRDefault="009760F5" w:rsidP="00BF7AFB">
            <w:pPr>
              <w:pStyle w:val="Normal6a"/>
            </w:pPr>
            <w:r w:rsidRPr="00357852">
              <w:rPr>
                <w:b/>
                <w:i/>
              </w:rPr>
              <w:t>(3) A tagállamok legfeljebb egy év elteltével folytatják az (1) bekezdés szerint felfüggesztett nemzetközi védelem iránti kérelmek vizsgálatát.</w:t>
            </w:r>
          </w:p>
        </w:tc>
        <w:tc>
          <w:tcPr>
            <w:tcW w:w="4876" w:type="dxa"/>
          </w:tcPr>
          <w:p w14:paraId="3E8A99EF" w14:textId="77777777" w:rsidR="009760F5" w:rsidRPr="00357852" w:rsidRDefault="009760F5" w:rsidP="00BF7AFB">
            <w:pPr>
              <w:pStyle w:val="Normal6a"/>
            </w:pPr>
          </w:p>
        </w:tc>
      </w:tr>
      <w:tr w:rsidR="00215CFA" w:rsidRPr="00357852" w14:paraId="7B209AE0" w14:textId="77777777" w:rsidTr="00BF7AFB">
        <w:trPr>
          <w:jc w:val="center"/>
        </w:trPr>
        <w:tc>
          <w:tcPr>
            <w:tcW w:w="4876" w:type="dxa"/>
          </w:tcPr>
          <w:p w14:paraId="473C4C6F" w14:textId="77777777" w:rsidR="009760F5" w:rsidRPr="00357852" w:rsidRDefault="009760F5" w:rsidP="00BF7AFB">
            <w:pPr>
              <w:pStyle w:val="Normal6a"/>
            </w:pPr>
            <w:r w:rsidRPr="00357852">
              <w:rPr>
                <w:b/>
                <w:i/>
              </w:rPr>
              <w:t>(4) A Bizottság végrehajtási határozat útján:</w:t>
            </w:r>
          </w:p>
        </w:tc>
        <w:tc>
          <w:tcPr>
            <w:tcW w:w="4876" w:type="dxa"/>
          </w:tcPr>
          <w:p w14:paraId="6F4D14B7" w14:textId="77777777" w:rsidR="009760F5" w:rsidRPr="00357852" w:rsidRDefault="009760F5" w:rsidP="00BF7AFB">
            <w:pPr>
              <w:pStyle w:val="Normal6a"/>
            </w:pPr>
          </w:p>
        </w:tc>
      </w:tr>
      <w:tr w:rsidR="00215CFA" w:rsidRPr="00357852" w14:paraId="5C5A1BE2" w14:textId="77777777" w:rsidTr="00BF7AFB">
        <w:trPr>
          <w:jc w:val="center"/>
        </w:trPr>
        <w:tc>
          <w:tcPr>
            <w:tcW w:w="4876" w:type="dxa"/>
          </w:tcPr>
          <w:p w14:paraId="2CE280E2" w14:textId="77777777" w:rsidR="009760F5" w:rsidRPr="00357852" w:rsidRDefault="009760F5" w:rsidP="00BF7AFB">
            <w:pPr>
              <w:pStyle w:val="Normal6a"/>
            </w:pPr>
            <w:r w:rsidRPr="00357852">
              <w:rPr>
                <w:b/>
                <w:i/>
              </w:rPr>
              <w:t>a) megállapítja, hogy a 3. cikkben említett elemek alapján válsághelyzet áll fenn;</w:t>
            </w:r>
          </w:p>
        </w:tc>
        <w:tc>
          <w:tcPr>
            <w:tcW w:w="4876" w:type="dxa"/>
          </w:tcPr>
          <w:p w14:paraId="08771B2C" w14:textId="77777777" w:rsidR="009760F5" w:rsidRPr="00357852" w:rsidRDefault="009760F5" w:rsidP="00BF7AFB">
            <w:pPr>
              <w:pStyle w:val="Normal6a"/>
            </w:pPr>
          </w:p>
        </w:tc>
      </w:tr>
      <w:tr w:rsidR="00215CFA" w:rsidRPr="00357852" w14:paraId="1E87E3C2" w14:textId="77777777" w:rsidTr="00BF7AFB">
        <w:trPr>
          <w:jc w:val="center"/>
        </w:trPr>
        <w:tc>
          <w:tcPr>
            <w:tcW w:w="4876" w:type="dxa"/>
          </w:tcPr>
          <w:p w14:paraId="07EC9016" w14:textId="77777777" w:rsidR="009760F5" w:rsidRPr="00357852" w:rsidRDefault="009760F5" w:rsidP="00BF7AFB">
            <w:pPr>
              <w:pStyle w:val="Normal6a"/>
            </w:pPr>
            <w:r w:rsidRPr="00357852">
              <w:rPr>
                <w:b/>
                <w:i/>
              </w:rPr>
              <w:t>b) megállapítja, hogy szükség van a nemzetközi védelem iránti kérelmek megvizsgálásának felfüggesztésére;</w:t>
            </w:r>
          </w:p>
        </w:tc>
        <w:tc>
          <w:tcPr>
            <w:tcW w:w="4876" w:type="dxa"/>
          </w:tcPr>
          <w:p w14:paraId="19604D73" w14:textId="77777777" w:rsidR="009760F5" w:rsidRPr="00357852" w:rsidRDefault="009760F5" w:rsidP="00BF7AFB">
            <w:pPr>
              <w:pStyle w:val="Normal6a"/>
            </w:pPr>
          </w:p>
        </w:tc>
      </w:tr>
      <w:tr w:rsidR="00215CFA" w:rsidRPr="00357852" w14:paraId="4FF7C0B4" w14:textId="77777777" w:rsidTr="00BF7AFB">
        <w:trPr>
          <w:jc w:val="center"/>
        </w:trPr>
        <w:tc>
          <w:tcPr>
            <w:tcW w:w="4876" w:type="dxa"/>
          </w:tcPr>
          <w:p w14:paraId="5E395F0B" w14:textId="77777777" w:rsidR="009760F5" w:rsidRPr="00357852" w:rsidRDefault="009760F5" w:rsidP="00BF7AFB">
            <w:pPr>
              <w:pStyle w:val="Normal6a"/>
            </w:pPr>
            <w:r w:rsidRPr="00357852">
              <w:rPr>
                <w:b/>
                <w:i/>
              </w:rPr>
              <w:t>c) az (1) bekezdésben említett személyek tekintetében meghatározza az adott származási országot vagy egy adott származási ország valamely részét;</w:t>
            </w:r>
          </w:p>
        </w:tc>
        <w:tc>
          <w:tcPr>
            <w:tcW w:w="4876" w:type="dxa"/>
          </w:tcPr>
          <w:p w14:paraId="5A001378" w14:textId="77777777" w:rsidR="009760F5" w:rsidRPr="00357852" w:rsidRDefault="009760F5" w:rsidP="00BF7AFB">
            <w:pPr>
              <w:pStyle w:val="Normal6a"/>
            </w:pPr>
          </w:p>
        </w:tc>
      </w:tr>
      <w:tr w:rsidR="00215CFA" w:rsidRPr="00357852" w14:paraId="30B57D7A" w14:textId="77777777" w:rsidTr="00BF7AFB">
        <w:trPr>
          <w:jc w:val="center"/>
        </w:trPr>
        <w:tc>
          <w:tcPr>
            <w:tcW w:w="4876" w:type="dxa"/>
          </w:tcPr>
          <w:p w14:paraId="6EA8989F" w14:textId="77777777" w:rsidR="009760F5" w:rsidRPr="00357852" w:rsidRDefault="009760F5" w:rsidP="00BF7AFB">
            <w:pPr>
              <w:pStyle w:val="Normal6a"/>
            </w:pPr>
            <w:r w:rsidRPr="00357852">
              <w:rPr>
                <w:b/>
                <w:i/>
              </w:rPr>
              <w:t>d) megállapítja e cikk alkalmazásának kezdőidőpontját, és meghatározza azt az időtartamot, amely során az a) pontban említett, lakóhelyüket elhagyni kényszerült személyek nemzetközi védelem iránti kérelmei felfüggeszthetők, és azonnali védelmet biztosító jogállás adható.</w:t>
            </w:r>
          </w:p>
        </w:tc>
        <w:tc>
          <w:tcPr>
            <w:tcW w:w="4876" w:type="dxa"/>
          </w:tcPr>
          <w:p w14:paraId="54F406CB" w14:textId="77777777" w:rsidR="009760F5" w:rsidRPr="00357852" w:rsidRDefault="009760F5" w:rsidP="00BF7AFB">
            <w:pPr>
              <w:pStyle w:val="Normal6a"/>
            </w:pPr>
          </w:p>
        </w:tc>
      </w:tr>
    </w:tbl>
    <w:p w14:paraId="3D9B821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1DAA538" w14:textId="77777777" w:rsidR="009760F5" w:rsidRPr="00357852" w:rsidRDefault="009760F5" w:rsidP="009760F5">
      <w:r w:rsidRPr="00534DA7">
        <w:rPr>
          <w:rStyle w:val="HideTWBExt"/>
        </w:rPr>
        <w:t>&lt;/Amend&gt;</w:t>
      </w:r>
    </w:p>
    <w:p w14:paraId="5893B13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608</w:t>
      </w:r>
      <w:r w:rsidRPr="00534DA7">
        <w:rPr>
          <w:rStyle w:val="HideTWBExt"/>
          <w:b w:val="0"/>
        </w:rPr>
        <w:t>&lt;/NumAm&gt;</w:t>
      </w:r>
    </w:p>
    <w:p w14:paraId="3502A8DB"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4214A889" w14:textId="77777777" w:rsidR="009760F5" w:rsidRPr="00357852" w:rsidRDefault="009760F5" w:rsidP="009760F5">
      <w:pPr>
        <w:pStyle w:val="NormalBold"/>
      </w:pPr>
      <w:r w:rsidRPr="00534DA7">
        <w:rPr>
          <w:rStyle w:val="HideTWBExt"/>
          <w:b w:val="0"/>
        </w:rPr>
        <w:t>&lt;/RepeatBlock-By&gt;</w:t>
      </w:r>
    </w:p>
    <w:p w14:paraId="2D92547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1BFBBD0" w14:textId="77777777" w:rsidR="009760F5" w:rsidRPr="00357852" w:rsidRDefault="009760F5" w:rsidP="009760F5">
      <w:pPr>
        <w:pStyle w:val="NormalBold"/>
      </w:pPr>
      <w:r w:rsidRPr="00534DA7">
        <w:rPr>
          <w:rStyle w:val="HideTWBExt"/>
          <w:b w:val="0"/>
        </w:rPr>
        <w:t>&lt;Article&gt;</w:t>
      </w:r>
      <w:r w:rsidRPr="00357852">
        <w:t>10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60ED277" w14:textId="77777777" w:rsidTr="00BF7AFB">
        <w:trPr>
          <w:trHeight w:hRule="exact" w:val="240"/>
          <w:jc w:val="center"/>
        </w:trPr>
        <w:tc>
          <w:tcPr>
            <w:tcW w:w="9752" w:type="dxa"/>
            <w:gridSpan w:val="2"/>
          </w:tcPr>
          <w:p w14:paraId="1394FF32" w14:textId="77777777" w:rsidR="009760F5" w:rsidRPr="00357852" w:rsidRDefault="009760F5" w:rsidP="00BF7AFB"/>
        </w:tc>
      </w:tr>
      <w:tr w:rsidR="00215CFA" w:rsidRPr="00357852" w14:paraId="2E1E6CED" w14:textId="77777777" w:rsidTr="00BF7AFB">
        <w:trPr>
          <w:trHeight w:val="240"/>
          <w:jc w:val="center"/>
        </w:trPr>
        <w:tc>
          <w:tcPr>
            <w:tcW w:w="4876" w:type="dxa"/>
          </w:tcPr>
          <w:p w14:paraId="11AD0D01" w14:textId="77777777" w:rsidR="009760F5" w:rsidRPr="00357852" w:rsidRDefault="009760F5" w:rsidP="00BF7AFB">
            <w:pPr>
              <w:pStyle w:val="AmColumnHeading"/>
            </w:pPr>
            <w:r w:rsidRPr="00357852">
              <w:t>A Bizottság által javasolt szöveg</w:t>
            </w:r>
          </w:p>
        </w:tc>
        <w:tc>
          <w:tcPr>
            <w:tcW w:w="4876" w:type="dxa"/>
          </w:tcPr>
          <w:p w14:paraId="36D896D0" w14:textId="77777777" w:rsidR="009760F5" w:rsidRPr="00357852" w:rsidRDefault="009760F5" w:rsidP="00BF7AFB">
            <w:pPr>
              <w:pStyle w:val="AmColumnHeading"/>
            </w:pPr>
            <w:r w:rsidRPr="00357852">
              <w:t>Módosítás</w:t>
            </w:r>
          </w:p>
        </w:tc>
      </w:tr>
      <w:tr w:rsidR="00215CFA" w:rsidRPr="00357852" w14:paraId="57E547C8" w14:textId="77777777" w:rsidTr="00BF7AFB">
        <w:trPr>
          <w:jc w:val="center"/>
        </w:trPr>
        <w:tc>
          <w:tcPr>
            <w:tcW w:w="4876" w:type="dxa"/>
          </w:tcPr>
          <w:p w14:paraId="60457EE3" w14:textId="77777777" w:rsidR="009760F5" w:rsidRPr="00357852" w:rsidRDefault="009760F5" w:rsidP="00BF7AFB">
            <w:pPr>
              <w:pStyle w:val="NormalBoldItalicCenter6a"/>
            </w:pPr>
            <w:r w:rsidRPr="00357852">
              <w:t>10. cikk</w:t>
            </w:r>
          </w:p>
        </w:tc>
        <w:tc>
          <w:tcPr>
            <w:tcW w:w="4876" w:type="dxa"/>
          </w:tcPr>
          <w:p w14:paraId="6521AC8B" w14:textId="77777777" w:rsidR="009760F5" w:rsidRPr="00357852" w:rsidRDefault="009760F5" w:rsidP="00BF7AFB">
            <w:pPr>
              <w:pStyle w:val="Normal6a"/>
            </w:pPr>
            <w:r w:rsidRPr="00357852">
              <w:rPr>
                <w:b/>
                <w:i/>
              </w:rPr>
              <w:t>törölve</w:t>
            </w:r>
          </w:p>
        </w:tc>
      </w:tr>
      <w:tr w:rsidR="00215CFA" w:rsidRPr="00357852" w14:paraId="13C35EF8" w14:textId="77777777" w:rsidTr="00BF7AFB">
        <w:trPr>
          <w:jc w:val="center"/>
        </w:trPr>
        <w:tc>
          <w:tcPr>
            <w:tcW w:w="4876" w:type="dxa"/>
          </w:tcPr>
          <w:p w14:paraId="11FFA418" w14:textId="77777777" w:rsidR="009760F5" w:rsidRPr="00357852" w:rsidRDefault="009760F5" w:rsidP="00BF7AFB">
            <w:pPr>
              <w:pStyle w:val="NormalBoldItalicCenter6a"/>
            </w:pPr>
            <w:r w:rsidRPr="00357852">
              <w:t>Azonnali védelmet biztosító jogállás nyújtása</w:t>
            </w:r>
          </w:p>
        </w:tc>
        <w:tc>
          <w:tcPr>
            <w:tcW w:w="4876" w:type="dxa"/>
          </w:tcPr>
          <w:p w14:paraId="1746D76E" w14:textId="77777777" w:rsidR="009760F5" w:rsidRPr="00357852" w:rsidRDefault="009760F5" w:rsidP="00BF7AFB">
            <w:pPr>
              <w:pStyle w:val="Normal6a"/>
            </w:pPr>
          </w:p>
        </w:tc>
      </w:tr>
      <w:tr w:rsidR="00215CFA" w:rsidRPr="00357852" w14:paraId="6D230758" w14:textId="77777777" w:rsidTr="00BF7AFB">
        <w:trPr>
          <w:jc w:val="center"/>
        </w:trPr>
        <w:tc>
          <w:tcPr>
            <w:tcW w:w="4876" w:type="dxa"/>
          </w:tcPr>
          <w:p w14:paraId="491F18EC" w14:textId="77777777" w:rsidR="009760F5" w:rsidRPr="00357852" w:rsidRDefault="009760F5" w:rsidP="00BF7AFB">
            <w:pPr>
              <w:pStyle w:val="Normal6a"/>
            </w:pPr>
            <w:r w:rsidRPr="00357852">
              <w:rPr>
                <w:b/>
                <w:i/>
              </w:rPr>
              <w:t>(1) Az 1. cikk (2) bekezdésének a) pontja szerinti válsághelyzetben és a Bizottság által e cikk (4) bekezdésének megfelelően elfogadott végrehajtási jogi aktus alapján a tagállamok felfüggeszthetik a nemzetközi védelem iránti kérelmeknek az (EU) XXX/XXX rendelet [a menekültügyi eljárásokról szóló rendelet] és az (EU) XXX/XXX [a kvalifikációs rendelet] szerinti megvizsgálását a harmadik országbeli lakóhelyüket elhagyni kényszerült azon személyek tekintetében, akik rendkívüli helyzetnek minősülő fegyveres konfliktus miatt a megkülönböztetés nélküli erőszak magas kockázatának vannak kitéve és akik nem tudnak visszatérni a származási országukba. Ilyen esetben a tagállamok azonnali védelmet biztosító jogállást adnak az érintett személyeknek, kivéve ha azok veszélyt jelentenek az érintett tagállam nemzetbiztonságára vagy közrendjére. E jogállás nem érinti az érintett tagállamban folyamatban lévő nemzetközi védelem iránti kérelmüket.</w:t>
            </w:r>
          </w:p>
        </w:tc>
        <w:tc>
          <w:tcPr>
            <w:tcW w:w="4876" w:type="dxa"/>
          </w:tcPr>
          <w:p w14:paraId="490C04DA" w14:textId="77777777" w:rsidR="009760F5" w:rsidRPr="00357852" w:rsidRDefault="009760F5" w:rsidP="00BF7AFB">
            <w:pPr>
              <w:pStyle w:val="Normal6a"/>
            </w:pPr>
          </w:p>
        </w:tc>
      </w:tr>
      <w:tr w:rsidR="00215CFA" w:rsidRPr="00357852" w14:paraId="6EC8D773" w14:textId="77777777" w:rsidTr="00BF7AFB">
        <w:trPr>
          <w:jc w:val="center"/>
        </w:trPr>
        <w:tc>
          <w:tcPr>
            <w:tcW w:w="4876" w:type="dxa"/>
          </w:tcPr>
          <w:p w14:paraId="73DDA73D" w14:textId="77777777" w:rsidR="009760F5" w:rsidRPr="00357852" w:rsidRDefault="009760F5" w:rsidP="00BF7AFB">
            <w:pPr>
              <w:pStyle w:val="Normal6a"/>
            </w:pPr>
            <w:r w:rsidRPr="00357852">
              <w:rPr>
                <w:b/>
                <w:i/>
              </w:rPr>
              <w:t>(2) A tagállamok biztosítják, hogy az azonnali védelemben részesülő személyek ténylegesen élhessenek az (EU) XXX/XXX rendelet [a kvalifikációs rendelet] által a kiegészítő védelemben részesülő személyekre vonatkozóan meghatározott valamennyi joggal.</w:t>
            </w:r>
          </w:p>
        </w:tc>
        <w:tc>
          <w:tcPr>
            <w:tcW w:w="4876" w:type="dxa"/>
          </w:tcPr>
          <w:p w14:paraId="1965BB22" w14:textId="77777777" w:rsidR="009760F5" w:rsidRPr="00357852" w:rsidRDefault="009760F5" w:rsidP="00BF7AFB">
            <w:pPr>
              <w:pStyle w:val="Normal6a"/>
            </w:pPr>
          </w:p>
        </w:tc>
      </w:tr>
      <w:tr w:rsidR="00215CFA" w:rsidRPr="00357852" w14:paraId="2AAA2F33" w14:textId="77777777" w:rsidTr="00BF7AFB">
        <w:trPr>
          <w:jc w:val="center"/>
        </w:trPr>
        <w:tc>
          <w:tcPr>
            <w:tcW w:w="4876" w:type="dxa"/>
          </w:tcPr>
          <w:p w14:paraId="29FE3749" w14:textId="77777777" w:rsidR="009760F5" w:rsidRPr="00357852" w:rsidRDefault="009760F5" w:rsidP="00BF7AFB">
            <w:pPr>
              <w:pStyle w:val="Normal6a"/>
            </w:pPr>
            <w:r w:rsidRPr="00357852">
              <w:rPr>
                <w:b/>
                <w:i/>
              </w:rPr>
              <w:t>(3) A tagállamok legfeljebb egy év elteltével folytatják az (1) bekezdés szerint felfüggesztett nemzetközi védelem iránti kérelmek vizsgálatát.</w:t>
            </w:r>
          </w:p>
        </w:tc>
        <w:tc>
          <w:tcPr>
            <w:tcW w:w="4876" w:type="dxa"/>
          </w:tcPr>
          <w:p w14:paraId="189BC390" w14:textId="77777777" w:rsidR="009760F5" w:rsidRPr="00357852" w:rsidRDefault="009760F5" w:rsidP="00BF7AFB">
            <w:pPr>
              <w:pStyle w:val="Normal6a"/>
            </w:pPr>
          </w:p>
        </w:tc>
      </w:tr>
      <w:tr w:rsidR="00215CFA" w:rsidRPr="00357852" w14:paraId="3E5441F4" w14:textId="77777777" w:rsidTr="00BF7AFB">
        <w:trPr>
          <w:jc w:val="center"/>
        </w:trPr>
        <w:tc>
          <w:tcPr>
            <w:tcW w:w="4876" w:type="dxa"/>
          </w:tcPr>
          <w:p w14:paraId="5DE180BB" w14:textId="77777777" w:rsidR="009760F5" w:rsidRPr="00357852" w:rsidRDefault="009760F5" w:rsidP="00BF7AFB">
            <w:pPr>
              <w:pStyle w:val="Normal6a"/>
            </w:pPr>
            <w:r w:rsidRPr="00357852">
              <w:rPr>
                <w:b/>
                <w:i/>
              </w:rPr>
              <w:t>(4) A Bizottság végrehajtási határozat útján:</w:t>
            </w:r>
          </w:p>
        </w:tc>
        <w:tc>
          <w:tcPr>
            <w:tcW w:w="4876" w:type="dxa"/>
          </w:tcPr>
          <w:p w14:paraId="2F147188" w14:textId="77777777" w:rsidR="009760F5" w:rsidRPr="00357852" w:rsidRDefault="009760F5" w:rsidP="00BF7AFB">
            <w:pPr>
              <w:pStyle w:val="Normal6a"/>
            </w:pPr>
          </w:p>
        </w:tc>
      </w:tr>
      <w:tr w:rsidR="00215CFA" w:rsidRPr="00357852" w14:paraId="51268BCC" w14:textId="77777777" w:rsidTr="00BF7AFB">
        <w:trPr>
          <w:jc w:val="center"/>
        </w:trPr>
        <w:tc>
          <w:tcPr>
            <w:tcW w:w="4876" w:type="dxa"/>
          </w:tcPr>
          <w:p w14:paraId="4172F56C" w14:textId="77777777" w:rsidR="009760F5" w:rsidRPr="00357852" w:rsidRDefault="009760F5" w:rsidP="00BF7AFB">
            <w:pPr>
              <w:pStyle w:val="Normal6a"/>
            </w:pPr>
            <w:r w:rsidRPr="00357852">
              <w:rPr>
                <w:b/>
                <w:i/>
              </w:rPr>
              <w:t>a) megállapítja, hogy a 3. cikkben említett elemek alapján válsághelyzet áll fenn;</w:t>
            </w:r>
          </w:p>
        </w:tc>
        <w:tc>
          <w:tcPr>
            <w:tcW w:w="4876" w:type="dxa"/>
          </w:tcPr>
          <w:p w14:paraId="723E0A85" w14:textId="77777777" w:rsidR="009760F5" w:rsidRPr="00357852" w:rsidRDefault="009760F5" w:rsidP="00BF7AFB">
            <w:pPr>
              <w:pStyle w:val="Normal6a"/>
            </w:pPr>
          </w:p>
        </w:tc>
      </w:tr>
      <w:tr w:rsidR="00215CFA" w:rsidRPr="00357852" w14:paraId="16AD396D" w14:textId="77777777" w:rsidTr="00BF7AFB">
        <w:trPr>
          <w:jc w:val="center"/>
        </w:trPr>
        <w:tc>
          <w:tcPr>
            <w:tcW w:w="4876" w:type="dxa"/>
          </w:tcPr>
          <w:p w14:paraId="4ECDF823" w14:textId="77777777" w:rsidR="009760F5" w:rsidRPr="00357852" w:rsidRDefault="009760F5" w:rsidP="00BF7AFB">
            <w:pPr>
              <w:pStyle w:val="Normal6a"/>
            </w:pPr>
            <w:r w:rsidRPr="00357852">
              <w:rPr>
                <w:b/>
                <w:i/>
              </w:rPr>
              <w:t>b) megállapítja, hogy szükség van a nemzetközi védelem iránti kérelmek megvizsgálásának felfüggesztésére;</w:t>
            </w:r>
          </w:p>
        </w:tc>
        <w:tc>
          <w:tcPr>
            <w:tcW w:w="4876" w:type="dxa"/>
          </w:tcPr>
          <w:p w14:paraId="4EB52730" w14:textId="77777777" w:rsidR="009760F5" w:rsidRPr="00357852" w:rsidRDefault="009760F5" w:rsidP="00BF7AFB">
            <w:pPr>
              <w:pStyle w:val="Normal6a"/>
            </w:pPr>
          </w:p>
        </w:tc>
      </w:tr>
      <w:tr w:rsidR="00215CFA" w:rsidRPr="00357852" w14:paraId="3500EB81" w14:textId="77777777" w:rsidTr="00BF7AFB">
        <w:trPr>
          <w:jc w:val="center"/>
        </w:trPr>
        <w:tc>
          <w:tcPr>
            <w:tcW w:w="4876" w:type="dxa"/>
          </w:tcPr>
          <w:p w14:paraId="0E80CE09" w14:textId="77777777" w:rsidR="009760F5" w:rsidRPr="00357852" w:rsidRDefault="009760F5" w:rsidP="00BF7AFB">
            <w:pPr>
              <w:pStyle w:val="Normal6a"/>
            </w:pPr>
            <w:r w:rsidRPr="00357852">
              <w:rPr>
                <w:b/>
                <w:i/>
              </w:rPr>
              <w:t>c) az (1) bekezdésben említett személyek tekintetében meghatározza az adott származási országot vagy egy adott származási ország valamely részét;</w:t>
            </w:r>
          </w:p>
        </w:tc>
        <w:tc>
          <w:tcPr>
            <w:tcW w:w="4876" w:type="dxa"/>
          </w:tcPr>
          <w:p w14:paraId="7E6CF506" w14:textId="77777777" w:rsidR="009760F5" w:rsidRPr="00357852" w:rsidRDefault="009760F5" w:rsidP="00BF7AFB">
            <w:pPr>
              <w:pStyle w:val="Normal6a"/>
            </w:pPr>
          </w:p>
        </w:tc>
      </w:tr>
      <w:tr w:rsidR="00215CFA" w:rsidRPr="00357852" w14:paraId="73AE5F98" w14:textId="77777777" w:rsidTr="00BF7AFB">
        <w:trPr>
          <w:jc w:val="center"/>
        </w:trPr>
        <w:tc>
          <w:tcPr>
            <w:tcW w:w="4876" w:type="dxa"/>
          </w:tcPr>
          <w:p w14:paraId="7F57854F" w14:textId="77777777" w:rsidR="009760F5" w:rsidRPr="00357852" w:rsidRDefault="009760F5" w:rsidP="00BF7AFB">
            <w:pPr>
              <w:pStyle w:val="Normal6a"/>
            </w:pPr>
            <w:r w:rsidRPr="00357852">
              <w:rPr>
                <w:b/>
                <w:i/>
              </w:rPr>
              <w:t>d) megállapítja e cikk alkalmazásának kezdőidőpontját, és meghatározza azt az időtartamot, amely során az a) pontban említett, lakóhelyüket elhagyni kényszerült személyek nemzetközi védelem iránti kérelmei felfüggeszthetők, és azonnali védelmet biztosító jogállás adható.</w:t>
            </w:r>
          </w:p>
        </w:tc>
        <w:tc>
          <w:tcPr>
            <w:tcW w:w="4876" w:type="dxa"/>
          </w:tcPr>
          <w:p w14:paraId="5BA2128C" w14:textId="77777777" w:rsidR="009760F5" w:rsidRPr="00357852" w:rsidRDefault="009760F5" w:rsidP="00BF7AFB">
            <w:pPr>
              <w:pStyle w:val="Normal6a"/>
            </w:pPr>
          </w:p>
        </w:tc>
      </w:tr>
    </w:tbl>
    <w:p w14:paraId="0396492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7810541" w14:textId="77777777" w:rsidR="009760F5" w:rsidRPr="00357852" w:rsidRDefault="009760F5" w:rsidP="009760F5">
      <w:r w:rsidRPr="00534DA7">
        <w:rPr>
          <w:rStyle w:val="HideTWBExt"/>
        </w:rPr>
        <w:t>&lt;/Amend&gt;</w:t>
      </w:r>
    </w:p>
    <w:p w14:paraId="488D1FF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609</w:t>
      </w:r>
      <w:r w:rsidRPr="00534DA7">
        <w:rPr>
          <w:rStyle w:val="HideTWBExt"/>
          <w:b w:val="0"/>
        </w:rPr>
        <w:t>&lt;/NumAm&gt;</w:t>
      </w:r>
    </w:p>
    <w:p w14:paraId="6910960E"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3C5987EE" w14:textId="77777777" w:rsidR="009760F5" w:rsidRPr="00357852" w:rsidRDefault="009760F5" w:rsidP="009760F5">
      <w:pPr>
        <w:pStyle w:val="NormalBold"/>
      </w:pPr>
      <w:r w:rsidRPr="00534DA7">
        <w:rPr>
          <w:rStyle w:val="HideTWBExt"/>
          <w:b w:val="0"/>
        </w:rPr>
        <w:t>&lt;/RepeatBlock-By&gt;</w:t>
      </w:r>
    </w:p>
    <w:p w14:paraId="51C07E11"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0B12C63" w14:textId="77777777" w:rsidR="009760F5" w:rsidRPr="00357852" w:rsidRDefault="009760F5" w:rsidP="009760F5">
      <w:pPr>
        <w:pStyle w:val="NormalBold"/>
      </w:pPr>
      <w:r w:rsidRPr="00534DA7">
        <w:rPr>
          <w:rStyle w:val="HideTWBExt"/>
          <w:b w:val="0"/>
        </w:rPr>
        <w:t>&lt;Article&gt;</w:t>
      </w:r>
      <w:r w:rsidRPr="00357852">
        <w:t>10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0CB2178" w14:textId="77777777" w:rsidTr="00BF7AFB">
        <w:trPr>
          <w:trHeight w:hRule="exact" w:val="240"/>
          <w:jc w:val="center"/>
        </w:trPr>
        <w:tc>
          <w:tcPr>
            <w:tcW w:w="9752" w:type="dxa"/>
            <w:gridSpan w:val="2"/>
          </w:tcPr>
          <w:p w14:paraId="0800C67B" w14:textId="77777777" w:rsidR="009760F5" w:rsidRPr="00357852" w:rsidRDefault="009760F5" w:rsidP="00BF7AFB"/>
        </w:tc>
      </w:tr>
      <w:tr w:rsidR="00215CFA" w:rsidRPr="00357852" w14:paraId="566BF33D" w14:textId="77777777" w:rsidTr="00BF7AFB">
        <w:trPr>
          <w:trHeight w:val="240"/>
          <w:jc w:val="center"/>
        </w:trPr>
        <w:tc>
          <w:tcPr>
            <w:tcW w:w="4876" w:type="dxa"/>
          </w:tcPr>
          <w:p w14:paraId="2BCFC8B2" w14:textId="77777777" w:rsidR="009760F5" w:rsidRPr="00357852" w:rsidRDefault="009760F5" w:rsidP="00BF7AFB">
            <w:pPr>
              <w:pStyle w:val="AmColumnHeading"/>
            </w:pPr>
            <w:r w:rsidRPr="00357852">
              <w:t>A Bizottság által javasolt szöveg</w:t>
            </w:r>
          </w:p>
        </w:tc>
        <w:tc>
          <w:tcPr>
            <w:tcW w:w="4876" w:type="dxa"/>
          </w:tcPr>
          <w:p w14:paraId="5D530ECF" w14:textId="77777777" w:rsidR="009760F5" w:rsidRPr="00357852" w:rsidRDefault="009760F5" w:rsidP="00BF7AFB">
            <w:pPr>
              <w:pStyle w:val="AmColumnHeading"/>
            </w:pPr>
            <w:r w:rsidRPr="00357852">
              <w:t>Módosítás</w:t>
            </w:r>
          </w:p>
        </w:tc>
      </w:tr>
      <w:tr w:rsidR="00215CFA" w:rsidRPr="00357852" w14:paraId="7DCF4FED" w14:textId="77777777" w:rsidTr="00BF7AFB">
        <w:trPr>
          <w:jc w:val="center"/>
        </w:trPr>
        <w:tc>
          <w:tcPr>
            <w:tcW w:w="4876" w:type="dxa"/>
          </w:tcPr>
          <w:p w14:paraId="065F556A" w14:textId="77777777" w:rsidR="009760F5" w:rsidRPr="00357852" w:rsidRDefault="009760F5" w:rsidP="00BF7AFB">
            <w:pPr>
              <w:pStyle w:val="NormalBoldItalicCenter6a"/>
            </w:pPr>
            <w:r w:rsidRPr="00357852">
              <w:t>10. cikk</w:t>
            </w:r>
          </w:p>
        </w:tc>
        <w:tc>
          <w:tcPr>
            <w:tcW w:w="4876" w:type="dxa"/>
          </w:tcPr>
          <w:p w14:paraId="125C665A" w14:textId="77777777" w:rsidR="009760F5" w:rsidRPr="00357852" w:rsidRDefault="009760F5" w:rsidP="00BF7AFB">
            <w:pPr>
              <w:pStyle w:val="Normal6a"/>
            </w:pPr>
            <w:r w:rsidRPr="00357852">
              <w:rPr>
                <w:b/>
                <w:i/>
              </w:rPr>
              <w:t>törölve</w:t>
            </w:r>
          </w:p>
        </w:tc>
      </w:tr>
      <w:tr w:rsidR="00215CFA" w:rsidRPr="00357852" w14:paraId="0FB8F264" w14:textId="77777777" w:rsidTr="00BF7AFB">
        <w:trPr>
          <w:jc w:val="center"/>
        </w:trPr>
        <w:tc>
          <w:tcPr>
            <w:tcW w:w="4876" w:type="dxa"/>
          </w:tcPr>
          <w:p w14:paraId="153A3102" w14:textId="77777777" w:rsidR="009760F5" w:rsidRPr="00357852" w:rsidRDefault="009760F5" w:rsidP="00BF7AFB">
            <w:pPr>
              <w:pStyle w:val="NormalBoldItalicCenter6a"/>
            </w:pPr>
            <w:r w:rsidRPr="00357852">
              <w:t>Azonnali védelmet biztosító jogállás nyújtása</w:t>
            </w:r>
          </w:p>
        </w:tc>
        <w:tc>
          <w:tcPr>
            <w:tcW w:w="4876" w:type="dxa"/>
          </w:tcPr>
          <w:p w14:paraId="7476E194" w14:textId="77777777" w:rsidR="009760F5" w:rsidRPr="00357852" w:rsidRDefault="009760F5" w:rsidP="00BF7AFB">
            <w:pPr>
              <w:pStyle w:val="Normal6a"/>
            </w:pPr>
          </w:p>
        </w:tc>
      </w:tr>
      <w:tr w:rsidR="00215CFA" w:rsidRPr="00357852" w14:paraId="09D36A4D" w14:textId="77777777" w:rsidTr="00BF7AFB">
        <w:trPr>
          <w:jc w:val="center"/>
        </w:trPr>
        <w:tc>
          <w:tcPr>
            <w:tcW w:w="4876" w:type="dxa"/>
          </w:tcPr>
          <w:p w14:paraId="4537911D" w14:textId="77777777" w:rsidR="009760F5" w:rsidRPr="00357852" w:rsidRDefault="009760F5" w:rsidP="00BF7AFB">
            <w:pPr>
              <w:pStyle w:val="Normal6a"/>
            </w:pPr>
            <w:r w:rsidRPr="00357852">
              <w:rPr>
                <w:b/>
                <w:i/>
              </w:rPr>
              <w:t>(1) Az 1. cikk (2) bekezdésének a) pontja szerinti válsághelyzetben és a Bizottság által e cikk (4) bekezdésének megfelelően elfogadott végrehajtási jogi aktus alapján a tagállamok felfüggeszthetik a nemzetközi védelem iránti kérelmeknek az (EU) XXX/XXX rendelet [a menekültügyi eljárásokról szóló rendelet] és az (EU) XXX/XXX [a kvalifikációs rendelet] szerinti megvizsgálását a harmadik országbeli lakóhelyüket elhagyni kényszerült azon személyek tekintetében, akik rendkívüli helyzetnek minősülő fegyveres konfliktus miatt a megkülönböztetés nélküli erőszak magas kockázatának vannak kitéve és akik nem tudnak visszatérni a származási országukba. Ilyen esetben a tagállamok azonnali védelmet biztosító jogállást adnak az érintett személyeknek, kivéve ha azok veszélyt jelentenek az érintett tagállam nemzetbiztonságára vagy közrendjére. E jogállás nem érinti az érintett tagállamban folyamatban lévő nemzetközi védelem iránti kérelmüket.</w:t>
            </w:r>
          </w:p>
        </w:tc>
        <w:tc>
          <w:tcPr>
            <w:tcW w:w="4876" w:type="dxa"/>
          </w:tcPr>
          <w:p w14:paraId="7FC6D482" w14:textId="77777777" w:rsidR="009760F5" w:rsidRPr="00357852" w:rsidRDefault="009760F5" w:rsidP="00BF7AFB">
            <w:pPr>
              <w:pStyle w:val="Normal6a"/>
            </w:pPr>
          </w:p>
        </w:tc>
      </w:tr>
      <w:tr w:rsidR="00215CFA" w:rsidRPr="00357852" w14:paraId="3EBCB976" w14:textId="77777777" w:rsidTr="00BF7AFB">
        <w:trPr>
          <w:jc w:val="center"/>
        </w:trPr>
        <w:tc>
          <w:tcPr>
            <w:tcW w:w="4876" w:type="dxa"/>
          </w:tcPr>
          <w:p w14:paraId="0EA1D52E" w14:textId="77777777" w:rsidR="009760F5" w:rsidRPr="00357852" w:rsidRDefault="009760F5" w:rsidP="00BF7AFB">
            <w:pPr>
              <w:pStyle w:val="Normal6a"/>
            </w:pPr>
            <w:r w:rsidRPr="00357852">
              <w:rPr>
                <w:b/>
                <w:i/>
              </w:rPr>
              <w:t>(2) A tagállamok biztosítják, hogy az azonnali védelemben részesülő személyek ténylegesen élhessenek az (EU) XXX/XXX rendelet [a kvalifikációs rendelet] által a kiegészítő védelemben részesülő személyekre vonatkozóan meghatározott valamennyi joggal.</w:t>
            </w:r>
          </w:p>
        </w:tc>
        <w:tc>
          <w:tcPr>
            <w:tcW w:w="4876" w:type="dxa"/>
          </w:tcPr>
          <w:p w14:paraId="717C0AF1" w14:textId="77777777" w:rsidR="009760F5" w:rsidRPr="00357852" w:rsidRDefault="009760F5" w:rsidP="00BF7AFB">
            <w:pPr>
              <w:pStyle w:val="Normal6a"/>
            </w:pPr>
          </w:p>
        </w:tc>
      </w:tr>
      <w:tr w:rsidR="00215CFA" w:rsidRPr="00357852" w14:paraId="76FADB3A" w14:textId="77777777" w:rsidTr="00BF7AFB">
        <w:trPr>
          <w:jc w:val="center"/>
        </w:trPr>
        <w:tc>
          <w:tcPr>
            <w:tcW w:w="4876" w:type="dxa"/>
          </w:tcPr>
          <w:p w14:paraId="6923ABB9" w14:textId="77777777" w:rsidR="009760F5" w:rsidRPr="00357852" w:rsidRDefault="009760F5" w:rsidP="00BF7AFB">
            <w:pPr>
              <w:pStyle w:val="Normal6a"/>
            </w:pPr>
            <w:r w:rsidRPr="00357852">
              <w:rPr>
                <w:b/>
                <w:i/>
              </w:rPr>
              <w:t>(3) A tagállamok legfeljebb egy év elteltével folytatják az (1) bekezdés szerint felfüggesztett nemzetközi védelem iránti kérelmek vizsgálatát.</w:t>
            </w:r>
          </w:p>
        </w:tc>
        <w:tc>
          <w:tcPr>
            <w:tcW w:w="4876" w:type="dxa"/>
          </w:tcPr>
          <w:p w14:paraId="187FB977" w14:textId="77777777" w:rsidR="009760F5" w:rsidRPr="00357852" w:rsidRDefault="009760F5" w:rsidP="00BF7AFB">
            <w:pPr>
              <w:pStyle w:val="Normal6a"/>
            </w:pPr>
          </w:p>
        </w:tc>
      </w:tr>
      <w:tr w:rsidR="00215CFA" w:rsidRPr="00357852" w14:paraId="78EAC806" w14:textId="77777777" w:rsidTr="00BF7AFB">
        <w:trPr>
          <w:jc w:val="center"/>
        </w:trPr>
        <w:tc>
          <w:tcPr>
            <w:tcW w:w="4876" w:type="dxa"/>
          </w:tcPr>
          <w:p w14:paraId="10B92779" w14:textId="77777777" w:rsidR="009760F5" w:rsidRPr="00357852" w:rsidRDefault="009760F5" w:rsidP="00BF7AFB">
            <w:pPr>
              <w:pStyle w:val="Normal6a"/>
            </w:pPr>
            <w:r w:rsidRPr="00357852">
              <w:rPr>
                <w:b/>
                <w:i/>
              </w:rPr>
              <w:t>(4) A Bizottság végrehajtási határozat útján:</w:t>
            </w:r>
          </w:p>
        </w:tc>
        <w:tc>
          <w:tcPr>
            <w:tcW w:w="4876" w:type="dxa"/>
          </w:tcPr>
          <w:p w14:paraId="2A2C19E9" w14:textId="77777777" w:rsidR="009760F5" w:rsidRPr="00357852" w:rsidRDefault="009760F5" w:rsidP="00BF7AFB">
            <w:pPr>
              <w:pStyle w:val="Normal6a"/>
            </w:pPr>
          </w:p>
        </w:tc>
      </w:tr>
      <w:tr w:rsidR="00215CFA" w:rsidRPr="00357852" w14:paraId="3D6E3BA6" w14:textId="77777777" w:rsidTr="00BF7AFB">
        <w:trPr>
          <w:jc w:val="center"/>
        </w:trPr>
        <w:tc>
          <w:tcPr>
            <w:tcW w:w="4876" w:type="dxa"/>
          </w:tcPr>
          <w:p w14:paraId="620879DA" w14:textId="77777777" w:rsidR="009760F5" w:rsidRPr="00357852" w:rsidRDefault="009760F5" w:rsidP="00BF7AFB">
            <w:pPr>
              <w:pStyle w:val="Normal6a"/>
            </w:pPr>
            <w:r w:rsidRPr="00357852">
              <w:rPr>
                <w:b/>
                <w:i/>
              </w:rPr>
              <w:t>a) megállapítja, hogy a 3. cikkben említett elemek alapján válsághelyzet áll fenn;</w:t>
            </w:r>
          </w:p>
        </w:tc>
        <w:tc>
          <w:tcPr>
            <w:tcW w:w="4876" w:type="dxa"/>
          </w:tcPr>
          <w:p w14:paraId="7A377AC8" w14:textId="77777777" w:rsidR="009760F5" w:rsidRPr="00357852" w:rsidRDefault="009760F5" w:rsidP="00BF7AFB">
            <w:pPr>
              <w:pStyle w:val="Normal6a"/>
            </w:pPr>
          </w:p>
        </w:tc>
      </w:tr>
      <w:tr w:rsidR="00215CFA" w:rsidRPr="00357852" w14:paraId="19A0F8BD" w14:textId="77777777" w:rsidTr="00BF7AFB">
        <w:trPr>
          <w:jc w:val="center"/>
        </w:trPr>
        <w:tc>
          <w:tcPr>
            <w:tcW w:w="4876" w:type="dxa"/>
          </w:tcPr>
          <w:p w14:paraId="48F325D9" w14:textId="77777777" w:rsidR="009760F5" w:rsidRPr="00357852" w:rsidRDefault="009760F5" w:rsidP="00BF7AFB">
            <w:pPr>
              <w:pStyle w:val="Normal6a"/>
            </w:pPr>
            <w:r w:rsidRPr="00357852">
              <w:rPr>
                <w:b/>
                <w:i/>
              </w:rPr>
              <w:t>b) megállapítja, hogy szükség van a nemzetközi védelem iránti kérelmek megvizsgálásának felfüggesztésére;</w:t>
            </w:r>
          </w:p>
        </w:tc>
        <w:tc>
          <w:tcPr>
            <w:tcW w:w="4876" w:type="dxa"/>
          </w:tcPr>
          <w:p w14:paraId="32FFC7CE" w14:textId="77777777" w:rsidR="009760F5" w:rsidRPr="00357852" w:rsidRDefault="009760F5" w:rsidP="00BF7AFB">
            <w:pPr>
              <w:pStyle w:val="Normal6a"/>
            </w:pPr>
          </w:p>
        </w:tc>
      </w:tr>
      <w:tr w:rsidR="00215CFA" w:rsidRPr="00357852" w14:paraId="6342B860" w14:textId="77777777" w:rsidTr="00BF7AFB">
        <w:trPr>
          <w:jc w:val="center"/>
        </w:trPr>
        <w:tc>
          <w:tcPr>
            <w:tcW w:w="4876" w:type="dxa"/>
          </w:tcPr>
          <w:p w14:paraId="4F732867" w14:textId="77777777" w:rsidR="009760F5" w:rsidRPr="00357852" w:rsidRDefault="009760F5" w:rsidP="00BF7AFB">
            <w:pPr>
              <w:pStyle w:val="Normal6a"/>
            </w:pPr>
            <w:r w:rsidRPr="00357852">
              <w:rPr>
                <w:b/>
                <w:i/>
              </w:rPr>
              <w:t>c) az (1) bekezdésben említett személyek tekintetében meghatározza az adott származási országot vagy egy adott származási ország valamely részét;</w:t>
            </w:r>
          </w:p>
        </w:tc>
        <w:tc>
          <w:tcPr>
            <w:tcW w:w="4876" w:type="dxa"/>
          </w:tcPr>
          <w:p w14:paraId="0FE1C4AC" w14:textId="77777777" w:rsidR="009760F5" w:rsidRPr="00357852" w:rsidRDefault="009760F5" w:rsidP="00BF7AFB">
            <w:pPr>
              <w:pStyle w:val="Normal6a"/>
            </w:pPr>
          </w:p>
        </w:tc>
      </w:tr>
      <w:tr w:rsidR="00215CFA" w:rsidRPr="00357852" w14:paraId="12945D98" w14:textId="77777777" w:rsidTr="00BF7AFB">
        <w:trPr>
          <w:jc w:val="center"/>
        </w:trPr>
        <w:tc>
          <w:tcPr>
            <w:tcW w:w="4876" w:type="dxa"/>
          </w:tcPr>
          <w:p w14:paraId="11A81611" w14:textId="77777777" w:rsidR="009760F5" w:rsidRPr="00357852" w:rsidRDefault="009760F5" w:rsidP="00BF7AFB">
            <w:pPr>
              <w:pStyle w:val="Normal6a"/>
            </w:pPr>
            <w:r w:rsidRPr="00357852">
              <w:rPr>
                <w:b/>
                <w:i/>
              </w:rPr>
              <w:t>d) megállapítja e cikk alkalmazásának kezdőidőpontját, és meghatározza azt az időtartamot, amely során az a) pontban említett, lakóhelyüket elhagyni kényszerült személyek nemzetközi védelem iránti kérelmei felfüggeszthetők, és azonnali védelmet biztosító jogállás adható.</w:t>
            </w:r>
          </w:p>
        </w:tc>
        <w:tc>
          <w:tcPr>
            <w:tcW w:w="4876" w:type="dxa"/>
          </w:tcPr>
          <w:p w14:paraId="78633FD2" w14:textId="77777777" w:rsidR="009760F5" w:rsidRPr="00357852" w:rsidRDefault="009760F5" w:rsidP="00BF7AFB">
            <w:pPr>
              <w:pStyle w:val="Normal6a"/>
            </w:pPr>
          </w:p>
        </w:tc>
      </w:tr>
    </w:tbl>
    <w:p w14:paraId="60D73EE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C94DD9D" w14:textId="77777777" w:rsidR="009760F5" w:rsidRPr="00357852" w:rsidRDefault="009760F5" w:rsidP="009760F5">
      <w:r w:rsidRPr="00534DA7">
        <w:rPr>
          <w:rStyle w:val="HideTWBExt"/>
        </w:rPr>
        <w:t>&lt;/Amend&gt;</w:t>
      </w:r>
    </w:p>
    <w:p w14:paraId="7B9B715B"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610</w:t>
      </w:r>
      <w:r w:rsidRPr="00534DA7">
        <w:rPr>
          <w:rStyle w:val="HideTWBExt"/>
          <w:b w:val="0"/>
        </w:rPr>
        <w:t>&lt;/NumAm&gt;</w:t>
      </w:r>
    </w:p>
    <w:p w14:paraId="1558A4BA"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w:t>
      </w:r>
      <w:r w:rsidRPr="00534DA7">
        <w:rPr>
          <w:rStyle w:val="HideTWBExt"/>
          <w:b w:val="0"/>
        </w:rPr>
        <w:t>&lt;/Members&gt;</w:t>
      </w:r>
    </w:p>
    <w:p w14:paraId="04B42002" w14:textId="77777777" w:rsidR="009760F5" w:rsidRPr="00357852" w:rsidRDefault="009760F5" w:rsidP="009760F5">
      <w:pPr>
        <w:pStyle w:val="NormalBold"/>
      </w:pPr>
      <w:r w:rsidRPr="00534DA7">
        <w:rPr>
          <w:rStyle w:val="HideTWBExt"/>
          <w:b w:val="0"/>
        </w:rPr>
        <w:t>&lt;/RepeatBlock-By&gt;</w:t>
      </w:r>
    </w:p>
    <w:p w14:paraId="0D3C9531"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8342F92" w14:textId="77777777" w:rsidR="009760F5" w:rsidRPr="00357852" w:rsidRDefault="009760F5" w:rsidP="009760F5">
      <w:pPr>
        <w:pStyle w:val="NormalBold"/>
      </w:pPr>
      <w:r w:rsidRPr="00534DA7">
        <w:rPr>
          <w:rStyle w:val="HideTWBExt"/>
          <w:b w:val="0"/>
        </w:rPr>
        <w:t>&lt;Article&gt;</w:t>
      </w:r>
      <w:r w:rsidRPr="00357852">
        <w:t>10 cikk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B8EEED0" w14:textId="77777777" w:rsidTr="00BF7AFB">
        <w:trPr>
          <w:trHeight w:hRule="exact" w:val="240"/>
          <w:jc w:val="center"/>
        </w:trPr>
        <w:tc>
          <w:tcPr>
            <w:tcW w:w="9752" w:type="dxa"/>
            <w:gridSpan w:val="2"/>
          </w:tcPr>
          <w:p w14:paraId="3511EBC7" w14:textId="77777777" w:rsidR="009760F5" w:rsidRPr="00357852" w:rsidRDefault="009760F5" w:rsidP="00BF7AFB"/>
        </w:tc>
      </w:tr>
      <w:tr w:rsidR="00215CFA" w:rsidRPr="00357852" w14:paraId="3702969F" w14:textId="77777777" w:rsidTr="00BF7AFB">
        <w:trPr>
          <w:trHeight w:val="240"/>
          <w:jc w:val="center"/>
        </w:trPr>
        <w:tc>
          <w:tcPr>
            <w:tcW w:w="4876" w:type="dxa"/>
          </w:tcPr>
          <w:p w14:paraId="056C59EA" w14:textId="77777777" w:rsidR="009760F5" w:rsidRPr="00357852" w:rsidRDefault="009760F5" w:rsidP="00BF7AFB">
            <w:pPr>
              <w:pStyle w:val="AmColumnHeading"/>
            </w:pPr>
            <w:r w:rsidRPr="00357852">
              <w:t>A Bizottság által javasolt szöveg</w:t>
            </w:r>
          </w:p>
        </w:tc>
        <w:tc>
          <w:tcPr>
            <w:tcW w:w="4876" w:type="dxa"/>
          </w:tcPr>
          <w:p w14:paraId="28C209E6" w14:textId="77777777" w:rsidR="009760F5" w:rsidRPr="00357852" w:rsidRDefault="009760F5" w:rsidP="00BF7AFB">
            <w:pPr>
              <w:pStyle w:val="AmColumnHeading"/>
            </w:pPr>
            <w:r w:rsidRPr="00357852">
              <w:t>Módosítás</w:t>
            </w:r>
          </w:p>
        </w:tc>
      </w:tr>
      <w:tr w:rsidR="00215CFA" w:rsidRPr="00357852" w14:paraId="29DD042F" w14:textId="77777777" w:rsidTr="00BF7AFB">
        <w:trPr>
          <w:jc w:val="center"/>
        </w:trPr>
        <w:tc>
          <w:tcPr>
            <w:tcW w:w="4876" w:type="dxa"/>
          </w:tcPr>
          <w:p w14:paraId="795911F9" w14:textId="77777777" w:rsidR="009760F5" w:rsidRPr="00357852" w:rsidRDefault="009760F5" w:rsidP="00BF7AFB">
            <w:pPr>
              <w:pStyle w:val="Normal6a"/>
            </w:pPr>
            <w:r w:rsidRPr="00357852">
              <w:rPr>
                <w:b/>
                <w:i/>
              </w:rPr>
              <w:t>Azonnali védelmet biztosító jogállás nyújtása</w:t>
            </w:r>
          </w:p>
        </w:tc>
        <w:tc>
          <w:tcPr>
            <w:tcW w:w="4876" w:type="dxa"/>
          </w:tcPr>
          <w:p w14:paraId="691370D8" w14:textId="77777777" w:rsidR="009760F5" w:rsidRPr="00357852" w:rsidRDefault="009760F5" w:rsidP="00BF7AFB">
            <w:pPr>
              <w:pStyle w:val="Normal6a"/>
            </w:pPr>
            <w:r w:rsidRPr="00357852">
              <w:rPr>
                <w:b/>
                <w:i/>
              </w:rPr>
              <w:t>A tagállamok azon kötelezettsége, hogy megalapozott esetekben egyszerűsített és gyorsított eljárásokat alkalmazzanak</w:t>
            </w:r>
          </w:p>
        </w:tc>
      </w:tr>
    </w:tbl>
    <w:p w14:paraId="1EF6404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80C253A" w14:textId="77777777" w:rsidR="009760F5" w:rsidRPr="00357852" w:rsidRDefault="009760F5" w:rsidP="009760F5">
      <w:r w:rsidRPr="00534DA7">
        <w:rPr>
          <w:rStyle w:val="HideTWBExt"/>
        </w:rPr>
        <w:t>&lt;/Amend&gt;</w:t>
      </w:r>
    </w:p>
    <w:p w14:paraId="6D2AB1E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611</w:t>
      </w:r>
      <w:r w:rsidRPr="00534DA7">
        <w:rPr>
          <w:rStyle w:val="HideTWBExt"/>
          <w:b w:val="0"/>
        </w:rPr>
        <w:t>&lt;/NumAm&gt;</w:t>
      </w:r>
    </w:p>
    <w:p w14:paraId="19F85E83"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684E8ED8" w14:textId="77777777" w:rsidR="009760F5" w:rsidRPr="00357852" w:rsidRDefault="009760F5" w:rsidP="009760F5">
      <w:pPr>
        <w:pStyle w:val="NormalBold"/>
      </w:pPr>
      <w:r w:rsidRPr="00534DA7">
        <w:rPr>
          <w:rStyle w:val="HideTWBExt"/>
          <w:b w:val="0"/>
        </w:rPr>
        <w:t>&lt;/RepeatBlock-By&gt;</w:t>
      </w:r>
    </w:p>
    <w:p w14:paraId="28CAEAB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B9AED5C" w14:textId="77777777" w:rsidR="009760F5" w:rsidRPr="00357852" w:rsidRDefault="009760F5" w:rsidP="009760F5">
      <w:pPr>
        <w:pStyle w:val="NormalBold"/>
      </w:pPr>
      <w:r w:rsidRPr="00534DA7">
        <w:rPr>
          <w:rStyle w:val="HideTWBExt"/>
          <w:b w:val="0"/>
        </w:rPr>
        <w:t>&lt;Article&gt;</w:t>
      </w:r>
      <w:r w:rsidRPr="00357852">
        <w:t>10 cikk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468B7FE" w14:textId="77777777" w:rsidTr="00BF7AFB">
        <w:trPr>
          <w:trHeight w:hRule="exact" w:val="240"/>
          <w:jc w:val="center"/>
        </w:trPr>
        <w:tc>
          <w:tcPr>
            <w:tcW w:w="9752" w:type="dxa"/>
            <w:gridSpan w:val="2"/>
          </w:tcPr>
          <w:p w14:paraId="5190A076" w14:textId="77777777" w:rsidR="009760F5" w:rsidRPr="00357852" w:rsidRDefault="009760F5" w:rsidP="00BF7AFB"/>
        </w:tc>
      </w:tr>
      <w:tr w:rsidR="00215CFA" w:rsidRPr="00357852" w14:paraId="4A04D880" w14:textId="77777777" w:rsidTr="00BF7AFB">
        <w:trPr>
          <w:trHeight w:val="240"/>
          <w:jc w:val="center"/>
        </w:trPr>
        <w:tc>
          <w:tcPr>
            <w:tcW w:w="4876" w:type="dxa"/>
          </w:tcPr>
          <w:p w14:paraId="30675F0B" w14:textId="77777777" w:rsidR="009760F5" w:rsidRPr="00357852" w:rsidRDefault="009760F5" w:rsidP="00BF7AFB">
            <w:pPr>
              <w:pStyle w:val="AmColumnHeading"/>
            </w:pPr>
            <w:r w:rsidRPr="00357852">
              <w:t>A Bizottság által javasolt szöveg</w:t>
            </w:r>
          </w:p>
        </w:tc>
        <w:tc>
          <w:tcPr>
            <w:tcW w:w="4876" w:type="dxa"/>
          </w:tcPr>
          <w:p w14:paraId="08B605B0" w14:textId="77777777" w:rsidR="009760F5" w:rsidRPr="00357852" w:rsidRDefault="009760F5" w:rsidP="00BF7AFB">
            <w:pPr>
              <w:pStyle w:val="AmColumnHeading"/>
            </w:pPr>
            <w:r w:rsidRPr="00357852">
              <w:t>Módosítás</w:t>
            </w:r>
          </w:p>
        </w:tc>
      </w:tr>
      <w:tr w:rsidR="00215CFA" w:rsidRPr="00357852" w14:paraId="49B0B16E" w14:textId="77777777" w:rsidTr="00BF7AFB">
        <w:trPr>
          <w:jc w:val="center"/>
        </w:trPr>
        <w:tc>
          <w:tcPr>
            <w:tcW w:w="4876" w:type="dxa"/>
          </w:tcPr>
          <w:p w14:paraId="36F27CBE" w14:textId="77777777" w:rsidR="009760F5" w:rsidRPr="00357852" w:rsidRDefault="009760F5" w:rsidP="00BF7AFB">
            <w:pPr>
              <w:pStyle w:val="Normal6a"/>
            </w:pPr>
            <w:r w:rsidRPr="00357852">
              <w:t>10. cikk</w:t>
            </w:r>
            <w:r w:rsidRPr="00357852">
              <w:tab/>
            </w:r>
            <w:r w:rsidRPr="00357852">
              <w:rPr>
                <w:b/>
                <w:bCs/>
                <w:i/>
                <w:iCs/>
              </w:rPr>
              <w:t>Azonnali védelmet biztosító jogállás nyújtása</w:t>
            </w:r>
          </w:p>
        </w:tc>
        <w:tc>
          <w:tcPr>
            <w:tcW w:w="4876" w:type="dxa"/>
          </w:tcPr>
          <w:p w14:paraId="0FA8617D" w14:textId="77777777" w:rsidR="009760F5" w:rsidRPr="00357852" w:rsidRDefault="009760F5" w:rsidP="00BF7AFB">
            <w:pPr>
              <w:pStyle w:val="Normal6a"/>
            </w:pPr>
            <w:r w:rsidRPr="00357852">
              <w:t>10. cikk</w:t>
            </w:r>
            <w:r w:rsidRPr="00357852">
              <w:tab/>
            </w:r>
            <w:r w:rsidRPr="00357852">
              <w:rPr>
                <w:b/>
                <w:bCs/>
                <w:i/>
                <w:iCs/>
              </w:rPr>
              <w:t>Fokozott határvédelem szükségessége</w:t>
            </w:r>
          </w:p>
        </w:tc>
      </w:tr>
    </w:tbl>
    <w:p w14:paraId="1A93AB9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E29B504" w14:textId="77777777" w:rsidR="009760F5" w:rsidRPr="00357852" w:rsidRDefault="009760F5" w:rsidP="009760F5">
      <w:r w:rsidRPr="00534DA7">
        <w:rPr>
          <w:rStyle w:val="HideTWBExt"/>
        </w:rPr>
        <w:t>&lt;/Amend&gt;</w:t>
      </w:r>
    </w:p>
    <w:p w14:paraId="030709E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612</w:t>
      </w:r>
      <w:r w:rsidRPr="00534DA7">
        <w:rPr>
          <w:rStyle w:val="HideTWBExt"/>
          <w:b w:val="0"/>
        </w:rPr>
        <w:t>&lt;/NumAm&gt;</w:t>
      </w:r>
    </w:p>
    <w:p w14:paraId="4013EE23" w14:textId="77777777" w:rsidR="009760F5" w:rsidRPr="00357852" w:rsidRDefault="009760F5" w:rsidP="009760F5">
      <w:pPr>
        <w:pStyle w:val="NormalBold"/>
      </w:pPr>
      <w:r w:rsidRPr="00534DA7">
        <w:rPr>
          <w:rStyle w:val="HideTWBExt"/>
          <w:b w:val="0"/>
        </w:rPr>
        <w:t>&lt;RepeatBlock-By&gt;&lt;Members&gt;</w:t>
      </w:r>
      <w:r w:rsidRPr="00357852">
        <w:t>Tomas Tobé, Lena Düpont, Jeroen Lenaers</w:t>
      </w:r>
      <w:r w:rsidRPr="00534DA7">
        <w:rPr>
          <w:rStyle w:val="HideTWBExt"/>
          <w:b w:val="0"/>
        </w:rPr>
        <w:t>&lt;/Members&gt;</w:t>
      </w:r>
    </w:p>
    <w:p w14:paraId="57A37AED" w14:textId="77777777" w:rsidR="009760F5" w:rsidRPr="00357852" w:rsidRDefault="009760F5" w:rsidP="009760F5">
      <w:pPr>
        <w:pStyle w:val="NormalBold"/>
      </w:pPr>
      <w:r w:rsidRPr="00534DA7">
        <w:rPr>
          <w:rStyle w:val="HideTWBExt"/>
          <w:b w:val="0"/>
        </w:rPr>
        <w:t>&lt;/RepeatBlock-By&gt;</w:t>
      </w:r>
    </w:p>
    <w:p w14:paraId="35AFA82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ED26950" w14:textId="77777777" w:rsidR="009760F5" w:rsidRPr="00357852" w:rsidRDefault="009760F5" w:rsidP="009760F5">
      <w:pPr>
        <w:pStyle w:val="NormalBold"/>
      </w:pPr>
      <w:r w:rsidRPr="00534DA7">
        <w:rPr>
          <w:rStyle w:val="HideTWBExt"/>
          <w:b w:val="0"/>
        </w:rPr>
        <w:t>&lt;Article&gt;</w:t>
      </w:r>
      <w:r w:rsidRPr="00357852">
        <w:t>10 cikk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FDE9634" w14:textId="77777777" w:rsidTr="00BF7AFB">
        <w:trPr>
          <w:trHeight w:hRule="exact" w:val="240"/>
          <w:jc w:val="center"/>
        </w:trPr>
        <w:tc>
          <w:tcPr>
            <w:tcW w:w="9752" w:type="dxa"/>
            <w:gridSpan w:val="2"/>
          </w:tcPr>
          <w:p w14:paraId="591EDBAE" w14:textId="77777777" w:rsidR="009760F5" w:rsidRPr="00357852" w:rsidRDefault="009760F5" w:rsidP="00BF7AFB"/>
        </w:tc>
      </w:tr>
      <w:tr w:rsidR="00215CFA" w:rsidRPr="00357852" w14:paraId="5030269E" w14:textId="77777777" w:rsidTr="00BF7AFB">
        <w:trPr>
          <w:trHeight w:val="240"/>
          <w:jc w:val="center"/>
        </w:trPr>
        <w:tc>
          <w:tcPr>
            <w:tcW w:w="4876" w:type="dxa"/>
          </w:tcPr>
          <w:p w14:paraId="69350342" w14:textId="77777777" w:rsidR="009760F5" w:rsidRPr="00357852" w:rsidRDefault="009760F5" w:rsidP="00BF7AFB">
            <w:pPr>
              <w:pStyle w:val="AmColumnHeading"/>
            </w:pPr>
            <w:r w:rsidRPr="00357852">
              <w:t>A Bizottság által javasolt szöveg</w:t>
            </w:r>
          </w:p>
        </w:tc>
        <w:tc>
          <w:tcPr>
            <w:tcW w:w="4876" w:type="dxa"/>
          </w:tcPr>
          <w:p w14:paraId="31CAE7EC" w14:textId="77777777" w:rsidR="009760F5" w:rsidRPr="00357852" w:rsidRDefault="009760F5" w:rsidP="00BF7AFB">
            <w:pPr>
              <w:pStyle w:val="AmColumnHeading"/>
            </w:pPr>
            <w:r w:rsidRPr="00357852">
              <w:t>Módosítás</w:t>
            </w:r>
          </w:p>
        </w:tc>
      </w:tr>
      <w:tr w:rsidR="00215CFA" w:rsidRPr="00357852" w14:paraId="1762AB6C" w14:textId="77777777" w:rsidTr="00BF7AFB">
        <w:trPr>
          <w:jc w:val="center"/>
        </w:trPr>
        <w:tc>
          <w:tcPr>
            <w:tcW w:w="4876" w:type="dxa"/>
          </w:tcPr>
          <w:p w14:paraId="62466C17" w14:textId="77777777" w:rsidR="009760F5" w:rsidRPr="00357852" w:rsidRDefault="009760F5" w:rsidP="00BF7AFB">
            <w:pPr>
              <w:pStyle w:val="Normal6a"/>
            </w:pPr>
            <w:r w:rsidRPr="00357852">
              <w:rPr>
                <w:b/>
                <w:bCs/>
                <w:i/>
                <w:iCs/>
              </w:rPr>
              <w:t>Azonnali védelmet biztosító jogállás nyújtása</w:t>
            </w:r>
          </w:p>
        </w:tc>
        <w:tc>
          <w:tcPr>
            <w:tcW w:w="4876" w:type="dxa"/>
          </w:tcPr>
          <w:p w14:paraId="42AD8F63" w14:textId="77777777" w:rsidR="009760F5" w:rsidRPr="00357852" w:rsidRDefault="009760F5" w:rsidP="00BF7AFB">
            <w:pPr>
              <w:pStyle w:val="Normal6a"/>
            </w:pPr>
            <w:r w:rsidRPr="00357852">
              <w:rPr>
                <w:b/>
                <w:bCs/>
                <w:i/>
                <w:iCs/>
              </w:rPr>
              <w:t>Ideiglenes tartózkodási jogosultság biztosítása</w:t>
            </w:r>
          </w:p>
        </w:tc>
      </w:tr>
    </w:tbl>
    <w:p w14:paraId="3F571BA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BCC080C" w14:textId="77777777" w:rsidR="009760F5" w:rsidRPr="00357852" w:rsidRDefault="009760F5" w:rsidP="009760F5">
      <w:r w:rsidRPr="00534DA7">
        <w:rPr>
          <w:rStyle w:val="HideTWBExt"/>
        </w:rPr>
        <w:t>&lt;/Amend&gt;</w:t>
      </w:r>
    </w:p>
    <w:p w14:paraId="0545F7D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613</w:t>
      </w:r>
      <w:r w:rsidRPr="00534DA7">
        <w:rPr>
          <w:rStyle w:val="HideTWBExt"/>
          <w:b w:val="0"/>
        </w:rPr>
        <w:t>&lt;/NumAm&gt;</w:t>
      </w:r>
    </w:p>
    <w:p w14:paraId="6842B1C6"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61AAE69F" w14:textId="77777777" w:rsidR="009760F5" w:rsidRPr="00357852" w:rsidRDefault="009760F5" w:rsidP="009760F5">
      <w:pPr>
        <w:pStyle w:val="NormalBold"/>
      </w:pPr>
      <w:r w:rsidRPr="00534DA7">
        <w:rPr>
          <w:rStyle w:val="HideTWBExt"/>
          <w:b w:val="0"/>
        </w:rPr>
        <w:t>&lt;/RepeatBlock-By&gt;</w:t>
      </w:r>
    </w:p>
    <w:p w14:paraId="745E5EF7"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36E1793" w14:textId="77777777" w:rsidR="009760F5" w:rsidRPr="00357852" w:rsidRDefault="009760F5" w:rsidP="009760F5">
      <w:pPr>
        <w:pStyle w:val="NormalBold"/>
      </w:pPr>
      <w:r w:rsidRPr="00534DA7">
        <w:rPr>
          <w:rStyle w:val="HideTWBExt"/>
          <w:b w:val="0"/>
        </w:rPr>
        <w:t>&lt;Article&gt;</w:t>
      </w:r>
      <w:r w:rsidRPr="00357852">
        <w:t>10 cikk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73C550F" w14:textId="77777777" w:rsidTr="00BF7AFB">
        <w:trPr>
          <w:trHeight w:hRule="exact" w:val="240"/>
          <w:jc w:val="center"/>
        </w:trPr>
        <w:tc>
          <w:tcPr>
            <w:tcW w:w="9752" w:type="dxa"/>
            <w:gridSpan w:val="2"/>
          </w:tcPr>
          <w:p w14:paraId="118B4755" w14:textId="77777777" w:rsidR="009760F5" w:rsidRPr="00357852" w:rsidRDefault="009760F5" w:rsidP="00BF7AFB"/>
        </w:tc>
      </w:tr>
      <w:tr w:rsidR="00215CFA" w:rsidRPr="00357852" w14:paraId="43F9F1ED" w14:textId="77777777" w:rsidTr="00BF7AFB">
        <w:trPr>
          <w:trHeight w:val="240"/>
          <w:jc w:val="center"/>
        </w:trPr>
        <w:tc>
          <w:tcPr>
            <w:tcW w:w="4876" w:type="dxa"/>
          </w:tcPr>
          <w:p w14:paraId="5097D75F" w14:textId="77777777" w:rsidR="009760F5" w:rsidRPr="00357852" w:rsidRDefault="009760F5" w:rsidP="00BF7AFB">
            <w:pPr>
              <w:pStyle w:val="AmColumnHeading"/>
            </w:pPr>
            <w:r w:rsidRPr="00357852">
              <w:t>A Bizottság által javasolt szöveg</w:t>
            </w:r>
          </w:p>
        </w:tc>
        <w:tc>
          <w:tcPr>
            <w:tcW w:w="4876" w:type="dxa"/>
          </w:tcPr>
          <w:p w14:paraId="6C2E36D1" w14:textId="77777777" w:rsidR="009760F5" w:rsidRPr="00357852" w:rsidRDefault="009760F5" w:rsidP="00BF7AFB">
            <w:pPr>
              <w:pStyle w:val="AmColumnHeading"/>
            </w:pPr>
            <w:r w:rsidRPr="00357852">
              <w:t>Módosítás</w:t>
            </w:r>
          </w:p>
        </w:tc>
      </w:tr>
      <w:tr w:rsidR="00215CFA" w:rsidRPr="00357852" w14:paraId="2249A301" w14:textId="77777777" w:rsidTr="00BF7AFB">
        <w:trPr>
          <w:jc w:val="center"/>
        </w:trPr>
        <w:tc>
          <w:tcPr>
            <w:tcW w:w="4876" w:type="dxa"/>
          </w:tcPr>
          <w:p w14:paraId="66C2F0A1" w14:textId="77777777" w:rsidR="009760F5" w:rsidRPr="00357852" w:rsidRDefault="009760F5" w:rsidP="00BF7AFB">
            <w:pPr>
              <w:pStyle w:val="Normal6a"/>
            </w:pPr>
            <w:r w:rsidRPr="00357852">
              <w:t>Azonnali védelmet biztosító jogállás nyújtása</w:t>
            </w:r>
          </w:p>
        </w:tc>
        <w:tc>
          <w:tcPr>
            <w:tcW w:w="4876" w:type="dxa"/>
          </w:tcPr>
          <w:p w14:paraId="5F964107" w14:textId="77777777" w:rsidR="009760F5" w:rsidRPr="00357852" w:rsidRDefault="009760F5" w:rsidP="00BF7AFB">
            <w:pPr>
              <w:pStyle w:val="Normal6a"/>
            </w:pPr>
            <w:r w:rsidRPr="00357852">
              <w:t>Azonnali védelmet biztosító jogállás nyújtása</w:t>
            </w:r>
          </w:p>
        </w:tc>
      </w:tr>
    </w:tbl>
    <w:p w14:paraId="7DFF21B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FBC9CAE" w14:textId="77777777" w:rsidR="009760F5" w:rsidRPr="00357852" w:rsidRDefault="009760F5" w:rsidP="009760F5">
      <w:r w:rsidRPr="00534DA7">
        <w:rPr>
          <w:rStyle w:val="HideTWBExt"/>
        </w:rPr>
        <w:t>&lt;/Amend&gt;</w:t>
      </w:r>
    </w:p>
    <w:p w14:paraId="6D4D1DE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614</w:t>
      </w:r>
      <w:r w:rsidRPr="00534DA7">
        <w:rPr>
          <w:rStyle w:val="HideTWBExt"/>
          <w:b w:val="0"/>
        </w:rPr>
        <w:t>&lt;/NumAm&gt;</w:t>
      </w:r>
    </w:p>
    <w:p w14:paraId="428104A7"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6A9C5D7F" w14:textId="77777777" w:rsidR="009760F5" w:rsidRPr="00357852" w:rsidRDefault="009760F5" w:rsidP="009760F5">
      <w:pPr>
        <w:pStyle w:val="NormalBold"/>
      </w:pPr>
      <w:r w:rsidRPr="00534DA7">
        <w:rPr>
          <w:rStyle w:val="HideTWBExt"/>
          <w:b w:val="0"/>
        </w:rPr>
        <w:t>&lt;/RepeatBlock-By&gt;</w:t>
      </w:r>
    </w:p>
    <w:p w14:paraId="0BBBC16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CF683D3" w14:textId="77777777" w:rsidR="009760F5" w:rsidRPr="00357852" w:rsidRDefault="009760F5" w:rsidP="009760F5">
      <w:pPr>
        <w:pStyle w:val="NormalBold"/>
      </w:pPr>
      <w:r w:rsidRPr="00534DA7">
        <w:rPr>
          <w:rStyle w:val="HideTWBExt"/>
          <w:b w:val="0"/>
        </w:rPr>
        <w:t>&lt;Article&gt;</w:t>
      </w:r>
      <w:r w:rsidRPr="00357852">
        <w:t>10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C9A8F1D" w14:textId="77777777" w:rsidTr="00BF7AFB">
        <w:trPr>
          <w:trHeight w:hRule="exact" w:val="240"/>
          <w:jc w:val="center"/>
        </w:trPr>
        <w:tc>
          <w:tcPr>
            <w:tcW w:w="9752" w:type="dxa"/>
            <w:gridSpan w:val="2"/>
          </w:tcPr>
          <w:p w14:paraId="582C0A78" w14:textId="77777777" w:rsidR="009760F5" w:rsidRPr="00357852" w:rsidRDefault="009760F5" w:rsidP="00BF7AFB"/>
        </w:tc>
      </w:tr>
      <w:tr w:rsidR="00215CFA" w:rsidRPr="00357852" w14:paraId="193048D8" w14:textId="77777777" w:rsidTr="00BF7AFB">
        <w:trPr>
          <w:trHeight w:val="240"/>
          <w:jc w:val="center"/>
        </w:trPr>
        <w:tc>
          <w:tcPr>
            <w:tcW w:w="4876" w:type="dxa"/>
          </w:tcPr>
          <w:p w14:paraId="40710621" w14:textId="77777777" w:rsidR="009760F5" w:rsidRPr="00357852" w:rsidRDefault="009760F5" w:rsidP="00BF7AFB">
            <w:pPr>
              <w:pStyle w:val="AmColumnHeading"/>
            </w:pPr>
            <w:r w:rsidRPr="00357852">
              <w:t>A Bizottság által javasolt szöveg</w:t>
            </w:r>
          </w:p>
        </w:tc>
        <w:tc>
          <w:tcPr>
            <w:tcW w:w="4876" w:type="dxa"/>
          </w:tcPr>
          <w:p w14:paraId="4B04FB7A" w14:textId="77777777" w:rsidR="009760F5" w:rsidRPr="00357852" w:rsidRDefault="009760F5" w:rsidP="00BF7AFB">
            <w:pPr>
              <w:pStyle w:val="AmColumnHeading"/>
            </w:pPr>
            <w:r w:rsidRPr="00357852">
              <w:t>Módosítás</w:t>
            </w:r>
          </w:p>
        </w:tc>
      </w:tr>
      <w:tr w:rsidR="00215CFA" w:rsidRPr="00357852" w14:paraId="763B130A" w14:textId="77777777" w:rsidTr="00BF7AFB">
        <w:trPr>
          <w:jc w:val="center"/>
        </w:trPr>
        <w:tc>
          <w:tcPr>
            <w:tcW w:w="4876" w:type="dxa"/>
          </w:tcPr>
          <w:p w14:paraId="6C6751EB" w14:textId="77777777" w:rsidR="009760F5" w:rsidRPr="00357852" w:rsidRDefault="009760F5" w:rsidP="00BF7AFB">
            <w:pPr>
              <w:pStyle w:val="Normal6a"/>
            </w:pPr>
            <w:r w:rsidRPr="00357852">
              <w:t>(1)</w:t>
            </w:r>
            <w:r w:rsidRPr="00357852">
              <w:tab/>
            </w:r>
            <w:r w:rsidRPr="00357852">
              <w:rPr>
                <w:b/>
                <w:bCs/>
                <w:i/>
                <w:iCs/>
              </w:rPr>
              <w:t>Az 1. cikk (2) bekezdésének a) pontja szerinti válsághelyzetben és a Bizottság által e cikk (4) bekezdésének megfelelően elfogadott végrehajtási jogi aktus alapján</w:t>
            </w:r>
            <w:r w:rsidRPr="00357852">
              <w:rPr>
                <w:i/>
                <w:iCs/>
              </w:rPr>
              <w:t xml:space="preserve"> </w:t>
            </w:r>
            <w:r w:rsidRPr="00357852">
              <w:t xml:space="preserve">a tagállamok felfüggeszthetik a nemzetközi védelem iránti </w:t>
            </w:r>
            <w:r w:rsidRPr="00357852">
              <w:rPr>
                <w:b/>
                <w:bCs/>
                <w:i/>
                <w:iCs/>
              </w:rPr>
              <w:t>kérelmeknek az (EU) XXX/XXX rendelet [a menekültügyi eljárásokról szóló rendelet] és az (EU) XXX/XXX [a kvalifikációs rendelet] szerinti</w:t>
            </w:r>
            <w:r w:rsidRPr="00357852">
              <w:t xml:space="preserve"> megvizsgálását</w:t>
            </w:r>
            <w:r w:rsidRPr="00357852">
              <w:rPr>
                <w:b/>
                <w:bCs/>
                <w:i/>
                <w:iCs/>
              </w:rPr>
              <w:t xml:space="preserve"> a harmadik országbeli lakóhelyüket elhagyni kényszerült azon személyek tekintetében, akik rendkívüli helyzetnek minősülő fegyveres konfliktus miatt a megkülönböztetés nélküli erőszak magas kockázatának vannak kitéve és akik nem tudnak visszatérni a származási országukba</w:t>
            </w:r>
            <w:r w:rsidRPr="00357852">
              <w:t xml:space="preserve">. </w:t>
            </w:r>
            <w:r w:rsidRPr="00357852">
              <w:rPr>
                <w:b/>
                <w:i/>
              </w:rPr>
              <w:t>Ilyen esetben a tagállamok azonnali védelmet biztosító jogállást adnak az érintett személyeknek, kivéve ha azok veszélyt jelentenek az érintett tagállam nemzetbiztonságára vagy közrendjére. E jogállás nem érinti az érintett tagállamban folyamatban lévő nemzetközi védelem iránti kérelmüket.</w:t>
            </w:r>
          </w:p>
        </w:tc>
        <w:tc>
          <w:tcPr>
            <w:tcW w:w="4876" w:type="dxa"/>
          </w:tcPr>
          <w:p w14:paraId="52BEA133" w14:textId="77777777" w:rsidR="009760F5" w:rsidRPr="00357852" w:rsidRDefault="009760F5" w:rsidP="00BF7AFB">
            <w:pPr>
              <w:pStyle w:val="Normal6a"/>
            </w:pPr>
            <w:r w:rsidRPr="00357852">
              <w:t>(1)</w:t>
            </w:r>
            <w:r w:rsidRPr="00357852">
              <w:tab/>
              <w:t xml:space="preserve">A tagállamok felfüggeszthetik a nemzetközi védelem iránti </w:t>
            </w:r>
            <w:r w:rsidRPr="00357852">
              <w:rPr>
                <w:b/>
                <w:bCs/>
                <w:i/>
                <w:iCs/>
              </w:rPr>
              <w:t>kérelmek</w:t>
            </w:r>
            <w:r w:rsidRPr="00357852">
              <w:t xml:space="preserve"> megvizsgálását.</w:t>
            </w:r>
          </w:p>
        </w:tc>
      </w:tr>
    </w:tbl>
    <w:p w14:paraId="53566DF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5C50547" w14:textId="77777777" w:rsidR="009760F5" w:rsidRPr="00357852" w:rsidRDefault="009760F5" w:rsidP="009760F5">
      <w:r w:rsidRPr="00534DA7">
        <w:rPr>
          <w:rStyle w:val="HideTWBExt"/>
        </w:rPr>
        <w:t>&lt;/Amend&gt;</w:t>
      </w:r>
    </w:p>
    <w:p w14:paraId="0038003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615</w:t>
      </w:r>
      <w:r w:rsidRPr="00534DA7">
        <w:rPr>
          <w:rStyle w:val="HideTWBExt"/>
          <w:b w:val="0"/>
        </w:rPr>
        <w:t>&lt;/NumAm&gt;</w:t>
      </w:r>
    </w:p>
    <w:p w14:paraId="7F6CAEC4"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w:t>
      </w:r>
      <w:r w:rsidRPr="00534DA7">
        <w:rPr>
          <w:rStyle w:val="HideTWBExt"/>
          <w:b w:val="0"/>
        </w:rPr>
        <w:t>&lt;/Members&gt;</w:t>
      </w:r>
    </w:p>
    <w:p w14:paraId="07799A48" w14:textId="77777777" w:rsidR="009760F5" w:rsidRPr="00357852" w:rsidRDefault="009760F5" w:rsidP="009760F5">
      <w:pPr>
        <w:pStyle w:val="NormalBold"/>
      </w:pPr>
      <w:r w:rsidRPr="00534DA7">
        <w:rPr>
          <w:rStyle w:val="HideTWBExt"/>
          <w:b w:val="0"/>
        </w:rPr>
        <w:t>&lt;/RepeatBlock-By&gt;</w:t>
      </w:r>
    </w:p>
    <w:p w14:paraId="5F206E6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A396D97" w14:textId="77777777" w:rsidR="009760F5" w:rsidRPr="00357852" w:rsidRDefault="009760F5" w:rsidP="009760F5">
      <w:pPr>
        <w:pStyle w:val="NormalBold"/>
      </w:pPr>
      <w:r w:rsidRPr="00534DA7">
        <w:rPr>
          <w:rStyle w:val="HideTWBExt"/>
          <w:b w:val="0"/>
        </w:rPr>
        <w:t>&lt;Article&gt;</w:t>
      </w:r>
      <w:r w:rsidRPr="00357852">
        <w:t>10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EC6F698" w14:textId="77777777" w:rsidTr="00BF7AFB">
        <w:trPr>
          <w:trHeight w:hRule="exact" w:val="240"/>
          <w:jc w:val="center"/>
        </w:trPr>
        <w:tc>
          <w:tcPr>
            <w:tcW w:w="9752" w:type="dxa"/>
            <w:gridSpan w:val="2"/>
          </w:tcPr>
          <w:p w14:paraId="082E2ED3" w14:textId="77777777" w:rsidR="009760F5" w:rsidRPr="00357852" w:rsidRDefault="009760F5" w:rsidP="00BF7AFB"/>
        </w:tc>
      </w:tr>
      <w:tr w:rsidR="00215CFA" w:rsidRPr="00357852" w14:paraId="39DBDCCC" w14:textId="77777777" w:rsidTr="00BF7AFB">
        <w:trPr>
          <w:trHeight w:val="240"/>
          <w:jc w:val="center"/>
        </w:trPr>
        <w:tc>
          <w:tcPr>
            <w:tcW w:w="4876" w:type="dxa"/>
          </w:tcPr>
          <w:p w14:paraId="61EF09EC" w14:textId="77777777" w:rsidR="009760F5" w:rsidRPr="00357852" w:rsidRDefault="009760F5" w:rsidP="00BF7AFB">
            <w:pPr>
              <w:pStyle w:val="AmColumnHeading"/>
            </w:pPr>
            <w:r w:rsidRPr="00357852">
              <w:t>A Bizottság által javasolt szöveg</w:t>
            </w:r>
          </w:p>
        </w:tc>
        <w:tc>
          <w:tcPr>
            <w:tcW w:w="4876" w:type="dxa"/>
          </w:tcPr>
          <w:p w14:paraId="2A5C815F" w14:textId="77777777" w:rsidR="009760F5" w:rsidRPr="00357852" w:rsidRDefault="009760F5" w:rsidP="00BF7AFB">
            <w:pPr>
              <w:pStyle w:val="AmColumnHeading"/>
            </w:pPr>
            <w:r w:rsidRPr="00357852">
              <w:t>Módosítás</w:t>
            </w:r>
          </w:p>
        </w:tc>
      </w:tr>
      <w:tr w:rsidR="00215CFA" w:rsidRPr="00357852" w14:paraId="380AFF53" w14:textId="77777777" w:rsidTr="00BF7AFB">
        <w:trPr>
          <w:jc w:val="center"/>
        </w:trPr>
        <w:tc>
          <w:tcPr>
            <w:tcW w:w="4876" w:type="dxa"/>
          </w:tcPr>
          <w:p w14:paraId="42B25C4B" w14:textId="77777777" w:rsidR="009760F5" w:rsidRPr="00357852" w:rsidRDefault="009760F5" w:rsidP="00BF7AFB">
            <w:pPr>
              <w:pStyle w:val="Normal6a"/>
            </w:pPr>
            <w:r w:rsidRPr="00357852">
              <w:t>(1)</w:t>
            </w:r>
            <w:r w:rsidRPr="00357852">
              <w:tab/>
            </w:r>
            <w:r w:rsidRPr="00357852">
              <w:rPr>
                <w:b/>
                <w:bCs/>
                <w:i/>
                <w:iCs/>
              </w:rPr>
              <w:t>Az 1. cikk (2) bekezdésének a) pontja szerinti</w:t>
            </w:r>
            <w:r w:rsidRPr="00357852">
              <w:t xml:space="preserve"> válsághelyzetben és </w:t>
            </w:r>
            <w:r w:rsidRPr="00357852">
              <w:rPr>
                <w:b/>
                <w:bCs/>
                <w:i/>
                <w:iCs/>
              </w:rPr>
              <w:t>a Bizottság által e</w:t>
            </w:r>
            <w:r w:rsidRPr="00357852">
              <w:t xml:space="preserve"> cikk </w:t>
            </w:r>
            <w:r w:rsidRPr="00357852">
              <w:rPr>
                <w:b/>
                <w:bCs/>
                <w:i/>
                <w:iCs/>
              </w:rPr>
              <w:t>(4) bekezdésének megfelelően elfogadott végrehajtási jogi aktus alapján</w:t>
            </w:r>
            <w:r w:rsidRPr="00357852">
              <w:t xml:space="preserve"> a tagállamok </w:t>
            </w:r>
            <w:r w:rsidRPr="00357852">
              <w:rPr>
                <w:b/>
                <w:bCs/>
                <w:i/>
                <w:iCs/>
              </w:rPr>
              <w:t>felfüggeszthetik a nemzetközi védelem iránti kérelmeknek az (EU) XXX/XXX rendelet [a menekültügyi eljárásokról szóló rendelet] és az (EU) XXX/XXX [a kvalifikációs rendelet] szerinti megvizsgálását a harmadik országbeli lakóhelyüket elhagyni kényszerült</w:t>
            </w:r>
            <w:r w:rsidRPr="00357852">
              <w:t xml:space="preserve"> azon személyek tekintetében, akik </w:t>
            </w:r>
            <w:r w:rsidRPr="00357852">
              <w:rPr>
                <w:b/>
                <w:bCs/>
                <w:i/>
                <w:iCs/>
              </w:rPr>
              <w:t>rendkívüli helyzetnek minősülő fegyveres konfliktus miatt a</w:t>
            </w:r>
            <w:r w:rsidRPr="00357852">
              <w:t xml:space="preserve"> megkülönböztetés nélküli erőszak magas kockázatának vannak kitéve és akik nem tudnak visszatérni a származási országukba. </w:t>
            </w:r>
            <w:r w:rsidRPr="00357852">
              <w:rPr>
                <w:b/>
                <w:i/>
              </w:rPr>
              <w:t>Ilyen esetben a tagállamok azonnali védelmet biztosító jogállást adnak az érintett személyeknek, kivéve ha azok veszélyt jelentenek az érintett tagállam nemzetbiztonságára vagy közrendjére. E jogállás nem érinti az érintett tagállamban folyamatban lévő nemzetközi védelem iránti kérelmüket.</w:t>
            </w:r>
          </w:p>
        </w:tc>
        <w:tc>
          <w:tcPr>
            <w:tcW w:w="4876" w:type="dxa"/>
          </w:tcPr>
          <w:p w14:paraId="4F8B8F73" w14:textId="77777777" w:rsidR="009760F5" w:rsidRPr="00357852" w:rsidRDefault="009760F5" w:rsidP="00BF7AFB">
            <w:pPr>
              <w:pStyle w:val="Normal6a"/>
            </w:pPr>
            <w:r w:rsidRPr="00357852">
              <w:t>(1)</w:t>
            </w:r>
            <w:r w:rsidRPr="00357852">
              <w:tab/>
              <w:t xml:space="preserve">Válsághelyzetben és </w:t>
            </w:r>
            <w:r w:rsidRPr="00357852">
              <w:rPr>
                <w:b/>
                <w:bCs/>
                <w:i/>
                <w:iCs/>
              </w:rPr>
              <w:t>az 1b.</w:t>
            </w:r>
            <w:r w:rsidRPr="00357852">
              <w:t xml:space="preserve"> cikk </w:t>
            </w:r>
            <w:r w:rsidRPr="00357852">
              <w:rPr>
                <w:b/>
                <w:bCs/>
                <w:i/>
                <w:iCs/>
              </w:rPr>
              <w:t>(2) bekezdésében említett határozat alapján</w:t>
            </w:r>
            <w:r w:rsidRPr="00357852">
              <w:t xml:space="preserve"> a tagállamok </w:t>
            </w:r>
            <w:r w:rsidRPr="00357852">
              <w:rPr>
                <w:b/>
                <w:bCs/>
                <w:i/>
                <w:iCs/>
              </w:rPr>
              <w:t>egyszerűsített és gyorsított eljárások alkalmazására kötelezhetők az e cikk (4) bekezdése szerinti, egy adott származási országból vagy annak valamely részéből (részeiből) származó kérelmezők esetében,</w:t>
            </w:r>
            <w:r w:rsidRPr="00357852">
              <w:t xml:space="preserve"> azon </w:t>
            </w:r>
            <w:r w:rsidRPr="00357852">
              <w:rPr>
                <w:b/>
                <w:bCs/>
                <w:i/>
                <w:iCs/>
              </w:rPr>
              <w:t>harmadik országbeli</w:t>
            </w:r>
            <w:r w:rsidRPr="00357852">
              <w:t xml:space="preserve"> személyek tekintetében, akik megkülönböztetés nélküli erőszak magas kockázatának </w:t>
            </w:r>
            <w:r w:rsidRPr="00357852">
              <w:rPr>
                <w:b/>
                <w:bCs/>
                <w:i/>
                <w:iCs/>
              </w:rPr>
              <w:t>vagy fegyveres konfliktushelyzetnek</w:t>
            </w:r>
            <w:r w:rsidRPr="00357852">
              <w:t xml:space="preserve"> vannak kitéve és akik nem tudnak visszatérni a származási országukba</w:t>
            </w:r>
          </w:p>
        </w:tc>
      </w:tr>
    </w:tbl>
    <w:p w14:paraId="18F1F71C"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5A1AC7D" w14:textId="77777777" w:rsidR="009760F5" w:rsidRPr="00357852" w:rsidRDefault="009760F5" w:rsidP="009760F5">
      <w:r w:rsidRPr="00534DA7">
        <w:rPr>
          <w:rStyle w:val="HideTWBExt"/>
        </w:rPr>
        <w:t>&lt;/Amend&gt;</w:t>
      </w:r>
    </w:p>
    <w:p w14:paraId="014182F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616</w:t>
      </w:r>
      <w:r w:rsidRPr="00534DA7">
        <w:rPr>
          <w:rStyle w:val="HideTWBExt"/>
          <w:b w:val="0"/>
        </w:rPr>
        <w:t>&lt;/NumAm&gt;</w:t>
      </w:r>
    </w:p>
    <w:p w14:paraId="4949B08B"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2B069F89" w14:textId="77777777" w:rsidR="009760F5" w:rsidRPr="00357852" w:rsidRDefault="009760F5" w:rsidP="009760F5">
      <w:pPr>
        <w:pStyle w:val="NormalBold"/>
      </w:pPr>
      <w:r w:rsidRPr="00534DA7">
        <w:rPr>
          <w:rStyle w:val="HideTWBExt"/>
          <w:b w:val="0"/>
        </w:rPr>
        <w:t>&lt;/RepeatBlock-By&gt;</w:t>
      </w:r>
    </w:p>
    <w:p w14:paraId="3823244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734C6DD" w14:textId="77777777" w:rsidR="009760F5" w:rsidRPr="00357852" w:rsidRDefault="009760F5" w:rsidP="009760F5">
      <w:pPr>
        <w:pStyle w:val="NormalBold"/>
      </w:pPr>
      <w:r w:rsidRPr="00534DA7">
        <w:rPr>
          <w:rStyle w:val="HideTWBExt"/>
          <w:b w:val="0"/>
        </w:rPr>
        <w:t>&lt;Article&gt;</w:t>
      </w:r>
      <w:r w:rsidRPr="00357852">
        <w:t>10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2D991D6" w14:textId="77777777" w:rsidTr="00BF7AFB">
        <w:trPr>
          <w:trHeight w:hRule="exact" w:val="240"/>
          <w:jc w:val="center"/>
        </w:trPr>
        <w:tc>
          <w:tcPr>
            <w:tcW w:w="9752" w:type="dxa"/>
            <w:gridSpan w:val="2"/>
          </w:tcPr>
          <w:p w14:paraId="7EBDCFCB" w14:textId="77777777" w:rsidR="009760F5" w:rsidRPr="00357852" w:rsidRDefault="009760F5" w:rsidP="00BF7AFB"/>
        </w:tc>
      </w:tr>
      <w:tr w:rsidR="00215CFA" w:rsidRPr="00357852" w14:paraId="1DB95B04" w14:textId="77777777" w:rsidTr="00BF7AFB">
        <w:trPr>
          <w:trHeight w:val="240"/>
          <w:jc w:val="center"/>
        </w:trPr>
        <w:tc>
          <w:tcPr>
            <w:tcW w:w="4876" w:type="dxa"/>
          </w:tcPr>
          <w:p w14:paraId="7FBC9894" w14:textId="77777777" w:rsidR="009760F5" w:rsidRPr="00357852" w:rsidRDefault="009760F5" w:rsidP="00BF7AFB">
            <w:pPr>
              <w:pStyle w:val="AmColumnHeading"/>
            </w:pPr>
            <w:r w:rsidRPr="00357852">
              <w:t>A Bizottság által javasolt szöveg</w:t>
            </w:r>
          </w:p>
        </w:tc>
        <w:tc>
          <w:tcPr>
            <w:tcW w:w="4876" w:type="dxa"/>
          </w:tcPr>
          <w:p w14:paraId="01365DCE" w14:textId="77777777" w:rsidR="009760F5" w:rsidRPr="00357852" w:rsidRDefault="009760F5" w:rsidP="00BF7AFB">
            <w:pPr>
              <w:pStyle w:val="AmColumnHeading"/>
            </w:pPr>
            <w:r w:rsidRPr="00357852">
              <w:t>Módosítás</w:t>
            </w:r>
          </w:p>
        </w:tc>
      </w:tr>
      <w:tr w:rsidR="00215CFA" w:rsidRPr="00357852" w14:paraId="319A7F9D" w14:textId="77777777" w:rsidTr="00BF7AFB">
        <w:trPr>
          <w:jc w:val="center"/>
        </w:trPr>
        <w:tc>
          <w:tcPr>
            <w:tcW w:w="4876" w:type="dxa"/>
          </w:tcPr>
          <w:p w14:paraId="6AE55E40" w14:textId="77777777" w:rsidR="009760F5" w:rsidRPr="00357852" w:rsidRDefault="009760F5" w:rsidP="00BF7AFB">
            <w:pPr>
              <w:pStyle w:val="Normal6a"/>
            </w:pPr>
            <w:r w:rsidRPr="00357852">
              <w:t>(1)</w:t>
            </w:r>
            <w:r w:rsidRPr="00357852">
              <w:tab/>
              <w:t xml:space="preserve">Az </w:t>
            </w:r>
            <w:r w:rsidRPr="00357852">
              <w:rPr>
                <w:b/>
                <w:bCs/>
                <w:i/>
                <w:iCs/>
              </w:rPr>
              <w:t>1.</w:t>
            </w:r>
            <w:r w:rsidRPr="00357852">
              <w:t xml:space="preserve"> cikk </w:t>
            </w:r>
            <w:r w:rsidRPr="00357852">
              <w:rPr>
                <w:b/>
                <w:bCs/>
                <w:i/>
                <w:iCs/>
              </w:rPr>
              <w:t>(2)</w:t>
            </w:r>
            <w:r w:rsidRPr="00357852">
              <w:t xml:space="preserve"> bekezdésének a) pontja szerinti </w:t>
            </w:r>
            <w:r w:rsidRPr="00357852">
              <w:rPr>
                <w:b/>
                <w:bCs/>
                <w:i/>
                <w:iCs/>
              </w:rPr>
              <w:t>válsághelyzetben és a Bizottság által e cikk (4) bekezdésének megfelelően elfogadott végrehajtási jogi aktus alapján a</w:t>
            </w:r>
            <w:r w:rsidRPr="00357852">
              <w:t xml:space="preserve"> tagállamok </w:t>
            </w:r>
            <w:r w:rsidRPr="00357852">
              <w:rPr>
                <w:b/>
                <w:bCs/>
                <w:i/>
                <w:iCs/>
              </w:rPr>
              <w:t>felfüggeszthetik a nemzetközi védelem iránti kérelmeknek az (EU) XXX/XXX rendelet [a menekültügyi eljárásokról szóló rendelet] és az (EU) XXX/XXX [a kvalifikációs rendelet] szerinti megvizsgálását a harmadik országbeli lakóhelyüket elhagyni kényszerült azon személyek tekintetében, akik rendkívüli helyzetnek minősülő fegyveres konfliktus miatt a megkülönböztetés nélküli erőszak magas kockázatának vannak kitéve és akik nem tudnak visszatérni a származási országukba.</w:t>
            </w:r>
            <w:r w:rsidRPr="00357852">
              <w:rPr>
                <w:b/>
                <w:i/>
              </w:rPr>
              <w:t xml:space="preserve"> </w:t>
            </w:r>
            <w:r w:rsidRPr="00357852">
              <w:rPr>
                <w:b/>
                <w:bCs/>
                <w:i/>
                <w:iCs/>
              </w:rPr>
              <w:t>Ilyen esetben a tagállamok</w:t>
            </w:r>
            <w:r w:rsidRPr="00357852">
              <w:t xml:space="preserve"> azonnali védelmet biztosító jogállást adnak </w:t>
            </w:r>
            <w:r w:rsidRPr="00357852">
              <w:rPr>
                <w:b/>
                <w:bCs/>
                <w:i/>
                <w:iCs/>
              </w:rPr>
              <w:t>az érintett</w:t>
            </w:r>
            <w:r w:rsidRPr="00357852">
              <w:t xml:space="preserve"> személyeknek, </w:t>
            </w:r>
            <w:r w:rsidRPr="00357852">
              <w:rPr>
                <w:b/>
                <w:bCs/>
                <w:i/>
                <w:iCs/>
              </w:rPr>
              <w:t>kivéve ha azok veszélyt jelentenek az érintett tagállam nemzetbiztonságára vagy közrendjére.</w:t>
            </w:r>
            <w:r w:rsidRPr="00357852">
              <w:rPr>
                <w:b/>
                <w:i/>
              </w:rPr>
              <w:t xml:space="preserve"> </w:t>
            </w:r>
            <w:r w:rsidRPr="00357852">
              <w:rPr>
                <w:b/>
                <w:bCs/>
                <w:i/>
                <w:iCs/>
              </w:rPr>
              <w:t>E jogállás nem érinti az érintett tagállamban folyamatban lévő nemzetközi védelem iránti kérelmüket.</w:t>
            </w:r>
          </w:p>
        </w:tc>
        <w:tc>
          <w:tcPr>
            <w:tcW w:w="4876" w:type="dxa"/>
          </w:tcPr>
          <w:p w14:paraId="7C5DB29F" w14:textId="77777777" w:rsidR="009760F5" w:rsidRPr="00357852" w:rsidRDefault="009760F5" w:rsidP="00BF7AFB">
            <w:pPr>
              <w:pStyle w:val="Normal6a"/>
            </w:pPr>
            <w:r w:rsidRPr="00357852">
              <w:t>(1)</w:t>
            </w:r>
            <w:r w:rsidRPr="00357852">
              <w:tab/>
              <w:t xml:space="preserve">Az </w:t>
            </w:r>
            <w:r w:rsidRPr="00357852">
              <w:rPr>
                <w:b/>
                <w:bCs/>
                <w:i/>
                <w:iCs/>
              </w:rPr>
              <w:t>1a.</w:t>
            </w:r>
            <w:r w:rsidRPr="00357852">
              <w:t xml:space="preserve"> cikk </w:t>
            </w:r>
            <w:r w:rsidRPr="00357852">
              <w:rPr>
                <w:b/>
                <w:bCs/>
                <w:i/>
                <w:iCs/>
              </w:rPr>
              <w:t>(1)</w:t>
            </w:r>
            <w:r w:rsidRPr="00357852">
              <w:t xml:space="preserve"> bekezdésének a) pontja szerinti </w:t>
            </w:r>
            <w:r w:rsidRPr="00357852">
              <w:rPr>
                <w:b/>
                <w:bCs/>
                <w:i/>
                <w:iCs/>
              </w:rPr>
              <w:t>szükséghelyzetben az érintett</w:t>
            </w:r>
            <w:r w:rsidRPr="00357852">
              <w:t xml:space="preserve"> tagállamok azonnali védelmet biztosító jogállást adnak </w:t>
            </w:r>
            <w:r w:rsidRPr="00357852">
              <w:rPr>
                <w:b/>
                <w:bCs/>
                <w:i/>
                <w:iCs/>
              </w:rPr>
              <w:t>azon nemzetközi védelmet kérelmező</w:t>
            </w:r>
            <w:r w:rsidRPr="00357852">
              <w:t xml:space="preserve"> személyeknek, </w:t>
            </w:r>
            <w:r w:rsidRPr="00357852">
              <w:rPr>
                <w:b/>
                <w:bCs/>
                <w:i/>
                <w:iCs/>
              </w:rPr>
              <w:t>akik nem jogosultak prima facie nemzetközi védelemre és magas kockázatnak vannak kitéve, különösen a következőknek:</w:t>
            </w:r>
          </w:p>
        </w:tc>
      </w:tr>
    </w:tbl>
    <w:p w14:paraId="0F1E7BA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F79C846" w14:textId="77777777" w:rsidR="009760F5" w:rsidRPr="00357852" w:rsidRDefault="009760F5" w:rsidP="009760F5">
      <w:pPr>
        <w:pStyle w:val="AmJustTitle"/>
      </w:pPr>
      <w:r w:rsidRPr="00534DA7">
        <w:rPr>
          <w:rStyle w:val="HideTWBExt"/>
          <w:i w:val="0"/>
        </w:rPr>
        <w:t>&lt;TitreJust&gt;</w:t>
      </w:r>
      <w:r w:rsidRPr="00357852">
        <w:t>Indokolás</w:t>
      </w:r>
      <w:r w:rsidRPr="00534DA7">
        <w:rPr>
          <w:rStyle w:val="HideTWBExt"/>
          <w:i w:val="0"/>
        </w:rPr>
        <w:t>&lt;/TitreJust&gt;</w:t>
      </w:r>
    </w:p>
    <w:p w14:paraId="1E04F7C7" w14:textId="77777777" w:rsidR="009760F5" w:rsidRPr="00357852" w:rsidRDefault="009760F5" w:rsidP="009760F5">
      <w:pPr>
        <w:pStyle w:val="AmJustText"/>
      </w:pPr>
      <w:r w:rsidRPr="00357852">
        <w:t>Bár mindig a prima facie nemzetközi védelemnek kell elsőbbséget élveznie, az árnyékelőadó biztosítani kívánta, hogy az érkezők bizonyos kategóriáiba tartozó azon személyek, akik nem jogosultak prima facie védelemre, de szintén magas kockázatnak vannak kitéve, e rendelet hatálya alá tartozzanak. Különösen, az azonnali védelmet biztosító jogállás a környezeti katasztrófa elől menekülő azon személyekre vonatkozna, akik esetében nem garantált, hogy prima facie nemzetközi védelemben részesülnek.</w:t>
      </w:r>
    </w:p>
    <w:p w14:paraId="3FA258AC" w14:textId="77777777" w:rsidR="009760F5" w:rsidRPr="00357852" w:rsidRDefault="009760F5" w:rsidP="009760F5">
      <w:r w:rsidRPr="00534DA7">
        <w:rPr>
          <w:rStyle w:val="HideTWBExt"/>
        </w:rPr>
        <w:t>&lt;/Amend&gt;</w:t>
      </w:r>
    </w:p>
    <w:p w14:paraId="62E26D4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617</w:t>
      </w:r>
      <w:r w:rsidRPr="00534DA7">
        <w:rPr>
          <w:rStyle w:val="HideTWBExt"/>
          <w:b w:val="0"/>
        </w:rPr>
        <w:t>&lt;/NumAm&gt;</w:t>
      </w:r>
    </w:p>
    <w:p w14:paraId="23871BE1" w14:textId="77777777" w:rsidR="009760F5" w:rsidRPr="00357852" w:rsidRDefault="009760F5" w:rsidP="009760F5">
      <w:pPr>
        <w:pStyle w:val="NormalBold"/>
      </w:pPr>
      <w:r w:rsidRPr="00534DA7">
        <w:rPr>
          <w:rStyle w:val="HideTWBExt"/>
          <w:b w:val="0"/>
        </w:rPr>
        <w:t>&lt;RepeatBlock-By&gt;&lt;Members&gt;</w:t>
      </w:r>
      <w:r w:rsidRPr="00357852">
        <w:t>Tomas Tobé, Lena Düpont, Jeroen Lenaers</w:t>
      </w:r>
      <w:r w:rsidRPr="00534DA7">
        <w:rPr>
          <w:rStyle w:val="HideTWBExt"/>
          <w:b w:val="0"/>
        </w:rPr>
        <w:t>&lt;/Members&gt;</w:t>
      </w:r>
    </w:p>
    <w:p w14:paraId="11454D79" w14:textId="77777777" w:rsidR="009760F5" w:rsidRPr="00357852" w:rsidRDefault="009760F5" w:rsidP="009760F5">
      <w:pPr>
        <w:pStyle w:val="NormalBold"/>
      </w:pPr>
      <w:r w:rsidRPr="00534DA7">
        <w:rPr>
          <w:rStyle w:val="HideTWBExt"/>
          <w:b w:val="0"/>
        </w:rPr>
        <w:t>&lt;/RepeatBlock-By&gt;</w:t>
      </w:r>
    </w:p>
    <w:p w14:paraId="2AB9E06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7E32AF5" w14:textId="77777777" w:rsidR="009760F5" w:rsidRPr="00357852" w:rsidRDefault="009760F5" w:rsidP="009760F5">
      <w:pPr>
        <w:pStyle w:val="NormalBold"/>
      </w:pPr>
      <w:r w:rsidRPr="00534DA7">
        <w:rPr>
          <w:rStyle w:val="HideTWBExt"/>
          <w:b w:val="0"/>
        </w:rPr>
        <w:t>&lt;Article&gt;</w:t>
      </w:r>
      <w:r w:rsidRPr="00357852">
        <w:t>10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61D2C6F" w14:textId="77777777" w:rsidTr="00BF7AFB">
        <w:trPr>
          <w:trHeight w:hRule="exact" w:val="240"/>
          <w:jc w:val="center"/>
        </w:trPr>
        <w:tc>
          <w:tcPr>
            <w:tcW w:w="9752" w:type="dxa"/>
            <w:gridSpan w:val="2"/>
          </w:tcPr>
          <w:p w14:paraId="20F3DACA" w14:textId="77777777" w:rsidR="009760F5" w:rsidRPr="00357852" w:rsidRDefault="009760F5" w:rsidP="00BF7AFB"/>
        </w:tc>
      </w:tr>
      <w:tr w:rsidR="00215CFA" w:rsidRPr="00357852" w14:paraId="66D18627" w14:textId="77777777" w:rsidTr="00BF7AFB">
        <w:trPr>
          <w:trHeight w:val="240"/>
          <w:jc w:val="center"/>
        </w:trPr>
        <w:tc>
          <w:tcPr>
            <w:tcW w:w="4876" w:type="dxa"/>
          </w:tcPr>
          <w:p w14:paraId="683E68E0" w14:textId="77777777" w:rsidR="009760F5" w:rsidRPr="00357852" w:rsidRDefault="009760F5" w:rsidP="00BF7AFB">
            <w:pPr>
              <w:pStyle w:val="AmColumnHeading"/>
            </w:pPr>
            <w:r w:rsidRPr="00357852">
              <w:t>A Bizottság által javasolt szöveg</w:t>
            </w:r>
          </w:p>
        </w:tc>
        <w:tc>
          <w:tcPr>
            <w:tcW w:w="4876" w:type="dxa"/>
          </w:tcPr>
          <w:p w14:paraId="3D4A4F50" w14:textId="77777777" w:rsidR="009760F5" w:rsidRPr="00357852" w:rsidRDefault="009760F5" w:rsidP="00BF7AFB">
            <w:pPr>
              <w:pStyle w:val="AmColumnHeading"/>
            </w:pPr>
            <w:r w:rsidRPr="00357852">
              <w:t>Módosítás</w:t>
            </w:r>
          </w:p>
        </w:tc>
      </w:tr>
      <w:tr w:rsidR="00215CFA" w:rsidRPr="00357852" w14:paraId="647EBAF9" w14:textId="77777777" w:rsidTr="00BF7AFB">
        <w:trPr>
          <w:jc w:val="center"/>
        </w:trPr>
        <w:tc>
          <w:tcPr>
            <w:tcW w:w="4876" w:type="dxa"/>
          </w:tcPr>
          <w:p w14:paraId="0F147B0F" w14:textId="77777777" w:rsidR="009760F5" w:rsidRPr="00357852" w:rsidRDefault="009760F5" w:rsidP="00BF7AFB">
            <w:pPr>
              <w:pStyle w:val="Normal6a"/>
            </w:pPr>
            <w:r w:rsidRPr="00357852">
              <w:t>(1)</w:t>
            </w:r>
            <w:r w:rsidRPr="00357852">
              <w:tab/>
              <w:t xml:space="preserve">Az 1. cikk (2) bekezdésének a) pontja szerinti válsághelyzetben és a Bizottság által e cikk (4) bekezdésének megfelelően elfogadott végrehajtási jogi aktus alapján a tagállamok felfüggeszthetik a nemzetközi védelem iránti kérelmeknek az (EU) XXX/XXX rendelet [a menekültügyi eljárásokról szóló rendelet] és az (EU) XXX/XXX [a kvalifikációs rendelet] szerinti megvizsgálását a harmadik országbeli lakóhelyüket elhagyni kényszerült azon személyek tekintetében, akik rendkívüli helyzetnek minősülő fegyveres konfliktus miatt a megkülönböztetés nélküli erőszak magas kockázatának vannak kitéve és akik nem tudnak visszatérni a származási országukba. Ilyen esetben a tagállamok </w:t>
            </w:r>
            <w:r w:rsidRPr="00357852">
              <w:rPr>
                <w:b/>
                <w:bCs/>
                <w:i/>
                <w:iCs/>
              </w:rPr>
              <w:t>azonnali védelmet biztosító jogállást</w:t>
            </w:r>
            <w:r w:rsidRPr="00357852">
              <w:t xml:space="preserve"> adnak az érintett személyeknek, kivéve ha azok veszélyt jelentenek az érintett tagállam nemzetbiztonságára vagy közrendjére. </w:t>
            </w:r>
            <w:r w:rsidRPr="00357852">
              <w:rPr>
                <w:b/>
                <w:bCs/>
                <w:i/>
                <w:iCs/>
              </w:rPr>
              <w:t>E jogállás</w:t>
            </w:r>
            <w:r w:rsidRPr="00357852">
              <w:t xml:space="preserve"> nem érinti az érintett tagállamban folyamatban lévő nemzetközi védelem iránti kérelmüket.</w:t>
            </w:r>
          </w:p>
        </w:tc>
        <w:tc>
          <w:tcPr>
            <w:tcW w:w="4876" w:type="dxa"/>
          </w:tcPr>
          <w:p w14:paraId="1FC1AFB7" w14:textId="77777777" w:rsidR="009760F5" w:rsidRPr="00357852" w:rsidRDefault="009760F5" w:rsidP="00BF7AFB">
            <w:pPr>
              <w:pStyle w:val="Normal6a"/>
            </w:pPr>
            <w:r w:rsidRPr="00357852">
              <w:t>(1)</w:t>
            </w:r>
            <w:r w:rsidRPr="00357852">
              <w:tab/>
              <w:t xml:space="preserve">Az 1. cikk (2) bekezdésének a) pontja szerinti válsághelyzetben és a Bizottság által e cikk (4) bekezdésének megfelelően elfogadott végrehajtási jogi aktus alapján a tagállamok felfüggeszthetik a nemzetközi védelem iránti kérelmeknek az (EU) XXX/XXX rendelet [a menekültügyi eljárásokról szóló rendelet] és az (EU) XXX/XXX [a kvalifikációs rendelet] szerinti megvizsgálását a harmadik országbeli lakóhelyüket elhagyni kényszerült azon személyek tekintetében, akik rendkívüli helyzetnek minősülő fegyveres konfliktus miatt a megkülönböztetés nélküli erőszak magas kockázatának vannak kitéve és akik nem tudnak visszatérni a származási országukba. Ilyen esetben a tagállamok </w:t>
            </w:r>
            <w:r w:rsidRPr="00357852">
              <w:rPr>
                <w:b/>
                <w:bCs/>
                <w:i/>
                <w:iCs/>
              </w:rPr>
              <w:t>ideiglenes tartózkodási engedélyt</w:t>
            </w:r>
            <w:r w:rsidRPr="00357852">
              <w:t xml:space="preserve"> adnak az érintett személyeknek, kivéve ha azok veszélyt jelentenek az érintett tagállam nemzetbiztonságára vagy közrendjére. </w:t>
            </w:r>
            <w:r w:rsidRPr="00357852">
              <w:rPr>
                <w:b/>
                <w:bCs/>
                <w:i/>
                <w:iCs/>
              </w:rPr>
              <w:t>Ez az ideiglenes tartózkodási engedély</w:t>
            </w:r>
            <w:r w:rsidRPr="00357852">
              <w:t xml:space="preserve"> nem érinti az érintett tagállamban folyamatban lévő nemzetközi védelem iránti kérelmüket.</w:t>
            </w:r>
          </w:p>
        </w:tc>
      </w:tr>
      <w:tr w:rsidR="00215CFA" w:rsidRPr="00357852" w14:paraId="254AA815" w14:textId="77777777" w:rsidTr="00BF7AFB">
        <w:trPr>
          <w:jc w:val="center"/>
        </w:trPr>
        <w:tc>
          <w:tcPr>
            <w:tcW w:w="4876" w:type="dxa"/>
          </w:tcPr>
          <w:p w14:paraId="6CD7C4D6" w14:textId="77777777" w:rsidR="009760F5" w:rsidRPr="00357852" w:rsidRDefault="009760F5" w:rsidP="00BF7AFB">
            <w:pPr>
              <w:pStyle w:val="Normal6a"/>
            </w:pPr>
          </w:p>
        </w:tc>
        <w:tc>
          <w:tcPr>
            <w:tcW w:w="4876" w:type="dxa"/>
          </w:tcPr>
          <w:p w14:paraId="2CA7328A" w14:textId="77777777" w:rsidR="009760F5" w:rsidRPr="00357852" w:rsidRDefault="009760F5" w:rsidP="00BF7AFB">
            <w:pPr>
              <w:pStyle w:val="Normal6a"/>
            </w:pPr>
            <w:r w:rsidRPr="00357852">
              <w:t xml:space="preserve"> </w:t>
            </w:r>
          </w:p>
        </w:tc>
      </w:tr>
      <w:tr w:rsidR="00215CFA" w:rsidRPr="00357852" w14:paraId="148EE2B4" w14:textId="77777777" w:rsidTr="00BF7AFB">
        <w:trPr>
          <w:jc w:val="center"/>
        </w:trPr>
        <w:tc>
          <w:tcPr>
            <w:tcW w:w="4876" w:type="dxa"/>
          </w:tcPr>
          <w:p w14:paraId="3C1F0033" w14:textId="77777777" w:rsidR="009760F5" w:rsidRPr="00357852" w:rsidRDefault="009760F5" w:rsidP="00BF7AFB">
            <w:pPr>
              <w:pStyle w:val="Normal6a"/>
            </w:pPr>
          </w:p>
        </w:tc>
        <w:tc>
          <w:tcPr>
            <w:tcW w:w="4876" w:type="dxa"/>
          </w:tcPr>
          <w:p w14:paraId="0C5784D0" w14:textId="77777777" w:rsidR="009760F5" w:rsidRPr="00357852" w:rsidRDefault="009760F5" w:rsidP="00BF7AFB">
            <w:pPr>
              <w:pStyle w:val="Normal6a"/>
            </w:pPr>
            <w:r w:rsidRPr="00357852">
              <w:rPr>
                <w:b/>
                <w:i/>
              </w:rPr>
              <w:t>Az első albekezdésben említett ilyen ideiglenes tartózkodási engedély nem vehető figyelembe a 2003/109/EK irányelv 4. cikkének (1) bekezdése szerinti tartózkodási időtartam kiszámításánál.</w:t>
            </w:r>
          </w:p>
        </w:tc>
      </w:tr>
    </w:tbl>
    <w:p w14:paraId="489BBD4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9B914E0" w14:textId="77777777" w:rsidR="009760F5" w:rsidRPr="00357852" w:rsidRDefault="009760F5" w:rsidP="009760F5">
      <w:r w:rsidRPr="00534DA7">
        <w:rPr>
          <w:rStyle w:val="HideTWBExt"/>
        </w:rPr>
        <w:t>&lt;/Amend&gt;</w:t>
      </w:r>
    </w:p>
    <w:p w14:paraId="327692A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618</w:t>
      </w:r>
      <w:r w:rsidRPr="00534DA7">
        <w:rPr>
          <w:rStyle w:val="HideTWBExt"/>
          <w:b w:val="0"/>
        </w:rPr>
        <w:t>&lt;/NumAm&gt;</w:t>
      </w:r>
    </w:p>
    <w:p w14:paraId="09E4EA23"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2DF6EF8C" w14:textId="77777777" w:rsidR="009760F5" w:rsidRPr="00357852" w:rsidRDefault="009760F5" w:rsidP="009760F5">
      <w:pPr>
        <w:pStyle w:val="NormalBold"/>
      </w:pPr>
      <w:r w:rsidRPr="00534DA7">
        <w:rPr>
          <w:rStyle w:val="HideTWBExt"/>
          <w:b w:val="0"/>
        </w:rPr>
        <w:t>&lt;/RepeatBlock-By&gt;</w:t>
      </w:r>
    </w:p>
    <w:p w14:paraId="7550957D"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F83CF20" w14:textId="77777777" w:rsidR="009760F5" w:rsidRPr="00357852" w:rsidRDefault="009760F5" w:rsidP="009760F5">
      <w:pPr>
        <w:pStyle w:val="NormalBold"/>
      </w:pPr>
      <w:r w:rsidRPr="00534DA7">
        <w:rPr>
          <w:rStyle w:val="HideTWBExt"/>
          <w:b w:val="0"/>
        </w:rPr>
        <w:t>&lt;Article&gt;</w:t>
      </w:r>
      <w:r w:rsidRPr="00357852">
        <w:t>10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EE018B2" w14:textId="77777777" w:rsidTr="00BF7AFB">
        <w:trPr>
          <w:trHeight w:hRule="exact" w:val="240"/>
          <w:jc w:val="center"/>
        </w:trPr>
        <w:tc>
          <w:tcPr>
            <w:tcW w:w="9752" w:type="dxa"/>
            <w:gridSpan w:val="2"/>
          </w:tcPr>
          <w:p w14:paraId="6EADDC0F" w14:textId="77777777" w:rsidR="009760F5" w:rsidRPr="00357852" w:rsidRDefault="009760F5" w:rsidP="00BF7AFB"/>
        </w:tc>
      </w:tr>
      <w:tr w:rsidR="00215CFA" w:rsidRPr="00357852" w14:paraId="7B6F1E57" w14:textId="77777777" w:rsidTr="00BF7AFB">
        <w:trPr>
          <w:trHeight w:val="240"/>
          <w:jc w:val="center"/>
        </w:trPr>
        <w:tc>
          <w:tcPr>
            <w:tcW w:w="4876" w:type="dxa"/>
          </w:tcPr>
          <w:p w14:paraId="16203836" w14:textId="77777777" w:rsidR="009760F5" w:rsidRPr="00357852" w:rsidRDefault="009760F5" w:rsidP="00BF7AFB">
            <w:pPr>
              <w:pStyle w:val="AmColumnHeading"/>
            </w:pPr>
            <w:r w:rsidRPr="00357852">
              <w:t>A Bizottság által javasolt szöveg</w:t>
            </w:r>
          </w:p>
        </w:tc>
        <w:tc>
          <w:tcPr>
            <w:tcW w:w="4876" w:type="dxa"/>
          </w:tcPr>
          <w:p w14:paraId="6D193765" w14:textId="77777777" w:rsidR="009760F5" w:rsidRPr="00357852" w:rsidRDefault="009760F5" w:rsidP="00BF7AFB">
            <w:pPr>
              <w:pStyle w:val="AmColumnHeading"/>
            </w:pPr>
            <w:r w:rsidRPr="00357852">
              <w:t>Módosítás</w:t>
            </w:r>
          </w:p>
        </w:tc>
      </w:tr>
      <w:tr w:rsidR="00215CFA" w:rsidRPr="00357852" w14:paraId="7085E41F" w14:textId="77777777" w:rsidTr="00BF7AFB">
        <w:trPr>
          <w:jc w:val="center"/>
        </w:trPr>
        <w:tc>
          <w:tcPr>
            <w:tcW w:w="4876" w:type="dxa"/>
          </w:tcPr>
          <w:p w14:paraId="70EBEB29" w14:textId="77777777" w:rsidR="009760F5" w:rsidRPr="00357852" w:rsidRDefault="009760F5" w:rsidP="00BF7AFB">
            <w:pPr>
              <w:pStyle w:val="Normal6a"/>
            </w:pPr>
            <w:r w:rsidRPr="00357852">
              <w:t>(1)</w:t>
            </w:r>
            <w:r w:rsidRPr="00357852">
              <w:tab/>
              <w:t xml:space="preserve">Az 1. cikk (2) bekezdésének a) pontja szerinti válsághelyzetben és a Bizottság által e cikk (4) bekezdésének megfelelően elfogadott végrehajtási jogi aktus alapján a tagállamok felfüggeszthetik a nemzetközi védelem iránti kérelmeknek az (EU) XXX/XXX rendelet [a menekültügyi eljárásokról szóló rendelet] és az (EU) XXX/XXX [a kvalifikációs rendelet] szerinti megvizsgálását a harmadik országbeli lakóhelyüket elhagyni kényszerült azon személyek tekintetében, akik </w:t>
            </w:r>
            <w:r w:rsidRPr="00357852">
              <w:rPr>
                <w:b/>
                <w:bCs/>
                <w:i/>
                <w:iCs/>
              </w:rPr>
              <w:t>rendkívüli helyzetnek minősülő fegyveres konfliktus miatt a megkülönböztetés nélküli erőszak magas kockázatának vannak kitéve és akik nem tudnak visszatérni a származási országukba</w:t>
            </w:r>
            <w:r w:rsidRPr="00357852">
              <w:t xml:space="preserve">. Ilyen esetben a tagállamok </w:t>
            </w:r>
            <w:r w:rsidRPr="00357852">
              <w:rPr>
                <w:b/>
                <w:bCs/>
                <w:i/>
                <w:iCs/>
              </w:rPr>
              <w:t>azonnali védelmet biztosító jogállást adnak az érintett személyeknek, kivéve ha azok veszélyt jelentenek az érintett</w:t>
            </w:r>
            <w:r w:rsidRPr="00357852">
              <w:t xml:space="preserve"> tagállam </w:t>
            </w:r>
            <w:r w:rsidRPr="00357852">
              <w:rPr>
                <w:b/>
                <w:bCs/>
                <w:i/>
                <w:iCs/>
              </w:rPr>
              <w:t>nemzetbiztonságára vagy közrendjére</w:t>
            </w:r>
            <w:r w:rsidRPr="00357852">
              <w:t xml:space="preserve">. </w:t>
            </w:r>
            <w:r w:rsidRPr="00357852">
              <w:rPr>
                <w:b/>
                <w:i/>
              </w:rPr>
              <w:t>E jogállás nem érinti az érintett tagállamban folyamatban lévő nemzetközi védelem iránti kérelmüket.</w:t>
            </w:r>
          </w:p>
        </w:tc>
        <w:tc>
          <w:tcPr>
            <w:tcW w:w="4876" w:type="dxa"/>
          </w:tcPr>
          <w:p w14:paraId="25A971F7" w14:textId="77777777" w:rsidR="009760F5" w:rsidRPr="00357852" w:rsidRDefault="009760F5" w:rsidP="00BF7AFB">
            <w:pPr>
              <w:pStyle w:val="Normal6a"/>
            </w:pPr>
            <w:r w:rsidRPr="00357852">
              <w:t>(1)</w:t>
            </w:r>
            <w:r w:rsidRPr="00357852">
              <w:tab/>
              <w:t xml:space="preserve">Az 1. cikk (2) bekezdésének a) pontja szerinti válsághelyzetben és a Bizottság által e cikk (4) bekezdésének megfelelően elfogadott végrehajtási jogi aktus alapján a tagállamok felfüggeszthetik a nemzetközi védelem iránti kérelmeknek az (EU) XXX/XXX rendelet [a menekültügyi eljárásokról szóló rendelet] és az (EU) XXX/XXX [a kvalifikációs rendelet] szerinti megvizsgálását a harmadik országbeli lakóhelyüket elhagyni kényszerült azon személyek tekintetében, akik </w:t>
            </w:r>
            <w:r w:rsidRPr="00357852">
              <w:rPr>
                <w:b/>
                <w:bCs/>
                <w:i/>
                <w:iCs/>
              </w:rPr>
              <w:t>több biztonságos országon utaztak keresztül, vagy elhagyták a saját régiójukban lévő védelmi létesítményeket</w:t>
            </w:r>
            <w:r w:rsidRPr="00357852">
              <w:t xml:space="preserve">. Ilyen esetben a tagállamok </w:t>
            </w:r>
            <w:r w:rsidRPr="00357852">
              <w:rPr>
                <w:b/>
                <w:bCs/>
                <w:i/>
                <w:iCs/>
              </w:rPr>
              <w:t>megvédik határaikat, és biztosítják, hogy ilyen jogellenes kérelmezők ne lépjenek be a</w:t>
            </w:r>
            <w:r w:rsidRPr="00357852">
              <w:t xml:space="preserve"> tagállam </w:t>
            </w:r>
            <w:r w:rsidRPr="00357852">
              <w:rPr>
                <w:b/>
                <w:bCs/>
                <w:i/>
                <w:iCs/>
              </w:rPr>
              <w:t>területére</w:t>
            </w:r>
            <w:r w:rsidRPr="00357852">
              <w:t>.</w:t>
            </w:r>
          </w:p>
        </w:tc>
      </w:tr>
    </w:tbl>
    <w:p w14:paraId="5B8D7FD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E6DF0E8" w14:textId="77777777" w:rsidR="009760F5" w:rsidRPr="00357852" w:rsidRDefault="009760F5" w:rsidP="009760F5">
      <w:r w:rsidRPr="00534DA7">
        <w:rPr>
          <w:rStyle w:val="HideTWBExt"/>
        </w:rPr>
        <w:t>&lt;/Amend&gt;</w:t>
      </w:r>
    </w:p>
    <w:p w14:paraId="723BFDB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619</w:t>
      </w:r>
      <w:r w:rsidRPr="00534DA7">
        <w:rPr>
          <w:rStyle w:val="HideTWBExt"/>
          <w:b w:val="0"/>
        </w:rPr>
        <w:t>&lt;/NumAm&gt;</w:t>
      </w:r>
    </w:p>
    <w:p w14:paraId="02823D24" w14:textId="77777777" w:rsidR="009760F5" w:rsidRPr="00357852" w:rsidRDefault="009760F5" w:rsidP="009760F5">
      <w:pPr>
        <w:pStyle w:val="NormalBold"/>
      </w:pPr>
      <w:r w:rsidRPr="00534DA7">
        <w:rPr>
          <w:rStyle w:val="HideTWBExt"/>
          <w:b w:val="0"/>
        </w:rPr>
        <w:t>&lt;RepeatBlock-By&gt;&lt;Members&gt;</w:t>
      </w:r>
      <w:r w:rsidRPr="00357852">
        <w:t>Joachim Stanisław Brudziński, Jadwiga Wiśniewska, Patryk Jaki, Beata Kempa</w:t>
      </w:r>
      <w:r w:rsidRPr="00534DA7">
        <w:rPr>
          <w:rStyle w:val="HideTWBExt"/>
          <w:b w:val="0"/>
        </w:rPr>
        <w:t>&lt;/Members&gt;</w:t>
      </w:r>
    </w:p>
    <w:p w14:paraId="59703CC2" w14:textId="77777777" w:rsidR="009760F5" w:rsidRPr="00357852" w:rsidRDefault="009760F5" w:rsidP="009760F5">
      <w:r w:rsidRPr="00534DA7">
        <w:rPr>
          <w:rStyle w:val="HideTWBExt"/>
        </w:rPr>
        <w:t>&lt;AuNomDe&gt;</w:t>
      </w:r>
      <w:r w:rsidRPr="00534DA7">
        <w:rPr>
          <w:rStyle w:val="HideTWBInt"/>
        </w:rPr>
        <w:t>{ECR}</w:t>
      </w:r>
      <w:r w:rsidRPr="00357852">
        <w:t>az ECR képviselőcsoport nevében</w:t>
      </w:r>
      <w:r w:rsidRPr="00534DA7">
        <w:rPr>
          <w:rStyle w:val="HideTWBExt"/>
        </w:rPr>
        <w:t>&lt;/AuNomDe&gt;</w:t>
      </w:r>
    </w:p>
    <w:p w14:paraId="41D7BE8A" w14:textId="77777777" w:rsidR="009760F5" w:rsidRPr="00357852" w:rsidRDefault="009760F5" w:rsidP="009760F5">
      <w:r w:rsidRPr="00534DA7">
        <w:rPr>
          <w:rStyle w:val="HideTWBExt"/>
        </w:rPr>
        <w:t>&lt;/RepeatBlock-By&gt;</w:t>
      </w:r>
    </w:p>
    <w:p w14:paraId="0CB5795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8FDDEB2" w14:textId="77777777" w:rsidR="009760F5" w:rsidRPr="00357852" w:rsidRDefault="009760F5" w:rsidP="009760F5">
      <w:pPr>
        <w:pStyle w:val="NormalBold"/>
      </w:pPr>
      <w:r w:rsidRPr="00534DA7">
        <w:rPr>
          <w:rStyle w:val="HideTWBExt"/>
          <w:b w:val="0"/>
        </w:rPr>
        <w:t>&lt;Article&gt;</w:t>
      </w:r>
      <w:r w:rsidRPr="00357852">
        <w:t>10 cikk – 1 bekezdés</w:t>
      </w:r>
      <w:r w:rsidRPr="00534DA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1E461B5" w14:textId="77777777" w:rsidTr="00BF7AFB">
        <w:trPr>
          <w:trHeight w:hRule="exact" w:val="240"/>
          <w:jc w:val="center"/>
        </w:trPr>
        <w:tc>
          <w:tcPr>
            <w:tcW w:w="9752" w:type="dxa"/>
            <w:gridSpan w:val="2"/>
          </w:tcPr>
          <w:p w14:paraId="2E551A72" w14:textId="77777777" w:rsidR="009760F5" w:rsidRPr="00357852" w:rsidRDefault="009760F5" w:rsidP="00BF7AFB"/>
        </w:tc>
      </w:tr>
      <w:tr w:rsidR="00215CFA" w:rsidRPr="00357852" w14:paraId="63FACB16" w14:textId="77777777" w:rsidTr="00BF7AFB">
        <w:trPr>
          <w:trHeight w:val="240"/>
          <w:jc w:val="center"/>
        </w:trPr>
        <w:tc>
          <w:tcPr>
            <w:tcW w:w="4876" w:type="dxa"/>
          </w:tcPr>
          <w:p w14:paraId="01850B83" w14:textId="77777777" w:rsidR="009760F5" w:rsidRPr="00357852" w:rsidRDefault="009760F5" w:rsidP="00BF7AFB">
            <w:pPr>
              <w:pStyle w:val="AmColumnHeading"/>
            </w:pPr>
            <w:r w:rsidRPr="00357852">
              <w:t>A Bizottság által javasolt szöveg</w:t>
            </w:r>
          </w:p>
        </w:tc>
        <w:tc>
          <w:tcPr>
            <w:tcW w:w="4876" w:type="dxa"/>
          </w:tcPr>
          <w:p w14:paraId="68176140" w14:textId="77777777" w:rsidR="009760F5" w:rsidRPr="00357852" w:rsidRDefault="009760F5" w:rsidP="00BF7AFB">
            <w:pPr>
              <w:pStyle w:val="AmColumnHeading"/>
            </w:pPr>
            <w:r w:rsidRPr="00357852">
              <w:t>Módosítás</w:t>
            </w:r>
          </w:p>
        </w:tc>
      </w:tr>
      <w:tr w:rsidR="00215CFA" w:rsidRPr="00357852" w14:paraId="177C21CB" w14:textId="77777777" w:rsidTr="00BF7AFB">
        <w:trPr>
          <w:jc w:val="center"/>
        </w:trPr>
        <w:tc>
          <w:tcPr>
            <w:tcW w:w="4876" w:type="dxa"/>
          </w:tcPr>
          <w:p w14:paraId="274DF372" w14:textId="77777777" w:rsidR="009760F5" w:rsidRPr="00357852" w:rsidRDefault="009760F5" w:rsidP="00BF7AFB">
            <w:pPr>
              <w:pStyle w:val="Normal6a"/>
            </w:pPr>
            <w:r w:rsidRPr="00357852">
              <w:t>(1)</w:t>
            </w:r>
            <w:r w:rsidRPr="00357852">
              <w:tab/>
              <w:t>Az 1. cikk (2) bekezdésének a) pontja szerinti válsághelyzetben és a Bizottság által e cikk (4) bekezdésének megfelelően elfogadott végrehajtási jogi aktus alapján a tagállamok felfüggeszthetik a nemzetközi védelem iránti kérelmeknek az (EU) XXX/XXX rendelet [a menekültügyi eljárásokról szóló rendelet] és az (EU) XXX/XXX [a kvalifikációs rendelet] szerinti megvizsgálását a harmadik országbeli lakóhelyüket elhagyni kényszerült azon személyek tekintetében, akik rendkívüli helyzetnek minősülő fegyveres konfliktus miatt a megkülönböztetés nélküli erőszak magas kockázatának vannak kitéve és akik nem tudnak visszatérni a származási országukba. Ilyen esetben a tagállamok azonnali védelmet biztosító jogállást adnak az érintett személyeknek, kivéve ha azok veszélyt jelentenek az érintett tagállam nemzetbiztonságára vagy közrendjére. E jogállás nem érinti az érintett tagállamban folyamatban lévő nemzetközi védelem iránti kérelmüket.</w:t>
            </w:r>
          </w:p>
        </w:tc>
        <w:tc>
          <w:tcPr>
            <w:tcW w:w="4876" w:type="dxa"/>
          </w:tcPr>
          <w:p w14:paraId="748117D4" w14:textId="77777777" w:rsidR="009760F5" w:rsidRPr="00357852" w:rsidRDefault="009760F5" w:rsidP="00BF7AFB">
            <w:pPr>
              <w:pStyle w:val="Normal6a"/>
            </w:pPr>
            <w:r w:rsidRPr="00357852">
              <w:t>(1)</w:t>
            </w:r>
            <w:r w:rsidRPr="00357852">
              <w:tab/>
              <w:t>Az 1. cikk (2) bekezdésének a) pontja szerinti válsághelyzetben és a Bizottság által e cikk (4) bekezdésének megfelelően elfogadott végrehajtási jogi aktus alapján a tagállamok felfüggeszthetik a nemzetközi védelem iránti kérelmeknek az (EU) XXX/XXX rendelet [a menekültügyi eljárásokról szóló rendelet] és az (EU) XXX/XXX [a kvalifikációs rendelet] szerinti megvizsgálását a harmadik országbeli lakóhelyüket elhagyni kényszerült azon személyek tekintetében, akik rendkívüli helyzetnek minősülő fegyveres konfliktus miatt a megkülönböztetés nélküli erőszak magas kockázatának vannak kitéve és akik nem tudnak visszatérni a származási országukba. Ilyen esetben a tagállamok azonnali védelmet biztosító jogállást adnak az érintett személyeknek, kivéve ha azok veszélyt jelentenek az érintett tagállam nemzetbiztonságára vagy közrendjére</w:t>
            </w:r>
            <w:r w:rsidRPr="00357852">
              <w:rPr>
                <w:b/>
                <w:bCs/>
                <w:i/>
                <w:iCs/>
              </w:rPr>
              <w:t>, amely indokolt esetekben vissza is vonhatja az azonnali védelmet, ha a visszaküldést életképes megoldásnak tekintik</w:t>
            </w:r>
            <w:r w:rsidRPr="00357852">
              <w:t>. E jogállás nem érinti az érintett tagállamban folyamatban lévő nemzetközi védelem iránti kérelmüket.</w:t>
            </w:r>
          </w:p>
        </w:tc>
      </w:tr>
    </w:tbl>
    <w:p w14:paraId="1029334E"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{PL}</w:t>
      </w:r>
      <w:r w:rsidRPr="00357852">
        <w:t>pl</w:t>
      </w:r>
      <w:r w:rsidRPr="00534DA7">
        <w:rPr>
          <w:rStyle w:val="HideTWBExt"/>
        </w:rPr>
        <w:t>&lt;/Original&gt;</w:t>
      </w:r>
    </w:p>
    <w:p w14:paraId="17A1E08D" w14:textId="77777777" w:rsidR="009760F5" w:rsidRPr="00357852" w:rsidRDefault="009760F5" w:rsidP="009760F5">
      <w:r w:rsidRPr="00534DA7">
        <w:rPr>
          <w:rStyle w:val="HideTWBExt"/>
        </w:rPr>
        <w:t>&lt;/Amend&gt;</w:t>
      </w:r>
    </w:p>
    <w:p w14:paraId="316B965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620</w:t>
      </w:r>
      <w:r w:rsidRPr="00534DA7">
        <w:rPr>
          <w:rStyle w:val="HideTWBExt"/>
          <w:b w:val="0"/>
        </w:rPr>
        <w:t>&lt;/NumAm&gt;</w:t>
      </w:r>
    </w:p>
    <w:p w14:paraId="07738138" w14:textId="77777777" w:rsidR="009760F5" w:rsidRPr="00357852" w:rsidRDefault="009760F5" w:rsidP="009760F5">
      <w:pPr>
        <w:pStyle w:val="NormalBold"/>
      </w:pPr>
      <w:r w:rsidRPr="00534DA7">
        <w:rPr>
          <w:rStyle w:val="HideTWBExt"/>
          <w:b w:val="0"/>
        </w:rPr>
        <w:t>&lt;RepeatBlock-By&gt;&lt;Members&gt;</w:t>
      </w:r>
      <w:r w:rsidRPr="00357852">
        <w:t>Elissavet Vozemberg-Vrionidi, Loucas Fourlas</w:t>
      </w:r>
      <w:r w:rsidRPr="00534DA7">
        <w:rPr>
          <w:rStyle w:val="HideTWBExt"/>
          <w:b w:val="0"/>
        </w:rPr>
        <w:t>&lt;/Members&gt;</w:t>
      </w:r>
    </w:p>
    <w:p w14:paraId="7530ED40" w14:textId="77777777" w:rsidR="009760F5" w:rsidRPr="00357852" w:rsidRDefault="009760F5" w:rsidP="009760F5">
      <w:pPr>
        <w:pStyle w:val="NormalBold"/>
      </w:pPr>
      <w:r w:rsidRPr="00534DA7">
        <w:rPr>
          <w:rStyle w:val="HideTWBExt"/>
          <w:b w:val="0"/>
        </w:rPr>
        <w:t>&lt;/RepeatBlock-By&gt;</w:t>
      </w:r>
    </w:p>
    <w:p w14:paraId="710A9B0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EEA08E0" w14:textId="77777777" w:rsidR="009760F5" w:rsidRPr="00357852" w:rsidRDefault="009760F5" w:rsidP="009760F5">
      <w:pPr>
        <w:pStyle w:val="NormalBold"/>
      </w:pPr>
      <w:r w:rsidRPr="00534DA7">
        <w:rPr>
          <w:rStyle w:val="HideTWBExt"/>
          <w:b w:val="0"/>
        </w:rPr>
        <w:t>&lt;Article&gt;</w:t>
      </w:r>
      <w:r w:rsidRPr="00357852">
        <w:t>10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3E0FDA4" w14:textId="77777777" w:rsidTr="00BF7AFB">
        <w:trPr>
          <w:trHeight w:hRule="exact" w:val="240"/>
          <w:jc w:val="center"/>
        </w:trPr>
        <w:tc>
          <w:tcPr>
            <w:tcW w:w="9752" w:type="dxa"/>
            <w:gridSpan w:val="2"/>
          </w:tcPr>
          <w:p w14:paraId="33634F2B" w14:textId="77777777" w:rsidR="009760F5" w:rsidRPr="00357852" w:rsidRDefault="009760F5" w:rsidP="00BF7AFB"/>
        </w:tc>
      </w:tr>
      <w:tr w:rsidR="00215CFA" w:rsidRPr="00357852" w14:paraId="4F58F1AC" w14:textId="77777777" w:rsidTr="00BF7AFB">
        <w:trPr>
          <w:trHeight w:val="240"/>
          <w:jc w:val="center"/>
        </w:trPr>
        <w:tc>
          <w:tcPr>
            <w:tcW w:w="4876" w:type="dxa"/>
          </w:tcPr>
          <w:p w14:paraId="696F27F6" w14:textId="77777777" w:rsidR="009760F5" w:rsidRPr="00357852" w:rsidRDefault="009760F5" w:rsidP="00BF7AFB">
            <w:pPr>
              <w:pStyle w:val="AmColumnHeading"/>
            </w:pPr>
            <w:r w:rsidRPr="00357852">
              <w:t>A Bizottság által javasolt szöveg</w:t>
            </w:r>
          </w:p>
        </w:tc>
        <w:tc>
          <w:tcPr>
            <w:tcW w:w="4876" w:type="dxa"/>
          </w:tcPr>
          <w:p w14:paraId="685CE8B9" w14:textId="77777777" w:rsidR="009760F5" w:rsidRPr="00357852" w:rsidRDefault="009760F5" w:rsidP="00BF7AFB">
            <w:pPr>
              <w:pStyle w:val="AmColumnHeading"/>
            </w:pPr>
            <w:r w:rsidRPr="00357852">
              <w:t>Módosítás</w:t>
            </w:r>
          </w:p>
        </w:tc>
      </w:tr>
      <w:tr w:rsidR="00215CFA" w:rsidRPr="00357852" w14:paraId="4CF58012" w14:textId="77777777" w:rsidTr="00BF7AFB">
        <w:trPr>
          <w:jc w:val="center"/>
        </w:trPr>
        <w:tc>
          <w:tcPr>
            <w:tcW w:w="4876" w:type="dxa"/>
          </w:tcPr>
          <w:p w14:paraId="223C45FA" w14:textId="77777777" w:rsidR="009760F5" w:rsidRPr="00357852" w:rsidRDefault="009760F5" w:rsidP="00BF7AFB">
            <w:pPr>
              <w:pStyle w:val="Normal6a"/>
            </w:pPr>
            <w:r w:rsidRPr="00357852">
              <w:t>(1)</w:t>
            </w:r>
            <w:r w:rsidRPr="00357852">
              <w:tab/>
              <w:t>Az 1. cikk (2) bekezdésének a) pontja szerinti válsághelyzetben és a Bizottság által e cikk (4) bekezdésének megfelelően elfogadott végrehajtási jogi aktus alapján a tagállamok felfüggeszthetik a nemzetközi védelem iránti kérelmeknek az (EU) XXX/XXX rendelet [a menekültügyi eljárásokról szóló rendelet] és az (EU) XXX/XXX [a kvalifikációs rendelet] szerinti megvizsgálását a harmadik országbeli lakóhelyüket elhagyni kényszerült azon személyek tekintetében, akik rendkívüli helyzetnek minősülő fegyveres konfliktus miatt a megkülönböztetés nélküli erőszak magas kockázatának vannak kitéve és akik nem tudnak visszatérni a származási országukba. Ilyen esetben a tagállamok azonnali védelmet biztosító jogállást adnak az érintett személyeknek, kivéve ha azok veszélyt jelentenek az érintett tagállam nemzetbiztonságára vagy közrendjére. E jogállás nem érinti az érintett tagállamban folyamatban lévő nemzetközi védelem iránti kérelmüket.</w:t>
            </w:r>
          </w:p>
        </w:tc>
        <w:tc>
          <w:tcPr>
            <w:tcW w:w="4876" w:type="dxa"/>
          </w:tcPr>
          <w:p w14:paraId="7D555046" w14:textId="77777777" w:rsidR="009760F5" w:rsidRPr="00357852" w:rsidRDefault="009760F5" w:rsidP="00BF7AFB">
            <w:pPr>
              <w:pStyle w:val="Normal6a"/>
            </w:pPr>
            <w:r w:rsidRPr="00357852">
              <w:t>(1)</w:t>
            </w:r>
            <w:r w:rsidRPr="00357852">
              <w:tab/>
              <w:t>Az 1. cikk (2) bekezdésének a) pontja szerinti válsághelyzetben és a Bizottság által e cikk (4) bekezdésének megfelelően elfogadott végrehajtási jogi aktus alapján a tagállamok felfüggeszthetik a nemzetközi védelem iránti kérelmeknek az (EU) XXX/XXX rendelet [a menekültügyi eljárásokról szóló rendelet] és az (EU) XXX/XXX [a kvalifikációs rendelet] szerinti megvizsgálását a harmadik országbeli lakóhelyüket elhagyni kényszerült azon személyek tekintetében, akik rendkívüli helyzetnek minősülő fegyveres konfliktus miatt a megkülönböztetés nélküli erőszak magas kockázatának vannak kitéve és akik nem tudnak visszatérni a származási országukba. Ilyen esetben a tagállamok azonnali védelmet biztosító jogállást adnak az érintett személyeknek, kivéve ha azok veszélyt jelentenek az érintett tagállam nemzetbiztonságára vagy közrendjére. E jogállás nem érinti az érintett tagállamban folyamatban lévő nemzetközi védelem iránti kérelmüket</w:t>
            </w:r>
            <w:r w:rsidRPr="00357852">
              <w:rPr>
                <w:b/>
                <w:bCs/>
                <w:i/>
                <w:iCs/>
              </w:rPr>
              <w:t>, és nem érinti a menekültstátusznak a genfi egyezmény alapján történő elismerését</w:t>
            </w:r>
            <w:r w:rsidRPr="00357852">
              <w:t>.</w:t>
            </w:r>
          </w:p>
        </w:tc>
      </w:tr>
    </w:tbl>
    <w:p w14:paraId="013F091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A4C3C99" w14:textId="77777777" w:rsidR="009760F5" w:rsidRPr="00357852" w:rsidRDefault="009760F5" w:rsidP="009760F5">
      <w:r w:rsidRPr="00534DA7">
        <w:rPr>
          <w:rStyle w:val="HideTWBExt"/>
        </w:rPr>
        <w:t>&lt;/Amend&gt;</w:t>
      </w:r>
    </w:p>
    <w:p w14:paraId="671CBF63"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621</w:t>
      </w:r>
      <w:r w:rsidRPr="00534DA7">
        <w:rPr>
          <w:rStyle w:val="HideTWBExt"/>
          <w:b w:val="0"/>
        </w:rPr>
        <w:t>&lt;/NumAm&gt;</w:t>
      </w:r>
    </w:p>
    <w:p w14:paraId="54E73425"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44C860F5" w14:textId="77777777" w:rsidR="009760F5" w:rsidRPr="00357852" w:rsidRDefault="009760F5" w:rsidP="009760F5">
      <w:pPr>
        <w:pStyle w:val="NormalBold"/>
      </w:pPr>
      <w:r w:rsidRPr="00534DA7">
        <w:rPr>
          <w:rStyle w:val="HideTWBExt"/>
          <w:b w:val="0"/>
        </w:rPr>
        <w:t>&lt;/RepeatBlock-By&gt;</w:t>
      </w:r>
    </w:p>
    <w:p w14:paraId="563C77F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8D2F3DA" w14:textId="77777777" w:rsidR="009760F5" w:rsidRPr="00357852" w:rsidRDefault="009760F5" w:rsidP="009760F5">
      <w:pPr>
        <w:pStyle w:val="NormalBold"/>
      </w:pPr>
      <w:r w:rsidRPr="00534DA7">
        <w:rPr>
          <w:rStyle w:val="HideTWBExt"/>
          <w:b w:val="0"/>
        </w:rPr>
        <w:t>&lt;Article&gt;</w:t>
      </w:r>
      <w:r w:rsidRPr="00357852">
        <w:t>10 cikk – 1 bekezdés – a pont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8DDF316" w14:textId="77777777" w:rsidTr="00BF7AFB">
        <w:trPr>
          <w:trHeight w:hRule="exact" w:val="240"/>
          <w:jc w:val="center"/>
        </w:trPr>
        <w:tc>
          <w:tcPr>
            <w:tcW w:w="9752" w:type="dxa"/>
            <w:gridSpan w:val="2"/>
          </w:tcPr>
          <w:p w14:paraId="7FE1EA14" w14:textId="77777777" w:rsidR="009760F5" w:rsidRPr="00357852" w:rsidRDefault="009760F5" w:rsidP="00BF7AFB"/>
        </w:tc>
      </w:tr>
      <w:tr w:rsidR="00215CFA" w:rsidRPr="00357852" w14:paraId="0E9B45E8" w14:textId="77777777" w:rsidTr="00BF7AFB">
        <w:trPr>
          <w:trHeight w:val="240"/>
          <w:jc w:val="center"/>
        </w:trPr>
        <w:tc>
          <w:tcPr>
            <w:tcW w:w="4876" w:type="dxa"/>
          </w:tcPr>
          <w:p w14:paraId="15C3432D" w14:textId="77777777" w:rsidR="009760F5" w:rsidRPr="00357852" w:rsidRDefault="009760F5" w:rsidP="00BF7AFB">
            <w:pPr>
              <w:pStyle w:val="AmColumnHeading"/>
            </w:pPr>
            <w:r w:rsidRPr="00357852">
              <w:t>A Bizottság által javasolt szöveg</w:t>
            </w:r>
          </w:p>
        </w:tc>
        <w:tc>
          <w:tcPr>
            <w:tcW w:w="4876" w:type="dxa"/>
          </w:tcPr>
          <w:p w14:paraId="7EF4C0F4" w14:textId="77777777" w:rsidR="009760F5" w:rsidRPr="00357852" w:rsidRDefault="009760F5" w:rsidP="00BF7AFB">
            <w:pPr>
              <w:pStyle w:val="AmColumnHeading"/>
            </w:pPr>
            <w:r w:rsidRPr="00357852">
              <w:t>Módosítás</w:t>
            </w:r>
          </w:p>
        </w:tc>
      </w:tr>
      <w:tr w:rsidR="00215CFA" w:rsidRPr="00357852" w14:paraId="45273C1B" w14:textId="77777777" w:rsidTr="00BF7AFB">
        <w:trPr>
          <w:jc w:val="center"/>
        </w:trPr>
        <w:tc>
          <w:tcPr>
            <w:tcW w:w="4876" w:type="dxa"/>
          </w:tcPr>
          <w:p w14:paraId="75D59318" w14:textId="77777777" w:rsidR="009760F5" w:rsidRPr="00357852" w:rsidRDefault="009760F5" w:rsidP="00BF7AFB">
            <w:pPr>
              <w:pStyle w:val="Normal6a"/>
            </w:pPr>
          </w:p>
        </w:tc>
        <w:tc>
          <w:tcPr>
            <w:tcW w:w="4876" w:type="dxa"/>
          </w:tcPr>
          <w:p w14:paraId="1D78FA4E" w14:textId="77777777" w:rsidR="009760F5" w:rsidRPr="00357852" w:rsidRDefault="009760F5" w:rsidP="00BF7AFB">
            <w:pPr>
              <w:pStyle w:val="Normal6a"/>
            </w:pPr>
            <w:r w:rsidRPr="00357852">
              <w:rPr>
                <w:b/>
                <w:i/>
              </w:rPr>
              <w:t>a)</w:t>
            </w:r>
            <w:r w:rsidRPr="00357852">
              <w:tab/>
            </w:r>
            <w:r w:rsidRPr="00357852">
              <w:rPr>
                <w:b/>
                <w:i/>
              </w:rPr>
              <w:t>azon személyek, akik fegyveres konfliktus vagy endémia vagy megkülönböztetés nélküli erőszak által sújtott területekről menekültek el;</w:t>
            </w:r>
          </w:p>
        </w:tc>
      </w:tr>
    </w:tbl>
    <w:p w14:paraId="0D39B360"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9A31C00" w14:textId="77777777" w:rsidR="009760F5" w:rsidRPr="00357852" w:rsidRDefault="009760F5" w:rsidP="009760F5">
      <w:r w:rsidRPr="00534DA7">
        <w:rPr>
          <w:rStyle w:val="HideTWBExt"/>
        </w:rPr>
        <w:t>&lt;/Amend&gt;</w:t>
      </w:r>
    </w:p>
    <w:p w14:paraId="576E259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622</w:t>
      </w:r>
      <w:r w:rsidRPr="00534DA7">
        <w:rPr>
          <w:rStyle w:val="HideTWBExt"/>
          <w:b w:val="0"/>
        </w:rPr>
        <w:t>&lt;/NumAm&gt;</w:t>
      </w:r>
    </w:p>
    <w:p w14:paraId="37A51761"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537EB1F0" w14:textId="77777777" w:rsidR="009760F5" w:rsidRPr="00357852" w:rsidRDefault="009760F5" w:rsidP="009760F5">
      <w:pPr>
        <w:pStyle w:val="NormalBold"/>
      </w:pPr>
      <w:r w:rsidRPr="00534DA7">
        <w:rPr>
          <w:rStyle w:val="HideTWBExt"/>
          <w:b w:val="0"/>
        </w:rPr>
        <w:t>&lt;/RepeatBlock-By&gt;</w:t>
      </w:r>
    </w:p>
    <w:p w14:paraId="3E7D2BE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3098C4A" w14:textId="77777777" w:rsidR="009760F5" w:rsidRPr="00357852" w:rsidRDefault="009760F5" w:rsidP="009760F5">
      <w:pPr>
        <w:pStyle w:val="NormalBold"/>
      </w:pPr>
      <w:r w:rsidRPr="00534DA7">
        <w:rPr>
          <w:rStyle w:val="HideTWBExt"/>
          <w:b w:val="0"/>
        </w:rPr>
        <w:t>&lt;Article&gt;</w:t>
      </w:r>
      <w:r w:rsidRPr="00357852">
        <w:t>10 cikk – 1 bekezdés – b pont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3FF3F40" w14:textId="77777777" w:rsidTr="00BF7AFB">
        <w:trPr>
          <w:trHeight w:hRule="exact" w:val="240"/>
          <w:jc w:val="center"/>
        </w:trPr>
        <w:tc>
          <w:tcPr>
            <w:tcW w:w="9752" w:type="dxa"/>
            <w:gridSpan w:val="2"/>
          </w:tcPr>
          <w:p w14:paraId="0057D126" w14:textId="77777777" w:rsidR="009760F5" w:rsidRPr="00357852" w:rsidRDefault="009760F5" w:rsidP="00BF7AFB"/>
        </w:tc>
      </w:tr>
      <w:tr w:rsidR="00215CFA" w:rsidRPr="00357852" w14:paraId="103A6AAD" w14:textId="77777777" w:rsidTr="00BF7AFB">
        <w:trPr>
          <w:trHeight w:val="240"/>
          <w:jc w:val="center"/>
        </w:trPr>
        <w:tc>
          <w:tcPr>
            <w:tcW w:w="4876" w:type="dxa"/>
          </w:tcPr>
          <w:p w14:paraId="322A46AE" w14:textId="77777777" w:rsidR="009760F5" w:rsidRPr="00357852" w:rsidRDefault="009760F5" w:rsidP="00BF7AFB">
            <w:pPr>
              <w:pStyle w:val="AmColumnHeading"/>
            </w:pPr>
            <w:r w:rsidRPr="00357852">
              <w:t>A Bizottság által javasolt szöveg</w:t>
            </w:r>
          </w:p>
        </w:tc>
        <w:tc>
          <w:tcPr>
            <w:tcW w:w="4876" w:type="dxa"/>
          </w:tcPr>
          <w:p w14:paraId="1AE64D91" w14:textId="77777777" w:rsidR="009760F5" w:rsidRPr="00357852" w:rsidRDefault="009760F5" w:rsidP="00BF7AFB">
            <w:pPr>
              <w:pStyle w:val="AmColumnHeading"/>
            </w:pPr>
            <w:r w:rsidRPr="00357852">
              <w:t>Módosítás</w:t>
            </w:r>
          </w:p>
        </w:tc>
      </w:tr>
      <w:tr w:rsidR="00215CFA" w:rsidRPr="00357852" w14:paraId="3C0F70E4" w14:textId="77777777" w:rsidTr="00BF7AFB">
        <w:trPr>
          <w:jc w:val="center"/>
        </w:trPr>
        <w:tc>
          <w:tcPr>
            <w:tcW w:w="4876" w:type="dxa"/>
          </w:tcPr>
          <w:p w14:paraId="2C1B2EC3" w14:textId="77777777" w:rsidR="009760F5" w:rsidRPr="00357852" w:rsidRDefault="009760F5" w:rsidP="00BF7AFB">
            <w:pPr>
              <w:pStyle w:val="Normal6a"/>
            </w:pPr>
          </w:p>
        </w:tc>
        <w:tc>
          <w:tcPr>
            <w:tcW w:w="4876" w:type="dxa"/>
          </w:tcPr>
          <w:p w14:paraId="29DDC65C" w14:textId="77777777" w:rsidR="009760F5" w:rsidRPr="00357852" w:rsidRDefault="009760F5" w:rsidP="00BF7AFB">
            <w:pPr>
              <w:pStyle w:val="Normal6a"/>
            </w:pPr>
            <w:r w:rsidRPr="00357852">
              <w:rPr>
                <w:b/>
                <w:i/>
              </w:rPr>
              <w:t>b)</w:t>
            </w:r>
            <w:r w:rsidRPr="00357852">
              <w:tab/>
            </w:r>
            <w:r w:rsidRPr="00357852">
              <w:rPr>
                <w:b/>
                <w:i/>
              </w:rPr>
              <w:t>azon személyek, akik emberi jogaik rendszeres vagy általános megsértése komoly kockázatának vannak kitéve, illetve ennek áldozatai;</w:t>
            </w:r>
          </w:p>
        </w:tc>
      </w:tr>
    </w:tbl>
    <w:p w14:paraId="376AC0E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57660B7" w14:textId="77777777" w:rsidR="009760F5" w:rsidRPr="00357852" w:rsidRDefault="009760F5" w:rsidP="009760F5">
      <w:r w:rsidRPr="00534DA7">
        <w:rPr>
          <w:rStyle w:val="HideTWBExt"/>
        </w:rPr>
        <w:t>&lt;/Amend&gt;</w:t>
      </w:r>
    </w:p>
    <w:p w14:paraId="0F9D439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623</w:t>
      </w:r>
      <w:r w:rsidRPr="00534DA7">
        <w:rPr>
          <w:rStyle w:val="HideTWBExt"/>
          <w:b w:val="0"/>
        </w:rPr>
        <w:t>&lt;/NumAm&gt;</w:t>
      </w:r>
    </w:p>
    <w:p w14:paraId="1F3596A0"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65E02B26" w14:textId="77777777" w:rsidR="009760F5" w:rsidRPr="00357852" w:rsidRDefault="009760F5" w:rsidP="009760F5">
      <w:pPr>
        <w:pStyle w:val="NormalBold"/>
      </w:pPr>
      <w:r w:rsidRPr="00534DA7">
        <w:rPr>
          <w:rStyle w:val="HideTWBExt"/>
          <w:b w:val="0"/>
        </w:rPr>
        <w:t>&lt;/RepeatBlock-By&gt;</w:t>
      </w:r>
    </w:p>
    <w:p w14:paraId="63E4456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746FF72" w14:textId="77777777" w:rsidR="009760F5" w:rsidRPr="00357852" w:rsidRDefault="009760F5" w:rsidP="009760F5">
      <w:pPr>
        <w:pStyle w:val="NormalBold"/>
      </w:pPr>
      <w:r w:rsidRPr="00534DA7">
        <w:rPr>
          <w:rStyle w:val="HideTWBExt"/>
          <w:b w:val="0"/>
        </w:rPr>
        <w:t>&lt;Article&gt;</w:t>
      </w:r>
      <w:r w:rsidRPr="00357852">
        <w:t>10 cikk – 1 bekezdés – c pont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65DD137" w14:textId="77777777" w:rsidTr="00BF7AFB">
        <w:trPr>
          <w:trHeight w:hRule="exact" w:val="240"/>
          <w:jc w:val="center"/>
        </w:trPr>
        <w:tc>
          <w:tcPr>
            <w:tcW w:w="9752" w:type="dxa"/>
            <w:gridSpan w:val="2"/>
          </w:tcPr>
          <w:p w14:paraId="09C28465" w14:textId="77777777" w:rsidR="009760F5" w:rsidRPr="00357852" w:rsidRDefault="009760F5" w:rsidP="00BF7AFB"/>
        </w:tc>
      </w:tr>
      <w:tr w:rsidR="00215CFA" w:rsidRPr="00357852" w14:paraId="176A3981" w14:textId="77777777" w:rsidTr="00BF7AFB">
        <w:trPr>
          <w:trHeight w:val="240"/>
          <w:jc w:val="center"/>
        </w:trPr>
        <w:tc>
          <w:tcPr>
            <w:tcW w:w="4876" w:type="dxa"/>
          </w:tcPr>
          <w:p w14:paraId="582FD923" w14:textId="77777777" w:rsidR="009760F5" w:rsidRPr="00357852" w:rsidRDefault="009760F5" w:rsidP="00BF7AFB">
            <w:pPr>
              <w:pStyle w:val="AmColumnHeading"/>
            </w:pPr>
            <w:r w:rsidRPr="00357852">
              <w:t>A Bizottság által javasolt szöveg</w:t>
            </w:r>
          </w:p>
        </w:tc>
        <w:tc>
          <w:tcPr>
            <w:tcW w:w="4876" w:type="dxa"/>
          </w:tcPr>
          <w:p w14:paraId="3EA9E95C" w14:textId="77777777" w:rsidR="009760F5" w:rsidRPr="00357852" w:rsidRDefault="009760F5" w:rsidP="00BF7AFB">
            <w:pPr>
              <w:pStyle w:val="AmColumnHeading"/>
            </w:pPr>
            <w:r w:rsidRPr="00357852">
              <w:t>Módosítás</w:t>
            </w:r>
          </w:p>
        </w:tc>
      </w:tr>
      <w:tr w:rsidR="00215CFA" w:rsidRPr="00357852" w14:paraId="7D3444F6" w14:textId="77777777" w:rsidTr="00BF7AFB">
        <w:trPr>
          <w:jc w:val="center"/>
        </w:trPr>
        <w:tc>
          <w:tcPr>
            <w:tcW w:w="4876" w:type="dxa"/>
          </w:tcPr>
          <w:p w14:paraId="612CBD7D" w14:textId="77777777" w:rsidR="009760F5" w:rsidRPr="00357852" w:rsidRDefault="009760F5" w:rsidP="00BF7AFB">
            <w:pPr>
              <w:pStyle w:val="Normal6a"/>
            </w:pPr>
          </w:p>
        </w:tc>
        <w:tc>
          <w:tcPr>
            <w:tcW w:w="4876" w:type="dxa"/>
          </w:tcPr>
          <w:p w14:paraId="0C6E4406" w14:textId="77777777" w:rsidR="009760F5" w:rsidRPr="00357852" w:rsidRDefault="009760F5" w:rsidP="00BF7AFB">
            <w:pPr>
              <w:pStyle w:val="Normal6a"/>
            </w:pPr>
            <w:r w:rsidRPr="00357852">
              <w:rPr>
                <w:b/>
                <w:i/>
              </w:rPr>
              <w:t>c)</w:t>
            </w:r>
            <w:r w:rsidRPr="00357852">
              <w:tab/>
            </w:r>
            <w:r w:rsidRPr="00357852">
              <w:rPr>
                <w:b/>
                <w:i/>
              </w:rPr>
              <w:t>azon személyek, akik olyan környezeti katasztrófa elől menekülnek, amely az életkörülmények jelentős romlását eredményezte; vagy</w:t>
            </w:r>
          </w:p>
        </w:tc>
      </w:tr>
    </w:tbl>
    <w:p w14:paraId="594686B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1AA929E" w14:textId="77777777" w:rsidR="009760F5" w:rsidRPr="00357852" w:rsidRDefault="009760F5" w:rsidP="009760F5">
      <w:r w:rsidRPr="00534DA7">
        <w:rPr>
          <w:rStyle w:val="HideTWBExt"/>
        </w:rPr>
        <w:t>&lt;/Amend&gt;</w:t>
      </w:r>
    </w:p>
    <w:p w14:paraId="1444AE0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624</w:t>
      </w:r>
      <w:r w:rsidRPr="00534DA7">
        <w:rPr>
          <w:rStyle w:val="HideTWBExt"/>
          <w:b w:val="0"/>
        </w:rPr>
        <w:t>&lt;/NumAm&gt;</w:t>
      </w:r>
    </w:p>
    <w:p w14:paraId="29D4372E"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4D5598E1" w14:textId="77777777" w:rsidR="009760F5" w:rsidRPr="00357852" w:rsidRDefault="009760F5" w:rsidP="009760F5">
      <w:pPr>
        <w:pStyle w:val="NormalBold"/>
      </w:pPr>
      <w:r w:rsidRPr="00534DA7">
        <w:rPr>
          <w:rStyle w:val="HideTWBExt"/>
          <w:b w:val="0"/>
        </w:rPr>
        <w:t>&lt;/RepeatBlock-By&gt;</w:t>
      </w:r>
    </w:p>
    <w:p w14:paraId="67D6E047"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966FD41" w14:textId="77777777" w:rsidR="009760F5" w:rsidRPr="00357852" w:rsidRDefault="009760F5" w:rsidP="009760F5">
      <w:pPr>
        <w:pStyle w:val="NormalBold"/>
      </w:pPr>
      <w:r w:rsidRPr="00534DA7">
        <w:rPr>
          <w:rStyle w:val="HideTWBExt"/>
          <w:b w:val="0"/>
        </w:rPr>
        <w:t>&lt;Article&gt;</w:t>
      </w:r>
      <w:r w:rsidRPr="00357852">
        <w:t>10 cikk – 1 bekezdés – d pont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729B8EE" w14:textId="77777777" w:rsidTr="00BF7AFB">
        <w:trPr>
          <w:trHeight w:hRule="exact" w:val="240"/>
          <w:jc w:val="center"/>
        </w:trPr>
        <w:tc>
          <w:tcPr>
            <w:tcW w:w="9752" w:type="dxa"/>
            <w:gridSpan w:val="2"/>
          </w:tcPr>
          <w:p w14:paraId="3F0E6AF3" w14:textId="77777777" w:rsidR="009760F5" w:rsidRPr="00357852" w:rsidRDefault="009760F5" w:rsidP="00BF7AFB"/>
        </w:tc>
      </w:tr>
      <w:tr w:rsidR="00215CFA" w:rsidRPr="00357852" w14:paraId="2B086680" w14:textId="77777777" w:rsidTr="00BF7AFB">
        <w:trPr>
          <w:trHeight w:val="240"/>
          <w:jc w:val="center"/>
        </w:trPr>
        <w:tc>
          <w:tcPr>
            <w:tcW w:w="4876" w:type="dxa"/>
          </w:tcPr>
          <w:p w14:paraId="06A85556" w14:textId="77777777" w:rsidR="009760F5" w:rsidRPr="00357852" w:rsidRDefault="009760F5" w:rsidP="00BF7AFB">
            <w:pPr>
              <w:pStyle w:val="AmColumnHeading"/>
            </w:pPr>
            <w:r w:rsidRPr="00357852">
              <w:t>A Bizottság által javasolt szöveg</w:t>
            </w:r>
          </w:p>
        </w:tc>
        <w:tc>
          <w:tcPr>
            <w:tcW w:w="4876" w:type="dxa"/>
          </w:tcPr>
          <w:p w14:paraId="02DE73AD" w14:textId="77777777" w:rsidR="009760F5" w:rsidRPr="00357852" w:rsidRDefault="009760F5" w:rsidP="00BF7AFB">
            <w:pPr>
              <w:pStyle w:val="AmColumnHeading"/>
            </w:pPr>
            <w:r w:rsidRPr="00357852">
              <w:t>Módosítás</w:t>
            </w:r>
          </w:p>
        </w:tc>
      </w:tr>
      <w:tr w:rsidR="00215CFA" w:rsidRPr="00357852" w14:paraId="2AA41E5D" w14:textId="77777777" w:rsidTr="00BF7AFB">
        <w:trPr>
          <w:jc w:val="center"/>
        </w:trPr>
        <w:tc>
          <w:tcPr>
            <w:tcW w:w="4876" w:type="dxa"/>
          </w:tcPr>
          <w:p w14:paraId="7C510E3F" w14:textId="77777777" w:rsidR="009760F5" w:rsidRPr="00357852" w:rsidRDefault="009760F5" w:rsidP="00BF7AFB">
            <w:pPr>
              <w:pStyle w:val="Normal6a"/>
            </w:pPr>
          </w:p>
        </w:tc>
        <w:tc>
          <w:tcPr>
            <w:tcW w:w="4876" w:type="dxa"/>
          </w:tcPr>
          <w:p w14:paraId="4C9C7E3F" w14:textId="77777777" w:rsidR="009760F5" w:rsidRPr="00357852" w:rsidRDefault="009760F5" w:rsidP="00BF7AFB">
            <w:pPr>
              <w:pStyle w:val="Normal6a"/>
            </w:pPr>
            <w:r w:rsidRPr="00357852">
              <w:rPr>
                <w:b/>
                <w:i/>
              </w:rPr>
              <w:t>d)</w:t>
            </w:r>
            <w:r w:rsidRPr="00357852">
              <w:tab/>
            </w:r>
            <w:r w:rsidRPr="00357852">
              <w:rPr>
                <w:b/>
                <w:i/>
              </w:rPr>
              <w:t>azon elutasított kérelmezők, akik nem tudnak biztonságosan visszatérni, és akik számára más tartós megoldás nem áll rendelkezésre. </w:t>
            </w:r>
          </w:p>
        </w:tc>
      </w:tr>
    </w:tbl>
    <w:p w14:paraId="752DA9B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3D44903" w14:textId="77777777" w:rsidR="009760F5" w:rsidRPr="00357852" w:rsidRDefault="009760F5" w:rsidP="009760F5">
      <w:r w:rsidRPr="00534DA7">
        <w:rPr>
          <w:rStyle w:val="HideTWBExt"/>
        </w:rPr>
        <w:t>&lt;/Amend&gt;</w:t>
      </w:r>
    </w:p>
    <w:p w14:paraId="34243AB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625</w:t>
      </w:r>
      <w:r w:rsidRPr="00534DA7">
        <w:rPr>
          <w:rStyle w:val="HideTWBExt"/>
          <w:b w:val="0"/>
        </w:rPr>
        <w:t>&lt;/NumAm&gt;</w:t>
      </w:r>
    </w:p>
    <w:p w14:paraId="6CEE6263" w14:textId="77777777" w:rsidR="009760F5" w:rsidRPr="00357852" w:rsidRDefault="009760F5" w:rsidP="009760F5">
      <w:pPr>
        <w:pStyle w:val="NormalBold"/>
      </w:pPr>
      <w:r w:rsidRPr="00534DA7">
        <w:rPr>
          <w:rStyle w:val="HideTWBExt"/>
          <w:b w:val="0"/>
        </w:rPr>
        <w:t>&lt;RepeatBlock-By&gt;&lt;Members&gt;</w:t>
      </w:r>
      <w:r w:rsidRPr="00357852">
        <w:t>Joachim Stanisław Brudziński, Jadwiga Wiśniewska, Patryk Jaki, Beata Kempa</w:t>
      </w:r>
      <w:r w:rsidRPr="00534DA7">
        <w:rPr>
          <w:rStyle w:val="HideTWBExt"/>
          <w:b w:val="0"/>
        </w:rPr>
        <w:t>&lt;/Members&gt;</w:t>
      </w:r>
    </w:p>
    <w:p w14:paraId="1041683A" w14:textId="77777777" w:rsidR="009760F5" w:rsidRPr="00357852" w:rsidRDefault="009760F5" w:rsidP="009760F5">
      <w:r w:rsidRPr="00534DA7">
        <w:rPr>
          <w:rStyle w:val="HideTWBExt"/>
        </w:rPr>
        <w:t>&lt;AuNomDe&gt;</w:t>
      </w:r>
      <w:r w:rsidRPr="00534DA7">
        <w:rPr>
          <w:rStyle w:val="HideTWBInt"/>
        </w:rPr>
        <w:t>{ECR}</w:t>
      </w:r>
      <w:r w:rsidRPr="00357852">
        <w:t>az ECR képviselőcsoport nevében</w:t>
      </w:r>
      <w:r w:rsidRPr="00534DA7">
        <w:rPr>
          <w:rStyle w:val="HideTWBExt"/>
        </w:rPr>
        <w:t>&lt;/AuNomDe&gt;</w:t>
      </w:r>
    </w:p>
    <w:p w14:paraId="38484114" w14:textId="77777777" w:rsidR="009760F5" w:rsidRPr="00357852" w:rsidRDefault="009760F5" w:rsidP="009760F5">
      <w:r w:rsidRPr="00534DA7">
        <w:rPr>
          <w:rStyle w:val="HideTWBExt"/>
        </w:rPr>
        <w:t>&lt;/RepeatBlock-By&gt;</w:t>
      </w:r>
    </w:p>
    <w:p w14:paraId="46F5651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F3438D6" w14:textId="77777777" w:rsidR="009760F5" w:rsidRPr="00357852" w:rsidRDefault="009760F5" w:rsidP="009760F5">
      <w:pPr>
        <w:pStyle w:val="NormalBold"/>
      </w:pPr>
      <w:r w:rsidRPr="00534DA7">
        <w:rPr>
          <w:rStyle w:val="HideTWBExt"/>
          <w:b w:val="0"/>
        </w:rPr>
        <w:t>&lt;Article&gt;</w:t>
      </w:r>
      <w:r w:rsidRPr="00357852">
        <w:t>10 cikk – 2 bekezdés</w:t>
      </w:r>
      <w:r w:rsidRPr="00534DA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CD3841A" w14:textId="77777777" w:rsidTr="00BF7AFB">
        <w:trPr>
          <w:trHeight w:hRule="exact" w:val="240"/>
          <w:jc w:val="center"/>
        </w:trPr>
        <w:tc>
          <w:tcPr>
            <w:tcW w:w="9752" w:type="dxa"/>
            <w:gridSpan w:val="2"/>
          </w:tcPr>
          <w:p w14:paraId="217551E5" w14:textId="77777777" w:rsidR="009760F5" w:rsidRPr="00357852" w:rsidRDefault="009760F5" w:rsidP="00BF7AFB"/>
        </w:tc>
      </w:tr>
      <w:tr w:rsidR="00215CFA" w:rsidRPr="00357852" w14:paraId="46621DD2" w14:textId="77777777" w:rsidTr="00BF7AFB">
        <w:trPr>
          <w:trHeight w:val="240"/>
          <w:jc w:val="center"/>
        </w:trPr>
        <w:tc>
          <w:tcPr>
            <w:tcW w:w="4876" w:type="dxa"/>
          </w:tcPr>
          <w:p w14:paraId="497F9EFB" w14:textId="77777777" w:rsidR="009760F5" w:rsidRPr="00357852" w:rsidRDefault="009760F5" w:rsidP="00BF7AFB">
            <w:pPr>
              <w:pStyle w:val="AmColumnHeading"/>
            </w:pPr>
            <w:r w:rsidRPr="00357852">
              <w:t>A Bizottság által javasolt szöveg</w:t>
            </w:r>
          </w:p>
        </w:tc>
        <w:tc>
          <w:tcPr>
            <w:tcW w:w="4876" w:type="dxa"/>
          </w:tcPr>
          <w:p w14:paraId="4002CC3D" w14:textId="77777777" w:rsidR="009760F5" w:rsidRPr="00357852" w:rsidRDefault="009760F5" w:rsidP="00BF7AFB">
            <w:pPr>
              <w:pStyle w:val="AmColumnHeading"/>
            </w:pPr>
            <w:r w:rsidRPr="00357852">
              <w:t>Módosítás</w:t>
            </w:r>
          </w:p>
        </w:tc>
      </w:tr>
      <w:tr w:rsidR="00215CFA" w:rsidRPr="00357852" w14:paraId="709BB7F0" w14:textId="77777777" w:rsidTr="00BF7AFB">
        <w:trPr>
          <w:jc w:val="center"/>
        </w:trPr>
        <w:tc>
          <w:tcPr>
            <w:tcW w:w="4876" w:type="dxa"/>
          </w:tcPr>
          <w:p w14:paraId="3D1EDD14" w14:textId="77777777" w:rsidR="009760F5" w:rsidRPr="00357852" w:rsidRDefault="009760F5" w:rsidP="00BF7AFB">
            <w:pPr>
              <w:pStyle w:val="Normal6a"/>
            </w:pPr>
            <w:r w:rsidRPr="00357852">
              <w:rPr>
                <w:b/>
                <w:i/>
              </w:rPr>
              <w:t>(2)</w:t>
            </w:r>
            <w:r w:rsidRPr="00357852">
              <w:tab/>
            </w:r>
            <w:r w:rsidRPr="00357852">
              <w:rPr>
                <w:b/>
                <w:i/>
              </w:rPr>
              <w:t>A tagállamok biztosítják, hogy az azonnali védelemben részesülő személyek ténylegesen élhessenek az (EU) XXX/XXX rendelet [a kvalifikációs rendelet] által a kiegészítő védelemben részesülő személyekre vonatkozóan meghatározott valamennyi joggal.</w:t>
            </w:r>
          </w:p>
        </w:tc>
        <w:tc>
          <w:tcPr>
            <w:tcW w:w="4876" w:type="dxa"/>
          </w:tcPr>
          <w:p w14:paraId="64140F4C" w14:textId="77777777" w:rsidR="009760F5" w:rsidRPr="00357852" w:rsidRDefault="009760F5" w:rsidP="00BF7AFB">
            <w:pPr>
              <w:pStyle w:val="Normal6a"/>
            </w:pPr>
            <w:r w:rsidRPr="00357852">
              <w:rPr>
                <w:b/>
                <w:i/>
              </w:rPr>
              <w:t>törölve</w:t>
            </w:r>
          </w:p>
        </w:tc>
      </w:tr>
    </w:tbl>
    <w:p w14:paraId="20EC708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{PL}</w:t>
      </w:r>
      <w:r w:rsidRPr="00357852">
        <w:t>pl</w:t>
      </w:r>
      <w:r w:rsidRPr="00534DA7">
        <w:rPr>
          <w:rStyle w:val="HideTWBExt"/>
        </w:rPr>
        <w:t>&lt;/Original&gt;</w:t>
      </w:r>
    </w:p>
    <w:p w14:paraId="1B8071AA" w14:textId="5C4408D7" w:rsidR="009760F5" w:rsidRPr="00357852" w:rsidRDefault="009760F5" w:rsidP="009760F5">
      <w:r w:rsidRPr="00534DA7">
        <w:rPr>
          <w:rStyle w:val="HideTWBExt"/>
        </w:rPr>
        <w:t>&lt;/Amend&gt;</w:t>
      </w:r>
    </w:p>
    <w:p w14:paraId="1C1D15C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626</w:t>
      </w:r>
      <w:r w:rsidRPr="00534DA7">
        <w:rPr>
          <w:rStyle w:val="HideTWBExt"/>
          <w:b w:val="0"/>
        </w:rPr>
        <w:t>&lt;/NumAm&gt;</w:t>
      </w:r>
    </w:p>
    <w:p w14:paraId="22DA115F"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22D93052" w14:textId="77777777" w:rsidR="009760F5" w:rsidRPr="00357852" w:rsidRDefault="009760F5" w:rsidP="009760F5">
      <w:pPr>
        <w:pStyle w:val="NormalBold"/>
      </w:pPr>
      <w:r w:rsidRPr="00534DA7">
        <w:rPr>
          <w:rStyle w:val="HideTWBExt"/>
          <w:b w:val="0"/>
        </w:rPr>
        <w:t>&lt;/RepeatBlock-By&gt;</w:t>
      </w:r>
    </w:p>
    <w:p w14:paraId="011F863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16CD050" w14:textId="77777777" w:rsidR="009760F5" w:rsidRPr="00357852" w:rsidRDefault="009760F5" w:rsidP="009760F5">
      <w:pPr>
        <w:pStyle w:val="NormalBold"/>
      </w:pPr>
      <w:r w:rsidRPr="00534DA7">
        <w:rPr>
          <w:rStyle w:val="HideTWBExt"/>
          <w:b w:val="0"/>
        </w:rPr>
        <w:t>&lt;Article&gt;</w:t>
      </w:r>
      <w:r w:rsidRPr="00357852">
        <w:t>10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277DCF3" w14:textId="77777777" w:rsidTr="00BF7AFB">
        <w:trPr>
          <w:trHeight w:hRule="exact" w:val="240"/>
          <w:jc w:val="center"/>
        </w:trPr>
        <w:tc>
          <w:tcPr>
            <w:tcW w:w="9752" w:type="dxa"/>
            <w:gridSpan w:val="2"/>
          </w:tcPr>
          <w:p w14:paraId="368048DB" w14:textId="77777777" w:rsidR="009760F5" w:rsidRPr="00357852" w:rsidRDefault="009760F5" w:rsidP="00BF7AFB"/>
        </w:tc>
      </w:tr>
      <w:tr w:rsidR="00215CFA" w:rsidRPr="00357852" w14:paraId="50633377" w14:textId="77777777" w:rsidTr="00BF7AFB">
        <w:trPr>
          <w:trHeight w:val="240"/>
          <w:jc w:val="center"/>
        </w:trPr>
        <w:tc>
          <w:tcPr>
            <w:tcW w:w="4876" w:type="dxa"/>
          </w:tcPr>
          <w:p w14:paraId="7B644146" w14:textId="77777777" w:rsidR="009760F5" w:rsidRPr="00357852" w:rsidRDefault="009760F5" w:rsidP="00BF7AFB">
            <w:pPr>
              <w:pStyle w:val="AmColumnHeading"/>
            </w:pPr>
            <w:r w:rsidRPr="00357852">
              <w:t>A Bizottság által javasolt szöveg</w:t>
            </w:r>
          </w:p>
        </w:tc>
        <w:tc>
          <w:tcPr>
            <w:tcW w:w="4876" w:type="dxa"/>
          </w:tcPr>
          <w:p w14:paraId="502902F4" w14:textId="77777777" w:rsidR="009760F5" w:rsidRPr="00357852" w:rsidRDefault="009760F5" w:rsidP="00BF7AFB">
            <w:pPr>
              <w:pStyle w:val="AmColumnHeading"/>
            </w:pPr>
            <w:r w:rsidRPr="00357852">
              <w:t>Módosítás</w:t>
            </w:r>
          </w:p>
        </w:tc>
      </w:tr>
      <w:tr w:rsidR="00215CFA" w:rsidRPr="00357852" w14:paraId="459CB28E" w14:textId="77777777" w:rsidTr="00BF7AFB">
        <w:trPr>
          <w:jc w:val="center"/>
        </w:trPr>
        <w:tc>
          <w:tcPr>
            <w:tcW w:w="4876" w:type="dxa"/>
          </w:tcPr>
          <w:p w14:paraId="08BA3A7E" w14:textId="77777777" w:rsidR="009760F5" w:rsidRPr="00357852" w:rsidRDefault="009760F5" w:rsidP="00BF7AFB">
            <w:pPr>
              <w:pStyle w:val="Normal6a"/>
            </w:pPr>
            <w:r w:rsidRPr="00357852">
              <w:rPr>
                <w:b/>
                <w:i/>
              </w:rPr>
              <w:t>(2)</w:t>
            </w:r>
            <w:r w:rsidRPr="00357852">
              <w:tab/>
            </w:r>
            <w:r w:rsidRPr="00357852">
              <w:rPr>
                <w:b/>
                <w:i/>
              </w:rPr>
              <w:t>A tagállamok biztosítják, hogy az azonnali védelemben részesülő személyek ténylegesen élhessenek az (EU) XXX/XXX rendelet [a kvalifikációs rendelet] által a kiegészítő védelemben részesülő személyekre vonatkozóan meghatározott valamennyi joggal.</w:t>
            </w:r>
          </w:p>
        </w:tc>
        <w:tc>
          <w:tcPr>
            <w:tcW w:w="4876" w:type="dxa"/>
          </w:tcPr>
          <w:p w14:paraId="6B62BA94" w14:textId="77777777" w:rsidR="009760F5" w:rsidRPr="00357852" w:rsidRDefault="009760F5" w:rsidP="00BF7AFB">
            <w:pPr>
              <w:pStyle w:val="Normal6a"/>
            </w:pPr>
            <w:r w:rsidRPr="00357852">
              <w:rPr>
                <w:b/>
                <w:i/>
              </w:rPr>
              <w:t>törölve</w:t>
            </w:r>
          </w:p>
        </w:tc>
      </w:tr>
    </w:tbl>
    <w:p w14:paraId="277AD5E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E6D542A" w14:textId="77777777" w:rsidR="009760F5" w:rsidRPr="00357852" w:rsidRDefault="009760F5" w:rsidP="009760F5">
      <w:r w:rsidRPr="00534DA7">
        <w:rPr>
          <w:rStyle w:val="HideTWBExt"/>
        </w:rPr>
        <w:t>&lt;/Amend&gt;</w:t>
      </w:r>
    </w:p>
    <w:p w14:paraId="1406775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627</w:t>
      </w:r>
      <w:r w:rsidRPr="00534DA7">
        <w:rPr>
          <w:rStyle w:val="HideTWBExt"/>
          <w:b w:val="0"/>
        </w:rPr>
        <w:t>&lt;/NumAm&gt;</w:t>
      </w:r>
    </w:p>
    <w:p w14:paraId="571D4448"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18D16BC7" w14:textId="77777777" w:rsidR="009760F5" w:rsidRPr="00357852" w:rsidRDefault="009760F5" w:rsidP="009760F5">
      <w:pPr>
        <w:pStyle w:val="NormalBold"/>
      </w:pPr>
      <w:r w:rsidRPr="00534DA7">
        <w:rPr>
          <w:rStyle w:val="HideTWBExt"/>
          <w:b w:val="0"/>
        </w:rPr>
        <w:t>&lt;/RepeatBlock-By&gt;</w:t>
      </w:r>
    </w:p>
    <w:p w14:paraId="3520812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B081A39" w14:textId="77777777" w:rsidR="009760F5" w:rsidRPr="00357852" w:rsidRDefault="009760F5" w:rsidP="009760F5">
      <w:pPr>
        <w:pStyle w:val="NormalBold"/>
      </w:pPr>
      <w:r w:rsidRPr="00534DA7">
        <w:rPr>
          <w:rStyle w:val="HideTWBExt"/>
          <w:b w:val="0"/>
        </w:rPr>
        <w:t>&lt;Article&gt;</w:t>
      </w:r>
      <w:r w:rsidRPr="00357852">
        <w:t>10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AE2D84C" w14:textId="77777777" w:rsidTr="00BF7AFB">
        <w:trPr>
          <w:trHeight w:hRule="exact" w:val="240"/>
          <w:jc w:val="center"/>
        </w:trPr>
        <w:tc>
          <w:tcPr>
            <w:tcW w:w="9752" w:type="dxa"/>
            <w:gridSpan w:val="2"/>
          </w:tcPr>
          <w:p w14:paraId="40E2E11C" w14:textId="77777777" w:rsidR="009760F5" w:rsidRPr="00357852" w:rsidRDefault="009760F5" w:rsidP="00BF7AFB"/>
        </w:tc>
      </w:tr>
      <w:tr w:rsidR="00215CFA" w:rsidRPr="00357852" w14:paraId="3BEE6A06" w14:textId="77777777" w:rsidTr="00BF7AFB">
        <w:trPr>
          <w:trHeight w:val="240"/>
          <w:jc w:val="center"/>
        </w:trPr>
        <w:tc>
          <w:tcPr>
            <w:tcW w:w="4876" w:type="dxa"/>
          </w:tcPr>
          <w:p w14:paraId="4B90AF61" w14:textId="77777777" w:rsidR="009760F5" w:rsidRPr="00357852" w:rsidRDefault="009760F5" w:rsidP="00BF7AFB">
            <w:pPr>
              <w:pStyle w:val="AmColumnHeading"/>
            </w:pPr>
            <w:r w:rsidRPr="00357852">
              <w:t>A Bizottság által javasolt szöveg</w:t>
            </w:r>
          </w:p>
        </w:tc>
        <w:tc>
          <w:tcPr>
            <w:tcW w:w="4876" w:type="dxa"/>
          </w:tcPr>
          <w:p w14:paraId="08A4F8EE" w14:textId="77777777" w:rsidR="009760F5" w:rsidRPr="00357852" w:rsidRDefault="009760F5" w:rsidP="00BF7AFB">
            <w:pPr>
              <w:pStyle w:val="AmColumnHeading"/>
            </w:pPr>
            <w:r w:rsidRPr="00357852">
              <w:t>Módosítás</w:t>
            </w:r>
          </w:p>
        </w:tc>
      </w:tr>
      <w:tr w:rsidR="00215CFA" w:rsidRPr="00357852" w14:paraId="3663390C" w14:textId="77777777" w:rsidTr="00BF7AFB">
        <w:trPr>
          <w:jc w:val="center"/>
        </w:trPr>
        <w:tc>
          <w:tcPr>
            <w:tcW w:w="4876" w:type="dxa"/>
          </w:tcPr>
          <w:p w14:paraId="44663E6C" w14:textId="77777777" w:rsidR="009760F5" w:rsidRPr="00357852" w:rsidRDefault="009760F5" w:rsidP="00BF7AFB">
            <w:pPr>
              <w:pStyle w:val="Normal6a"/>
            </w:pPr>
            <w:r w:rsidRPr="00357852">
              <w:rPr>
                <w:b/>
                <w:i/>
              </w:rPr>
              <w:t>(2)</w:t>
            </w:r>
            <w:r w:rsidRPr="00357852">
              <w:tab/>
            </w:r>
            <w:r w:rsidRPr="00357852">
              <w:rPr>
                <w:b/>
                <w:i/>
              </w:rPr>
              <w:t>A tagállamok biztosítják, hogy az azonnali védelemben részesülő személyek ténylegesen élhessenek az (EU) XXX/XXX rendelet [a kvalifikációs rendelet] által a kiegészítő védelemben részesülő személyekre vonatkozóan meghatározott valamennyi joggal.</w:t>
            </w:r>
          </w:p>
        </w:tc>
        <w:tc>
          <w:tcPr>
            <w:tcW w:w="4876" w:type="dxa"/>
          </w:tcPr>
          <w:p w14:paraId="217591B3" w14:textId="77777777" w:rsidR="009760F5" w:rsidRPr="00357852" w:rsidRDefault="009760F5" w:rsidP="00BF7AFB">
            <w:pPr>
              <w:pStyle w:val="Normal6a"/>
            </w:pPr>
            <w:r w:rsidRPr="00357852">
              <w:rPr>
                <w:b/>
                <w:i/>
              </w:rPr>
              <w:t>törölve</w:t>
            </w:r>
          </w:p>
        </w:tc>
      </w:tr>
    </w:tbl>
    <w:p w14:paraId="179063F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957D612" w14:textId="77777777" w:rsidR="009760F5" w:rsidRPr="00357852" w:rsidRDefault="009760F5" w:rsidP="009760F5">
      <w:r w:rsidRPr="00534DA7">
        <w:rPr>
          <w:rStyle w:val="HideTWBExt"/>
        </w:rPr>
        <w:t>&lt;/Amend&gt;</w:t>
      </w:r>
    </w:p>
    <w:p w14:paraId="095EEC4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628</w:t>
      </w:r>
      <w:r w:rsidRPr="00534DA7">
        <w:rPr>
          <w:rStyle w:val="HideTWBExt"/>
          <w:b w:val="0"/>
        </w:rPr>
        <w:t>&lt;/NumAm&gt;</w:t>
      </w:r>
    </w:p>
    <w:p w14:paraId="199C5311"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w:t>
      </w:r>
      <w:r w:rsidRPr="00534DA7">
        <w:rPr>
          <w:rStyle w:val="HideTWBExt"/>
          <w:b w:val="0"/>
        </w:rPr>
        <w:t>&lt;/Members&gt;</w:t>
      </w:r>
    </w:p>
    <w:p w14:paraId="1D2B67C7" w14:textId="77777777" w:rsidR="009760F5" w:rsidRPr="00357852" w:rsidRDefault="009760F5" w:rsidP="009760F5">
      <w:pPr>
        <w:pStyle w:val="NormalBold"/>
      </w:pPr>
      <w:r w:rsidRPr="00534DA7">
        <w:rPr>
          <w:rStyle w:val="HideTWBExt"/>
          <w:b w:val="0"/>
        </w:rPr>
        <w:t>&lt;/RepeatBlock-By&gt;</w:t>
      </w:r>
    </w:p>
    <w:p w14:paraId="25390467"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76AA55C" w14:textId="77777777" w:rsidR="009760F5" w:rsidRPr="00357852" w:rsidRDefault="009760F5" w:rsidP="009760F5">
      <w:pPr>
        <w:pStyle w:val="NormalBold"/>
      </w:pPr>
      <w:r w:rsidRPr="00534DA7">
        <w:rPr>
          <w:rStyle w:val="HideTWBExt"/>
          <w:b w:val="0"/>
        </w:rPr>
        <w:t>&lt;Article&gt;</w:t>
      </w:r>
      <w:r w:rsidRPr="00357852">
        <w:t>10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ADCEC93" w14:textId="77777777" w:rsidTr="00BF7AFB">
        <w:trPr>
          <w:trHeight w:hRule="exact" w:val="240"/>
          <w:jc w:val="center"/>
        </w:trPr>
        <w:tc>
          <w:tcPr>
            <w:tcW w:w="9752" w:type="dxa"/>
            <w:gridSpan w:val="2"/>
          </w:tcPr>
          <w:p w14:paraId="715667E7" w14:textId="77777777" w:rsidR="009760F5" w:rsidRPr="00357852" w:rsidRDefault="009760F5" w:rsidP="00BF7AFB"/>
        </w:tc>
      </w:tr>
      <w:tr w:rsidR="00215CFA" w:rsidRPr="00357852" w14:paraId="782517BB" w14:textId="77777777" w:rsidTr="00BF7AFB">
        <w:trPr>
          <w:trHeight w:val="240"/>
          <w:jc w:val="center"/>
        </w:trPr>
        <w:tc>
          <w:tcPr>
            <w:tcW w:w="4876" w:type="dxa"/>
          </w:tcPr>
          <w:p w14:paraId="286C8D5C" w14:textId="77777777" w:rsidR="009760F5" w:rsidRPr="00357852" w:rsidRDefault="009760F5" w:rsidP="00BF7AFB">
            <w:pPr>
              <w:pStyle w:val="AmColumnHeading"/>
            </w:pPr>
            <w:r w:rsidRPr="00357852">
              <w:t>A Bizottság által javasolt szöveg</w:t>
            </w:r>
          </w:p>
        </w:tc>
        <w:tc>
          <w:tcPr>
            <w:tcW w:w="4876" w:type="dxa"/>
          </w:tcPr>
          <w:p w14:paraId="6777C09C" w14:textId="77777777" w:rsidR="009760F5" w:rsidRPr="00357852" w:rsidRDefault="009760F5" w:rsidP="00BF7AFB">
            <w:pPr>
              <w:pStyle w:val="AmColumnHeading"/>
            </w:pPr>
            <w:r w:rsidRPr="00357852">
              <w:t>Módosítás</w:t>
            </w:r>
          </w:p>
        </w:tc>
      </w:tr>
      <w:tr w:rsidR="00215CFA" w:rsidRPr="00357852" w14:paraId="36D7A73D" w14:textId="77777777" w:rsidTr="00BF7AFB">
        <w:trPr>
          <w:jc w:val="center"/>
        </w:trPr>
        <w:tc>
          <w:tcPr>
            <w:tcW w:w="4876" w:type="dxa"/>
          </w:tcPr>
          <w:p w14:paraId="420C52D3" w14:textId="77777777" w:rsidR="009760F5" w:rsidRPr="00357852" w:rsidRDefault="009760F5" w:rsidP="00BF7AFB">
            <w:pPr>
              <w:pStyle w:val="Normal6a"/>
            </w:pPr>
            <w:r w:rsidRPr="00357852">
              <w:t>(2)</w:t>
            </w:r>
            <w:r w:rsidRPr="00357852">
              <w:tab/>
            </w:r>
            <w:r w:rsidRPr="00357852">
              <w:rPr>
                <w:b/>
                <w:bCs/>
                <w:i/>
                <w:iCs/>
              </w:rPr>
              <w:t>A tagállamok biztosítják, hogy az azonnali védelemben részesülő</w:t>
            </w:r>
            <w:r w:rsidRPr="00357852">
              <w:rPr>
                <w:i/>
                <w:iCs/>
              </w:rPr>
              <w:t xml:space="preserve"> </w:t>
            </w:r>
            <w:r w:rsidRPr="00357852">
              <w:t xml:space="preserve">személyek </w:t>
            </w:r>
            <w:r w:rsidRPr="00357852">
              <w:rPr>
                <w:b/>
                <w:bCs/>
                <w:i/>
                <w:iCs/>
              </w:rPr>
              <w:t>ténylegesen élhessenek</w:t>
            </w:r>
            <w:r w:rsidRPr="00357852">
              <w:t xml:space="preserve"> az (EU) XXX/XXX rendelet [</w:t>
            </w:r>
            <w:r w:rsidRPr="00357852">
              <w:rPr>
                <w:b/>
                <w:bCs/>
                <w:i/>
                <w:iCs/>
              </w:rPr>
              <w:t>a kvalifikációs</w:t>
            </w:r>
            <w:r w:rsidRPr="00357852">
              <w:t xml:space="preserve"> rendelet] </w:t>
            </w:r>
            <w:r w:rsidRPr="00357852">
              <w:rPr>
                <w:b/>
                <w:bCs/>
                <w:i/>
                <w:iCs/>
              </w:rPr>
              <w:t>által a kiegészítő védelemben részesülő személyekre vonatkozóan meghatározott valamennyi joggal</w:t>
            </w:r>
            <w:r w:rsidRPr="00357852">
              <w:t>.</w:t>
            </w:r>
          </w:p>
        </w:tc>
        <w:tc>
          <w:tcPr>
            <w:tcW w:w="4876" w:type="dxa"/>
          </w:tcPr>
          <w:p w14:paraId="6DD24616" w14:textId="77777777" w:rsidR="009760F5" w:rsidRPr="00357852" w:rsidRDefault="009760F5" w:rsidP="00BF7AFB">
            <w:pPr>
              <w:pStyle w:val="Normal6a"/>
            </w:pPr>
            <w:r w:rsidRPr="00357852">
              <w:t>(2)</w:t>
            </w:r>
            <w:r w:rsidRPr="00357852">
              <w:tab/>
            </w:r>
            <w:r w:rsidRPr="00357852">
              <w:rPr>
                <w:b/>
                <w:bCs/>
                <w:i/>
                <w:iCs/>
              </w:rPr>
              <w:t>Az (1) bekezdésben említett</w:t>
            </w:r>
            <w:r w:rsidRPr="00357852">
              <w:rPr>
                <w:i/>
                <w:iCs/>
              </w:rPr>
              <w:t xml:space="preserve"> </w:t>
            </w:r>
            <w:r w:rsidRPr="00357852">
              <w:t xml:space="preserve">személyek </w:t>
            </w:r>
            <w:r w:rsidRPr="00357852">
              <w:rPr>
                <w:b/>
                <w:bCs/>
                <w:i/>
                <w:iCs/>
              </w:rPr>
              <w:t>nemzetközi védelem iránti kérelmeit</w:t>
            </w:r>
            <w:r w:rsidRPr="00357852">
              <w:t xml:space="preserve"> az (EU) XXX/XXX rendelet [</w:t>
            </w:r>
            <w:r w:rsidRPr="00357852">
              <w:rPr>
                <w:b/>
                <w:bCs/>
                <w:i/>
                <w:iCs/>
              </w:rPr>
              <w:t xml:space="preserve">a menekültügyi eljárásról szóló </w:t>
            </w:r>
            <w:r w:rsidRPr="00357852">
              <w:t xml:space="preserve">rendelet] </w:t>
            </w:r>
            <w:r w:rsidRPr="00357852">
              <w:rPr>
                <w:b/>
                <w:bCs/>
                <w:i/>
                <w:iCs/>
              </w:rPr>
              <w:t>II. fejezetében foglalt alapelvekkel és garanciákkal összhangban, az említett rendelet 33. cikke (5) bekezdésének a) pontja alapján rangsorolják.</w:t>
            </w:r>
            <w:r w:rsidRPr="00357852">
              <w:rPr>
                <w:b/>
                <w:i/>
              </w:rPr>
              <w:t xml:space="preserve"> </w:t>
            </w:r>
            <w:r w:rsidRPr="00357852">
              <w:rPr>
                <w:b/>
                <w:bCs/>
                <w:i/>
                <w:iCs/>
              </w:rPr>
              <w:t>Mivel ezek a nemzetközi védelem iránti kérelmek valószínűleg megalapozottak, a vizsgálatuk nem tarthat tovább a nyilvántartásba vételüktől számított egy hónapnál</w:t>
            </w:r>
            <w:r w:rsidRPr="00357852">
              <w:t>.</w:t>
            </w:r>
          </w:p>
        </w:tc>
      </w:tr>
    </w:tbl>
    <w:p w14:paraId="0A37A2B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369C18A" w14:textId="77777777" w:rsidR="009760F5" w:rsidRPr="00357852" w:rsidRDefault="009760F5" w:rsidP="009760F5">
      <w:r w:rsidRPr="00534DA7">
        <w:rPr>
          <w:rStyle w:val="HideTWBExt"/>
        </w:rPr>
        <w:t>&lt;/Amend&gt;</w:t>
      </w:r>
    </w:p>
    <w:p w14:paraId="3CE0033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629</w:t>
      </w:r>
      <w:r w:rsidRPr="00534DA7">
        <w:rPr>
          <w:rStyle w:val="HideTWBExt"/>
          <w:b w:val="0"/>
        </w:rPr>
        <w:t>&lt;/NumAm&gt;</w:t>
      </w:r>
    </w:p>
    <w:p w14:paraId="78E71D41" w14:textId="77777777" w:rsidR="009760F5" w:rsidRPr="00357852" w:rsidRDefault="009760F5" w:rsidP="009760F5">
      <w:pPr>
        <w:pStyle w:val="NormalBold"/>
      </w:pPr>
      <w:r w:rsidRPr="00534DA7">
        <w:rPr>
          <w:rStyle w:val="HideTWBExt"/>
          <w:b w:val="0"/>
        </w:rPr>
        <w:t>&lt;RepeatBlock-By&gt;&lt;Members&gt;</w:t>
      </w:r>
      <w:r w:rsidRPr="00357852">
        <w:t>Elissavet Vozemberg-Vrionidi, Loucas Fourlas</w:t>
      </w:r>
      <w:r w:rsidRPr="00534DA7">
        <w:rPr>
          <w:rStyle w:val="HideTWBExt"/>
          <w:b w:val="0"/>
        </w:rPr>
        <w:t>&lt;/Members&gt;</w:t>
      </w:r>
    </w:p>
    <w:p w14:paraId="555A3821" w14:textId="77777777" w:rsidR="009760F5" w:rsidRPr="00357852" w:rsidRDefault="009760F5" w:rsidP="009760F5">
      <w:pPr>
        <w:pStyle w:val="NormalBold"/>
      </w:pPr>
      <w:r w:rsidRPr="00534DA7">
        <w:rPr>
          <w:rStyle w:val="HideTWBExt"/>
          <w:b w:val="0"/>
        </w:rPr>
        <w:t>&lt;/RepeatBlock-By&gt;</w:t>
      </w:r>
    </w:p>
    <w:p w14:paraId="01282B0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D074145" w14:textId="77777777" w:rsidR="009760F5" w:rsidRPr="00357852" w:rsidRDefault="009760F5" w:rsidP="009760F5">
      <w:pPr>
        <w:pStyle w:val="NormalBold"/>
      </w:pPr>
      <w:r w:rsidRPr="00534DA7">
        <w:rPr>
          <w:rStyle w:val="HideTWBExt"/>
          <w:b w:val="0"/>
        </w:rPr>
        <w:t>&lt;Article&gt;</w:t>
      </w:r>
      <w:r w:rsidRPr="00357852">
        <w:t>10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C4DADD1" w14:textId="77777777" w:rsidTr="00BF7AFB">
        <w:trPr>
          <w:trHeight w:hRule="exact" w:val="240"/>
          <w:jc w:val="center"/>
        </w:trPr>
        <w:tc>
          <w:tcPr>
            <w:tcW w:w="9752" w:type="dxa"/>
            <w:gridSpan w:val="2"/>
          </w:tcPr>
          <w:p w14:paraId="1A5FE7D6" w14:textId="77777777" w:rsidR="009760F5" w:rsidRPr="00357852" w:rsidRDefault="009760F5" w:rsidP="00BF7AFB"/>
        </w:tc>
      </w:tr>
      <w:tr w:rsidR="00215CFA" w:rsidRPr="00357852" w14:paraId="1A012606" w14:textId="77777777" w:rsidTr="00BF7AFB">
        <w:trPr>
          <w:trHeight w:val="240"/>
          <w:jc w:val="center"/>
        </w:trPr>
        <w:tc>
          <w:tcPr>
            <w:tcW w:w="4876" w:type="dxa"/>
          </w:tcPr>
          <w:p w14:paraId="7B122A27" w14:textId="77777777" w:rsidR="009760F5" w:rsidRPr="00357852" w:rsidRDefault="009760F5" w:rsidP="00BF7AFB">
            <w:pPr>
              <w:pStyle w:val="AmColumnHeading"/>
            </w:pPr>
            <w:r w:rsidRPr="00357852">
              <w:t>A Bizottság által javasolt szöveg</w:t>
            </w:r>
          </w:p>
        </w:tc>
        <w:tc>
          <w:tcPr>
            <w:tcW w:w="4876" w:type="dxa"/>
          </w:tcPr>
          <w:p w14:paraId="02E8047F" w14:textId="77777777" w:rsidR="009760F5" w:rsidRPr="00357852" w:rsidRDefault="009760F5" w:rsidP="00BF7AFB">
            <w:pPr>
              <w:pStyle w:val="AmColumnHeading"/>
            </w:pPr>
            <w:r w:rsidRPr="00357852">
              <w:t>Módosítás</w:t>
            </w:r>
          </w:p>
        </w:tc>
      </w:tr>
      <w:tr w:rsidR="00215CFA" w:rsidRPr="00357852" w14:paraId="3D173003" w14:textId="77777777" w:rsidTr="00BF7AFB">
        <w:trPr>
          <w:jc w:val="center"/>
        </w:trPr>
        <w:tc>
          <w:tcPr>
            <w:tcW w:w="4876" w:type="dxa"/>
          </w:tcPr>
          <w:p w14:paraId="391C7C44" w14:textId="77777777" w:rsidR="009760F5" w:rsidRPr="00357852" w:rsidRDefault="009760F5" w:rsidP="00BF7AFB">
            <w:pPr>
              <w:pStyle w:val="Normal6a"/>
            </w:pPr>
            <w:r w:rsidRPr="00357852">
              <w:t>(2)</w:t>
            </w:r>
            <w:r w:rsidRPr="00357852">
              <w:tab/>
              <w:t xml:space="preserve">A tagállamok biztosítják, hogy az azonnali védelemben részesülő személyek ténylegesen élhessenek az (EU) XXX/XXX rendelet [a kvalifikációs rendelet] által </w:t>
            </w:r>
            <w:r w:rsidRPr="00357852">
              <w:rPr>
                <w:b/>
                <w:bCs/>
                <w:i/>
                <w:iCs/>
              </w:rPr>
              <w:t>a kiegészítő védelemben részesülő személyekre vonatkozóan</w:t>
            </w:r>
            <w:r w:rsidRPr="00357852">
              <w:t xml:space="preserve"> meghatározott valamennyi joggal.</w:t>
            </w:r>
          </w:p>
        </w:tc>
        <w:tc>
          <w:tcPr>
            <w:tcW w:w="4876" w:type="dxa"/>
          </w:tcPr>
          <w:p w14:paraId="14D7FD25" w14:textId="77777777" w:rsidR="009760F5" w:rsidRPr="00357852" w:rsidRDefault="009760F5" w:rsidP="00BF7AFB">
            <w:pPr>
              <w:pStyle w:val="Normal6a"/>
            </w:pPr>
            <w:r w:rsidRPr="00357852">
              <w:t>(2)</w:t>
            </w:r>
            <w:r w:rsidRPr="00357852">
              <w:tab/>
              <w:t>A tagállamok biztosítják, hogy az azonnali védelemben részesülő személyek ténylegesen élhessenek az (EU) XXX/XXX rendelet [a kvalifikációs rendelet] által meghatározott valamennyi joggal.</w:t>
            </w:r>
          </w:p>
        </w:tc>
      </w:tr>
    </w:tbl>
    <w:p w14:paraId="3D99A61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A850F94" w14:textId="77777777" w:rsidR="009760F5" w:rsidRPr="00357852" w:rsidRDefault="009760F5" w:rsidP="009760F5">
      <w:r w:rsidRPr="00534DA7">
        <w:rPr>
          <w:rStyle w:val="HideTWBExt"/>
        </w:rPr>
        <w:t>&lt;/Amend&gt;</w:t>
      </w:r>
    </w:p>
    <w:p w14:paraId="5454617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630</w:t>
      </w:r>
      <w:r w:rsidRPr="00534DA7">
        <w:rPr>
          <w:rStyle w:val="HideTWBExt"/>
          <w:b w:val="0"/>
        </w:rPr>
        <w:t>&lt;/NumAm&gt;</w:t>
      </w:r>
    </w:p>
    <w:p w14:paraId="442B15C6" w14:textId="77777777" w:rsidR="009760F5" w:rsidRPr="00357852" w:rsidRDefault="009760F5" w:rsidP="009760F5">
      <w:pPr>
        <w:pStyle w:val="NormalBold"/>
      </w:pPr>
      <w:r w:rsidRPr="00534DA7">
        <w:rPr>
          <w:rStyle w:val="HideTWBExt"/>
          <w:b w:val="0"/>
        </w:rPr>
        <w:t>&lt;RepeatBlock-By&gt;&lt;Members&gt;</w:t>
      </w:r>
      <w:r w:rsidRPr="00357852">
        <w:t>Tomas Tobé, Lena Düpont, Jeroen Lenaers</w:t>
      </w:r>
      <w:r w:rsidRPr="00534DA7">
        <w:rPr>
          <w:rStyle w:val="HideTWBExt"/>
          <w:b w:val="0"/>
        </w:rPr>
        <w:t>&lt;/Members&gt;</w:t>
      </w:r>
    </w:p>
    <w:p w14:paraId="43EF3215" w14:textId="77777777" w:rsidR="009760F5" w:rsidRPr="00357852" w:rsidRDefault="009760F5" w:rsidP="009760F5">
      <w:pPr>
        <w:pStyle w:val="NormalBold"/>
      </w:pPr>
      <w:r w:rsidRPr="00534DA7">
        <w:rPr>
          <w:rStyle w:val="HideTWBExt"/>
          <w:b w:val="0"/>
        </w:rPr>
        <w:t>&lt;/RepeatBlock-By&gt;</w:t>
      </w:r>
    </w:p>
    <w:p w14:paraId="4A6131B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DBCE40B" w14:textId="77777777" w:rsidR="009760F5" w:rsidRPr="00357852" w:rsidRDefault="009760F5" w:rsidP="009760F5">
      <w:pPr>
        <w:pStyle w:val="NormalBold"/>
      </w:pPr>
      <w:r w:rsidRPr="00534DA7">
        <w:rPr>
          <w:rStyle w:val="HideTWBExt"/>
          <w:b w:val="0"/>
        </w:rPr>
        <w:t>&lt;Article&gt;</w:t>
      </w:r>
      <w:r w:rsidRPr="00357852">
        <w:t>10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B2B413F" w14:textId="77777777" w:rsidTr="00BF7AFB">
        <w:trPr>
          <w:trHeight w:hRule="exact" w:val="240"/>
          <w:jc w:val="center"/>
        </w:trPr>
        <w:tc>
          <w:tcPr>
            <w:tcW w:w="9752" w:type="dxa"/>
            <w:gridSpan w:val="2"/>
          </w:tcPr>
          <w:p w14:paraId="22853411" w14:textId="77777777" w:rsidR="009760F5" w:rsidRPr="00357852" w:rsidRDefault="009760F5" w:rsidP="00BF7AFB"/>
        </w:tc>
      </w:tr>
      <w:tr w:rsidR="00215CFA" w:rsidRPr="00357852" w14:paraId="6F4705E6" w14:textId="77777777" w:rsidTr="00BF7AFB">
        <w:trPr>
          <w:trHeight w:val="240"/>
          <w:jc w:val="center"/>
        </w:trPr>
        <w:tc>
          <w:tcPr>
            <w:tcW w:w="4876" w:type="dxa"/>
          </w:tcPr>
          <w:p w14:paraId="7572FC41" w14:textId="77777777" w:rsidR="009760F5" w:rsidRPr="00357852" w:rsidRDefault="009760F5" w:rsidP="00BF7AFB">
            <w:pPr>
              <w:pStyle w:val="AmColumnHeading"/>
            </w:pPr>
            <w:r w:rsidRPr="00357852">
              <w:t>A Bizottság által javasolt szöveg</w:t>
            </w:r>
          </w:p>
        </w:tc>
        <w:tc>
          <w:tcPr>
            <w:tcW w:w="4876" w:type="dxa"/>
          </w:tcPr>
          <w:p w14:paraId="574438E1" w14:textId="77777777" w:rsidR="009760F5" w:rsidRPr="00357852" w:rsidRDefault="009760F5" w:rsidP="00BF7AFB">
            <w:pPr>
              <w:pStyle w:val="AmColumnHeading"/>
            </w:pPr>
            <w:r w:rsidRPr="00357852">
              <w:t>Módosítás</w:t>
            </w:r>
          </w:p>
        </w:tc>
      </w:tr>
      <w:tr w:rsidR="00215CFA" w:rsidRPr="00357852" w14:paraId="3CB5D823" w14:textId="77777777" w:rsidTr="00BF7AFB">
        <w:trPr>
          <w:jc w:val="center"/>
        </w:trPr>
        <w:tc>
          <w:tcPr>
            <w:tcW w:w="4876" w:type="dxa"/>
          </w:tcPr>
          <w:p w14:paraId="12BA338E" w14:textId="77777777" w:rsidR="009760F5" w:rsidRPr="00357852" w:rsidRDefault="009760F5" w:rsidP="00BF7AFB">
            <w:pPr>
              <w:pStyle w:val="Normal6a"/>
            </w:pPr>
            <w:r w:rsidRPr="00357852">
              <w:t>(2)</w:t>
            </w:r>
            <w:r w:rsidRPr="00357852">
              <w:tab/>
              <w:t xml:space="preserve">A tagállamok biztosítják, hogy az </w:t>
            </w:r>
            <w:r w:rsidRPr="00357852">
              <w:rPr>
                <w:b/>
                <w:bCs/>
                <w:i/>
                <w:iCs/>
              </w:rPr>
              <w:t>azonnali védelemben részesülő</w:t>
            </w:r>
            <w:r w:rsidRPr="00357852">
              <w:t xml:space="preserve"> személyek ténylegesen élhessenek az (EU) XXX/XXX rendelet [a kvalifikációs rendelet] által </w:t>
            </w:r>
            <w:r w:rsidRPr="00357852">
              <w:rPr>
                <w:b/>
                <w:bCs/>
                <w:i/>
                <w:iCs/>
              </w:rPr>
              <w:t>a kiegészítő védelemben részesülő személyekre vonatkozóan</w:t>
            </w:r>
            <w:r w:rsidRPr="00357852">
              <w:t xml:space="preserve"> meghatározott valamennyi joggal.</w:t>
            </w:r>
          </w:p>
        </w:tc>
        <w:tc>
          <w:tcPr>
            <w:tcW w:w="4876" w:type="dxa"/>
          </w:tcPr>
          <w:p w14:paraId="0C5890C0" w14:textId="77777777" w:rsidR="009760F5" w:rsidRPr="00357852" w:rsidRDefault="009760F5" w:rsidP="00BF7AFB">
            <w:pPr>
              <w:pStyle w:val="Normal6a"/>
            </w:pPr>
            <w:r w:rsidRPr="00357852">
              <w:t>(2)</w:t>
            </w:r>
            <w:r w:rsidRPr="00357852">
              <w:tab/>
              <w:t xml:space="preserve">A tagállamok biztosítják, hogy az </w:t>
            </w:r>
            <w:r w:rsidRPr="00357852">
              <w:rPr>
                <w:b/>
                <w:bCs/>
                <w:i/>
                <w:iCs/>
              </w:rPr>
              <w:t xml:space="preserve">ideiglenes tartózkodási engedéllyel rendelkező </w:t>
            </w:r>
            <w:r w:rsidRPr="00357852">
              <w:t xml:space="preserve">személyek ténylegesen élhessenek az (EU) XXX/XXX rendelet [a kvalifikációs rendelet] által meghatározott valamennyi </w:t>
            </w:r>
            <w:r w:rsidRPr="00357852">
              <w:rPr>
                <w:b/>
                <w:bCs/>
                <w:i/>
                <w:iCs/>
              </w:rPr>
              <w:t xml:space="preserve">alkalmazandó </w:t>
            </w:r>
            <w:r w:rsidRPr="00357852">
              <w:t>joggal.</w:t>
            </w:r>
          </w:p>
        </w:tc>
      </w:tr>
    </w:tbl>
    <w:p w14:paraId="27318E0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321ADA8" w14:textId="77777777" w:rsidR="009760F5" w:rsidRPr="00357852" w:rsidRDefault="009760F5" w:rsidP="009760F5">
      <w:r w:rsidRPr="00534DA7">
        <w:rPr>
          <w:rStyle w:val="HideTWBExt"/>
        </w:rPr>
        <w:t>&lt;/Amend&gt;</w:t>
      </w:r>
    </w:p>
    <w:p w14:paraId="2CE8725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631</w:t>
      </w:r>
      <w:r w:rsidRPr="00534DA7">
        <w:rPr>
          <w:rStyle w:val="HideTWBExt"/>
          <w:b w:val="0"/>
        </w:rPr>
        <w:t>&lt;/NumAm&gt;</w:t>
      </w:r>
    </w:p>
    <w:p w14:paraId="6C76D58F"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25EBAF02" w14:textId="77777777" w:rsidR="009760F5" w:rsidRPr="00357852" w:rsidRDefault="009760F5" w:rsidP="009760F5">
      <w:pPr>
        <w:pStyle w:val="NormalBold"/>
      </w:pPr>
      <w:r w:rsidRPr="00534DA7">
        <w:rPr>
          <w:rStyle w:val="HideTWBExt"/>
          <w:b w:val="0"/>
        </w:rPr>
        <w:t>&lt;/RepeatBlock-By&gt;</w:t>
      </w:r>
    </w:p>
    <w:p w14:paraId="5DA5B47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9094A24" w14:textId="77777777" w:rsidR="009760F5" w:rsidRPr="00357852" w:rsidRDefault="009760F5" w:rsidP="009760F5">
      <w:pPr>
        <w:pStyle w:val="NormalBold"/>
      </w:pPr>
      <w:r w:rsidRPr="00534DA7">
        <w:rPr>
          <w:rStyle w:val="HideTWBExt"/>
          <w:b w:val="0"/>
        </w:rPr>
        <w:t>&lt;Article&gt;</w:t>
      </w:r>
      <w:r w:rsidRPr="00357852">
        <w:t>10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1A0D5A6" w14:textId="77777777" w:rsidTr="00BF7AFB">
        <w:trPr>
          <w:trHeight w:hRule="exact" w:val="240"/>
          <w:jc w:val="center"/>
        </w:trPr>
        <w:tc>
          <w:tcPr>
            <w:tcW w:w="9752" w:type="dxa"/>
            <w:gridSpan w:val="2"/>
          </w:tcPr>
          <w:p w14:paraId="346E2C28" w14:textId="77777777" w:rsidR="009760F5" w:rsidRPr="00357852" w:rsidRDefault="009760F5" w:rsidP="00BF7AFB"/>
        </w:tc>
      </w:tr>
      <w:tr w:rsidR="00215CFA" w:rsidRPr="00357852" w14:paraId="3A99F868" w14:textId="77777777" w:rsidTr="00BF7AFB">
        <w:trPr>
          <w:trHeight w:val="240"/>
          <w:jc w:val="center"/>
        </w:trPr>
        <w:tc>
          <w:tcPr>
            <w:tcW w:w="4876" w:type="dxa"/>
          </w:tcPr>
          <w:p w14:paraId="1230EFFD" w14:textId="77777777" w:rsidR="009760F5" w:rsidRPr="00357852" w:rsidRDefault="009760F5" w:rsidP="00BF7AFB">
            <w:pPr>
              <w:pStyle w:val="AmColumnHeading"/>
            </w:pPr>
            <w:r w:rsidRPr="00357852">
              <w:t>A Bizottság által javasolt szöveg</w:t>
            </w:r>
          </w:p>
        </w:tc>
        <w:tc>
          <w:tcPr>
            <w:tcW w:w="4876" w:type="dxa"/>
          </w:tcPr>
          <w:p w14:paraId="7A73769A" w14:textId="77777777" w:rsidR="009760F5" w:rsidRPr="00357852" w:rsidRDefault="009760F5" w:rsidP="00BF7AFB">
            <w:pPr>
              <w:pStyle w:val="AmColumnHeading"/>
            </w:pPr>
            <w:r w:rsidRPr="00357852">
              <w:t>Módosítás</w:t>
            </w:r>
          </w:p>
        </w:tc>
      </w:tr>
      <w:tr w:rsidR="00215CFA" w:rsidRPr="00357852" w14:paraId="167C6E1D" w14:textId="77777777" w:rsidTr="00BF7AFB">
        <w:trPr>
          <w:jc w:val="center"/>
        </w:trPr>
        <w:tc>
          <w:tcPr>
            <w:tcW w:w="4876" w:type="dxa"/>
          </w:tcPr>
          <w:p w14:paraId="3FDB72CA" w14:textId="77777777" w:rsidR="009760F5" w:rsidRPr="00357852" w:rsidRDefault="009760F5" w:rsidP="00BF7AFB">
            <w:pPr>
              <w:pStyle w:val="Normal6a"/>
            </w:pPr>
            <w:r w:rsidRPr="00357852">
              <w:rPr>
                <w:b/>
                <w:i/>
              </w:rPr>
              <w:t>(3)</w:t>
            </w:r>
            <w:r w:rsidRPr="00357852">
              <w:tab/>
            </w:r>
            <w:r w:rsidRPr="00357852">
              <w:rPr>
                <w:b/>
                <w:i/>
              </w:rPr>
              <w:t>A tagállamok legfeljebb egy év elteltével folytatják az (1) bekezdés szerint felfüggesztett nemzetközi védelem iránti kérelmek vizsgálatát.</w:t>
            </w:r>
          </w:p>
        </w:tc>
        <w:tc>
          <w:tcPr>
            <w:tcW w:w="4876" w:type="dxa"/>
          </w:tcPr>
          <w:p w14:paraId="60CF9462" w14:textId="77777777" w:rsidR="009760F5" w:rsidRPr="00357852" w:rsidRDefault="009760F5" w:rsidP="00BF7AFB">
            <w:pPr>
              <w:pStyle w:val="Normal6a"/>
            </w:pPr>
            <w:r w:rsidRPr="00357852">
              <w:rPr>
                <w:b/>
                <w:i/>
              </w:rPr>
              <w:t>törölve</w:t>
            </w:r>
          </w:p>
        </w:tc>
      </w:tr>
    </w:tbl>
    <w:p w14:paraId="3E99015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ED51FEE" w14:textId="77777777" w:rsidR="009760F5" w:rsidRPr="00357852" w:rsidRDefault="009760F5" w:rsidP="009760F5">
      <w:r w:rsidRPr="00534DA7">
        <w:rPr>
          <w:rStyle w:val="HideTWBExt"/>
        </w:rPr>
        <w:t>&lt;/Amend&gt;</w:t>
      </w:r>
    </w:p>
    <w:p w14:paraId="39DF20E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632</w:t>
      </w:r>
      <w:r w:rsidRPr="00534DA7">
        <w:rPr>
          <w:rStyle w:val="HideTWBExt"/>
          <w:b w:val="0"/>
        </w:rPr>
        <w:t>&lt;/NumAm&gt;</w:t>
      </w:r>
    </w:p>
    <w:p w14:paraId="3FFE0B3F"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100234C0" w14:textId="77777777" w:rsidR="009760F5" w:rsidRPr="00357852" w:rsidRDefault="009760F5" w:rsidP="009760F5">
      <w:pPr>
        <w:pStyle w:val="NormalBold"/>
      </w:pPr>
      <w:r w:rsidRPr="00534DA7">
        <w:rPr>
          <w:rStyle w:val="HideTWBExt"/>
          <w:b w:val="0"/>
        </w:rPr>
        <w:t>&lt;/RepeatBlock-By&gt;</w:t>
      </w:r>
    </w:p>
    <w:p w14:paraId="3FAE5A7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ED0F088" w14:textId="77777777" w:rsidR="009760F5" w:rsidRPr="00357852" w:rsidRDefault="009760F5" w:rsidP="009760F5">
      <w:pPr>
        <w:pStyle w:val="NormalBold"/>
      </w:pPr>
      <w:r w:rsidRPr="00534DA7">
        <w:rPr>
          <w:rStyle w:val="HideTWBExt"/>
          <w:b w:val="0"/>
        </w:rPr>
        <w:t>&lt;Article&gt;</w:t>
      </w:r>
      <w:r w:rsidRPr="00357852">
        <w:t>10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230C63B" w14:textId="77777777" w:rsidTr="00BF7AFB">
        <w:trPr>
          <w:trHeight w:hRule="exact" w:val="240"/>
          <w:jc w:val="center"/>
        </w:trPr>
        <w:tc>
          <w:tcPr>
            <w:tcW w:w="9752" w:type="dxa"/>
            <w:gridSpan w:val="2"/>
          </w:tcPr>
          <w:p w14:paraId="50A84375" w14:textId="77777777" w:rsidR="009760F5" w:rsidRPr="00357852" w:rsidRDefault="009760F5" w:rsidP="00BF7AFB"/>
        </w:tc>
      </w:tr>
      <w:tr w:rsidR="00215CFA" w:rsidRPr="00357852" w14:paraId="6CBB7D31" w14:textId="77777777" w:rsidTr="00BF7AFB">
        <w:trPr>
          <w:trHeight w:val="240"/>
          <w:jc w:val="center"/>
        </w:trPr>
        <w:tc>
          <w:tcPr>
            <w:tcW w:w="4876" w:type="dxa"/>
          </w:tcPr>
          <w:p w14:paraId="0431A067" w14:textId="77777777" w:rsidR="009760F5" w:rsidRPr="00357852" w:rsidRDefault="009760F5" w:rsidP="00BF7AFB">
            <w:pPr>
              <w:pStyle w:val="AmColumnHeading"/>
            </w:pPr>
            <w:r w:rsidRPr="00357852">
              <w:t>A Bizottság által javasolt szöveg</w:t>
            </w:r>
          </w:p>
        </w:tc>
        <w:tc>
          <w:tcPr>
            <w:tcW w:w="4876" w:type="dxa"/>
          </w:tcPr>
          <w:p w14:paraId="7EE33028" w14:textId="77777777" w:rsidR="009760F5" w:rsidRPr="00357852" w:rsidRDefault="009760F5" w:rsidP="00BF7AFB">
            <w:pPr>
              <w:pStyle w:val="AmColumnHeading"/>
            </w:pPr>
            <w:r w:rsidRPr="00357852">
              <w:t>Módosítás</w:t>
            </w:r>
          </w:p>
        </w:tc>
      </w:tr>
      <w:tr w:rsidR="00215CFA" w:rsidRPr="00357852" w14:paraId="75D89C59" w14:textId="77777777" w:rsidTr="00BF7AFB">
        <w:trPr>
          <w:jc w:val="center"/>
        </w:trPr>
        <w:tc>
          <w:tcPr>
            <w:tcW w:w="4876" w:type="dxa"/>
          </w:tcPr>
          <w:p w14:paraId="6FBEBB02" w14:textId="77777777" w:rsidR="009760F5" w:rsidRPr="00357852" w:rsidRDefault="009760F5" w:rsidP="00BF7AFB">
            <w:pPr>
              <w:pStyle w:val="Normal6a"/>
            </w:pPr>
            <w:r w:rsidRPr="00357852">
              <w:t>(3)</w:t>
            </w:r>
            <w:r w:rsidRPr="00357852">
              <w:tab/>
            </w:r>
            <w:r w:rsidRPr="00357852">
              <w:rPr>
                <w:b/>
                <w:bCs/>
                <w:i/>
                <w:iCs/>
              </w:rPr>
              <w:t>A tagállamok legfeljebb egy év elteltével folytatják az (1) bekezdés szerint felfüggesztett</w:t>
            </w:r>
            <w:r w:rsidRPr="00357852">
              <w:t xml:space="preserve"> nemzetközi védelem iránti </w:t>
            </w:r>
            <w:r w:rsidRPr="00357852">
              <w:rPr>
                <w:b/>
                <w:bCs/>
                <w:i/>
                <w:iCs/>
              </w:rPr>
              <w:t>kérelmek vizsgálatát</w:t>
            </w:r>
            <w:r w:rsidRPr="00357852">
              <w:t>.</w:t>
            </w:r>
          </w:p>
        </w:tc>
        <w:tc>
          <w:tcPr>
            <w:tcW w:w="4876" w:type="dxa"/>
          </w:tcPr>
          <w:p w14:paraId="03191F76" w14:textId="77777777" w:rsidR="009760F5" w:rsidRPr="00357852" w:rsidRDefault="009760F5" w:rsidP="00BF7AFB">
            <w:pPr>
              <w:pStyle w:val="Normal6a"/>
            </w:pPr>
            <w:r w:rsidRPr="00357852">
              <w:t>(3)</w:t>
            </w:r>
            <w:r w:rsidRPr="00357852">
              <w:tab/>
            </w:r>
            <w:r w:rsidRPr="00357852">
              <w:rPr>
                <w:b/>
                <w:bCs/>
                <w:i/>
                <w:iCs/>
              </w:rPr>
              <w:t>Az ilyen jogállás megadása nem érinti az egyén</w:t>
            </w:r>
            <w:r w:rsidRPr="00357852">
              <w:t xml:space="preserve"> nemzetközi védelem iránti </w:t>
            </w:r>
            <w:r w:rsidRPr="00357852">
              <w:rPr>
                <w:b/>
                <w:bCs/>
                <w:i/>
                <w:iCs/>
              </w:rPr>
              <w:t>folyamatban lévő kérelmét és a menekültstátusznak a Genfi Egyezmény szerinti elismerését az érintett tagállamban</w:t>
            </w:r>
            <w:r w:rsidRPr="00357852">
              <w:t>.</w:t>
            </w:r>
          </w:p>
        </w:tc>
      </w:tr>
    </w:tbl>
    <w:p w14:paraId="11F3022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2A6CB2B" w14:textId="77777777" w:rsidR="009760F5" w:rsidRPr="00357852" w:rsidRDefault="009760F5" w:rsidP="009760F5">
      <w:r w:rsidRPr="00534DA7">
        <w:rPr>
          <w:rStyle w:val="HideTWBExt"/>
        </w:rPr>
        <w:t>&lt;/Amend&gt;</w:t>
      </w:r>
    </w:p>
    <w:p w14:paraId="4C46310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633</w:t>
      </w:r>
      <w:r w:rsidRPr="00534DA7">
        <w:rPr>
          <w:rStyle w:val="HideTWBExt"/>
          <w:b w:val="0"/>
        </w:rPr>
        <w:t>&lt;/NumAm&gt;</w:t>
      </w:r>
    </w:p>
    <w:p w14:paraId="3BD35A98"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36474CFD" w14:textId="77777777" w:rsidR="009760F5" w:rsidRPr="00357852" w:rsidRDefault="009760F5" w:rsidP="009760F5">
      <w:pPr>
        <w:pStyle w:val="NormalBold"/>
      </w:pPr>
      <w:r w:rsidRPr="00534DA7">
        <w:rPr>
          <w:rStyle w:val="HideTWBExt"/>
          <w:b w:val="0"/>
        </w:rPr>
        <w:t>&lt;/RepeatBlock-By&gt;</w:t>
      </w:r>
    </w:p>
    <w:p w14:paraId="6861629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B105581" w14:textId="77777777" w:rsidR="009760F5" w:rsidRPr="00357852" w:rsidRDefault="009760F5" w:rsidP="009760F5">
      <w:pPr>
        <w:pStyle w:val="NormalBold"/>
      </w:pPr>
      <w:r w:rsidRPr="00534DA7">
        <w:rPr>
          <w:rStyle w:val="HideTWBExt"/>
          <w:b w:val="0"/>
        </w:rPr>
        <w:t>&lt;Article&gt;</w:t>
      </w:r>
      <w:r w:rsidRPr="00357852">
        <w:t>10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B760221" w14:textId="77777777" w:rsidTr="00BF7AFB">
        <w:trPr>
          <w:trHeight w:hRule="exact" w:val="240"/>
          <w:jc w:val="center"/>
        </w:trPr>
        <w:tc>
          <w:tcPr>
            <w:tcW w:w="9752" w:type="dxa"/>
            <w:gridSpan w:val="2"/>
          </w:tcPr>
          <w:p w14:paraId="3CAD3278" w14:textId="77777777" w:rsidR="009760F5" w:rsidRPr="00357852" w:rsidRDefault="009760F5" w:rsidP="00BF7AFB"/>
        </w:tc>
      </w:tr>
      <w:tr w:rsidR="00215CFA" w:rsidRPr="00357852" w14:paraId="02423812" w14:textId="77777777" w:rsidTr="00BF7AFB">
        <w:trPr>
          <w:trHeight w:val="240"/>
          <w:jc w:val="center"/>
        </w:trPr>
        <w:tc>
          <w:tcPr>
            <w:tcW w:w="4876" w:type="dxa"/>
          </w:tcPr>
          <w:p w14:paraId="593C9257" w14:textId="77777777" w:rsidR="009760F5" w:rsidRPr="00357852" w:rsidRDefault="009760F5" w:rsidP="00BF7AFB">
            <w:pPr>
              <w:pStyle w:val="AmColumnHeading"/>
            </w:pPr>
            <w:r w:rsidRPr="00357852">
              <w:t>A Bizottság által javasolt szöveg</w:t>
            </w:r>
          </w:p>
        </w:tc>
        <w:tc>
          <w:tcPr>
            <w:tcW w:w="4876" w:type="dxa"/>
          </w:tcPr>
          <w:p w14:paraId="03C6F218" w14:textId="77777777" w:rsidR="009760F5" w:rsidRPr="00357852" w:rsidRDefault="009760F5" w:rsidP="00BF7AFB">
            <w:pPr>
              <w:pStyle w:val="AmColumnHeading"/>
            </w:pPr>
            <w:r w:rsidRPr="00357852">
              <w:t>Módosítás</w:t>
            </w:r>
          </w:p>
        </w:tc>
      </w:tr>
      <w:tr w:rsidR="00215CFA" w:rsidRPr="00357852" w14:paraId="717946A5" w14:textId="77777777" w:rsidTr="00BF7AFB">
        <w:trPr>
          <w:jc w:val="center"/>
        </w:trPr>
        <w:tc>
          <w:tcPr>
            <w:tcW w:w="4876" w:type="dxa"/>
          </w:tcPr>
          <w:p w14:paraId="416DCA9A" w14:textId="77777777" w:rsidR="009760F5" w:rsidRPr="00357852" w:rsidRDefault="009760F5" w:rsidP="00BF7AFB">
            <w:pPr>
              <w:pStyle w:val="Normal6a"/>
            </w:pPr>
            <w:r w:rsidRPr="00357852">
              <w:t>(3)</w:t>
            </w:r>
            <w:r w:rsidRPr="00357852">
              <w:tab/>
              <w:t xml:space="preserve">A tagállamok </w:t>
            </w:r>
            <w:r w:rsidRPr="00357852">
              <w:rPr>
                <w:b/>
                <w:bCs/>
                <w:i/>
                <w:iCs/>
              </w:rPr>
              <w:t>legfeljebb egy év elteltével</w:t>
            </w:r>
            <w:r w:rsidRPr="00357852">
              <w:t xml:space="preserve"> folytatják az (1) bekezdés szerint felfüggesztett nemzetközi védelem iránti kérelmek vizsgálatát.</w:t>
            </w:r>
          </w:p>
        </w:tc>
        <w:tc>
          <w:tcPr>
            <w:tcW w:w="4876" w:type="dxa"/>
          </w:tcPr>
          <w:p w14:paraId="2C025B67" w14:textId="77777777" w:rsidR="009760F5" w:rsidRPr="00357852" w:rsidRDefault="009760F5" w:rsidP="00BF7AFB">
            <w:pPr>
              <w:pStyle w:val="Normal6a"/>
            </w:pPr>
            <w:r w:rsidRPr="00357852">
              <w:t>(3)</w:t>
            </w:r>
            <w:r w:rsidRPr="00357852">
              <w:tab/>
              <w:t xml:space="preserve">A tagállamok </w:t>
            </w:r>
            <w:r w:rsidRPr="00357852">
              <w:rPr>
                <w:b/>
                <w:bCs/>
                <w:i/>
                <w:iCs/>
              </w:rPr>
              <w:t xml:space="preserve">az általuk megválasztott időpontban </w:t>
            </w:r>
            <w:r w:rsidRPr="00357852">
              <w:t>folytatják az (1) bekezdés szerint felfüggesztett nemzetközi védelem iránti kérelmek vizsgálatát.</w:t>
            </w:r>
          </w:p>
        </w:tc>
      </w:tr>
    </w:tbl>
    <w:p w14:paraId="54982C0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CDE5E76" w14:textId="77777777" w:rsidR="009760F5" w:rsidRPr="00357852" w:rsidRDefault="009760F5" w:rsidP="009760F5">
      <w:r w:rsidRPr="00534DA7">
        <w:rPr>
          <w:rStyle w:val="HideTWBExt"/>
        </w:rPr>
        <w:t>&lt;/Amend&gt;</w:t>
      </w:r>
    </w:p>
    <w:p w14:paraId="79A9A86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634</w:t>
      </w:r>
      <w:r w:rsidRPr="00534DA7">
        <w:rPr>
          <w:rStyle w:val="HideTWBExt"/>
          <w:b w:val="0"/>
        </w:rPr>
        <w:t>&lt;/NumAm&gt;</w:t>
      </w:r>
    </w:p>
    <w:p w14:paraId="7CAE6AE1"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w:t>
      </w:r>
      <w:r w:rsidRPr="00534DA7">
        <w:rPr>
          <w:rStyle w:val="HideTWBExt"/>
          <w:b w:val="0"/>
        </w:rPr>
        <w:t>&lt;/Members&gt;</w:t>
      </w:r>
    </w:p>
    <w:p w14:paraId="4A47367E" w14:textId="77777777" w:rsidR="009760F5" w:rsidRPr="00357852" w:rsidRDefault="009760F5" w:rsidP="009760F5">
      <w:pPr>
        <w:pStyle w:val="NormalBold"/>
      </w:pPr>
      <w:r w:rsidRPr="00534DA7">
        <w:rPr>
          <w:rStyle w:val="HideTWBExt"/>
          <w:b w:val="0"/>
        </w:rPr>
        <w:t>&lt;/RepeatBlock-By&gt;</w:t>
      </w:r>
    </w:p>
    <w:p w14:paraId="29026A4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CB2D0FF" w14:textId="77777777" w:rsidR="009760F5" w:rsidRPr="00357852" w:rsidRDefault="009760F5" w:rsidP="009760F5">
      <w:pPr>
        <w:pStyle w:val="NormalBold"/>
      </w:pPr>
      <w:r w:rsidRPr="00534DA7">
        <w:rPr>
          <w:rStyle w:val="HideTWBExt"/>
          <w:b w:val="0"/>
        </w:rPr>
        <w:t>&lt;Article&gt;</w:t>
      </w:r>
      <w:r w:rsidRPr="00357852">
        <w:t>10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DD030AF" w14:textId="77777777" w:rsidTr="00BF7AFB">
        <w:trPr>
          <w:trHeight w:hRule="exact" w:val="240"/>
          <w:jc w:val="center"/>
        </w:trPr>
        <w:tc>
          <w:tcPr>
            <w:tcW w:w="9752" w:type="dxa"/>
            <w:gridSpan w:val="2"/>
          </w:tcPr>
          <w:p w14:paraId="5308A5DF" w14:textId="77777777" w:rsidR="009760F5" w:rsidRPr="00357852" w:rsidRDefault="009760F5" w:rsidP="00BF7AFB"/>
        </w:tc>
      </w:tr>
      <w:tr w:rsidR="00215CFA" w:rsidRPr="00357852" w14:paraId="7C6CFADD" w14:textId="77777777" w:rsidTr="00BF7AFB">
        <w:trPr>
          <w:trHeight w:val="240"/>
          <w:jc w:val="center"/>
        </w:trPr>
        <w:tc>
          <w:tcPr>
            <w:tcW w:w="4876" w:type="dxa"/>
          </w:tcPr>
          <w:p w14:paraId="06E866CB" w14:textId="77777777" w:rsidR="009760F5" w:rsidRPr="00357852" w:rsidRDefault="009760F5" w:rsidP="00BF7AFB">
            <w:pPr>
              <w:pStyle w:val="AmColumnHeading"/>
            </w:pPr>
            <w:r w:rsidRPr="00357852">
              <w:t>A Bizottság által javasolt szöveg</w:t>
            </w:r>
          </w:p>
        </w:tc>
        <w:tc>
          <w:tcPr>
            <w:tcW w:w="4876" w:type="dxa"/>
          </w:tcPr>
          <w:p w14:paraId="1CBC3C96" w14:textId="77777777" w:rsidR="009760F5" w:rsidRPr="00357852" w:rsidRDefault="009760F5" w:rsidP="00BF7AFB">
            <w:pPr>
              <w:pStyle w:val="AmColumnHeading"/>
            </w:pPr>
            <w:r w:rsidRPr="00357852">
              <w:t>Módosítás</w:t>
            </w:r>
          </w:p>
        </w:tc>
      </w:tr>
      <w:tr w:rsidR="00215CFA" w:rsidRPr="00357852" w14:paraId="36995FB2" w14:textId="77777777" w:rsidTr="00BF7AFB">
        <w:trPr>
          <w:jc w:val="center"/>
        </w:trPr>
        <w:tc>
          <w:tcPr>
            <w:tcW w:w="4876" w:type="dxa"/>
          </w:tcPr>
          <w:p w14:paraId="7BE0EF36" w14:textId="77777777" w:rsidR="009760F5" w:rsidRPr="00357852" w:rsidRDefault="009760F5" w:rsidP="00BF7AFB">
            <w:pPr>
              <w:pStyle w:val="Normal6a"/>
            </w:pPr>
            <w:r w:rsidRPr="00357852">
              <w:t>(3)</w:t>
            </w:r>
            <w:r w:rsidRPr="00357852">
              <w:tab/>
            </w:r>
            <w:r w:rsidRPr="00357852">
              <w:rPr>
                <w:b/>
                <w:bCs/>
                <w:i/>
                <w:iCs/>
              </w:rPr>
              <w:t>A tagállamok legfeljebb egy év elteltével folytatják az (1) bekezdés szerint felfüggesztett nemzetközi védelem iránti kérelmek vizsgálatát</w:t>
            </w:r>
            <w:r w:rsidRPr="00357852">
              <w:t>.</w:t>
            </w:r>
          </w:p>
        </w:tc>
        <w:tc>
          <w:tcPr>
            <w:tcW w:w="4876" w:type="dxa"/>
          </w:tcPr>
          <w:p w14:paraId="7F45DF6D" w14:textId="77777777" w:rsidR="009760F5" w:rsidRPr="00357852" w:rsidRDefault="009760F5" w:rsidP="00BF7AFB">
            <w:pPr>
              <w:pStyle w:val="Normal6a"/>
            </w:pPr>
            <w:r w:rsidRPr="00357852">
              <w:t>(3)</w:t>
            </w:r>
            <w:r w:rsidRPr="00357852">
              <w:tab/>
            </w:r>
            <w:r w:rsidRPr="00357852">
              <w:rPr>
                <w:b/>
                <w:bCs/>
                <w:i/>
                <w:iCs/>
              </w:rPr>
              <w:t>A (2) bekezdésben foglalt eljárás minden esetben kötelező értékelést tartalmaz a tagállam nemzetbiztonságát vagy közrendjét fenyegető lehetséges veszély megállapítása érdekében</w:t>
            </w:r>
            <w:r w:rsidRPr="00357852">
              <w:t>.</w:t>
            </w:r>
          </w:p>
        </w:tc>
      </w:tr>
    </w:tbl>
    <w:p w14:paraId="34F8F65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E0E8CA4" w14:textId="77777777" w:rsidR="009760F5" w:rsidRPr="00357852" w:rsidRDefault="009760F5" w:rsidP="009760F5">
      <w:r w:rsidRPr="00534DA7">
        <w:rPr>
          <w:rStyle w:val="HideTWBExt"/>
        </w:rPr>
        <w:t>&lt;/Amend&gt;</w:t>
      </w:r>
    </w:p>
    <w:p w14:paraId="40C3D4D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635</w:t>
      </w:r>
      <w:r w:rsidRPr="00534DA7">
        <w:rPr>
          <w:rStyle w:val="HideTWBExt"/>
          <w:b w:val="0"/>
        </w:rPr>
        <w:t>&lt;/NumAm&gt;</w:t>
      </w:r>
    </w:p>
    <w:p w14:paraId="33C93557" w14:textId="77777777" w:rsidR="009760F5" w:rsidRPr="00357852" w:rsidRDefault="009760F5" w:rsidP="009760F5">
      <w:pPr>
        <w:pStyle w:val="NormalBold"/>
      </w:pPr>
      <w:r w:rsidRPr="00534DA7">
        <w:rPr>
          <w:rStyle w:val="HideTWBExt"/>
          <w:b w:val="0"/>
        </w:rPr>
        <w:t>&lt;RepeatBlock-By&gt;&lt;Members&gt;</w:t>
      </w:r>
      <w:r w:rsidRPr="00357852">
        <w:t>Tomas Tobé, Lena Düpont, Elissavet Vozemberg-Vrionidi, Jeroen Lenaers</w:t>
      </w:r>
      <w:r w:rsidRPr="00534DA7">
        <w:rPr>
          <w:rStyle w:val="HideTWBExt"/>
          <w:b w:val="0"/>
        </w:rPr>
        <w:t>&lt;/Members&gt;</w:t>
      </w:r>
    </w:p>
    <w:p w14:paraId="49102066" w14:textId="77777777" w:rsidR="009760F5" w:rsidRPr="00357852" w:rsidRDefault="009760F5" w:rsidP="009760F5">
      <w:pPr>
        <w:pStyle w:val="NormalBold"/>
      </w:pPr>
      <w:r w:rsidRPr="00534DA7">
        <w:rPr>
          <w:rStyle w:val="HideTWBExt"/>
          <w:b w:val="0"/>
        </w:rPr>
        <w:t>&lt;/RepeatBlock-By&gt;</w:t>
      </w:r>
    </w:p>
    <w:p w14:paraId="0AB7C213"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69CFE49" w14:textId="77777777" w:rsidR="009760F5" w:rsidRPr="00357852" w:rsidRDefault="009760F5" w:rsidP="009760F5">
      <w:pPr>
        <w:pStyle w:val="NormalBold"/>
      </w:pPr>
      <w:r w:rsidRPr="00534DA7">
        <w:rPr>
          <w:rStyle w:val="HideTWBExt"/>
          <w:b w:val="0"/>
        </w:rPr>
        <w:t>&lt;Article&gt;</w:t>
      </w:r>
      <w:r w:rsidRPr="00357852">
        <w:t>10 cikk – 3 a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67E7FD7" w14:textId="77777777" w:rsidTr="00BF7AFB">
        <w:trPr>
          <w:trHeight w:hRule="exact" w:val="240"/>
          <w:jc w:val="center"/>
        </w:trPr>
        <w:tc>
          <w:tcPr>
            <w:tcW w:w="9752" w:type="dxa"/>
            <w:gridSpan w:val="2"/>
          </w:tcPr>
          <w:p w14:paraId="0FD416E1" w14:textId="77777777" w:rsidR="009760F5" w:rsidRPr="00357852" w:rsidRDefault="009760F5" w:rsidP="00BF7AFB"/>
        </w:tc>
      </w:tr>
      <w:tr w:rsidR="00215CFA" w:rsidRPr="00357852" w14:paraId="7933DEE8" w14:textId="77777777" w:rsidTr="00BF7AFB">
        <w:trPr>
          <w:trHeight w:val="240"/>
          <w:jc w:val="center"/>
        </w:trPr>
        <w:tc>
          <w:tcPr>
            <w:tcW w:w="4876" w:type="dxa"/>
          </w:tcPr>
          <w:p w14:paraId="4DFB4D98" w14:textId="77777777" w:rsidR="009760F5" w:rsidRPr="00357852" w:rsidRDefault="009760F5" w:rsidP="00BF7AFB">
            <w:pPr>
              <w:pStyle w:val="AmColumnHeading"/>
            </w:pPr>
            <w:r w:rsidRPr="00357852">
              <w:t>A Bizottság által javasolt szöveg</w:t>
            </w:r>
          </w:p>
        </w:tc>
        <w:tc>
          <w:tcPr>
            <w:tcW w:w="4876" w:type="dxa"/>
          </w:tcPr>
          <w:p w14:paraId="3CDCAF0A" w14:textId="77777777" w:rsidR="009760F5" w:rsidRPr="00357852" w:rsidRDefault="009760F5" w:rsidP="00BF7AFB">
            <w:pPr>
              <w:pStyle w:val="AmColumnHeading"/>
            </w:pPr>
            <w:r w:rsidRPr="00357852">
              <w:t>Módosítás</w:t>
            </w:r>
          </w:p>
        </w:tc>
      </w:tr>
      <w:tr w:rsidR="00215CFA" w:rsidRPr="00357852" w14:paraId="03B88D23" w14:textId="77777777" w:rsidTr="00BF7AFB">
        <w:trPr>
          <w:jc w:val="center"/>
        </w:trPr>
        <w:tc>
          <w:tcPr>
            <w:tcW w:w="4876" w:type="dxa"/>
          </w:tcPr>
          <w:p w14:paraId="55FB6709" w14:textId="77777777" w:rsidR="009760F5" w:rsidRPr="00357852" w:rsidRDefault="009760F5" w:rsidP="00BF7AFB">
            <w:pPr>
              <w:pStyle w:val="Normal6a"/>
            </w:pPr>
          </w:p>
        </w:tc>
        <w:tc>
          <w:tcPr>
            <w:tcW w:w="4876" w:type="dxa"/>
          </w:tcPr>
          <w:p w14:paraId="28ACAEBF" w14:textId="77777777" w:rsidR="009760F5" w:rsidRPr="00357852" w:rsidRDefault="009760F5" w:rsidP="00BF7AFB">
            <w:pPr>
              <w:pStyle w:val="Normal6a"/>
            </w:pPr>
            <w:r w:rsidRPr="00357852">
              <w:rPr>
                <w:b/>
                <w:i/>
              </w:rPr>
              <w:t>(3a)</w:t>
            </w:r>
            <w:r w:rsidRPr="00357852">
              <w:tab/>
            </w:r>
            <w:r w:rsidRPr="00357852">
              <w:rPr>
                <w:b/>
                <w:i/>
              </w:rPr>
              <w:t>Az (1) bekezdéstől eltérve a tagállamok nem adnak ideiglenes tartózkodási engedélyt, ha a harmadik ország állampolgára veszélyt jelent a tagállam nemzetbiztonságára, közrendjére vagy közpolitikájára, illetve az Unió belső biztonságára. Ha az érintett személy ilyen veszélyt jelent, a tagállam a nemzetközi védelem iránti kérelmet határon folytatott gyorsított eljárás keretében vizsgálja meg.</w:t>
            </w:r>
          </w:p>
        </w:tc>
      </w:tr>
    </w:tbl>
    <w:p w14:paraId="5A0B309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A53BF28" w14:textId="77777777" w:rsidR="009760F5" w:rsidRPr="00357852" w:rsidRDefault="009760F5" w:rsidP="009760F5">
      <w:r w:rsidRPr="00534DA7">
        <w:rPr>
          <w:rStyle w:val="HideTWBExt"/>
        </w:rPr>
        <w:t>&lt;/Amend&gt;</w:t>
      </w:r>
    </w:p>
    <w:p w14:paraId="688892E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636</w:t>
      </w:r>
      <w:r w:rsidRPr="00534DA7">
        <w:rPr>
          <w:rStyle w:val="HideTWBExt"/>
          <w:b w:val="0"/>
        </w:rPr>
        <w:t>&lt;/NumAm&gt;</w:t>
      </w:r>
    </w:p>
    <w:p w14:paraId="5A77B487"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3D55835F" w14:textId="77777777" w:rsidR="009760F5" w:rsidRPr="00357852" w:rsidRDefault="009760F5" w:rsidP="009760F5">
      <w:pPr>
        <w:pStyle w:val="NormalBold"/>
      </w:pPr>
      <w:r w:rsidRPr="00534DA7">
        <w:rPr>
          <w:rStyle w:val="HideTWBExt"/>
          <w:b w:val="0"/>
        </w:rPr>
        <w:t>&lt;/RepeatBlock-By&gt;</w:t>
      </w:r>
    </w:p>
    <w:p w14:paraId="149DB5A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14F3904" w14:textId="77777777" w:rsidR="009760F5" w:rsidRPr="00357852" w:rsidRDefault="009760F5" w:rsidP="009760F5">
      <w:pPr>
        <w:pStyle w:val="NormalBold"/>
      </w:pPr>
      <w:r w:rsidRPr="00534DA7">
        <w:rPr>
          <w:rStyle w:val="HideTWBExt"/>
          <w:b w:val="0"/>
        </w:rPr>
        <w:t>&lt;Article&gt;</w:t>
      </w:r>
      <w:r w:rsidRPr="00357852">
        <w:t>10 cikk – 4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3F4B4DD" w14:textId="77777777" w:rsidTr="00BF7AFB">
        <w:trPr>
          <w:trHeight w:hRule="exact" w:val="240"/>
          <w:jc w:val="center"/>
        </w:trPr>
        <w:tc>
          <w:tcPr>
            <w:tcW w:w="9752" w:type="dxa"/>
            <w:gridSpan w:val="2"/>
          </w:tcPr>
          <w:p w14:paraId="574B0467" w14:textId="77777777" w:rsidR="009760F5" w:rsidRPr="00357852" w:rsidRDefault="009760F5" w:rsidP="00BF7AFB"/>
        </w:tc>
      </w:tr>
      <w:tr w:rsidR="00215CFA" w:rsidRPr="00357852" w14:paraId="59EB9052" w14:textId="77777777" w:rsidTr="00BF7AFB">
        <w:trPr>
          <w:trHeight w:val="240"/>
          <w:jc w:val="center"/>
        </w:trPr>
        <w:tc>
          <w:tcPr>
            <w:tcW w:w="4876" w:type="dxa"/>
          </w:tcPr>
          <w:p w14:paraId="0DCB789A" w14:textId="77777777" w:rsidR="009760F5" w:rsidRPr="00357852" w:rsidRDefault="009760F5" w:rsidP="00BF7AFB">
            <w:pPr>
              <w:pStyle w:val="AmColumnHeading"/>
            </w:pPr>
            <w:r w:rsidRPr="00357852">
              <w:t>A Bizottság által javasolt szöveg</w:t>
            </w:r>
          </w:p>
        </w:tc>
        <w:tc>
          <w:tcPr>
            <w:tcW w:w="4876" w:type="dxa"/>
          </w:tcPr>
          <w:p w14:paraId="51DE583A" w14:textId="77777777" w:rsidR="009760F5" w:rsidRPr="00357852" w:rsidRDefault="009760F5" w:rsidP="00BF7AFB">
            <w:pPr>
              <w:pStyle w:val="AmColumnHeading"/>
            </w:pPr>
            <w:r w:rsidRPr="00357852">
              <w:t>Módosítás</w:t>
            </w:r>
          </w:p>
        </w:tc>
      </w:tr>
      <w:tr w:rsidR="00215CFA" w:rsidRPr="00357852" w14:paraId="3673E672" w14:textId="77777777" w:rsidTr="00BF7AFB">
        <w:trPr>
          <w:jc w:val="center"/>
        </w:trPr>
        <w:tc>
          <w:tcPr>
            <w:tcW w:w="4876" w:type="dxa"/>
          </w:tcPr>
          <w:p w14:paraId="3D0C7F2B" w14:textId="77777777" w:rsidR="009760F5" w:rsidRPr="00357852" w:rsidRDefault="009760F5" w:rsidP="00BF7AFB">
            <w:pPr>
              <w:pStyle w:val="Normal6a"/>
            </w:pPr>
            <w:r w:rsidRPr="00357852">
              <w:rPr>
                <w:b/>
                <w:i/>
              </w:rPr>
              <w:t>(4)</w:t>
            </w:r>
            <w:r w:rsidRPr="00357852">
              <w:tab/>
            </w:r>
            <w:r w:rsidRPr="00357852">
              <w:rPr>
                <w:b/>
                <w:i/>
              </w:rPr>
              <w:t>A Bizottság végrehajtási határozat útján:</w:t>
            </w:r>
          </w:p>
        </w:tc>
        <w:tc>
          <w:tcPr>
            <w:tcW w:w="4876" w:type="dxa"/>
          </w:tcPr>
          <w:p w14:paraId="2377653F" w14:textId="77777777" w:rsidR="009760F5" w:rsidRPr="00357852" w:rsidRDefault="009760F5" w:rsidP="00BF7AFB">
            <w:pPr>
              <w:pStyle w:val="Normal6a"/>
            </w:pPr>
            <w:r w:rsidRPr="00357852">
              <w:rPr>
                <w:b/>
                <w:i/>
              </w:rPr>
              <w:t>törölve</w:t>
            </w:r>
          </w:p>
        </w:tc>
      </w:tr>
      <w:tr w:rsidR="00215CFA" w:rsidRPr="00357852" w14:paraId="0CBF7CA7" w14:textId="77777777" w:rsidTr="00BF7AFB">
        <w:trPr>
          <w:jc w:val="center"/>
        </w:trPr>
        <w:tc>
          <w:tcPr>
            <w:tcW w:w="4876" w:type="dxa"/>
          </w:tcPr>
          <w:p w14:paraId="175C84F9" w14:textId="77777777" w:rsidR="009760F5" w:rsidRPr="00357852" w:rsidRDefault="009760F5" w:rsidP="00BF7AFB">
            <w:pPr>
              <w:pStyle w:val="Normal6a"/>
            </w:pPr>
            <w:r w:rsidRPr="00357852">
              <w:rPr>
                <w:b/>
                <w:i/>
              </w:rPr>
              <w:t>a) megállapítja, hogy a 3. cikkben említett elemek alapján válsághelyzet áll fenn;</w:t>
            </w:r>
          </w:p>
        </w:tc>
        <w:tc>
          <w:tcPr>
            <w:tcW w:w="4876" w:type="dxa"/>
          </w:tcPr>
          <w:p w14:paraId="53660AF7" w14:textId="77777777" w:rsidR="009760F5" w:rsidRPr="00357852" w:rsidRDefault="009760F5" w:rsidP="00BF7AFB">
            <w:pPr>
              <w:pStyle w:val="Normal6a"/>
            </w:pPr>
          </w:p>
        </w:tc>
      </w:tr>
      <w:tr w:rsidR="00215CFA" w:rsidRPr="00357852" w14:paraId="2E4A918C" w14:textId="77777777" w:rsidTr="00BF7AFB">
        <w:trPr>
          <w:jc w:val="center"/>
        </w:trPr>
        <w:tc>
          <w:tcPr>
            <w:tcW w:w="4876" w:type="dxa"/>
          </w:tcPr>
          <w:p w14:paraId="291DBAC2" w14:textId="77777777" w:rsidR="009760F5" w:rsidRPr="00357852" w:rsidRDefault="009760F5" w:rsidP="00BF7AFB">
            <w:pPr>
              <w:pStyle w:val="Normal6a"/>
            </w:pPr>
            <w:r w:rsidRPr="00357852">
              <w:rPr>
                <w:b/>
                <w:i/>
              </w:rPr>
              <w:t>b) megállapítja, hogy szükség van a nemzetközi védelem iránti kérelmek megvizsgálásának felfüggesztésére;</w:t>
            </w:r>
          </w:p>
        </w:tc>
        <w:tc>
          <w:tcPr>
            <w:tcW w:w="4876" w:type="dxa"/>
          </w:tcPr>
          <w:p w14:paraId="74925EC5" w14:textId="77777777" w:rsidR="009760F5" w:rsidRPr="00357852" w:rsidRDefault="009760F5" w:rsidP="00BF7AFB">
            <w:pPr>
              <w:pStyle w:val="Normal6a"/>
            </w:pPr>
          </w:p>
        </w:tc>
      </w:tr>
      <w:tr w:rsidR="00215CFA" w:rsidRPr="00357852" w14:paraId="4F24415F" w14:textId="77777777" w:rsidTr="00BF7AFB">
        <w:trPr>
          <w:jc w:val="center"/>
        </w:trPr>
        <w:tc>
          <w:tcPr>
            <w:tcW w:w="4876" w:type="dxa"/>
          </w:tcPr>
          <w:p w14:paraId="7DBE6393" w14:textId="77777777" w:rsidR="009760F5" w:rsidRPr="00357852" w:rsidRDefault="009760F5" w:rsidP="00BF7AFB">
            <w:pPr>
              <w:pStyle w:val="Normal6a"/>
            </w:pPr>
            <w:r w:rsidRPr="00357852">
              <w:rPr>
                <w:b/>
                <w:i/>
              </w:rPr>
              <w:t>c) az (1) bekezdésben említett személyek tekintetében meghatározza az adott származási országot vagy egy adott származási ország valamely részét;</w:t>
            </w:r>
          </w:p>
        </w:tc>
        <w:tc>
          <w:tcPr>
            <w:tcW w:w="4876" w:type="dxa"/>
          </w:tcPr>
          <w:p w14:paraId="0BFEF5B1" w14:textId="77777777" w:rsidR="009760F5" w:rsidRPr="00357852" w:rsidRDefault="009760F5" w:rsidP="00BF7AFB">
            <w:pPr>
              <w:pStyle w:val="Normal6a"/>
            </w:pPr>
          </w:p>
        </w:tc>
      </w:tr>
      <w:tr w:rsidR="00215CFA" w:rsidRPr="00357852" w14:paraId="180E6B55" w14:textId="77777777" w:rsidTr="00BF7AFB">
        <w:trPr>
          <w:jc w:val="center"/>
        </w:trPr>
        <w:tc>
          <w:tcPr>
            <w:tcW w:w="4876" w:type="dxa"/>
          </w:tcPr>
          <w:p w14:paraId="3CECAA96" w14:textId="77777777" w:rsidR="009760F5" w:rsidRPr="00357852" w:rsidRDefault="009760F5" w:rsidP="00BF7AFB">
            <w:pPr>
              <w:pStyle w:val="Normal6a"/>
            </w:pPr>
            <w:r w:rsidRPr="00357852">
              <w:rPr>
                <w:b/>
                <w:i/>
              </w:rPr>
              <w:t>d) megállapítja e cikk alkalmazásának kezdőidőpontját, és meghatározza azt az időtartamot, amely során az a) pontban említett, lakóhelyüket elhagyni kényszerült személyek nemzetközi védelem iránti kérelmei felfüggeszthetők, és azonnali védelmet biztosító jogállás adható.</w:t>
            </w:r>
          </w:p>
        </w:tc>
        <w:tc>
          <w:tcPr>
            <w:tcW w:w="4876" w:type="dxa"/>
          </w:tcPr>
          <w:p w14:paraId="5E59047F" w14:textId="77777777" w:rsidR="009760F5" w:rsidRPr="00357852" w:rsidRDefault="009760F5" w:rsidP="00BF7AFB">
            <w:pPr>
              <w:pStyle w:val="Normal6a"/>
            </w:pPr>
          </w:p>
        </w:tc>
      </w:tr>
    </w:tbl>
    <w:p w14:paraId="7C3864A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A798301" w14:textId="77777777" w:rsidR="009760F5" w:rsidRPr="00357852" w:rsidRDefault="009760F5" w:rsidP="009760F5">
      <w:r w:rsidRPr="00534DA7">
        <w:rPr>
          <w:rStyle w:val="HideTWBExt"/>
        </w:rPr>
        <w:t>&lt;/Amend&gt;</w:t>
      </w:r>
    </w:p>
    <w:p w14:paraId="1A83183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637</w:t>
      </w:r>
      <w:r w:rsidRPr="00534DA7">
        <w:rPr>
          <w:rStyle w:val="HideTWBExt"/>
          <w:b w:val="0"/>
        </w:rPr>
        <w:t>&lt;/NumAm&gt;</w:t>
      </w:r>
    </w:p>
    <w:p w14:paraId="3243A6B1"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685EADCD" w14:textId="77777777" w:rsidR="009760F5" w:rsidRPr="00357852" w:rsidRDefault="009760F5" w:rsidP="009760F5">
      <w:pPr>
        <w:pStyle w:val="NormalBold"/>
      </w:pPr>
      <w:r w:rsidRPr="00534DA7">
        <w:rPr>
          <w:rStyle w:val="HideTWBExt"/>
          <w:b w:val="0"/>
        </w:rPr>
        <w:t>&lt;/RepeatBlock-By&gt;</w:t>
      </w:r>
    </w:p>
    <w:p w14:paraId="133E7D5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F5AFE98" w14:textId="77777777" w:rsidR="009760F5" w:rsidRPr="00357852" w:rsidRDefault="009760F5" w:rsidP="009760F5">
      <w:pPr>
        <w:pStyle w:val="NormalBold"/>
      </w:pPr>
      <w:r w:rsidRPr="00534DA7">
        <w:rPr>
          <w:rStyle w:val="HideTWBExt"/>
          <w:b w:val="0"/>
        </w:rPr>
        <w:t>&lt;Article&gt;</w:t>
      </w:r>
      <w:r w:rsidRPr="00357852">
        <w:t>10 cikk – 4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F39F7FB" w14:textId="77777777" w:rsidTr="00BF7AFB">
        <w:trPr>
          <w:trHeight w:hRule="exact" w:val="240"/>
          <w:jc w:val="center"/>
        </w:trPr>
        <w:tc>
          <w:tcPr>
            <w:tcW w:w="9752" w:type="dxa"/>
            <w:gridSpan w:val="2"/>
          </w:tcPr>
          <w:p w14:paraId="40E5E975" w14:textId="77777777" w:rsidR="009760F5" w:rsidRPr="00357852" w:rsidRDefault="009760F5" w:rsidP="00BF7AFB"/>
        </w:tc>
      </w:tr>
      <w:tr w:rsidR="00215CFA" w:rsidRPr="00357852" w14:paraId="4177E6C1" w14:textId="77777777" w:rsidTr="00BF7AFB">
        <w:trPr>
          <w:trHeight w:val="240"/>
          <w:jc w:val="center"/>
        </w:trPr>
        <w:tc>
          <w:tcPr>
            <w:tcW w:w="4876" w:type="dxa"/>
          </w:tcPr>
          <w:p w14:paraId="7DEB4726" w14:textId="77777777" w:rsidR="009760F5" w:rsidRPr="00357852" w:rsidRDefault="009760F5" w:rsidP="00BF7AFB">
            <w:pPr>
              <w:pStyle w:val="AmColumnHeading"/>
            </w:pPr>
            <w:r w:rsidRPr="00357852">
              <w:t>A Bizottság által javasolt szöveg</w:t>
            </w:r>
          </w:p>
        </w:tc>
        <w:tc>
          <w:tcPr>
            <w:tcW w:w="4876" w:type="dxa"/>
          </w:tcPr>
          <w:p w14:paraId="46157D62" w14:textId="77777777" w:rsidR="009760F5" w:rsidRPr="00357852" w:rsidRDefault="009760F5" w:rsidP="00BF7AFB">
            <w:pPr>
              <w:pStyle w:val="AmColumnHeading"/>
            </w:pPr>
            <w:r w:rsidRPr="00357852">
              <w:t>Módosítás</w:t>
            </w:r>
          </w:p>
        </w:tc>
      </w:tr>
      <w:tr w:rsidR="00215CFA" w:rsidRPr="00357852" w14:paraId="6F8F602C" w14:textId="77777777" w:rsidTr="00BF7AFB">
        <w:trPr>
          <w:jc w:val="center"/>
        </w:trPr>
        <w:tc>
          <w:tcPr>
            <w:tcW w:w="4876" w:type="dxa"/>
          </w:tcPr>
          <w:p w14:paraId="2FDC3EE6" w14:textId="77777777" w:rsidR="009760F5" w:rsidRPr="00357852" w:rsidRDefault="009760F5" w:rsidP="00BF7AFB">
            <w:pPr>
              <w:pStyle w:val="Normal6a"/>
            </w:pPr>
            <w:r w:rsidRPr="00357852">
              <w:rPr>
                <w:b/>
                <w:i/>
              </w:rPr>
              <w:t>(4)</w:t>
            </w:r>
            <w:r w:rsidRPr="00357852">
              <w:tab/>
            </w:r>
            <w:r w:rsidRPr="00357852">
              <w:rPr>
                <w:b/>
                <w:i/>
              </w:rPr>
              <w:t>A Bizottság végrehajtási határozat útján:</w:t>
            </w:r>
          </w:p>
        </w:tc>
        <w:tc>
          <w:tcPr>
            <w:tcW w:w="4876" w:type="dxa"/>
          </w:tcPr>
          <w:p w14:paraId="2F65CDA8" w14:textId="77777777" w:rsidR="009760F5" w:rsidRPr="00357852" w:rsidRDefault="009760F5" w:rsidP="00BF7AFB">
            <w:pPr>
              <w:pStyle w:val="Normal6a"/>
            </w:pPr>
            <w:r w:rsidRPr="00357852">
              <w:rPr>
                <w:b/>
                <w:i/>
              </w:rPr>
              <w:t>törölve</w:t>
            </w:r>
          </w:p>
        </w:tc>
      </w:tr>
      <w:tr w:rsidR="00215CFA" w:rsidRPr="00357852" w14:paraId="05984D0F" w14:textId="77777777" w:rsidTr="00BF7AFB">
        <w:trPr>
          <w:jc w:val="center"/>
        </w:trPr>
        <w:tc>
          <w:tcPr>
            <w:tcW w:w="4876" w:type="dxa"/>
          </w:tcPr>
          <w:p w14:paraId="6A697663" w14:textId="77777777" w:rsidR="009760F5" w:rsidRPr="00357852" w:rsidRDefault="009760F5" w:rsidP="00BF7AFB">
            <w:pPr>
              <w:pStyle w:val="Normal6a"/>
            </w:pPr>
            <w:r w:rsidRPr="00357852">
              <w:rPr>
                <w:b/>
                <w:i/>
              </w:rPr>
              <w:t>a) megállapítja, hogy a 3. cikkben említett elemek alapján válsághelyzet áll fenn;</w:t>
            </w:r>
          </w:p>
        </w:tc>
        <w:tc>
          <w:tcPr>
            <w:tcW w:w="4876" w:type="dxa"/>
          </w:tcPr>
          <w:p w14:paraId="6AEF9E49" w14:textId="77777777" w:rsidR="009760F5" w:rsidRPr="00357852" w:rsidRDefault="009760F5" w:rsidP="00BF7AFB">
            <w:pPr>
              <w:pStyle w:val="Normal6a"/>
            </w:pPr>
          </w:p>
        </w:tc>
      </w:tr>
      <w:tr w:rsidR="00215CFA" w:rsidRPr="00357852" w14:paraId="4F7ADED6" w14:textId="77777777" w:rsidTr="00BF7AFB">
        <w:trPr>
          <w:jc w:val="center"/>
        </w:trPr>
        <w:tc>
          <w:tcPr>
            <w:tcW w:w="4876" w:type="dxa"/>
          </w:tcPr>
          <w:p w14:paraId="3ED0F9B6" w14:textId="77777777" w:rsidR="009760F5" w:rsidRPr="00357852" w:rsidRDefault="009760F5" w:rsidP="00BF7AFB">
            <w:pPr>
              <w:pStyle w:val="Normal6a"/>
            </w:pPr>
            <w:r w:rsidRPr="00357852">
              <w:rPr>
                <w:b/>
                <w:i/>
              </w:rPr>
              <w:t>b) megállapítja, hogy szükség van a nemzetközi védelem iránti kérelmek megvizsgálásának felfüggesztésére;</w:t>
            </w:r>
          </w:p>
        </w:tc>
        <w:tc>
          <w:tcPr>
            <w:tcW w:w="4876" w:type="dxa"/>
          </w:tcPr>
          <w:p w14:paraId="72089CF9" w14:textId="77777777" w:rsidR="009760F5" w:rsidRPr="00357852" w:rsidRDefault="009760F5" w:rsidP="00BF7AFB">
            <w:pPr>
              <w:pStyle w:val="Normal6a"/>
            </w:pPr>
          </w:p>
        </w:tc>
      </w:tr>
      <w:tr w:rsidR="00215CFA" w:rsidRPr="00357852" w14:paraId="71E4EC16" w14:textId="77777777" w:rsidTr="00BF7AFB">
        <w:trPr>
          <w:jc w:val="center"/>
        </w:trPr>
        <w:tc>
          <w:tcPr>
            <w:tcW w:w="4876" w:type="dxa"/>
          </w:tcPr>
          <w:p w14:paraId="37C3A49D" w14:textId="77777777" w:rsidR="009760F5" w:rsidRPr="00357852" w:rsidRDefault="009760F5" w:rsidP="00BF7AFB">
            <w:pPr>
              <w:pStyle w:val="Normal6a"/>
            </w:pPr>
            <w:r w:rsidRPr="00357852">
              <w:rPr>
                <w:b/>
                <w:i/>
              </w:rPr>
              <w:t>c) az (1) bekezdésben említett személyek tekintetében meghatározza az adott származási országot vagy egy adott származási ország valamely részét;</w:t>
            </w:r>
          </w:p>
        </w:tc>
        <w:tc>
          <w:tcPr>
            <w:tcW w:w="4876" w:type="dxa"/>
          </w:tcPr>
          <w:p w14:paraId="678EF1F3" w14:textId="77777777" w:rsidR="009760F5" w:rsidRPr="00357852" w:rsidRDefault="009760F5" w:rsidP="00BF7AFB">
            <w:pPr>
              <w:pStyle w:val="Normal6a"/>
            </w:pPr>
          </w:p>
        </w:tc>
      </w:tr>
      <w:tr w:rsidR="00215CFA" w:rsidRPr="00357852" w14:paraId="3A154A00" w14:textId="77777777" w:rsidTr="00BF7AFB">
        <w:trPr>
          <w:jc w:val="center"/>
        </w:trPr>
        <w:tc>
          <w:tcPr>
            <w:tcW w:w="4876" w:type="dxa"/>
          </w:tcPr>
          <w:p w14:paraId="76420F03" w14:textId="77777777" w:rsidR="009760F5" w:rsidRPr="00357852" w:rsidRDefault="009760F5" w:rsidP="00BF7AFB">
            <w:pPr>
              <w:pStyle w:val="Normal6a"/>
            </w:pPr>
            <w:r w:rsidRPr="00357852">
              <w:rPr>
                <w:b/>
                <w:i/>
              </w:rPr>
              <w:t>d) megállapítja e cikk alkalmazásának kezdőidőpontját, és meghatározza azt az időtartamot, amely során az a) pontban említett, lakóhelyüket elhagyni kényszerült személyek nemzetközi védelem iránti kérelmei felfüggeszthetők, és azonnali védelmet biztosító jogállás adható.</w:t>
            </w:r>
          </w:p>
        </w:tc>
        <w:tc>
          <w:tcPr>
            <w:tcW w:w="4876" w:type="dxa"/>
          </w:tcPr>
          <w:p w14:paraId="5F46CC37" w14:textId="77777777" w:rsidR="009760F5" w:rsidRPr="00357852" w:rsidRDefault="009760F5" w:rsidP="00BF7AFB">
            <w:pPr>
              <w:pStyle w:val="Normal6a"/>
            </w:pPr>
          </w:p>
        </w:tc>
      </w:tr>
    </w:tbl>
    <w:p w14:paraId="5DC4AAAE"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CD4B664" w14:textId="77777777" w:rsidR="009760F5" w:rsidRPr="00357852" w:rsidRDefault="009760F5" w:rsidP="009760F5">
      <w:r w:rsidRPr="00534DA7">
        <w:rPr>
          <w:rStyle w:val="HideTWBExt"/>
        </w:rPr>
        <w:t>&lt;/Amend&gt;</w:t>
      </w:r>
    </w:p>
    <w:p w14:paraId="4B040AC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638</w:t>
      </w:r>
      <w:r w:rsidRPr="00534DA7">
        <w:rPr>
          <w:rStyle w:val="HideTWBExt"/>
          <w:b w:val="0"/>
        </w:rPr>
        <w:t>&lt;/NumAm&gt;</w:t>
      </w:r>
    </w:p>
    <w:p w14:paraId="751E4450"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252FB0F8" w14:textId="77777777" w:rsidR="009760F5" w:rsidRPr="00357852" w:rsidRDefault="009760F5" w:rsidP="009760F5">
      <w:pPr>
        <w:pStyle w:val="NormalBold"/>
      </w:pPr>
      <w:r w:rsidRPr="00534DA7">
        <w:rPr>
          <w:rStyle w:val="HideTWBExt"/>
          <w:b w:val="0"/>
        </w:rPr>
        <w:t>&lt;/RepeatBlock-By&gt;</w:t>
      </w:r>
    </w:p>
    <w:p w14:paraId="31A4CFF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ACB2793" w14:textId="77777777" w:rsidR="009760F5" w:rsidRPr="00357852" w:rsidRDefault="009760F5" w:rsidP="009760F5">
      <w:pPr>
        <w:pStyle w:val="NormalBold"/>
      </w:pPr>
      <w:r w:rsidRPr="00534DA7">
        <w:rPr>
          <w:rStyle w:val="HideTWBExt"/>
          <w:b w:val="0"/>
        </w:rPr>
        <w:t>&lt;Article&gt;</w:t>
      </w:r>
      <w:r w:rsidRPr="00357852">
        <w:t>10 cikk – 4 bekezdés – bevezető rész</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FDF55F1" w14:textId="77777777" w:rsidTr="00BF7AFB">
        <w:trPr>
          <w:trHeight w:hRule="exact" w:val="240"/>
          <w:jc w:val="center"/>
        </w:trPr>
        <w:tc>
          <w:tcPr>
            <w:tcW w:w="9752" w:type="dxa"/>
            <w:gridSpan w:val="2"/>
          </w:tcPr>
          <w:p w14:paraId="7EB9FB01" w14:textId="77777777" w:rsidR="009760F5" w:rsidRPr="00357852" w:rsidRDefault="009760F5" w:rsidP="00BF7AFB"/>
        </w:tc>
      </w:tr>
      <w:tr w:rsidR="00215CFA" w:rsidRPr="00357852" w14:paraId="7363C098" w14:textId="77777777" w:rsidTr="00BF7AFB">
        <w:trPr>
          <w:trHeight w:val="240"/>
          <w:jc w:val="center"/>
        </w:trPr>
        <w:tc>
          <w:tcPr>
            <w:tcW w:w="4876" w:type="dxa"/>
          </w:tcPr>
          <w:p w14:paraId="75F0CCB3" w14:textId="77777777" w:rsidR="009760F5" w:rsidRPr="00357852" w:rsidRDefault="009760F5" w:rsidP="00BF7AFB">
            <w:pPr>
              <w:pStyle w:val="AmColumnHeading"/>
            </w:pPr>
            <w:r w:rsidRPr="00357852">
              <w:t>A Bizottság által javasolt szöveg</w:t>
            </w:r>
          </w:p>
        </w:tc>
        <w:tc>
          <w:tcPr>
            <w:tcW w:w="4876" w:type="dxa"/>
          </w:tcPr>
          <w:p w14:paraId="31E9DA2D" w14:textId="77777777" w:rsidR="009760F5" w:rsidRPr="00357852" w:rsidRDefault="009760F5" w:rsidP="00BF7AFB">
            <w:pPr>
              <w:pStyle w:val="AmColumnHeading"/>
            </w:pPr>
            <w:r w:rsidRPr="00357852">
              <w:t>Módosítás</w:t>
            </w:r>
          </w:p>
        </w:tc>
      </w:tr>
      <w:tr w:rsidR="00215CFA" w:rsidRPr="00357852" w14:paraId="4C835453" w14:textId="77777777" w:rsidTr="00BF7AFB">
        <w:trPr>
          <w:jc w:val="center"/>
        </w:trPr>
        <w:tc>
          <w:tcPr>
            <w:tcW w:w="4876" w:type="dxa"/>
          </w:tcPr>
          <w:p w14:paraId="54E075AA" w14:textId="77777777" w:rsidR="009760F5" w:rsidRPr="00357852" w:rsidRDefault="009760F5" w:rsidP="00BF7AFB">
            <w:pPr>
              <w:pStyle w:val="Normal6a"/>
            </w:pPr>
            <w:r w:rsidRPr="00357852">
              <w:t>(4)</w:t>
            </w:r>
            <w:r w:rsidRPr="00357852">
              <w:tab/>
              <w:t xml:space="preserve">A </w:t>
            </w:r>
            <w:r w:rsidRPr="00357852">
              <w:rPr>
                <w:b/>
                <w:bCs/>
                <w:i/>
                <w:iCs/>
              </w:rPr>
              <w:t>Bizottság végrehajtási határozat útján</w:t>
            </w:r>
            <w:r w:rsidRPr="00357852">
              <w:t>:</w:t>
            </w:r>
          </w:p>
        </w:tc>
        <w:tc>
          <w:tcPr>
            <w:tcW w:w="4876" w:type="dxa"/>
          </w:tcPr>
          <w:p w14:paraId="420ECAB5" w14:textId="77777777" w:rsidR="009760F5" w:rsidRPr="00357852" w:rsidRDefault="009760F5" w:rsidP="00BF7AFB">
            <w:pPr>
              <w:pStyle w:val="Normal6a"/>
            </w:pPr>
            <w:r w:rsidRPr="00357852">
              <w:t>(4)</w:t>
            </w:r>
            <w:r w:rsidRPr="00357852">
              <w:tab/>
              <w:t xml:space="preserve">A </w:t>
            </w:r>
            <w:r w:rsidRPr="00357852">
              <w:rPr>
                <w:b/>
                <w:bCs/>
                <w:i/>
                <w:iCs/>
              </w:rPr>
              <w:t>Tanács egyhangúlag eljárva</w:t>
            </w:r>
            <w:r w:rsidRPr="00357852">
              <w:t>:</w:t>
            </w:r>
          </w:p>
        </w:tc>
      </w:tr>
    </w:tbl>
    <w:p w14:paraId="6546D46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9508FD2" w14:textId="77777777" w:rsidR="009760F5" w:rsidRPr="00357852" w:rsidRDefault="009760F5" w:rsidP="009760F5">
      <w:r w:rsidRPr="00534DA7">
        <w:rPr>
          <w:rStyle w:val="HideTWBExt"/>
        </w:rPr>
        <w:t>&lt;/Amend&gt;</w:t>
      </w:r>
    </w:p>
    <w:p w14:paraId="3875257B"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639</w:t>
      </w:r>
      <w:r w:rsidRPr="00534DA7">
        <w:rPr>
          <w:rStyle w:val="HideTWBExt"/>
          <w:b w:val="0"/>
        </w:rPr>
        <w:t>&lt;/NumAm&gt;</w:t>
      </w:r>
    </w:p>
    <w:p w14:paraId="012BC37E"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06F76A28" w14:textId="77777777" w:rsidR="009760F5" w:rsidRPr="00357852" w:rsidRDefault="009760F5" w:rsidP="009760F5">
      <w:pPr>
        <w:pStyle w:val="NormalBold"/>
      </w:pPr>
      <w:r w:rsidRPr="00534DA7">
        <w:rPr>
          <w:rStyle w:val="HideTWBExt"/>
          <w:b w:val="0"/>
        </w:rPr>
        <w:t>&lt;/RepeatBlock-By&gt;</w:t>
      </w:r>
    </w:p>
    <w:p w14:paraId="5CB0288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D1041AF" w14:textId="77777777" w:rsidR="009760F5" w:rsidRPr="00357852" w:rsidRDefault="009760F5" w:rsidP="009760F5">
      <w:pPr>
        <w:pStyle w:val="NormalBold"/>
      </w:pPr>
      <w:r w:rsidRPr="00534DA7">
        <w:rPr>
          <w:rStyle w:val="HideTWBExt"/>
          <w:b w:val="0"/>
        </w:rPr>
        <w:t>&lt;Article&gt;</w:t>
      </w:r>
      <w:r w:rsidRPr="00357852">
        <w:t>10 cikk – 4 bekezdés – bevezető rész</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A83CEC4" w14:textId="77777777" w:rsidTr="00BF7AFB">
        <w:trPr>
          <w:trHeight w:hRule="exact" w:val="240"/>
          <w:jc w:val="center"/>
        </w:trPr>
        <w:tc>
          <w:tcPr>
            <w:tcW w:w="9752" w:type="dxa"/>
            <w:gridSpan w:val="2"/>
          </w:tcPr>
          <w:p w14:paraId="23B4CF5C" w14:textId="77777777" w:rsidR="009760F5" w:rsidRPr="00357852" w:rsidRDefault="009760F5" w:rsidP="00BF7AFB"/>
        </w:tc>
      </w:tr>
      <w:tr w:rsidR="00215CFA" w:rsidRPr="00357852" w14:paraId="5D8E6EA1" w14:textId="77777777" w:rsidTr="00BF7AFB">
        <w:trPr>
          <w:trHeight w:val="240"/>
          <w:jc w:val="center"/>
        </w:trPr>
        <w:tc>
          <w:tcPr>
            <w:tcW w:w="4876" w:type="dxa"/>
          </w:tcPr>
          <w:p w14:paraId="5DA026F1" w14:textId="77777777" w:rsidR="009760F5" w:rsidRPr="00357852" w:rsidRDefault="009760F5" w:rsidP="00BF7AFB">
            <w:pPr>
              <w:pStyle w:val="AmColumnHeading"/>
            </w:pPr>
            <w:r w:rsidRPr="00357852">
              <w:t>A Bizottság által javasolt szöveg</w:t>
            </w:r>
          </w:p>
        </w:tc>
        <w:tc>
          <w:tcPr>
            <w:tcW w:w="4876" w:type="dxa"/>
          </w:tcPr>
          <w:p w14:paraId="6402E169" w14:textId="77777777" w:rsidR="009760F5" w:rsidRPr="00357852" w:rsidRDefault="009760F5" w:rsidP="00BF7AFB">
            <w:pPr>
              <w:pStyle w:val="AmColumnHeading"/>
            </w:pPr>
            <w:r w:rsidRPr="00357852">
              <w:t>Módosítás</w:t>
            </w:r>
          </w:p>
        </w:tc>
      </w:tr>
      <w:tr w:rsidR="00215CFA" w:rsidRPr="00357852" w14:paraId="517D5558" w14:textId="77777777" w:rsidTr="00BF7AFB">
        <w:trPr>
          <w:jc w:val="center"/>
        </w:trPr>
        <w:tc>
          <w:tcPr>
            <w:tcW w:w="4876" w:type="dxa"/>
          </w:tcPr>
          <w:p w14:paraId="3C370F7F" w14:textId="77777777" w:rsidR="009760F5" w:rsidRPr="00357852" w:rsidRDefault="009760F5" w:rsidP="00BF7AFB">
            <w:pPr>
              <w:pStyle w:val="Normal6a"/>
            </w:pPr>
            <w:r w:rsidRPr="00357852">
              <w:t>(4)</w:t>
            </w:r>
            <w:r w:rsidRPr="00357852">
              <w:tab/>
              <w:t xml:space="preserve">A </w:t>
            </w:r>
            <w:r w:rsidRPr="00357852">
              <w:rPr>
                <w:b/>
                <w:bCs/>
                <w:i/>
                <w:iCs/>
              </w:rPr>
              <w:t>Bizottság végrehajtási határozat útján</w:t>
            </w:r>
            <w:r w:rsidRPr="00357852">
              <w:t>:</w:t>
            </w:r>
          </w:p>
        </w:tc>
        <w:tc>
          <w:tcPr>
            <w:tcW w:w="4876" w:type="dxa"/>
          </w:tcPr>
          <w:p w14:paraId="275A6264" w14:textId="77777777" w:rsidR="009760F5" w:rsidRPr="00357852" w:rsidRDefault="009760F5" w:rsidP="00BF7AFB">
            <w:pPr>
              <w:pStyle w:val="Normal6a"/>
            </w:pPr>
            <w:r w:rsidRPr="00357852">
              <w:t>(4)</w:t>
            </w:r>
            <w:r w:rsidRPr="00357852">
              <w:tab/>
              <w:t xml:space="preserve">A </w:t>
            </w:r>
            <w:r w:rsidRPr="00357852">
              <w:rPr>
                <w:b/>
                <w:bCs/>
                <w:i/>
                <w:iCs/>
              </w:rPr>
              <w:t>Tanács egyhangúlag eljárva</w:t>
            </w:r>
            <w:r w:rsidRPr="00357852">
              <w:t xml:space="preserve"> </w:t>
            </w:r>
            <w:r w:rsidRPr="00357852">
              <w:rPr>
                <w:b/>
                <w:bCs/>
                <w:i/>
                <w:iCs/>
              </w:rPr>
              <w:t>határoz a következőkről</w:t>
            </w:r>
            <w:r w:rsidRPr="00357852">
              <w:t>:</w:t>
            </w:r>
          </w:p>
        </w:tc>
      </w:tr>
    </w:tbl>
    <w:p w14:paraId="503FE19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DBE48C7" w14:textId="77777777" w:rsidR="009760F5" w:rsidRPr="00357852" w:rsidRDefault="009760F5" w:rsidP="009760F5">
      <w:r w:rsidRPr="00534DA7">
        <w:rPr>
          <w:rStyle w:val="HideTWBExt"/>
        </w:rPr>
        <w:t>&lt;/Amend&gt;</w:t>
      </w:r>
    </w:p>
    <w:p w14:paraId="1E5D8023"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640</w:t>
      </w:r>
      <w:r w:rsidRPr="00534DA7">
        <w:rPr>
          <w:rStyle w:val="HideTWBExt"/>
          <w:b w:val="0"/>
        </w:rPr>
        <w:t>&lt;/NumAm&gt;</w:t>
      </w:r>
    </w:p>
    <w:p w14:paraId="040993FD"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w:t>
      </w:r>
      <w:r w:rsidRPr="00534DA7">
        <w:rPr>
          <w:rStyle w:val="HideTWBExt"/>
          <w:b w:val="0"/>
        </w:rPr>
        <w:t>&lt;/Members&gt;</w:t>
      </w:r>
    </w:p>
    <w:p w14:paraId="7E7EF925" w14:textId="77777777" w:rsidR="009760F5" w:rsidRPr="00357852" w:rsidRDefault="009760F5" w:rsidP="009760F5">
      <w:pPr>
        <w:pStyle w:val="NormalBold"/>
      </w:pPr>
      <w:r w:rsidRPr="00534DA7">
        <w:rPr>
          <w:rStyle w:val="HideTWBExt"/>
          <w:b w:val="0"/>
        </w:rPr>
        <w:t>&lt;/RepeatBlock-By&gt;</w:t>
      </w:r>
    </w:p>
    <w:p w14:paraId="6828EF0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5670A02" w14:textId="77777777" w:rsidR="009760F5" w:rsidRPr="00357852" w:rsidRDefault="009760F5" w:rsidP="009760F5">
      <w:pPr>
        <w:pStyle w:val="NormalBold"/>
      </w:pPr>
      <w:r w:rsidRPr="00534DA7">
        <w:rPr>
          <w:rStyle w:val="HideTWBExt"/>
          <w:b w:val="0"/>
        </w:rPr>
        <w:t>&lt;Article&gt;</w:t>
      </w:r>
      <w:r w:rsidRPr="00357852">
        <w:t>10 cikk – 4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46C872D" w14:textId="77777777" w:rsidTr="00BF7AFB">
        <w:trPr>
          <w:trHeight w:hRule="exact" w:val="240"/>
          <w:jc w:val="center"/>
        </w:trPr>
        <w:tc>
          <w:tcPr>
            <w:tcW w:w="9752" w:type="dxa"/>
            <w:gridSpan w:val="2"/>
          </w:tcPr>
          <w:p w14:paraId="5CF7AB1E" w14:textId="77777777" w:rsidR="009760F5" w:rsidRPr="00357852" w:rsidRDefault="009760F5" w:rsidP="00BF7AFB"/>
        </w:tc>
      </w:tr>
      <w:tr w:rsidR="00215CFA" w:rsidRPr="00357852" w14:paraId="7E06C422" w14:textId="77777777" w:rsidTr="00BF7AFB">
        <w:trPr>
          <w:trHeight w:val="240"/>
          <w:jc w:val="center"/>
        </w:trPr>
        <w:tc>
          <w:tcPr>
            <w:tcW w:w="4876" w:type="dxa"/>
          </w:tcPr>
          <w:p w14:paraId="728A84B0" w14:textId="77777777" w:rsidR="009760F5" w:rsidRPr="00357852" w:rsidRDefault="009760F5" w:rsidP="00BF7AFB">
            <w:pPr>
              <w:pStyle w:val="AmColumnHeading"/>
            </w:pPr>
            <w:r w:rsidRPr="00357852">
              <w:t>A Bizottság által javasolt szöveg</w:t>
            </w:r>
          </w:p>
        </w:tc>
        <w:tc>
          <w:tcPr>
            <w:tcW w:w="4876" w:type="dxa"/>
          </w:tcPr>
          <w:p w14:paraId="47114EBF" w14:textId="77777777" w:rsidR="009760F5" w:rsidRPr="00357852" w:rsidRDefault="009760F5" w:rsidP="00BF7AFB">
            <w:pPr>
              <w:pStyle w:val="AmColumnHeading"/>
            </w:pPr>
            <w:r w:rsidRPr="00357852">
              <w:t>Módosítás</w:t>
            </w:r>
          </w:p>
        </w:tc>
      </w:tr>
      <w:tr w:rsidR="00215CFA" w:rsidRPr="00357852" w14:paraId="3AE9F977" w14:textId="77777777" w:rsidTr="00BF7AFB">
        <w:trPr>
          <w:jc w:val="center"/>
        </w:trPr>
        <w:tc>
          <w:tcPr>
            <w:tcW w:w="4876" w:type="dxa"/>
          </w:tcPr>
          <w:p w14:paraId="649F48E1" w14:textId="77777777" w:rsidR="009760F5" w:rsidRPr="00357852" w:rsidRDefault="009760F5" w:rsidP="00BF7AFB">
            <w:pPr>
              <w:pStyle w:val="Normal6a"/>
            </w:pPr>
            <w:r w:rsidRPr="00357852">
              <w:t>a)</w:t>
            </w:r>
            <w:r w:rsidRPr="00357852">
              <w:tab/>
              <w:t xml:space="preserve">megállapítja, hogy </w:t>
            </w:r>
            <w:r w:rsidRPr="00357852">
              <w:rPr>
                <w:b/>
                <w:bCs/>
                <w:i/>
                <w:iCs/>
              </w:rPr>
              <w:t>a 3. cikkben említett elemek alapján válsághelyzet áll fenn</w:t>
            </w:r>
            <w:r w:rsidRPr="00357852">
              <w:t>;</w:t>
            </w:r>
          </w:p>
        </w:tc>
        <w:tc>
          <w:tcPr>
            <w:tcW w:w="4876" w:type="dxa"/>
          </w:tcPr>
          <w:p w14:paraId="4DBBDBBE" w14:textId="77777777" w:rsidR="009760F5" w:rsidRPr="00357852" w:rsidRDefault="009760F5" w:rsidP="00BF7AFB">
            <w:pPr>
              <w:pStyle w:val="Normal6a"/>
            </w:pPr>
            <w:r w:rsidRPr="00357852">
              <w:t>a)</w:t>
            </w:r>
            <w:r w:rsidRPr="00357852">
              <w:tab/>
              <w:t xml:space="preserve">megállapítja, hogy </w:t>
            </w:r>
            <w:r w:rsidRPr="00357852">
              <w:rPr>
                <w:b/>
                <w:bCs/>
                <w:i/>
                <w:iCs/>
              </w:rPr>
              <w:t>a kérelmezők egy bizonyos csoportját gyorsított és egyszerűsített eljárások révén előnyben kell részesíteni a nemzetközi védelem iránti kérelmüknek a (2) bekezdésben leírt határidőn belüli elbírálása során</w:t>
            </w:r>
            <w:r w:rsidRPr="00357852">
              <w:t>;</w:t>
            </w:r>
          </w:p>
        </w:tc>
      </w:tr>
    </w:tbl>
    <w:p w14:paraId="3D14243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8BE57F4" w14:textId="77777777" w:rsidR="009760F5" w:rsidRPr="00357852" w:rsidRDefault="009760F5" w:rsidP="009760F5">
      <w:r w:rsidRPr="00534DA7">
        <w:rPr>
          <w:rStyle w:val="HideTWBExt"/>
        </w:rPr>
        <w:t>&lt;/Amend&gt;</w:t>
      </w:r>
    </w:p>
    <w:p w14:paraId="637542EB"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641</w:t>
      </w:r>
      <w:r w:rsidRPr="00534DA7">
        <w:rPr>
          <w:rStyle w:val="HideTWBExt"/>
          <w:b w:val="0"/>
        </w:rPr>
        <w:t>&lt;/NumAm&gt;</w:t>
      </w:r>
    </w:p>
    <w:p w14:paraId="24951DA5"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079F087B" w14:textId="77777777" w:rsidR="009760F5" w:rsidRPr="00357852" w:rsidRDefault="009760F5" w:rsidP="009760F5">
      <w:pPr>
        <w:pStyle w:val="NormalBold"/>
      </w:pPr>
      <w:r w:rsidRPr="00534DA7">
        <w:rPr>
          <w:rStyle w:val="HideTWBExt"/>
          <w:b w:val="0"/>
        </w:rPr>
        <w:t>&lt;/RepeatBlock-By&gt;</w:t>
      </w:r>
    </w:p>
    <w:p w14:paraId="7B14F95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EAFB588" w14:textId="77777777" w:rsidR="009760F5" w:rsidRPr="00357852" w:rsidRDefault="009760F5" w:rsidP="009760F5">
      <w:pPr>
        <w:pStyle w:val="NormalBold"/>
      </w:pPr>
      <w:r w:rsidRPr="00534DA7">
        <w:rPr>
          <w:rStyle w:val="HideTWBExt"/>
          <w:b w:val="0"/>
        </w:rPr>
        <w:t>&lt;Article&gt;</w:t>
      </w:r>
      <w:r w:rsidRPr="00357852">
        <w:t>10 cikk – 4 bekezdés – a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69108CD" w14:textId="77777777" w:rsidTr="00BF7AFB">
        <w:trPr>
          <w:trHeight w:hRule="exact" w:val="240"/>
          <w:jc w:val="center"/>
        </w:trPr>
        <w:tc>
          <w:tcPr>
            <w:tcW w:w="9752" w:type="dxa"/>
            <w:gridSpan w:val="2"/>
          </w:tcPr>
          <w:p w14:paraId="65D424B4" w14:textId="77777777" w:rsidR="009760F5" w:rsidRPr="00357852" w:rsidRDefault="009760F5" w:rsidP="00BF7AFB"/>
        </w:tc>
      </w:tr>
      <w:tr w:rsidR="00215CFA" w:rsidRPr="00357852" w14:paraId="1AD53298" w14:textId="77777777" w:rsidTr="00BF7AFB">
        <w:trPr>
          <w:trHeight w:val="240"/>
          <w:jc w:val="center"/>
        </w:trPr>
        <w:tc>
          <w:tcPr>
            <w:tcW w:w="4876" w:type="dxa"/>
          </w:tcPr>
          <w:p w14:paraId="550B5A2B" w14:textId="77777777" w:rsidR="009760F5" w:rsidRPr="00357852" w:rsidRDefault="009760F5" w:rsidP="00BF7AFB">
            <w:pPr>
              <w:pStyle w:val="AmColumnHeading"/>
            </w:pPr>
            <w:r w:rsidRPr="00357852">
              <w:t>A Bizottság által javasolt szöveg</w:t>
            </w:r>
          </w:p>
        </w:tc>
        <w:tc>
          <w:tcPr>
            <w:tcW w:w="4876" w:type="dxa"/>
          </w:tcPr>
          <w:p w14:paraId="2F8EF837" w14:textId="77777777" w:rsidR="009760F5" w:rsidRPr="00357852" w:rsidRDefault="009760F5" w:rsidP="00BF7AFB">
            <w:pPr>
              <w:pStyle w:val="AmColumnHeading"/>
            </w:pPr>
            <w:r w:rsidRPr="00357852">
              <w:t>Módosítás</w:t>
            </w:r>
          </w:p>
        </w:tc>
      </w:tr>
      <w:tr w:rsidR="00215CFA" w:rsidRPr="00357852" w14:paraId="25D0D235" w14:textId="77777777" w:rsidTr="00BF7AFB">
        <w:trPr>
          <w:jc w:val="center"/>
        </w:trPr>
        <w:tc>
          <w:tcPr>
            <w:tcW w:w="4876" w:type="dxa"/>
          </w:tcPr>
          <w:p w14:paraId="0002B82E" w14:textId="77777777" w:rsidR="009760F5" w:rsidRPr="00357852" w:rsidRDefault="009760F5" w:rsidP="00BF7AFB">
            <w:pPr>
              <w:pStyle w:val="Normal6a"/>
            </w:pPr>
            <w:r w:rsidRPr="00357852">
              <w:t>a)</w:t>
            </w:r>
            <w:r w:rsidRPr="00357852">
              <w:tab/>
              <w:t xml:space="preserve">megállapítja, hogy a 3. cikkben említett elemek alapján válsághelyzet </w:t>
            </w:r>
            <w:r w:rsidRPr="00357852">
              <w:rPr>
                <w:b/>
                <w:bCs/>
                <w:i/>
                <w:iCs/>
              </w:rPr>
              <w:t>áll</w:t>
            </w:r>
            <w:r w:rsidRPr="00357852">
              <w:rPr>
                <w:i/>
                <w:iCs/>
              </w:rPr>
              <w:t xml:space="preserve"> </w:t>
            </w:r>
            <w:r w:rsidRPr="00357852">
              <w:t>fenn;</w:t>
            </w:r>
          </w:p>
        </w:tc>
        <w:tc>
          <w:tcPr>
            <w:tcW w:w="4876" w:type="dxa"/>
          </w:tcPr>
          <w:p w14:paraId="036070B7" w14:textId="77777777" w:rsidR="009760F5" w:rsidRPr="00357852" w:rsidRDefault="009760F5" w:rsidP="00BF7AFB">
            <w:pPr>
              <w:pStyle w:val="Normal6a"/>
            </w:pPr>
            <w:r w:rsidRPr="00357852">
              <w:t>a)</w:t>
            </w:r>
            <w:r w:rsidRPr="00357852">
              <w:tab/>
              <w:t xml:space="preserve">megállapítja, hogy a 3. cikkben említett elemek alapján válsághelyzet </w:t>
            </w:r>
            <w:r w:rsidRPr="00357852">
              <w:rPr>
                <w:b/>
                <w:bCs/>
                <w:i/>
                <w:iCs/>
              </w:rPr>
              <w:t>áll-e</w:t>
            </w:r>
            <w:r w:rsidRPr="00357852">
              <w:t xml:space="preserve"> fenn;</w:t>
            </w:r>
          </w:p>
        </w:tc>
      </w:tr>
    </w:tbl>
    <w:p w14:paraId="571D05A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F6DD213" w14:textId="77777777" w:rsidR="009760F5" w:rsidRPr="00357852" w:rsidRDefault="009760F5" w:rsidP="009760F5">
      <w:r w:rsidRPr="00534DA7">
        <w:rPr>
          <w:rStyle w:val="HideTWBExt"/>
        </w:rPr>
        <w:t>&lt;/Amend&gt;</w:t>
      </w:r>
    </w:p>
    <w:p w14:paraId="5CF355B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642</w:t>
      </w:r>
      <w:r w:rsidRPr="00534DA7">
        <w:rPr>
          <w:rStyle w:val="HideTWBExt"/>
          <w:b w:val="0"/>
        </w:rPr>
        <w:t>&lt;/NumAm&gt;</w:t>
      </w:r>
    </w:p>
    <w:p w14:paraId="7E2C4909"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w:t>
      </w:r>
      <w:r w:rsidRPr="00534DA7">
        <w:rPr>
          <w:rStyle w:val="HideTWBExt"/>
          <w:b w:val="0"/>
        </w:rPr>
        <w:t>&lt;/Members&gt;</w:t>
      </w:r>
    </w:p>
    <w:p w14:paraId="03FACC45" w14:textId="77777777" w:rsidR="009760F5" w:rsidRPr="00357852" w:rsidRDefault="009760F5" w:rsidP="009760F5">
      <w:pPr>
        <w:pStyle w:val="NormalBold"/>
      </w:pPr>
      <w:r w:rsidRPr="00534DA7">
        <w:rPr>
          <w:rStyle w:val="HideTWBExt"/>
          <w:b w:val="0"/>
        </w:rPr>
        <w:t>&lt;/RepeatBlock-By&gt;</w:t>
      </w:r>
    </w:p>
    <w:p w14:paraId="477B190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87D0B72" w14:textId="77777777" w:rsidR="009760F5" w:rsidRPr="00357852" w:rsidRDefault="009760F5" w:rsidP="009760F5">
      <w:pPr>
        <w:pStyle w:val="NormalBold"/>
      </w:pPr>
      <w:r w:rsidRPr="00534DA7">
        <w:rPr>
          <w:rStyle w:val="HideTWBExt"/>
          <w:b w:val="0"/>
        </w:rPr>
        <w:t>&lt;Article&gt;</w:t>
      </w:r>
      <w:r w:rsidRPr="00357852">
        <w:t>10 cikk – 4 bekezdés – b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89A2FD1" w14:textId="77777777" w:rsidTr="00BF7AFB">
        <w:trPr>
          <w:trHeight w:hRule="exact" w:val="240"/>
          <w:jc w:val="center"/>
        </w:trPr>
        <w:tc>
          <w:tcPr>
            <w:tcW w:w="9752" w:type="dxa"/>
            <w:gridSpan w:val="2"/>
          </w:tcPr>
          <w:p w14:paraId="502CFAB1" w14:textId="77777777" w:rsidR="009760F5" w:rsidRPr="00357852" w:rsidRDefault="009760F5" w:rsidP="00BF7AFB"/>
        </w:tc>
      </w:tr>
      <w:tr w:rsidR="00215CFA" w:rsidRPr="00357852" w14:paraId="75CAA02A" w14:textId="77777777" w:rsidTr="00BF7AFB">
        <w:trPr>
          <w:trHeight w:val="240"/>
          <w:jc w:val="center"/>
        </w:trPr>
        <w:tc>
          <w:tcPr>
            <w:tcW w:w="4876" w:type="dxa"/>
          </w:tcPr>
          <w:p w14:paraId="7E2944C1" w14:textId="77777777" w:rsidR="009760F5" w:rsidRPr="00357852" w:rsidRDefault="009760F5" w:rsidP="00BF7AFB">
            <w:pPr>
              <w:pStyle w:val="AmColumnHeading"/>
            </w:pPr>
            <w:r w:rsidRPr="00357852">
              <w:t>A Bizottság által javasolt szöveg</w:t>
            </w:r>
          </w:p>
        </w:tc>
        <w:tc>
          <w:tcPr>
            <w:tcW w:w="4876" w:type="dxa"/>
          </w:tcPr>
          <w:p w14:paraId="103FAC88" w14:textId="77777777" w:rsidR="009760F5" w:rsidRPr="00357852" w:rsidRDefault="009760F5" w:rsidP="00BF7AFB">
            <w:pPr>
              <w:pStyle w:val="AmColumnHeading"/>
            </w:pPr>
            <w:r w:rsidRPr="00357852">
              <w:t>Módosítás</w:t>
            </w:r>
          </w:p>
        </w:tc>
      </w:tr>
      <w:tr w:rsidR="00215CFA" w:rsidRPr="00357852" w14:paraId="076E4933" w14:textId="77777777" w:rsidTr="00BF7AFB">
        <w:trPr>
          <w:jc w:val="center"/>
        </w:trPr>
        <w:tc>
          <w:tcPr>
            <w:tcW w:w="4876" w:type="dxa"/>
          </w:tcPr>
          <w:p w14:paraId="796F6563" w14:textId="77777777" w:rsidR="009760F5" w:rsidRPr="00357852" w:rsidRDefault="009760F5" w:rsidP="00BF7AFB">
            <w:pPr>
              <w:pStyle w:val="Normal6a"/>
            </w:pPr>
            <w:r w:rsidRPr="00357852">
              <w:t>b)</w:t>
            </w:r>
            <w:r w:rsidRPr="00357852">
              <w:tab/>
            </w:r>
            <w:r w:rsidRPr="00357852">
              <w:rPr>
                <w:b/>
                <w:bCs/>
                <w:i/>
                <w:iCs/>
              </w:rPr>
              <w:t>megállapítja, hogy szükség van</w:t>
            </w:r>
            <w:r w:rsidRPr="00357852">
              <w:t xml:space="preserve"> a nemzetközi védelem iránti </w:t>
            </w:r>
            <w:r w:rsidRPr="00357852">
              <w:rPr>
                <w:b/>
                <w:bCs/>
                <w:i/>
                <w:iCs/>
              </w:rPr>
              <w:t>kérelmek megvizsgálásának felfüggesztésére;</w:t>
            </w:r>
          </w:p>
        </w:tc>
        <w:tc>
          <w:tcPr>
            <w:tcW w:w="4876" w:type="dxa"/>
          </w:tcPr>
          <w:p w14:paraId="41918A2A" w14:textId="77777777" w:rsidR="009760F5" w:rsidRPr="00357852" w:rsidRDefault="009760F5" w:rsidP="00BF7AFB">
            <w:pPr>
              <w:pStyle w:val="Normal6a"/>
            </w:pPr>
            <w:r w:rsidRPr="00357852">
              <w:t>b)</w:t>
            </w:r>
            <w:r w:rsidRPr="00357852">
              <w:tab/>
            </w:r>
            <w:r w:rsidRPr="00357852">
              <w:rPr>
                <w:b/>
                <w:bCs/>
                <w:i/>
                <w:iCs/>
              </w:rPr>
              <w:t>az (1) bekezdésben említett személyek tekintetében, amennyiben</w:t>
            </w:r>
            <w:r w:rsidRPr="00357852">
              <w:t xml:space="preserve"> a nemzetközi védelem iránti</w:t>
            </w:r>
            <w:r w:rsidRPr="00357852">
              <w:rPr>
                <w:b/>
                <w:bCs/>
                <w:i/>
                <w:iCs/>
              </w:rPr>
              <w:t xml:space="preserve"> kérelmük valószínűleg megalapozott, az (EU) XXX/XXX rendeletből [kvalifikációs rendelet] levezetett pontosan meghatározott kritériumok alapján meghatározza a konkrét származási országot vagy egy konkrét származási ország egy részét.</w:t>
            </w:r>
          </w:p>
        </w:tc>
      </w:tr>
    </w:tbl>
    <w:p w14:paraId="2CFAD82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E426971" w14:textId="77777777" w:rsidR="009760F5" w:rsidRPr="00357852" w:rsidRDefault="009760F5" w:rsidP="009760F5">
      <w:r w:rsidRPr="00534DA7">
        <w:rPr>
          <w:rStyle w:val="HideTWBExt"/>
        </w:rPr>
        <w:t>&lt;/Amend&gt;</w:t>
      </w:r>
    </w:p>
    <w:p w14:paraId="1590F58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643</w:t>
      </w:r>
      <w:r w:rsidRPr="00534DA7">
        <w:rPr>
          <w:rStyle w:val="HideTWBExt"/>
          <w:b w:val="0"/>
        </w:rPr>
        <w:t>&lt;/NumAm&gt;</w:t>
      </w:r>
    </w:p>
    <w:p w14:paraId="752806F8"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1BA04A83" w14:textId="77777777" w:rsidR="009760F5" w:rsidRPr="00357852" w:rsidRDefault="009760F5" w:rsidP="009760F5">
      <w:pPr>
        <w:pStyle w:val="NormalBold"/>
      </w:pPr>
      <w:r w:rsidRPr="00534DA7">
        <w:rPr>
          <w:rStyle w:val="HideTWBExt"/>
          <w:b w:val="0"/>
        </w:rPr>
        <w:t>&lt;/RepeatBlock-By&gt;</w:t>
      </w:r>
    </w:p>
    <w:p w14:paraId="6F57452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204C08A" w14:textId="77777777" w:rsidR="009760F5" w:rsidRPr="00357852" w:rsidRDefault="009760F5" w:rsidP="009760F5">
      <w:pPr>
        <w:pStyle w:val="NormalBold"/>
      </w:pPr>
      <w:r w:rsidRPr="00534DA7">
        <w:rPr>
          <w:rStyle w:val="HideTWBExt"/>
          <w:b w:val="0"/>
        </w:rPr>
        <w:t>&lt;Article&gt;</w:t>
      </w:r>
      <w:r w:rsidRPr="00357852">
        <w:t>10 cikk – 4 bekezdés – b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0FA3CCC" w14:textId="77777777" w:rsidTr="00BF7AFB">
        <w:trPr>
          <w:trHeight w:hRule="exact" w:val="240"/>
          <w:jc w:val="center"/>
        </w:trPr>
        <w:tc>
          <w:tcPr>
            <w:tcW w:w="9752" w:type="dxa"/>
            <w:gridSpan w:val="2"/>
          </w:tcPr>
          <w:p w14:paraId="0B5B19D2" w14:textId="77777777" w:rsidR="009760F5" w:rsidRPr="00357852" w:rsidRDefault="009760F5" w:rsidP="00BF7AFB"/>
        </w:tc>
      </w:tr>
      <w:tr w:rsidR="00215CFA" w:rsidRPr="00357852" w14:paraId="31101FEE" w14:textId="77777777" w:rsidTr="00BF7AFB">
        <w:trPr>
          <w:trHeight w:val="240"/>
          <w:jc w:val="center"/>
        </w:trPr>
        <w:tc>
          <w:tcPr>
            <w:tcW w:w="4876" w:type="dxa"/>
          </w:tcPr>
          <w:p w14:paraId="5AFB2EB9" w14:textId="77777777" w:rsidR="009760F5" w:rsidRPr="00357852" w:rsidRDefault="009760F5" w:rsidP="00BF7AFB">
            <w:pPr>
              <w:pStyle w:val="AmColumnHeading"/>
            </w:pPr>
            <w:r w:rsidRPr="00357852">
              <w:t>A Bizottság által javasolt szöveg</w:t>
            </w:r>
          </w:p>
        </w:tc>
        <w:tc>
          <w:tcPr>
            <w:tcW w:w="4876" w:type="dxa"/>
          </w:tcPr>
          <w:p w14:paraId="713C4AD7" w14:textId="77777777" w:rsidR="009760F5" w:rsidRPr="00357852" w:rsidRDefault="009760F5" w:rsidP="00BF7AFB">
            <w:pPr>
              <w:pStyle w:val="AmColumnHeading"/>
            </w:pPr>
            <w:r w:rsidRPr="00357852">
              <w:t>Módosítás</w:t>
            </w:r>
          </w:p>
        </w:tc>
      </w:tr>
      <w:tr w:rsidR="00215CFA" w:rsidRPr="00357852" w14:paraId="1710CA22" w14:textId="77777777" w:rsidTr="00BF7AFB">
        <w:trPr>
          <w:jc w:val="center"/>
        </w:trPr>
        <w:tc>
          <w:tcPr>
            <w:tcW w:w="4876" w:type="dxa"/>
          </w:tcPr>
          <w:p w14:paraId="52A5B0D2" w14:textId="77777777" w:rsidR="009760F5" w:rsidRPr="00357852" w:rsidRDefault="009760F5" w:rsidP="00BF7AFB">
            <w:pPr>
              <w:pStyle w:val="Normal6a"/>
            </w:pPr>
            <w:r w:rsidRPr="00357852">
              <w:t>b)</w:t>
            </w:r>
            <w:r w:rsidRPr="00357852">
              <w:tab/>
              <w:t>megállapítja, hogy szükség van a nemzetközi védelem iránti kérelmek megvizsgálásának felfüggesztésére;</w:t>
            </w:r>
          </w:p>
        </w:tc>
        <w:tc>
          <w:tcPr>
            <w:tcW w:w="4876" w:type="dxa"/>
          </w:tcPr>
          <w:p w14:paraId="397D4D71" w14:textId="77777777" w:rsidR="009760F5" w:rsidRPr="00357852" w:rsidRDefault="009760F5" w:rsidP="00BF7AFB">
            <w:pPr>
              <w:pStyle w:val="Normal6a"/>
            </w:pPr>
            <w:r w:rsidRPr="00357852">
              <w:t>b)</w:t>
            </w:r>
            <w:r w:rsidRPr="00357852">
              <w:tab/>
              <w:t>megállapítja, hogy szükség van a nemzetközi védelem iránti kérelmek megvizsgálásának felfüggesztésére</w:t>
            </w:r>
            <w:r w:rsidRPr="00357852">
              <w:rPr>
                <w:b/>
                <w:bCs/>
                <w:i/>
                <w:iCs/>
              </w:rPr>
              <w:t>, miközben teljes mértékben tiszteletben tartja, hogy e szükségszerűség fennállásának bejelentése nem előfeltétele annak, hogy a tagállamok felfüggesszék a kérelmek elbírálását</w:t>
            </w:r>
            <w:r w:rsidRPr="00357852">
              <w:t>;</w:t>
            </w:r>
          </w:p>
        </w:tc>
      </w:tr>
    </w:tbl>
    <w:p w14:paraId="7A274B4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07F9CDD" w14:textId="77777777" w:rsidR="009760F5" w:rsidRPr="00357852" w:rsidRDefault="009760F5" w:rsidP="009760F5">
      <w:r w:rsidRPr="00534DA7">
        <w:rPr>
          <w:rStyle w:val="HideTWBExt"/>
        </w:rPr>
        <w:t>&lt;/Amend&gt;</w:t>
      </w:r>
    </w:p>
    <w:p w14:paraId="089109E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644</w:t>
      </w:r>
      <w:r w:rsidRPr="00534DA7">
        <w:rPr>
          <w:rStyle w:val="HideTWBExt"/>
          <w:b w:val="0"/>
        </w:rPr>
        <w:t>&lt;/NumAm&gt;</w:t>
      </w:r>
    </w:p>
    <w:p w14:paraId="3F35FEEB"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w:t>
      </w:r>
      <w:r w:rsidRPr="00534DA7">
        <w:rPr>
          <w:rStyle w:val="HideTWBExt"/>
          <w:b w:val="0"/>
        </w:rPr>
        <w:t>&lt;/Members&gt;</w:t>
      </w:r>
    </w:p>
    <w:p w14:paraId="15815DF5" w14:textId="77777777" w:rsidR="009760F5" w:rsidRPr="00357852" w:rsidRDefault="009760F5" w:rsidP="009760F5">
      <w:pPr>
        <w:pStyle w:val="NormalBold"/>
      </w:pPr>
      <w:r w:rsidRPr="00534DA7">
        <w:rPr>
          <w:rStyle w:val="HideTWBExt"/>
          <w:b w:val="0"/>
        </w:rPr>
        <w:t>&lt;/RepeatBlock-By&gt;</w:t>
      </w:r>
    </w:p>
    <w:p w14:paraId="1EFE38A7"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9D01E6F" w14:textId="77777777" w:rsidR="009760F5" w:rsidRPr="00357852" w:rsidRDefault="009760F5" w:rsidP="009760F5">
      <w:pPr>
        <w:pStyle w:val="NormalBold"/>
      </w:pPr>
      <w:r w:rsidRPr="00534DA7">
        <w:rPr>
          <w:rStyle w:val="HideTWBExt"/>
          <w:b w:val="0"/>
        </w:rPr>
        <w:t>&lt;Article&gt;</w:t>
      </w:r>
      <w:r w:rsidRPr="00357852">
        <w:t>10 cikk – 4 bekezdés – c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F4EF2FF" w14:textId="77777777" w:rsidTr="00BF7AFB">
        <w:trPr>
          <w:trHeight w:hRule="exact" w:val="240"/>
          <w:jc w:val="center"/>
        </w:trPr>
        <w:tc>
          <w:tcPr>
            <w:tcW w:w="9752" w:type="dxa"/>
            <w:gridSpan w:val="2"/>
          </w:tcPr>
          <w:p w14:paraId="602C51E7" w14:textId="77777777" w:rsidR="009760F5" w:rsidRPr="00357852" w:rsidRDefault="009760F5" w:rsidP="00BF7AFB"/>
        </w:tc>
      </w:tr>
      <w:tr w:rsidR="00215CFA" w:rsidRPr="00357852" w14:paraId="2BF8C9EB" w14:textId="77777777" w:rsidTr="00BF7AFB">
        <w:trPr>
          <w:trHeight w:val="240"/>
          <w:jc w:val="center"/>
        </w:trPr>
        <w:tc>
          <w:tcPr>
            <w:tcW w:w="4876" w:type="dxa"/>
          </w:tcPr>
          <w:p w14:paraId="32CCDF94" w14:textId="77777777" w:rsidR="009760F5" w:rsidRPr="00357852" w:rsidRDefault="009760F5" w:rsidP="00BF7AFB">
            <w:pPr>
              <w:pStyle w:val="AmColumnHeading"/>
            </w:pPr>
            <w:r w:rsidRPr="00357852">
              <w:t>A Bizottság által javasolt szöveg</w:t>
            </w:r>
          </w:p>
        </w:tc>
        <w:tc>
          <w:tcPr>
            <w:tcW w:w="4876" w:type="dxa"/>
          </w:tcPr>
          <w:p w14:paraId="78A9FA6B" w14:textId="77777777" w:rsidR="009760F5" w:rsidRPr="00357852" w:rsidRDefault="009760F5" w:rsidP="00BF7AFB">
            <w:pPr>
              <w:pStyle w:val="AmColumnHeading"/>
            </w:pPr>
            <w:r w:rsidRPr="00357852">
              <w:t>Módosítás</w:t>
            </w:r>
          </w:p>
        </w:tc>
      </w:tr>
      <w:tr w:rsidR="00215CFA" w:rsidRPr="00357852" w14:paraId="7B227051" w14:textId="77777777" w:rsidTr="00BF7AFB">
        <w:trPr>
          <w:jc w:val="center"/>
        </w:trPr>
        <w:tc>
          <w:tcPr>
            <w:tcW w:w="4876" w:type="dxa"/>
          </w:tcPr>
          <w:p w14:paraId="0266F758" w14:textId="77777777" w:rsidR="009760F5" w:rsidRPr="00357852" w:rsidRDefault="009760F5" w:rsidP="00BF7AFB">
            <w:pPr>
              <w:pStyle w:val="Normal6a"/>
            </w:pPr>
            <w:r w:rsidRPr="00357852">
              <w:rPr>
                <w:b/>
                <w:i/>
              </w:rPr>
              <w:t>c)</w:t>
            </w:r>
            <w:r w:rsidRPr="00357852">
              <w:tab/>
            </w:r>
            <w:r w:rsidRPr="00357852">
              <w:rPr>
                <w:b/>
                <w:i/>
              </w:rPr>
              <w:t>az (1) bekezdésben említett személyek tekintetében meghatározza az adott származási országot vagy egy adott származási ország valamely részét;</w:t>
            </w:r>
          </w:p>
        </w:tc>
        <w:tc>
          <w:tcPr>
            <w:tcW w:w="4876" w:type="dxa"/>
          </w:tcPr>
          <w:p w14:paraId="432B9C92" w14:textId="77777777" w:rsidR="009760F5" w:rsidRPr="00357852" w:rsidRDefault="009760F5" w:rsidP="00BF7AFB">
            <w:pPr>
              <w:pStyle w:val="Normal6a"/>
            </w:pPr>
            <w:r w:rsidRPr="00357852">
              <w:rPr>
                <w:b/>
                <w:i/>
              </w:rPr>
              <w:t>törölve</w:t>
            </w:r>
          </w:p>
        </w:tc>
      </w:tr>
    </w:tbl>
    <w:p w14:paraId="733BDE1E"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AC50721" w14:textId="77777777" w:rsidR="009760F5" w:rsidRPr="00357852" w:rsidRDefault="009760F5" w:rsidP="009760F5">
      <w:r w:rsidRPr="00534DA7">
        <w:rPr>
          <w:rStyle w:val="HideTWBExt"/>
        </w:rPr>
        <w:t>&lt;/Amend&gt;</w:t>
      </w:r>
    </w:p>
    <w:p w14:paraId="13902B1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645</w:t>
      </w:r>
      <w:r w:rsidRPr="00534DA7">
        <w:rPr>
          <w:rStyle w:val="HideTWBExt"/>
          <w:b w:val="0"/>
        </w:rPr>
        <w:t>&lt;/NumAm&gt;</w:t>
      </w:r>
    </w:p>
    <w:p w14:paraId="1CD1FF94"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3F468BA9" w14:textId="77777777" w:rsidR="009760F5" w:rsidRPr="00357852" w:rsidRDefault="009760F5" w:rsidP="009760F5">
      <w:pPr>
        <w:pStyle w:val="NormalBold"/>
      </w:pPr>
      <w:r w:rsidRPr="00534DA7">
        <w:rPr>
          <w:rStyle w:val="HideTWBExt"/>
          <w:b w:val="0"/>
        </w:rPr>
        <w:t>&lt;/RepeatBlock-By&gt;</w:t>
      </w:r>
    </w:p>
    <w:p w14:paraId="1068A36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9511ABB" w14:textId="77777777" w:rsidR="009760F5" w:rsidRPr="00357852" w:rsidRDefault="009760F5" w:rsidP="009760F5">
      <w:pPr>
        <w:pStyle w:val="NormalBold"/>
      </w:pPr>
      <w:r w:rsidRPr="00534DA7">
        <w:rPr>
          <w:rStyle w:val="HideTWBExt"/>
          <w:b w:val="0"/>
        </w:rPr>
        <w:t>&lt;Article&gt;</w:t>
      </w:r>
      <w:r w:rsidRPr="00357852">
        <w:t>10 cikk – 4 bekezdés – c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F0E80D9" w14:textId="77777777" w:rsidTr="00BF7AFB">
        <w:trPr>
          <w:trHeight w:hRule="exact" w:val="240"/>
          <w:jc w:val="center"/>
        </w:trPr>
        <w:tc>
          <w:tcPr>
            <w:tcW w:w="9752" w:type="dxa"/>
            <w:gridSpan w:val="2"/>
          </w:tcPr>
          <w:p w14:paraId="577B44E2" w14:textId="77777777" w:rsidR="009760F5" w:rsidRPr="00357852" w:rsidRDefault="009760F5" w:rsidP="00BF7AFB"/>
        </w:tc>
      </w:tr>
      <w:tr w:rsidR="00215CFA" w:rsidRPr="00357852" w14:paraId="619807E1" w14:textId="77777777" w:rsidTr="00BF7AFB">
        <w:trPr>
          <w:trHeight w:val="240"/>
          <w:jc w:val="center"/>
        </w:trPr>
        <w:tc>
          <w:tcPr>
            <w:tcW w:w="4876" w:type="dxa"/>
          </w:tcPr>
          <w:p w14:paraId="5A71CA24" w14:textId="77777777" w:rsidR="009760F5" w:rsidRPr="00357852" w:rsidRDefault="009760F5" w:rsidP="00BF7AFB">
            <w:pPr>
              <w:pStyle w:val="AmColumnHeading"/>
            </w:pPr>
            <w:r w:rsidRPr="00357852">
              <w:t>A Bizottság által javasolt szöveg</w:t>
            </w:r>
          </w:p>
        </w:tc>
        <w:tc>
          <w:tcPr>
            <w:tcW w:w="4876" w:type="dxa"/>
          </w:tcPr>
          <w:p w14:paraId="5A64A197" w14:textId="77777777" w:rsidR="009760F5" w:rsidRPr="00357852" w:rsidRDefault="009760F5" w:rsidP="00BF7AFB">
            <w:pPr>
              <w:pStyle w:val="AmColumnHeading"/>
            </w:pPr>
            <w:r w:rsidRPr="00357852">
              <w:t>Módosítás</w:t>
            </w:r>
          </w:p>
        </w:tc>
      </w:tr>
      <w:tr w:rsidR="00215CFA" w:rsidRPr="00357852" w14:paraId="3FC1CDE0" w14:textId="77777777" w:rsidTr="00BF7AFB">
        <w:trPr>
          <w:jc w:val="center"/>
        </w:trPr>
        <w:tc>
          <w:tcPr>
            <w:tcW w:w="4876" w:type="dxa"/>
          </w:tcPr>
          <w:p w14:paraId="20731D67" w14:textId="77777777" w:rsidR="009760F5" w:rsidRPr="00357852" w:rsidRDefault="009760F5" w:rsidP="00BF7AFB">
            <w:pPr>
              <w:pStyle w:val="Normal6a"/>
            </w:pPr>
            <w:r w:rsidRPr="00357852">
              <w:rPr>
                <w:b/>
                <w:i/>
              </w:rPr>
              <w:t>c)</w:t>
            </w:r>
            <w:r w:rsidRPr="00357852">
              <w:tab/>
            </w:r>
            <w:r w:rsidRPr="00357852">
              <w:rPr>
                <w:b/>
                <w:i/>
              </w:rPr>
              <w:t>az (1) bekezdésben említett személyek tekintetében meghatározza az adott származási országot vagy egy adott származási ország valamely részét;</w:t>
            </w:r>
          </w:p>
        </w:tc>
        <w:tc>
          <w:tcPr>
            <w:tcW w:w="4876" w:type="dxa"/>
          </w:tcPr>
          <w:p w14:paraId="7B3BCA03" w14:textId="77777777" w:rsidR="009760F5" w:rsidRPr="00357852" w:rsidRDefault="009760F5" w:rsidP="00BF7AFB">
            <w:pPr>
              <w:pStyle w:val="Normal6a"/>
            </w:pPr>
            <w:r w:rsidRPr="00357852">
              <w:rPr>
                <w:b/>
                <w:i/>
              </w:rPr>
              <w:t>törölve</w:t>
            </w:r>
          </w:p>
        </w:tc>
      </w:tr>
    </w:tbl>
    <w:p w14:paraId="0903DCB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4377095" w14:textId="77777777" w:rsidR="009760F5" w:rsidRPr="00357852" w:rsidRDefault="009760F5" w:rsidP="009760F5">
      <w:r w:rsidRPr="00534DA7">
        <w:rPr>
          <w:rStyle w:val="HideTWBExt"/>
        </w:rPr>
        <w:t>&lt;/Amend&gt;</w:t>
      </w:r>
    </w:p>
    <w:p w14:paraId="763AE1D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646</w:t>
      </w:r>
      <w:r w:rsidRPr="00534DA7">
        <w:rPr>
          <w:rStyle w:val="HideTWBExt"/>
          <w:b w:val="0"/>
        </w:rPr>
        <w:t>&lt;/NumAm&gt;</w:t>
      </w:r>
    </w:p>
    <w:p w14:paraId="4BF7C47C" w14:textId="77777777" w:rsidR="009760F5" w:rsidRPr="00357852" w:rsidRDefault="009760F5" w:rsidP="009760F5">
      <w:pPr>
        <w:pStyle w:val="NormalBold"/>
      </w:pPr>
      <w:r w:rsidRPr="00534DA7">
        <w:rPr>
          <w:rStyle w:val="HideTWBExt"/>
          <w:b w:val="0"/>
        </w:rPr>
        <w:t>&lt;RepeatBlock-By&gt;&lt;Members&gt;</w:t>
      </w:r>
      <w:r w:rsidRPr="00357852">
        <w:t>Elissavet Vozemberg-Vrionidi, Loucas Fourlas</w:t>
      </w:r>
      <w:r w:rsidRPr="00534DA7">
        <w:rPr>
          <w:rStyle w:val="HideTWBExt"/>
          <w:b w:val="0"/>
        </w:rPr>
        <w:t>&lt;/Members&gt;</w:t>
      </w:r>
    </w:p>
    <w:p w14:paraId="7B39A3C8" w14:textId="77777777" w:rsidR="009760F5" w:rsidRPr="00357852" w:rsidRDefault="009760F5" w:rsidP="009760F5">
      <w:pPr>
        <w:pStyle w:val="NormalBold"/>
      </w:pPr>
      <w:r w:rsidRPr="00534DA7">
        <w:rPr>
          <w:rStyle w:val="HideTWBExt"/>
          <w:b w:val="0"/>
        </w:rPr>
        <w:t>&lt;/RepeatBlock-By&gt;</w:t>
      </w:r>
    </w:p>
    <w:p w14:paraId="6D4D2E9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500FEF1" w14:textId="77777777" w:rsidR="009760F5" w:rsidRPr="00357852" w:rsidRDefault="009760F5" w:rsidP="009760F5">
      <w:pPr>
        <w:pStyle w:val="NormalBold"/>
      </w:pPr>
      <w:r w:rsidRPr="00534DA7">
        <w:rPr>
          <w:rStyle w:val="HideTWBExt"/>
          <w:b w:val="0"/>
        </w:rPr>
        <w:t>&lt;Article&gt;</w:t>
      </w:r>
      <w:r w:rsidRPr="00357852">
        <w:t>10 cikk – 4 bekezdés – c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CE56B1A" w14:textId="77777777" w:rsidTr="00BF7AFB">
        <w:trPr>
          <w:trHeight w:hRule="exact" w:val="240"/>
          <w:jc w:val="center"/>
        </w:trPr>
        <w:tc>
          <w:tcPr>
            <w:tcW w:w="9752" w:type="dxa"/>
            <w:gridSpan w:val="2"/>
          </w:tcPr>
          <w:p w14:paraId="52414448" w14:textId="77777777" w:rsidR="009760F5" w:rsidRPr="00357852" w:rsidRDefault="009760F5" w:rsidP="00BF7AFB"/>
        </w:tc>
      </w:tr>
      <w:tr w:rsidR="00215CFA" w:rsidRPr="00357852" w14:paraId="27980F4A" w14:textId="77777777" w:rsidTr="00BF7AFB">
        <w:trPr>
          <w:trHeight w:val="240"/>
          <w:jc w:val="center"/>
        </w:trPr>
        <w:tc>
          <w:tcPr>
            <w:tcW w:w="4876" w:type="dxa"/>
          </w:tcPr>
          <w:p w14:paraId="784AA254" w14:textId="77777777" w:rsidR="009760F5" w:rsidRPr="00357852" w:rsidRDefault="009760F5" w:rsidP="00BF7AFB">
            <w:pPr>
              <w:pStyle w:val="AmColumnHeading"/>
            </w:pPr>
            <w:r w:rsidRPr="00357852">
              <w:t>A Bizottság által javasolt szöveg</w:t>
            </w:r>
          </w:p>
        </w:tc>
        <w:tc>
          <w:tcPr>
            <w:tcW w:w="4876" w:type="dxa"/>
          </w:tcPr>
          <w:p w14:paraId="62426135" w14:textId="77777777" w:rsidR="009760F5" w:rsidRPr="00357852" w:rsidRDefault="009760F5" w:rsidP="00BF7AFB">
            <w:pPr>
              <w:pStyle w:val="AmColumnHeading"/>
            </w:pPr>
            <w:r w:rsidRPr="00357852">
              <w:t>Módosítás</w:t>
            </w:r>
          </w:p>
        </w:tc>
      </w:tr>
      <w:tr w:rsidR="00215CFA" w:rsidRPr="00357852" w14:paraId="6ADE3788" w14:textId="77777777" w:rsidTr="00BF7AFB">
        <w:trPr>
          <w:jc w:val="center"/>
        </w:trPr>
        <w:tc>
          <w:tcPr>
            <w:tcW w:w="4876" w:type="dxa"/>
          </w:tcPr>
          <w:p w14:paraId="0F8F45FB" w14:textId="77777777" w:rsidR="009760F5" w:rsidRPr="00357852" w:rsidRDefault="009760F5" w:rsidP="00BF7AFB">
            <w:pPr>
              <w:pStyle w:val="Normal6a"/>
            </w:pPr>
            <w:r w:rsidRPr="00357852">
              <w:t>c)</w:t>
            </w:r>
            <w:r w:rsidRPr="00357852">
              <w:tab/>
              <w:t xml:space="preserve">az (1) bekezdésben említett </w:t>
            </w:r>
            <w:r w:rsidRPr="00357852">
              <w:rPr>
                <w:b/>
                <w:bCs/>
                <w:i/>
                <w:iCs/>
              </w:rPr>
              <w:t>személyek tekintetében meghatározza az adott származási országot vagy egy adott származási ország valamely részét</w:t>
            </w:r>
            <w:r w:rsidRPr="00357852">
              <w:t>;</w:t>
            </w:r>
          </w:p>
        </w:tc>
        <w:tc>
          <w:tcPr>
            <w:tcW w:w="4876" w:type="dxa"/>
          </w:tcPr>
          <w:p w14:paraId="067C553A" w14:textId="77777777" w:rsidR="009760F5" w:rsidRPr="00357852" w:rsidRDefault="009760F5" w:rsidP="00BF7AFB">
            <w:pPr>
              <w:pStyle w:val="Normal6a"/>
            </w:pPr>
            <w:r w:rsidRPr="00357852">
              <w:t>c)</w:t>
            </w:r>
            <w:r w:rsidRPr="00357852">
              <w:tab/>
            </w:r>
            <w:r w:rsidRPr="00357852">
              <w:rPr>
                <w:b/>
                <w:bCs/>
                <w:i/>
                <w:iCs/>
              </w:rPr>
              <w:t>meghatározza</w:t>
            </w:r>
            <w:r w:rsidRPr="00357852">
              <w:t xml:space="preserve"> az (1) bekezdésben említett </w:t>
            </w:r>
            <w:r w:rsidRPr="00357852">
              <w:rPr>
                <w:b/>
                <w:bCs/>
                <w:i/>
                <w:iCs/>
              </w:rPr>
              <w:t>konkrét kérelmezőcsoportot</w:t>
            </w:r>
            <w:r w:rsidRPr="00357852">
              <w:t>;</w:t>
            </w:r>
          </w:p>
        </w:tc>
      </w:tr>
    </w:tbl>
    <w:p w14:paraId="6A0555B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9B62A50" w14:textId="77777777" w:rsidR="009760F5" w:rsidRPr="00357852" w:rsidRDefault="009760F5" w:rsidP="009760F5">
      <w:r w:rsidRPr="00534DA7">
        <w:rPr>
          <w:rStyle w:val="HideTWBExt"/>
        </w:rPr>
        <w:t>&lt;/Amend&gt;</w:t>
      </w:r>
    </w:p>
    <w:p w14:paraId="28DDAC2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647</w:t>
      </w:r>
      <w:r w:rsidRPr="00534DA7">
        <w:rPr>
          <w:rStyle w:val="HideTWBExt"/>
          <w:b w:val="0"/>
        </w:rPr>
        <w:t>&lt;/NumAm&gt;</w:t>
      </w:r>
    </w:p>
    <w:p w14:paraId="5B214308"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w:t>
      </w:r>
      <w:r w:rsidRPr="00534DA7">
        <w:rPr>
          <w:rStyle w:val="HideTWBExt"/>
          <w:b w:val="0"/>
        </w:rPr>
        <w:t>&lt;/Members&gt;</w:t>
      </w:r>
    </w:p>
    <w:p w14:paraId="261569F7" w14:textId="77777777" w:rsidR="009760F5" w:rsidRPr="00357852" w:rsidRDefault="009760F5" w:rsidP="009760F5">
      <w:pPr>
        <w:pStyle w:val="NormalBold"/>
      </w:pPr>
      <w:r w:rsidRPr="00534DA7">
        <w:rPr>
          <w:rStyle w:val="HideTWBExt"/>
          <w:b w:val="0"/>
        </w:rPr>
        <w:t>&lt;/RepeatBlock-By&gt;</w:t>
      </w:r>
    </w:p>
    <w:p w14:paraId="1E8EFD5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E9935C3" w14:textId="77777777" w:rsidR="009760F5" w:rsidRPr="00357852" w:rsidRDefault="009760F5" w:rsidP="009760F5">
      <w:pPr>
        <w:pStyle w:val="NormalBold"/>
      </w:pPr>
      <w:r w:rsidRPr="00534DA7">
        <w:rPr>
          <w:rStyle w:val="HideTWBExt"/>
          <w:b w:val="0"/>
        </w:rPr>
        <w:t>&lt;Article&gt;</w:t>
      </w:r>
      <w:r w:rsidRPr="00357852">
        <w:t>10 cikk – 4 bekezdés – d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8726A55" w14:textId="77777777" w:rsidTr="00BF7AFB">
        <w:trPr>
          <w:trHeight w:hRule="exact" w:val="240"/>
          <w:jc w:val="center"/>
        </w:trPr>
        <w:tc>
          <w:tcPr>
            <w:tcW w:w="9752" w:type="dxa"/>
            <w:gridSpan w:val="2"/>
          </w:tcPr>
          <w:p w14:paraId="06B0672A" w14:textId="77777777" w:rsidR="009760F5" w:rsidRPr="00357852" w:rsidRDefault="009760F5" w:rsidP="00BF7AFB"/>
        </w:tc>
      </w:tr>
      <w:tr w:rsidR="00215CFA" w:rsidRPr="00357852" w14:paraId="635AADE4" w14:textId="77777777" w:rsidTr="00BF7AFB">
        <w:trPr>
          <w:trHeight w:val="240"/>
          <w:jc w:val="center"/>
        </w:trPr>
        <w:tc>
          <w:tcPr>
            <w:tcW w:w="4876" w:type="dxa"/>
          </w:tcPr>
          <w:p w14:paraId="186621F0" w14:textId="77777777" w:rsidR="009760F5" w:rsidRPr="00357852" w:rsidRDefault="009760F5" w:rsidP="00BF7AFB">
            <w:pPr>
              <w:pStyle w:val="AmColumnHeading"/>
            </w:pPr>
            <w:r w:rsidRPr="00357852">
              <w:t>A Bizottság által javasolt szöveg</w:t>
            </w:r>
          </w:p>
        </w:tc>
        <w:tc>
          <w:tcPr>
            <w:tcW w:w="4876" w:type="dxa"/>
          </w:tcPr>
          <w:p w14:paraId="2130AC9C" w14:textId="77777777" w:rsidR="009760F5" w:rsidRPr="00357852" w:rsidRDefault="009760F5" w:rsidP="00BF7AFB">
            <w:pPr>
              <w:pStyle w:val="AmColumnHeading"/>
            </w:pPr>
            <w:r w:rsidRPr="00357852">
              <w:t>Módosítás</w:t>
            </w:r>
          </w:p>
        </w:tc>
      </w:tr>
      <w:tr w:rsidR="00215CFA" w:rsidRPr="00357852" w14:paraId="3C3A1CD7" w14:textId="77777777" w:rsidTr="00BF7AFB">
        <w:trPr>
          <w:jc w:val="center"/>
        </w:trPr>
        <w:tc>
          <w:tcPr>
            <w:tcW w:w="4876" w:type="dxa"/>
          </w:tcPr>
          <w:p w14:paraId="28CE0023" w14:textId="77777777" w:rsidR="009760F5" w:rsidRPr="00357852" w:rsidRDefault="009760F5" w:rsidP="00BF7AFB">
            <w:pPr>
              <w:pStyle w:val="Normal6a"/>
            </w:pPr>
            <w:r w:rsidRPr="00357852">
              <w:rPr>
                <w:b/>
                <w:i/>
              </w:rPr>
              <w:t>d)</w:t>
            </w:r>
            <w:r w:rsidRPr="00357852">
              <w:tab/>
            </w:r>
            <w:r w:rsidRPr="00357852">
              <w:rPr>
                <w:b/>
                <w:i/>
              </w:rPr>
              <w:t>megállapítja e cikk alkalmazásának kezdőidőpontját, és meghatározza azt az időtartamot, amely során az a) pontban említett, lakóhelyüket elhagyni kényszerült személyek nemzetközi védelem iránti kérelmei felfüggeszthetők, és azonnali védelmet biztosító jogállás adható.</w:t>
            </w:r>
          </w:p>
        </w:tc>
        <w:tc>
          <w:tcPr>
            <w:tcW w:w="4876" w:type="dxa"/>
          </w:tcPr>
          <w:p w14:paraId="01E7FF4F" w14:textId="77777777" w:rsidR="009760F5" w:rsidRPr="00357852" w:rsidRDefault="009760F5" w:rsidP="00BF7AFB">
            <w:pPr>
              <w:pStyle w:val="Normal6a"/>
            </w:pPr>
            <w:r w:rsidRPr="00357852">
              <w:rPr>
                <w:b/>
                <w:i/>
              </w:rPr>
              <w:t>törölve</w:t>
            </w:r>
          </w:p>
        </w:tc>
      </w:tr>
    </w:tbl>
    <w:p w14:paraId="1C71453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079290B" w14:textId="77777777" w:rsidR="009760F5" w:rsidRPr="00357852" w:rsidRDefault="009760F5" w:rsidP="009760F5">
      <w:r w:rsidRPr="00534DA7">
        <w:rPr>
          <w:rStyle w:val="HideTWBExt"/>
        </w:rPr>
        <w:t>&lt;/Amend&gt;</w:t>
      </w:r>
    </w:p>
    <w:p w14:paraId="37199E9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648</w:t>
      </w:r>
      <w:r w:rsidRPr="00534DA7">
        <w:rPr>
          <w:rStyle w:val="HideTWBExt"/>
          <w:b w:val="0"/>
        </w:rPr>
        <w:t>&lt;/NumAm&gt;</w:t>
      </w:r>
    </w:p>
    <w:p w14:paraId="6CE4D6C6"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22104951" w14:textId="77777777" w:rsidR="009760F5" w:rsidRPr="00357852" w:rsidRDefault="009760F5" w:rsidP="009760F5">
      <w:pPr>
        <w:pStyle w:val="NormalBold"/>
      </w:pPr>
      <w:r w:rsidRPr="00534DA7">
        <w:rPr>
          <w:rStyle w:val="HideTWBExt"/>
          <w:b w:val="0"/>
        </w:rPr>
        <w:t>&lt;/RepeatBlock-By&gt;</w:t>
      </w:r>
    </w:p>
    <w:p w14:paraId="65D964B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FFAAF54" w14:textId="77777777" w:rsidR="009760F5" w:rsidRPr="00357852" w:rsidRDefault="009760F5" w:rsidP="009760F5">
      <w:pPr>
        <w:pStyle w:val="NormalBold"/>
      </w:pPr>
      <w:r w:rsidRPr="00534DA7">
        <w:rPr>
          <w:rStyle w:val="HideTWBExt"/>
          <w:b w:val="0"/>
        </w:rPr>
        <w:t>&lt;Article&gt;</w:t>
      </w:r>
      <w:r w:rsidRPr="00357852">
        <w:t>10 cikk – 4 bekezdés – d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BCA770A" w14:textId="77777777" w:rsidTr="00BF7AFB">
        <w:trPr>
          <w:trHeight w:hRule="exact" w:val="240"/>
          <w:jc w:val="center"/>
        </w:trPr>
        <w:tc>
          <w:tcPr>
            <w:tcW w:w="9752" w:type="dxa"/>
            <w:gridSpan w:val="2"/>
          </w:tcPr>
          <w:p w14:paraId="2F250F58" w14:textId="77777777" w:rsidR="009760F5" w:rsidRPr="00357852" w:rsidRDefault="009760F5" w:rsidP="00BF7AFB"/>
        </w:tc>
      </w:tr>
      <w:tr w:rsidR="00215CFA" w:rsidRPr="00357852" w14:paraId="474C4408" w14:textId="77777777" w:rsidTr="00BF7AFB">
        <w:trPr>
          <w:trHeight w:val="240"/>
          <w:jc w:val="center"/>
        </w:trPr>
        <w:tc>
          <w:tcPr>
            <w:tcW w:w="4876" w:type="dxa"/>
          </w:tcPr>
          <w:p w14:paraId="61458CD4" w14:textId="77777777" w:rsidR="009760F5" w:rsidRPr="00357852" w:rsidRDefault="009760F5" w:rsidP="00BF7AFB">
            <w:pPr>
              <w:pStyle w:val="AmColumnHeading"/>
            </w:pPr>
            <w:r w:rsidRPr="00357852">
              <w:t>A Bizottság által javasolt szöveg</w:t>
            </w:r>
          </w:p>
        </w:tc>
        <w:tc>
          <w:tcPr>
            <w:tcW w:w="4876" w:type="dxa"/>
          </w:tcPr>
          <w:p w14:paraId="443884D2" w14:textId="77777777" w:rsidR="009760F5" w:rsidRPr="00357852" w:rsidRDefault="009760F5" w:rsidP="00BF7AFB">
            <w:pPr>
              <w:pStyle w:val="AmColumnHeading"/>
            </w:pPr>
            <w:r w:rsidRPr="00357852">
              <w:t>Módosítás</w:t>
            </w:r>
          </w:p>
        </w:tc>
      </w:tr>
      <w:tr w:rsidR="00215CFA" w:rsidRPr="00357852" w14:paraId="4E4E9C91" w14:textId="77777777" w:rsidTr="00BF7AFB">
        <w:trPr>
          <w:jc w:val="center"/>
        </w:trPr>
        <w:tc>
          <w:tcPr>
            <w:tcW w:w="4876" w:type="dxa"/>
          </w:tcPr>
          <w:p w14:paraId="53DAB548" w14:textId="77777777" w:rsidR="009760F5" w:rsidRPr="00357852" w:rsidRDefault="009760F5" w:rsidP="00BF7AFB">
            <w:pPr>
              <w:pStyle w:val="Normal6a"/>
            </w:pPr>
            <w:r w:rsidRPr="00357852">
              <w:rPr>
                <w:b/>
                <w:i/>
              </w:rPr>
              <w:t>d)</w:t>
            </w:r>
            <w:r w:rsidRPr="00357852">
              <w:tab/>
            </w:r>
            <w:r w:rsidRPr="00357852">
              <w:rPr>
                <w:b/>
                <w:i/>
              </w:rPr>
              <w:t>megállapítja e cikk alkalmazásának kezdőidőpontját, és meghatározza azt az időtartamot, amely során az a) pontban említett, lakóhelyüket elhagyni kényszerült személyek nemzetközi védelem iránti kérelmei felfüggeszthetők, és azonnali védelmet biztosító jogállás adható.</w:t>
            </w:r>
          </w:p>
        </w:tc>
        <w:tc>
          <w:tcPr>
            <w:tcW w:w="4876" w:type="dxa"/>
          </w:tcPr>
          <w:p w14:paraId="086964D9" w14:textId="77777777" w:rsidR="009760F5" w:rsidRPr="00357852" w:rsidRDefault="009760F5" w:rsidP="00BF7AFB">
            <w:pPr>
              <w:pStyle w:val="Normal6a"/>
            </w:pPr>
            <w:r w:rsidRPr="00357852">
              <w:rPr>
                <w:b/>
                <w:i/>
              </w:rPr>
              <w:t>törölve</w:t>
            </w:r>
          </w:p>
        </w:tc>
      </w:tr>
    </w:tbl>
    <w:p w14:paraId="38D9484F"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2B7CC2E" w14:textId="77777777" w:rsidR="009760F5" w:rsidRPr="00357852" w:rsidRDefault="009760F5" w:rsidP="009760F5">
      <w:r w:rsidRPr="00534DA7">
        <w:rPr>
          <w:rStyle w:val="HideTWBExt"/>
        </w:rPr>
        <w:t>&lt;/Amend&gt;</w:t>
      </w:r>
    </w:p>
    <w:p w14:paraId="6074D79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649</w:t>
      </w:r>
      <w:r w:rsidRPr="00534DA7">
        <w:rPr>
          <w:rStyle w:val="HideTWBExt"/>
          <w:b w:val="0"/>
        </w:rPr>
        <w:t>&lt;/NumAm&gt;</w:t>
      </w:r>
    </w:p>
    <w:p w14:paraId="7D7F946B" w14:textId="77777777" w:rsidR="009760F5" w:rsidRPr="00357852" w:rsidRDefault="009760F5" w:rsidP="009760F5">
      <w:pPr>
        <w:pStyle w:val="NormalBold"/>
      </w:pPr>
      <w:r w:rsidRPr="00534DA7">
        <w:rPr>
          <w:rStyle w:val="HideTWBExt"/>
          <w:b w:val="0"/>
        </w:rPr>
        <w:t>&lt;RepeatBlock-By&gt;&lt;Members&gt;</w:t>
      </w:r>
      <w:r w:rsidRPr="00357852">
        <w:t>Tomas Tobé, Lena Düpont, Jeroen Lenaers</w:t>
      </w:r>
      <w:r w:rsidRPr="00534DA7">
        <w:rPr>
          <w:rStyle w:val="HideTWBExt"/>
          <w:b w:val="0"/>
        </w:rPr>
        <w:t>&lt;/Members&gt;</w:t>
      </w:r>
    </w:p>
    <w:p w14:paraId="226DC189" w14:textId="77777777" w:rsidR="009760F5" w:rsidRPr="00357852" w:rsidRDefault="009760F5" w:rsidP="009760F5">
      <w:pPr>
        <w:pStyle w:val="NormalBold"/>
      </w:pPr>
      <w:r w:rsidRPr="00534DA7">
        <w:rPr>
          <w:rStyle w:val="HideTWBExt"/>
          <w:b w:val="0"/>
        </w:rPr>
        <w:t>&lt;/RepeatBlock-By&gt;</w:t>
      </w:r>
    </w:p>
    <w:p w14:paraId="67A6779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845C47F" w14:textId="77777777" w:rsidR="009760F5" w:rsidRPr="00357852" w:rsidRDefault="009760F5" w:rsidP="009760F5">
      <w:pPr>
        <w:pStyle w:val="NormalBold"/>
      </w:pPr>
      <w:r w:rsidRPr="00534DA7">
        <w:rPr>
          <w:rStyle w:val="HideTWBExt"/>
          <w:b w:val="0"/>
        </w:rPr>
        <w:t>&lt;Article&gt;</w:t>
      </w:r>
      <w:r w:rsidRPr="00357852">
        <w:t>10 cikk – 4 bekezdés – d pont</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3E621A9" w14:textId="77777777" w:rsidTr="00BF7AFB">
        <w:trPr>
          <w:trHeight w:hRule="exact" w:val="240"/>
          <w:jc w:val="center"/>
        </w:trPr>
        <w:tc>
          <w:tcPr>
            <w:tcW w:w="9752" w:type="dxa"/>
            <w:gridSpan w:val="2"/>
          </w:tcPr>
          <w:p w14:paraId="27903FA3" w14:textId="77777777" w:rsidR="009760F5" w:rsidRPr="00357852" w:rsidRDefault="009760F5" w:rsidP="00BF7AFB"/>
        </w:tc>
      </w:tr>
      <w:tr w:rsidR="00215CFA" w:rsidRPr="00357852" w14:paraId="7AADE729" w14:textId="77777777" w:rsidTr="00BF7AFB">
        <w:trPr>
          <w:trHeight w:val="240"/>
          <w:jc w:val="center"/>
        </w:trPr>
        <w:tc>
          <w:tcPr>
            <w:tcW w:w="4876" w:type="dxa"/>
          </w:tcPr>
          <w:p w14:paraId="0EA63B3F" w14:textId="77777777" w:rsidR="009760F5" w:rsidRPr="00357852" w:rsidRDefault="009760F5" w:rsidP="00BF7AFB">
            <w:pPr>
              <w:pStyle w:val="AmColumnHeading"/>
            </w:pPr>
            <w:r w:rsidRPr="00357852">
              <w:t>A Bizottság által javasolt szöveg</w:t>
            </w:r>
          </w:p>
        </w:tc>
        <w:tc>
          <w:tcPr>
            <w:tcW w:w="4876" w:type="dxa"/>
          </w:tcPr>
          <w:p w14:paraId="1A3B941D" w14:textId="77777777" w:rsidR="009760F5" w:rsidRPr="00357852" w:rsidRDefault="009760F5" w:rsidP="00BF7AFB">
            <w:pPr>
              <w:pStyle w:val="AmColumnHeading"/>
            </w:pPr>
            <w:r w:rsidRPr="00357852">
              <w:t>Módosítás</w:t>
            </w:r>
          </w:p>
        </w:tc>
      </w:tr>
      <w:tr w:rsidR="00215CFA" w:rsidRPr="00357852" w14:paraId="17AD5243" w14:textId="77777777" w:rsidTr="00BF7AFB">
        <w:trPr>
          <w:jc w:val="center"/>
        </w:trPr>
        <w:tc>
          <w:tcPr>
            <w:tcW w:w="4876" w:type="dxa"/>
          </w:tcPr>
          <w:p w14:paraId="7C8A0CCC" w14:textId="77777777" w:rsidR="009760F5" w:rsidRPr="00357852" w:rsidRDefault="009760F5" w:rsidP="00BF7AFB">
            <w:pPr>
              <w:pStyle w:val="Normal6a"/>
            </w:pPr>
            <w:r w:rsidRPr="00357852">
              <w:t>d)</w:t>
            </w:r>
            <w:r w:rsidRPr="00357852">
              <w:tab/>
              <w:t xml:space="preserve">megállapítja e cikk alkalmazásának kezdőidőpontját, és meghatározza azt az időtartamot, amely során az a) pontban említett, lakóhelyüket elhagyni kényszerült személyek nemzetközi védelem iránti kérelmei felfüggeszthetők, és </w:t>
            </w:r>
            <w:r w:rsidRPr="00357852">
              <w:rPr>
                <w:b/>
                <w:bCs/>
                <w:i/>
                <w:iCs/>
              </w:rPr>
              <w:t>azonnali védelmet biztosító jogállás</w:t>
            </w:r>
            <w:r w:rsidRPr="00357852">
              <w:t xml:space="preserve"> adható.</w:t>
            </w:r>
          </w:p>
        </w:tc>
        <w:tc>
          <w:tcPr>
            <w:tcW w:w="4876" w:type="dxa"/>
          </w:tcPr>
          <w:p w14:paraId="5719E685" w14:textId="77777777" w:rsidR="009760F5" w:rsidRPr="00357852" w:rsidRDefault="009760F5" w:rsidP="00BF7AFB">
            <w:pPr>
              <w:pStyle w:val="Normal6a"/>
            </w:pPr>
            <w:r w:rsidRPr="00357852">
              <w:t>d)</w:t>
            </w:r>
            <w:r w:rsidRPr="00357852">
              <w:tab/>
              <w:t xml:space="preserve">megállapítja e cikk alkalmazásának kezdőidőpontját, és meghatározza azt az időtartamot, amely során az a) pontban említett, lakóhelyüket elhagyni kényszerült személyek nemzetközi védelem iránti kérelmei felfüggeszthetők, és </w:t>
            </w:r>
            <w:r w:rsidRPr="00357852">
              <w:rPr>
                <w:b/>
                <w:bCs/>
                <w:i/>
                <w:iCs/>
              </w:rPr>
              <w:t xml:space="preserve">ideiglenes tartózkodási engedély </w:t>
            </w:r>
            <w:r w:rsidRPr="00357852">
              <w:t>adható.</w:t>
            </w:r>
          </w:p>
        </w:tc>
      </w:tr>
    </w:tbl>
    <w:p w14:paraId="6F3994E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F1337F8" w14:textId="77777777" w:rsidR="009760F5" w:rsidRPr="00357852" w:rsidRDefault="009760F5" w:rsidP="009760F5">
      <w:r w:rsidRPr="00534DA7">
        <w:rPr>
          <w:rStyle w:val="HideTWBExt"/>
        </w:rPr>
        <w:t>&lt;/Amend&gt;</w:t>
      </w:r>
    </w:p>
    <w:p w14:paraId="726C865C"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650</w:t>
      </w:r>
      <w:r w:rsidRPr="00534DA7">
        <w:rPr>
          <w:rStyle w:val="HideTWBExt"/>
          <w:b w:val="0"/>
        </w:rPr>
        <w:t>&lt;/NumAm&gt;</w:t>
      </w:r>
    </w:p>
    <w:p w14:paraId="486B6079"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5A60CEE8" w14:textId="77777777" w:rsidR="009760F5" w:rsidRPr="00357852" w:rsidRDefault="009760F5" w:rsidP="009760F5">
      <w:pPr>
        <w:pStyle w:val="NormalBold"/>
      </w:pPr>
      <w:r w:rsidRPr="00534DA7">
        <w:rPr>
          <w:rStyle w:val="HideTWBExt"/>
          <w:b w:val="0"/>
        </w:rPr>
        <w:t>&lt;/RepeatBlock-By&gt;</w:t>
      </w:r>
    </w:p>
    <w:p w14:paraId="4EEE890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00B96DA" w14:textId="77777777" w:rsidR="009760F5" w:rsidRPr="00357852" w:rsidRDefault="009760F5" w:rsidP="009760F5">
      <w:pPr>
        <w:pStyle w:val="NormalBold"/>
      </w:pPr>
      <w:r w:rsidRPr="00534DA7">
        <w:rPr>
          <w:rStyle w:val="HideTWBExt"/>
          <w:b w:val="0"/>
        </w:rPr>
        <w:t>&lt;Article&gt;</w:t>
      </w:r>
      <w:r w:rsidRPr="00357852">
        <w:t>10 cikk – 4 a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D4620C6" w14:textId="77777777" w:rsidTr="00BF7AFB">
        <w:trPr>
          <w:trHeight w:hRule="exact" w:val="240"/>
          <w:jc w:val="center"/>
        </w:trPr>
        <w:tc>
          <w:tcPr>
            <w:tcW w:w="9752" w:type="dxa"/>
            <w:gridSpan w:val="2"/>
          </w:tcPr>
          <w:p w14:paraId="47A703B5" w14:textId="77777777" w:rsidR="009760F5" w:rsidRPr="00357852" w:rsidRDefault="009760F5" w:rsidP="00BF7AFB"/>
        </w:tc>
      </w:tr>
      <w:tr w:rsidR="00215CFA" w:rsidRPr="00357852" w14:paraId="4B33BA1C" w14:textId="77777777" w:rsidTr="00BF7AFB">
        <w:trPr>
          <w:trHeight w:val="240"/>
          <w:jc w:val="center"/>
        </w:trPr>
        <w:tc>
          <w:tcPr>
            <w:tcW w:w="4876" w:type="dxa"/>
          </w:tcPr>
          <w:p w14:paraId="36644CF5" w14:textId="77777777" w:rsidR="009760F5" w:rsidRPr="00357852" w:rsidRDefault="009760F5" w:rsidP="00BF7AFB">
            <w:pPr>
              <w:pStyle w:val="AmColumnHeading"/>
            </w:pPr>
            <w:r w:rsidRPr="00357852">
              <w:t>A Bizottság által javasolt szöveg</w:t>
            </w:r>
          </w:p>
        </w:tc>
        <w:tc>
          <w:tcPr>
            <w:tcW w:w="4876" w:type="dxa"/>
          </w:tcPr>
          <w:p w14:paraId="40E924C0" w14:textId="77777777" w:rsidR="009760F5" w:rsidRPr="00357852" w:rsidRDefault="009760F5" w:rsidP="00BF7AFB">
            <w:pPr>
              <w:pStyle w:val="AmColumnHeading"/>
            </w:pPr>
            <w:r w:rsidRPr="00357852">
              <w:t>Módosítás</w:t>
            </w:r>
          </w:p>
        </w:tc>
      </w:tr>
      <w:tr w:rsidR="00215CFA" w:rsidRPr="00357852" w14:paraId="6AE1F730" w14:textId="77777777" w:rsidTr="00BF7AFB">
        <w:trPr>
          <w:jc w:val="center"/>
        </w:trPr>
        <w:tc>
          <w:tcPr>
            <w:tcW w:w="4876" w:type="dxa"/>
          </w:tcPr>
          <w:p w14:paraId="1A778E47" w14:textId="77777777" w:rsidR="009760F5" w:rsidRPr="00357852" w:rsidRDefault="009760F5" w:rsidP="00BF7AFB">
            <w:pPr>
              <w:pStyle w:val="Normal6a"/>
            </w:pPr>
          </w:p>
        </w:tc>
        <w:tc>
          <w:tcPr>
            <w:tcW w:w="4876" w:type="dxa"/>
          </w:tcPr>
          <w:p w14:paraId="779A05EB" w14:textId="77777777" w:rsidR="009760F5" w:rsidRPr="00357852" w:rsidRDefault="009760F5" w:rsidP="00BF7AFB">
            <w:pPr>
              <w:pStyle w:val="Normal6a"/>
            </w:pPr>
            <w:r w:rsidRPr="00357852">
              <w:rPr>
                <w:b/>
                <w:i/>
              </w:rPr>
              <w:t>(4a)</w:t>
            </w:r>
            <w:r w:rsidRPr="00357852">
              <w:tab/>
            </w:r>
            <w:r w:rsidRPr="00357852">
              <w:rPr>
                <w:b/>
                <w:i/>
              </w:rPr>
              <w:t>Az azonnali védelmet biztosító jogállás létesítéséről, végrehajtásáról és megszüntetéséről rendszeres egyeztetést kell folytatni az Európai Parlamenttel, az ENSZ Menekültügyi Főbiztosával (UNHCR) és az egyéb fontos nemzetközi szervezetekkel.</w:t>
            </w:r>
          </w:p>
        </w:tc>
      </w:tr>
    </w:tbl>
    <w:p w14:paraId="79D4DF2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681B89A" w14:textId="77777777" w:rsidR="009760F5" w:rsidRPr="00357852" w:rsidRDefault="009760F5" w:rsidP="009760F5">
      <w:r w:rsidRPr="00534DA7">
        <w:rPr>
          <w:rStyle w:val="HideTWBExt"/>
        </w:rPr>
        <w:t>&lt;/Amend&gt;</w:t>
      </w:r>
    </w:p>
    <w:p w14:paraId="49F333D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651</w:t>
      </w:r>
      <w:r w:rsidRPr="00534DA7">
        <w:rPr>
          <w:rStyle w:val="HideTWBExt"/>
          <w:b w:val="0"/>
        </w:rPr>
        <w:t>&lt;/NumAm&gt;</w:t>
      </w:r>
    </w:p>
    <w:p w14:paraId="12183D89"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w:t>
      </w:r>
      <w:r w:rsidRPr="00534DA7">
        <w:rPr>
          <w:rStyle w:val="HideTWBExt"/>
          <w:b w:val="0"/>
        </w:rPr>
        <w:t>&lt;/Members&gt;</w:t>
      </w:r>
    </w:p>
    <w:p w14:paraId="46FD6B5D" w14:textId="77777777" w:rsidR="009760F5" w:rsidRPr="00357852" w:rsidRDefault="009760F5" w:rsidP="009760F5">
      <w:pPr>
        <w:pStyle w:val="NormalBold"/>
      </w:pPr>
      <w:r w:rsidRPr="00534DA7">
        <w:rPr>
          <w:rStyle w:val="HideTWBExt"/>
          <w:b w:val="0"/>
        </w:rPr>
        <w:t>&lt;/RepeatBlock-By&gt;</w:t>
      </w:r>
    </w:p>
    <w:p w14:paraId="030CAA47"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7ED10F4" w14:textId="77777777" w:rsidR="009760F5" w:rsidRPr="00357852" w:rsidRDefault="009760F5" w:rsidP="009760F5">
      <w:pPr>
        <w:pStyle w:val="NormalBold"/>
      </w:pPr>
      <w:r w:rsidRPr="00534DA7">
        <w:rPr>
          <w:rStyle w:val="HideTWBExt"/>
          <w:b w:val="0"/>
        </w:rPr>
        <w:t>&lt;Article&gt;</w:t>
      </w:r>
      <w:r w:rsidRPr="00357852">
        <w:t>10 cikk – 4 a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D988231" w14:textId="77777777" w:rsidTr="00BF7AFB">
        <w:trPr>
          <w:trHeight w:hRule="exact" w:val="240"/>
          <w:jc w:val="center"/>
        </w:trPr>
        <w:tc>
          <w:tcPr>
            <w:tcW w:w="9752" w:type="dxa"/>
            <w:gridSpan w:val="2"/>
          </w:tcPr>
          <w:p w14:paraId="7CB02C18" w14:textId="77777777" w:rsidR="009760F5" w:rsidRPr="00357852" w:rsidRDefault="009760F5" w:rsidP="00BF7AFB"/>
        </w:tc>
      </w:tr>
      <w:tr w:rsidR="00215CFA" w:rsidRPr="00357852" w14:paraId="52C49B68" w14:textId="77777777" w:rsidTr="00BF7AFB">
        <w:trPr>
          <w:trHeight w:val="240"/>
          <w:jc w:val="center"/>
        </w:trPr>
        <w:tc>
          <w:tcPr>
            <w:tcW w:w="4876" w:type="dxa"/>
          </w:tcPr>
          <w:p w14:paraId="2EC753D0" w14:textId="77777777" w:rsidR="009760F5" w:rsidRPr="00357852" w:rsidRDefault="009760F5" w:rsidP="00BF7AFB">
            <w:pPr>
              <w:pStyle w:val="AmColumnHeading"/>
            </w:pPr>
            <w:r w:rsidRPr="00357852">
              <w:t>A Bizottság által javasolt szöveg</w:t>
            </w:r>
          </w:p>
        </w:tc>
        <w:tc>
          <w:tcPr>
            <w:tcW w:w="4876" w:type="dxa"/>
          </w:tcPr>
          <w:p w14:paraId="2FE72D60" w14:textId="77777777" w:rsidR="009760F5" w:rsidRPr="00357852" w:rsidRDefault="009760F5" w:rsidP="00BF7AFB">
            <w:pPr>
              <w:pStyle w:val="AmColumnHeading"/>
            </w:pPr>
            <w:r w:rsidRPr="00357852">
              <w:t>Módosítás</w:t>
            </w:r>
          </w:p>
        </w:tc>
      </w:tr>
      <w:tr w:rsidR="00215CFA" w:rsidRPr="00357852" w14:paraId="7D77EF95" w14:textId="77777777" w:rsidTr="00BF7AFB">
        <w:trPr>
          <w:jc w:val="center"/>
        </w:trPr>
        <w:tc>
          <w:tcPr>
            <w:tcW w:w="4876" w:type="dxa"/>
          </w:tcPr>
          <w:p w14:paraId="5B8AD552" w14:textId="77777777" w:rsidR="009760F5" w:rsidRPr="00357852" w:rsidRDefault="009760F5" w:rsidP="00BF7AFB">
            <w:pPr>
              <w:pStyle w:val="Normal6a"/>
            </w:pPr>
          </w:p>
        </w:tc>
        <w:tc>
          <w:tcPr>
            <w:tcW w:w="4876" w:type="dxa"/>
          </w:tcPr>
          <w:p w14:paraId="7826A43F" w14:textId="77777777" w:rsidR="009760F5" w:rsidRPr="00357852" w:rsidRDefault="009760F5" w:rsidP="00BF7AFB">
            <w:pPr>
              <w:pStyle w:val="Normal6a"/>
            </w:pPr>
            <w:r w:rsidRPr="00357852">
              <w:rPr>
                <w:b/>
                <w:i/>
              </w:rPr>
              <w:t>(4a)</w:t>
            </w:r>
            <w:r w:rsidRPr="00357852">
              <w:tab/>
            </w:r>
            <w:r w:rsidRPr="00357852">
              <w:rPr>
                <w:b/>
                <w:i/>
              </w:rPr>
              <w:t>A tagállamok a 2. cikk szerinti szolidaritási intézkedések céljából elsőbbséget biztosítanak az e cikk alapján valószínűleg megalapozott nemzetközi védelem iránti kérelmeknek.</w:t>
            </w:r>
          </w:p>
        </w:tc>
      </w:tr>
    </w:tbl>
    <w:p w14:paraId="7D2F1A2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30AD064" w14:textId="77777777" w:rsidR="009760F5" w:rsidRPr="00357852" w:rsidRDefault="009760F5" w:rsidP="009760F5">
      <w:r w:rsidRPr="00534DA7">
        <w:rPr>
          <w:rStyle w:val="HideTWBExt"/>
        </w:rPr>
        <w:t>&lt;/Amend&gt;</w:t>
      </w:r>
    </w:p>
    <w:p w14:paraId="79A2AF6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652</w:t>
      </w:r>
      <w:r w:rsidRPr="00534DA7">
        <w:rPr>
          <w:rStyle w:val="HideTWBExt"/>
          <w:b w:val="0"/>
        </w:rPr>
        <w:t>&lt;/NumAm&gt;</w:t>
      </w:r>
    </w:p>
    <w:p w14:paraId="7130F383"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Olivier Chastel, Moritz Körner</w:t>
      </w:r>
      <w:r w:rsidRPr="00534DA7">
        <w:rPr>
          <w:rStyle w:val="HideTWBExt"/>
          <w:b w:val="0"/>
        </w:rPr>
        <w:t>&lt;/Members&gt;</w:t>
      </w:r>
    </w:p>
    <w:p w14:paraId="7DFADFCC" w14:textId="77777777" w:rsidR="009760F5" w:rsidRPr="00357852" w:rsidRDefault="009760F5" w:rsidP="009760F5">
      <w:pPr>
        <w:pStyle w:val="NormalBold"/>
      </w:pPr>
      <w:r w:rsidRPr="00534DA7">
        <w:rPr>
          <w:rStyle w:val="HideTWBExt"/>
          <w:b w:val="0"/>
        </w:rPr>
        <w:t>&lt;/RepeatBlock-By&gt;</w:t>
      </w:r>
    </w:p>
    <w:p w14:paraId="1C68950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3297053" w14:textId="77777777" w:rsidR="009760F5" w:rsidRPr="00357852" w:rsidRDefault="009760F5" w:rsidP="009760F5">
      <w:pPr>
        <w:pStyle w:val="NormalBold"/>
      </w:pPr>
      <w:r w:rsidRPr="00534DA7">
        <w:rPr>
          <w:rStyle w:val="HideTWBExt"/>
          <w:b w:val="0"/>
        </w:rPr>
        <w:t>&lt;Article&gt;</w:t>
      </w:r>
      <w:r w:rsidRPr="00357852">
        <w:t>10 cikk – 4 b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AE3CF64" w14:textId="77777777" w:rsidTr="00BF7AFB">
        <w:trPr>
          <w:trHeight w:hRule="exact" w:val="240"/>
          <w:jc w:val="center"/>
        </w:trPr>
        <w:tc>
          <w:tcPr>
            <w:tcW w:w="9752" w:type="dxa"/>
            <w:gridSpan w:val="2"/>
          </w:tcPr>
          <w:p w14:paraId="17C710FF" w14:textId="77777777" w:rsidR="009760F5" w:rsidRPr="00357852" w:rsidRDefault="009760F5" w:rsidP="00BF7AFB"/>
        </w:tc>
      </w:tr>
      <w:tr w:rsidR="00215CFA" w:rsidRPr="00357852" w14:paraId="20967FC1" w14:textId="77777777" w:rsidTr="00BF7AFB">
        <w:trPr>
          <w:trHeight w:val="240"/>
          <w:jc w:val="center"/>
        </w:trPr>
        <w:tc>
          <w:tcPr>
            <w:tcW w:w="4876" w:type="dxa"/>
          </w:tcPr>
          <w:p w14:paraId="2098177B" w14:textId="77777777" w:rsidR="009760F5" w:rsidRPr="00357852" w:rsidRDefault="009760F5" w:rsidP="00BF7AFB">
            <w:pPr>
              <w:pStyle w:val="AmColumnHeading"/>
            </w:pPr>
            <w:r w:rsidRPr="00357852">
              <w:t>A Bizottság által javasolt szöveg</w:t>
            </w:r>
          </w:p>
        </w:tc>
        <w:tc>
          <w:tcPr>
            <w:tcW w:w="4876" w:type="dxa"/>
          </w:tcPr>
          <w:p w14:paraId="05C98F98" w14:textId="77777777" w:rsidR="009760F5" w:rsidRPr="00357852" w:rsidRDefault="009760F5" w:rsidP="00BF7AFB">
            <w:pPr>
              <w:pStyle w:val="AmColumnHeading"/>
            </w:pPr>
            <w:r w:rsidRPr="00357852">
              <w:t>Módosítás</w:t>
            </w:r>
          </w:p>
        </w:tc>
      </w:tr>
      <w:tr w:rsidR="00215CFA" w:rsidRPr="00357852" w14:paraId="5B5DF0F1" w14:textId="77777777" w:rsidTr="00BF7AFB">
        <w:trPr>
          <w:jc w:val="center"/>
        </w:trPr>
        <w:tc>
          <w:tcPr>
            <w:tcW w:w="4876" w:type="dxa"/>
          </w:tcPr>
          <w:p w14:paraId="48AFD82B" w14:textId="77777777" w:rsidR="009760F5" w:rsidRPr="00357852" w:rsidRDefault="009760F5" w:rsidP="00BF7AFB">
            <w:pPr>
              <w:pStyle w:val="Normal6a"/>
            </w:pPr>
          </w:p>
        </w:tc>
        <w:tc>
          <w:tcPr>
            <w:tcW w:w="4876" w:type="dxa"/>
          </w:tcPr>
          <w:p w14:paraId="1D04C749" w14:textId="77777777" w:rsidR="009760F5" w:rsidRPr="00357852" w:rsidRDefault="009760F5" w:rsidP="00BF7AFB">
            <w:pPr>
              <w:pStyle w:val="Normal6a"/>
            </w:pPr>
            <w:r w:rsidRPr="00357852">
              <w:rPr>
                <w:b/>
                <w:i/>
              </w:rPr>
              <w:t>(4b)</w:t>
            </w:r>
            <w:r w:rsidRPr="00357852">
              <w:tab/>
            </w:r>
            <w:r w:rsidRPr="00357852">
              <w:rPr>
                <w:b/>
                <w:i/>
              </w:rPr>
              <w:t>Ha a 9c. és 9d. cikk értelmében egy uniós ügynökség felelős a nemzetközi védelem iránti kérelmek megvizsgálásáért, akkor a 2. cikk alapján áthelyezés céljából a valószínűleg megalapozott kérelmeknek ad elsőbbséget.</w:t>
            </w:r>
          </w:p>
        </w:tc>
      </w:tr>
    </w:tbl>
    <w:p w14:paraId="3DF13AF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A6F373E" w14:textId="77777777" w:rsidR="009760F5" w:rsidRPr="00357852" w:rsidRDefault="009760F5" w:rsidP="009760F5">
      <w:r w:rsidRPr="00534DA7">
        <w:rPr>
          <w:rStyle w:val="HideTWBExt"/>
        </w:rPr>
        <w:t>&lt;/Amend&gt;</w:t>
      </w:r>
    </w:p>
    <w:p w14:paraId="7251147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653</w:t>
      </w:r>
      <w:r w:rsidRPr="00534DA7">
        <w:rPr>
          <w:rStyle w:val="HideTWBExt"/>
          <w:b w:val="0"/>
        </w:rPr>
        <w:t>&lt;/NumAm&gt;</w:t>
      </w:r>
    </w:p>
    <w:p w14:paraId="2B8A58F2"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7582F562" w14:textId="77777777" w:rsidR="009760F5" w:rsidRPr="00357852" w:rsidRDefault="009760F5" w:rsidP="009760F5">
      <w:pPr>
        <w:pStyle w:val="NormalBold"/>
      </w:pPr>
      <w:r w:rsidRPr="00534DA7">
        <w:rPr>
          <w:rStyle w:val="HideTWBExt"/>
          <w:b w:val="0"/>
        </w:rPr>
        <w:t>&lt;/RepeatBlock-By&gt;</w:t>
      </w:r>
    </w:p>
    <w:p w14:paraId="3C0C96A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9FC6DCB" w14:textId="77777777" w:rsidR="009760F5" w:rsidRPr="00357852" w:rsidRDefault="009760F5" w:rsidP="009760F5">
      <w:pPr>
        <w:pStyle w:val="NormalBold"/>
      </w:pPr>
      <w:r w:rsidRPr="00534DA7">
        <w:rPr>
          <w:rStyle w:val="HideTWBExt"/>
          <w:b w:val="0"/>
        </w:rPr>
        <w:t>&lt;Article&gt;</w:t>
      </w:r>
      <w:r w:rsidRPr="00357852">
        <w:t>10 cikk – 4 b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BDB1CA4" w14:textId="77777777" w:rsidTr="00BF7AFB">
        <w:trPr>
          <w:trHeight w:hRule="exact" w:val="240"/>
          <w:jc w:val="center"/>
        </w:trPr>
        <w:tc>
          <w:tcPr>
            <w:tcW w:w="9752" w:type="dxa"/>
            <w:gridSpan w:val="2"/>
          </w:tcPr>
          <w:p w14:paraId="740CD883" w14:textId="77777777" w:rsidR="009760F5" w:rsidRPr="00357852" w:rsidRDefault="009760F5" w:rsidP="00BF7AFB"/>
        </w:tc>
      </w:tr>
      <w:tr w:rsidR="00215CFA" w:rsidRPr="00357852" w14:paraId="0F86A62A" w14:textId="77777777" w:rsidTr="00BF7AFB">
        <w:trPr>
          <w:trHeight w:val="240"/>
          <w:jc w:val="center"/>
        </w:trPr>
        <w:tc>
          <w:tcPr>
            <w:tcW w:w="4876" w:type="dxa"/>
          </w:tcPr>
          <w:p w14:paraId="0FE68D95" w14:textId="77777777" w:rsidR="009760F5" w:rsidRPr="00357852" w:rsidRDefault="009760F5" w:rsidP="00BF7AFB">
            <w:pPr>
              <w:pStyle w:val="AmColumnHeading"/>
            </w:pPr>
            <w:r w:rsidRPr="00357852">
              <w:t>A Bizottság által javasolt szöveg</w:t>
            </w:r>
          </w:p>
        </w:tc>
        <w:tc>
          <w:tcPr>
            <w:tcW w:w="4876" w:type="dxa"/>
          </w:tcPr>
          <w:p w14:paraId="1AD243FB" w14:textId="77777777" w:rsidR="009760F5" w:rsidRPr="00357852" w:rsidRDefault="009760F5" w:rsidP="00BF7AFB">
            <w:pPr>
              <w:pStyle w:val="AmColumnHeading"/>
            </w:pPr>
            <w:r w:rsidRPr="00357852">
              <w:t>Módosítás</w:t>
            </w:r>
          </w:p>
        </w:tc>
      </w:tr>
      <w:tr w:rsidR="00215CFA" w:rsidRPr="00357852" w14:paraId="311F45D9" w14:textId="77777777" w:rsidTr="00BF7AFB">
        <w:trPr>
          <w:jc w:val="center"/>
        </w:trPr>
        <w:tc>
          <w:tcPr>
            <w:tcW w:w="4876" w:type="dxa"/>
          </w:tcPr>
          <w:p w14:paraId="3BA152A7" w14:textId="77777777" w:rsidR="009760F5" w:rsidRPr="00357852" w:rsidRDefault="009760F5" w:rsidP="00BF7AFB">
            <w:pPr>
              <w:pStyle w:val="Normal6a"/>
            </w:pPr>
          </w:p>
        </w:tc>
        <w:tc>
          <w:tcPr>
            <w:tcW w:w="4876" w:type="dxa"/>
          </w:tcPr>
          <w:p w14:paraId="36ECAFC1" w14:textId="77777777" w:rsidR="009760F5" w:rsidRPr="00357852" w:rsidRDefault="009760F5" w:rsidP="00BF7AFB">
            <w:pPr>
              <w:pStyle w:val="Normal6a"/>
            </w:pPr>
            <w:r w:rsidRPr="00357852">
              <w:rPr>
                <w:b/>
                <w:i/>
              </w:rPr>
              <w:t>(4b)</w:t>
            </w:r>
            <w:r w:rsidRPr="00357852">
              <w:tab/>
            </w:r>
            <w:r w:rsidRPr="00357852">
              <w:rPr>
                <w:b/>
                <w:i/>
              </w:rPr>
              <w:t>A tagállamok az azonnali védelemben részesülő személyek részére az általuk értett nyelven kiállított okmányt adnak át, amelyben egyértelműen tájékoztatják őket az azonnali védelemre vonatkozó és őket érintő rendelkezésekről.</w:t>
            </w:r>
          </w:p>
        </w:tc>
      </w:tr>
    </w:tbl>
    <w:p w14:paraId="17C75B4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6060E55" w14:textId="77777777" w:rsidR="009760F5" w:rsidRPr="00357852" w:rsidRDefault="009760F5" w:rsidP="009760F5">
      <w:r w:rsidRPr="00534DA7">
        <w:rPr>
          <w:rStyle w:val="HideTWBExt"/>
        </w:rPr>
        <w:t>&lt;/Amend&gt;</w:t>
      </w:r>
    </w:p>
    <w:p w14:paraId="2995CF1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654</w:t>
      </w:r>
      <w:r w:rsidRPr="00534DA7">
        <w:rPr>
          <w:rStyle w:val="HideTWBExt"/>
          <w:b w:val="0"/>
        </w:rPr>
        <w:t>&lt;/NumAm&gt;</w:t>
      </w:r>
    </w:p>
    <w:p w14:paraId="7336A87A"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w:t>
      </w:r>
      <w:r w:rsidRPr="00534DA7">
        <w:rPr>
          <w:rStyle w:val="HideTWBExt"/>
          <w:b w:val="0"/>
        </w:rPr>
        <w:t>&lt;/Members&gt;</w:t>
      </w:r>
    </w:p>
    <w:p w14:paraId="12EA4B95" w14:textId="77777777" w:rsidR="009760F5" w:rsidRPr="00357852" w:rsidRDefault="009760F5" w:rsidP="009760F5">
      <w:pPr>
        <w:pStyle w:val="NormalBold"/>
      </w:pPr>
      <w:r w:rsidRPr="00534DA7">
        <w:rPr>
          <w:rStyle w:val="HideTWBExt"/>
          <w:b w:val="0"/>
        </w:rPr>
        <w:t>&lt;/RepeatBlock-By&gt;</w:t>
      </w:r>
    </w:p>
    <w:p w14:paraId="41623EF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116472B" w14:textId="77777777" w:rsidR="009760F5" w:rsidRPr="00357852" w:rsidRDefault="009760F5" w:rsidP="009760F5">
      <w:pPr>
        <w:pStyle w:val="NormalBold"/>
      </w:pPr>
      <w:r w:rsidRPr="00534DA7">
        <w:rPr>
          <w:rStyle w:val="HideTWBExt"/>
          <w:b w:val="0"/>
        </w:rPr>
        <w:t>&lt;Article&gt;</w:t>
      </w:r>
      <w:r w:rsidRPr="00357852">
        <w:t>10 cikk – 4 c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99AC006" w14:textId="77777777" w:rsidTr="00BF7AFB">
        <w:trPr>
          <w:trHeight w:hRule="exact" w:val="240"/>
          <w:jc w:val="center"/>
        </w:trPr>
        <w:tc>
          <w:tcPr>
            <w:tcW w:w="9752" w:type="dxa"/>
            <w:gridSpan w:val="2"/>
          </w:tcPr>
          <w:p w14:paraId="7EB53AB9" w14:textId="77777777" w:rsidR="009760F5" w:rsidRPr="00357852" w:rsidRDefault="009760F5" w:rsidP="00BF7AFB"/>
        </w:tc>
      </w:tr>
      <w:tr w:rsidR="00215CFA" w:rsidRPr="00357852" w14:paraId="019F07BA" w14:textId="77777777" w:rsidTr="00BF7AFB">
        <w:trPr>
          <w:trHeight w:val="240"/>
          <w:jc w:val="center"/>
        </w:trPr>
        <w:tc>
          <w:tcPr>
            <w:tcW w:w="4876" w:type="dxa"/>
          </w:tcPr>
          <w:p w14:paraId="10C5608D" w14:textId="77777777" w:rsidR="009760F5" w:rsidRPr="00357852" w:rsidRDefault="009760F5" w:rsidP="00BF7AFB">
            <w:pPr>
              <w:pStyle w:val="AmColumnHeading"/>
            </w:pPr>
            <w:r w:rsidRPr="00357852">
              <w:t>A Bizottság által javasolt szöveg</w:t>
            </w:r>
          </w:p>
        </w:tc>
        <w:tc>
          <w:tcPr>
            <w:tcW w:w="4876" w:type="dxa"/>
          </w:tcPr>
          <w:p w14:paraId="7F15C7CD" w14:textId="77777777" w:rsidR="009760F5" w:rsidRPr="00357852" w:rsidRDefault="009760F5" w:rsidP="00BF7AFB">
            <w:pPr>
              <w:pStyle w:val="AmColumnHeading"/>
            </w:pPr>
            <w:r w:rsidRPr="00357852">
              <w:t>Módosítás</w:t>
            </w:r>
          </w:p>
        </w:tc>
      </w:tr>
      <w:tr w:rsidR="00215CFA" w:rsidRPr="00357852" w14:paraId="5D1DD648" w14:textId="77777777" w:rsidTr="00BF7AFB">
        <w:trPr>
          <w:jc w:val="center"/>
        </w:trPr>
        <w:tc>
          <w:tcPr>
            <w:tcW w:w="4876" w:type="dxa"/>
          </w:tcPr>
          <w:p w14:paraId="4CF80E9C" w14:textId="77777777" w:rsidR="009760F5" w:rsidRPr="00357852" w:rsidRDefault="009760F5" w:rsidP="00BF7AFB">
            <w:pPr>
              <w:pStyle w:val="Normal6a"/>
            </w:pPr>
          </w:p>
        </w:tc>
        <w:tc>
          <w:tcPr>
            <w:tcW w:w="4876" w:type="dxa"/>
          </w:tcPr>
          <w:p w14:paraId="63555EAC" w14:textId="77777777" w:rsidR="009760F5" w:rsidRPr="00357852" w:rsidRDefault="009760F5" w:rsidP="00BF7AFB">
            <w:pPr>
              <w:pStyle w:val="Normal6a"/>
            </w:pPr>
            <w:r w:rsidRPr="00357852">
              <w:rPr>
                <w:b/>
                <w:i/>
              </w:rPr>
              <w:t>(4c)</w:t>
            </w:r>
            <w:r w:rsidRPr="00357852">
              <w:tab/>
            </w:r>
            <w:r w:rsidRPr="00357852">
              <w:rPr>
                <w:b/>
                <w:i/>
              </w:rPr>
              <w:t>Azt a határozatot, amely meghatározza azokat a csoportokat, amelyekre az e cikk (4) bekezdésének a) és b) pontja alapján a gyorsított és egyszerűsített eljárások alkalmazandók, háromhavonta felül kell vizsgálni, és amennyiben e csoportok helyzete megváltozott, felülvizsgált végrehajtási jogi aktus fogadható el. A felülvizsgálatnak a származási országra vonatkozó aktualizált információkon vagy az adott egyedi csoportokra vonatkozó aktualizált információkon kell alapulnia. E határozatot megelőzően konzultációkat kell folytatni az érintett nem kormányzati szervezetekkel is.</w:t>
            </w:r>
          </w:p>
        </w:tc>
      </w:tr>
    </w:tbl>
    <w:p w14:paraId="5CB2744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523A5C1" w14:textId="77777777" w:rsidR="009760F5" w:rsidRPr="00357852" w:rsidRDefault="009760F5" w:rsidP="009760F5">
      <w:r w:rsidRPr="00534DA7">
        <w:rPr>
          <w:rStyle w:val="HideTWBExt"/>
        </w:rPr>
        <w:t>&lt;/Amend&gt;</w:t>
      </w:r>
    </w:p>
    <w:p w14:paraId="3FDD9AC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655</w:t>
      </w:r>
      <w:r w:rsidRPr="00534DA7">
        <w:rPr>
          <w:rStyle w:val="HideTWBExt"/>
          <w:b w:val="0"/>
        </w:rPr>
        <w:t>&lt;/NumAm&gt;</w:t>
      </w:r>
    </w:p>
    <w:p w14:paraId="33889818"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1A3FA098" w14:textId="77777777" w:rsidR="009760F5" w:rsidRPr="00357852" w:rsidRDefault="009760F5" w:rsidP="009760F5">
      <w:pPr>
        <w:pStyle w:val="NormalBold"/>
      </w:pPr>
      <w:r w:rsidRPr="00534DA7">
        <w:rPr>
          <w:rStyle w:val="HideTWBExt"/>
          <w:b w:val="0"/>
        </w:rPr>
        <w:t>&lt;/RepeatBlock-By&gt;</w:t>
      </w:r>
    </w:p>
    <w:p w14:paraId="1600B2D3"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3D906B2" w14:textId="77777777" w:rsidR="009760F5" w:rsidRPr="00357852" w:rsidRDefault="009760F5" w:rsidP="009760F5">
      <w:pPr>
        <w:pStyle w:val="NormalBold"/>
      </w:pPr>
      <w:r w:rsidRPr="00534DA7">
        <w:rPr>
          <w:rStyle w:val="HideTWBExt"/>
          <w:b w:val="0"/>
        </w:rPr>
        <w:t>&lt;Article&gt;</w:t>
      </w:r>
      <w:r w:rsidRPr="00357852">
        <w:t>10 cikk – 4 c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BBE325E" w14:textId="77777777" w:rsidTr="00BF7AFB">
        <w:trPr>
          <w:trHeight w:hRule="exact" w:val="240"/>
          <w:jc w:val="center"/>
        </w:trPr>
        <w:tc>
          <w:tcPr>
            <w:tcW w:w="9752" w:type="dxa"/>
            <w:gridSpan w:val="2"/>
          </w:tcPr>
          <w:p w14:paraId="27E29D6D" w14:textId="77777777" w:rsidR="009760F5" w:rsidRPr="00357852" w:rsidRDefault="009760F5" w:rsidP="00BF7AFB"/>
        </w:tc>
      </w:tr>
      <w:tr w:rsidR="00215CFA" w:rsidRPr="00357852" w14:paraId="5626755D" w14:textId="77777777" w:rsidTr="00BF7AFB">
        <w:trPr>
          <w:trHeight w:val="240"/>
          <w:jc w:val="center"/>
        </w:trPr>
        <w:tc>
          <w:tcPr>
            <w:tcW w:w="4876" w:type="dxa"/>
          </w:tcPr>
          <w:p w14:paraId="0A9F1CD7" w14:textId="77777777" w:rsidR="009760F5" w:rsidRPr="00357852" w:rsidRDefault="009760F5" w:rsidP="00BF7AFB">
            <w:pPr>
              <w:pStyle w:val="AmColumnHeading"/>
            </w:pPr>
            <w:r w:rsidRPr="00357852">
              <w:t>A Bizottság által javasolt szöveg</w:t>
            </w:r>
          </w:p>
        </w:tc>
        <w:tc>
          <w:tcPr>
            <w:tcW w:w="4876" w:type="dxa"/>
          </w:tcPr>
          <w:p w14:paraId="15220BAC" w14:textId="77777777" w:rsidR="009760F5" w:rsidRPr="00357852" w:rsidRDefault="009760F5" w:rsidP="00BF7AFB">
            <w:pPr>
              <w:pStyle w:val="AmColumnHeading"/>
            </w:pPr>
            <w:r w:rsidRPr="00357852">
              <w:t>Módosítás</w:t>
            </w:r>
          </w:p>
        </w:tc>
      </w:tr>
      <w:tr w:rsidR="00215CFA" w:rsidRPr="00357852" w14:paraId="2FE0BEAC" w14:textId="77777777" w:rsidTr="00BF7AFB">
        <w:trPr>
          <w:jc w:val="center"/>
        </w:trPr>
        <w:tc>
          <w:tcPr>
            <w:tcW w:w="4876" w:type="dxa"/>
          </w:tcPr>
          <w:p w14:paraId="1C714D40" w14:textId="77777777" w:rsidR="009760F5" w:rsidRPr="00357852" w:rsidRDefault="009760F5" w:rsidP="00BF7AFB">
            <w:pPr>
              <w:pStyle w:val="Normal6a"/>
            </w:pPr>
          </w:p>
        </w:tc>
        <w:tc>
          <w:tcPr>
            <w:tcW w:w="4876" w:type="dxa"/>
          </w:tcPr>
          <w:p w14:paraId="41AD4945" w14:textId="77777777" w:rsidR="009760F5" w:rsidRPr="00357852" w:rsidRDefault="009760F5" w:rsidP="00BF7AFB">
            <w:pPr>
              <w:pStyle w:val="Normal6a"/>
            </w:pPr>
            <w:r w:rsidRPr="00357852">
              <w:rPr>
                <w:b/>
                <w:i/>
              </w:rPr>
              <w:t>(4c)</w:t>
            </w:r>
            <w:r w:rsidRPr="00357852">
              <w:tab/>
            </w:r>
            <w:r w:rsidRPr="00357852">
              <w:rPr>
                <w:b/>
                <w:i/>
              </w:rPr>
              <w:t>A tagállamok az ebben a rendeletben előírt azonnali védelmet az 10. cikk (1) bekezdésében a Bizottság által előírt érintetteken kívül a lakóhelyüket elhagyni kényszerült személyek további kategóriáira is kiterjeszthetik, abban az esetben, ha azok ugyanazon okok miatt kényszerültek lakóhelyük elhagyására, és ugyanabból a származási országból vagy régióból, illetve szokásos tartózkodási helyről érkeznek.</w:t>
            </w:r>
          </w:p>
        </w:tc>
      </w:tr>
    </w:tbl>
    <w:p w14:paraId="5BFFA7D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9D60D3C" w14:textId="77777777" w:rsidR="009760F5" w:rsidRPr="00357852" w:rsidRDefault="009760F5" w:rsidP="009760F5">
      <w:r w:rsidRPr="00534DA7">
        <w:rPr>
          <w:rStyle w:val="HideTWBExt"/>
        </w:rPr>
        <w:t>&lt;/Amend&gt;</w:t>
      </w:r>
    </w:p>
    <w:p w14:paraId="7DE53E5A"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656</w:t>
      </w:r>
      <w:r w:rsidRPr="00534DA7">
        <w:rPr>
          <w:rStyle w:val="HideTWBExt"/>
          <w:b w:val="0"/>
        </w:rPr>
        <w:t>&lt;/NumAm&gt;</w:t>
      </w:r>
    </w:p>
    <w:p w14:paraId="5E95EF1D"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39032572" w14:textId="77777777" w:rsidR="009760F5" w:rsidRPr="00357852" w:rsidRDefault="009760F5" w:rsidP="009760F5">
      <w:pPr>
        <w:pStyle w:val="NormalBold"/>
      </w:pPr>
      <w:r w:rsidRPr="00534DA7">
        <w:rPr>
          <w:rStyle w:val="HideTWBExt"/>
          <w:b w:val="0"/>
        </w:rPr>
        <w:t>&lt;/RepeatBlock-By&gt;</w:t>
      </w:r>
    </w:p>
    <w:p w14:paraId="48C04E3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484AE75" w14:textId="77777777" w:rsidR="009760F5" w:rsidRPr="00357852" w:rsidRDefault="009760F5" w:rsidP="009760F5">
      <w:pPr>
        <w:pStyle w:val="NormalBold"/>
      </w:pPr>
      <w:r w:rsidRPr="00534DA7">
        <w:rPr>
          <w:rStyle w:val="HideTWBExt"/>
          <w:b w:val="0"/>
        </w:rPr>
        <w:t>&lt;Article&gt;</w:t>
      </w:r>
      <w:r w:rsidRPr="00357852">
        <w:t>10 cikk – 4 d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3DD6401" w14:textId="77777777" w:rsidTr="00BF7AFB">
        <w:trPr>
          <w:trHeight w:hRule="exact" w:val="240"/>
          <w:jc w:val="center"/>
        </w:trPr>
        <w:tc>
          <w:tcPr>
            <w:tcW w:w="9752" w:type="dxa"/>
            <w:gridSpan w:val="2"/>
          </w:tcPr>
          <w:p w14:paraId="41256D42" w14:textId="77777777" w:rsidR="009760F5" w:rsidRPr="00357852" w:rsidRDefault="009760F5" w:rsidP="00BF7AFB"/>
        </w:tc>
      </w:tr>
      <w:tr w:rsidR="00215CFA" w:rsidRPr="00357852" w14:paraId="040D5973" w14:textId="77777777" w:rsidTr="00BF7AFB">
        <w:trPr>
          <w:trHeight w:val="240"/>
          <w:jc w:val="center"/>
        </w:trPr>
        <w:tc>
          <w:tcPr>
            <w:tcW w:w="4876" w:type="dxa"/>
          </w:tcPr>
          <w:p w14:paraId="6F524AD5" w14:textId="77777777" w:rsidR="009760F5" w:rsidRPr="00357852" w:rsidRDefault="009760F5" w:rsidP="00BF7AFB">
            <w:pPr>
              <w:pStyle w:val="AmColumnHeading"/>
            </w:pPr>
            <w:r w:rsidRPr="00357852">
              <w:t>A Bizottság által javasolt szöveg</w:t>
            </w:r>
          </w:p>
        </w:tc>
        <w:tc>
          <w:tcPr>
            <w:tcW w:w="4876" w:type="dxa"/>
          </w:tcPr>
          <w:p w14:paraId="430DD0BA" w14:textId="77777777" w:rsidR="009760F5" w:rsidRPr="00357852" w:rsidRDefault="009760F5" w:rsidP="00BF7AFB">
            <w:pPr>
              <w:pStyle w:val="AmColumnHeading"/>
            </w:pPr>
            <w:r w:rsidRPr="00357852">
              <w:t>Módosítás</w:t>
            </w:r>
          </w:p>
        </w:tc>
      </w:tr>
      <w:tr w:rsidR="00215CFA" w:rsidRPr="00357852" w14:paraId="7B1FBE0A" w14:textId="77777777" w:rsidTr="00BF7AFB">
        <w:trPr>
          <w:jc w:val="center"/>
        </w:trPr>
        <w:tc>
          <w:tcPr>
            <w:tcW w:w="4876" w:type="dxa"/>
          </w:tcPr>
          <w:p w14:paraId="0F2D3725" w14:textId="77777777" w:rsidR="009760F5" w:rsidRPr="00357852" w:rsidRDefault="009760F5" w:rsidP="00BF7AFB">
            <w:pPr>
              <w:pStyle w:val="Normal6a"/>
            </w:pPr>
          </w:p>
        </w:tc>
        <w:tc>
          <w:tcPr>
            <w:tcW w:w="4876" w:type="dxa"/>
          </w:tcPr>
          <w:p w14:paraId="54A939EB" w14:textId="77777777" w:rsidR="009760F5" w:rsidRPr="00357852" w:rsidRDefault="009760F5" w:rsidP="00BF7AFB">
            <w:pPr>
              <w:pStyle w:val="Normal6a"/>
            </w:pPr>
            <w:r w:rsidRPr="00357852">
              <w:rPr>
                <w:b/>
                <w:i/>
              </w:rPr>
              <w:t>(4d)</w:t>
            </w:r>
            <w:r w:rsidRPr="00357852">
              <w:tab/>
            </w:r>
            <w:r w:rsidRPr="00357852">
              <w:rPr>
                <w:b/>
                <w:i/>
              </w:rPr>
              <w:t>Az azonnali védelemben részesülő személyek bármikor benyújthatnak menedékjog iránti kérelmet. A menedékjog iránti, az azonnali védelem időtartamának lejárta előtt fel nem dolgozott kérelmek vizsgálatát az említett időszakot követően azonnal el kell végezni.</w:t>
            </w:r>
          </w:p>
        </w:tc>
      </w:tr>
    </w:tbl>
    <w:p w14:paraId="0BCA856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36BF543" w14:textId="77777777" w:rsidR="009760F5" w:rsidRPr="00357852" w:rsidRDefault="009760F5" w:rsidP="009760F5">
      <w:r w:rsidRPr="00534DA7">
        <w:rPr>
          <w:rStyle w:val="HideTWBExt"/>
        </w:rPr>
        <w:t>&lt;/Amend&gt;</w:t>
      </w:r>
    </w:p>
    <w:p w14:paraId="0BA565E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657</w:t>
      </w:r>
      <w:r w:rsidRPr="00534DA7">
        <w:rPr>
          <w:rStyle w:val="HideTWBExt"/>
          <w:b w:val="0"/>
        </w:rPr>
        <w:t>&lt;/NumAm&gt;</w:t>
      </w:r>
    </w:p>
    <w:p w14:paraId="6342C40D"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136819F7" w14:textId="77777777" w:rsidR="009760F5" w:rsidRPr="00357852" w:rsidRDefault="009760F5" w:rsidP="009760F5">
      <w:pPr>
        <w:pStyle w:val="NormalBold"/>
      </w:pPr>
      <w:r w:rsidRPr="00534DA7">
        <w:rPr>
          <w:rStyle w:val="HideTWBExt"/>
          <w:b w:val="0"/>
        </w:rPr>
        <w:t>&lt;/RepeatBlock-By&gt;</w:t>
      </w:r>
    </w:p>
    <w:p w14:paraId="1BB8DA2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D9586E0" w14:textId="77777777" w:rsidR="009760F5" w:rsidRPr="00357852" w:rsidRDefault="009760F5" w:rsidP="009760F5">
      <w:pPr>
        <w:pStyle w:val="NormalBold"/>
      </w:pPr>
      <w:r w:rsidRPr="00534DA7">
        <w:rPr>
          <w:rStyle w:val="HideTWBExt"/>
          <w:b w:val="0"/>
        </w:rPr>
        <w:t>&lt;Article&gt;</w:t>
      </w:r>
      <w:r w:rsidRPr="00357852">
        <w:t>10 cikk – 4 e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173E659" w14:textId="77777777" w:rsidTr="00BF7AFB">
        <w:trPr>
          <w:trHeight w:hRule="exact" w:val="240"/>
          <w:jc w:val="center"/>
        </w:trPr>
        <w:tc>
          <w:tcPr>
            <w:tcW w:w="9752" w:type="dxa"/>
            <w:gridSpan w:val="2"/>
          </w:tcPr>
          <w:p w14:paraId="0C63F327" w14:textId="77777777" w:rsidR="009760F5" w:rsidRPr="00357852" w:rsidRDefault="009760F5" w:rsidP="00BF7AFB"/>
        </w:tc>
      </w:tr>
      <w:tr w:rsidR="00215CFA" w:rsidRPr="00357852" w14:paraId="47698605" w14:textId="77777777" w:rsidTr="00BF7AFB">
        <w:trPr>
          <w:trHeight w:val="240"/>
          <w:jc w:val="center"/>
        </w:trPr>
        <w:tc>
          <w:tcPr>
            <w:tcW w:w="4876" w:type="dxa"/>
          </w:tcPr>
          <w:p w14:paraId="0658D39B" w14:textId="77777777" w:rsidR="009760F5" w:rsidRPr="00357852" w:rsidRDefault="009760F5" w:rsidP="00BF7AFB">
            <w:pPr>
              <w:pStyle w:val="AmColumnHeading"/>
            </w:pPr>
            <w:r w:rsidRPr="00357852">
              <w:t>A Bizottság által javasolt szöveg</w:t>
            </w:r>
          </w:p>
        </w:tc>
        <w:tc>
          <w:tcPr>
            <w:tcW w:w="4876" w:type="dxa"/>
          </w:tcPr>
          <w:p w14:paraId="18BA8ABF" w14:textId="77777777" w:rsidR="009760F5" w:rsidRPr="00357852" w:rsidRDefault="009760F5" w:rsidP="00BF7AFB">
            <w:pPr>
              <w:pStyle w:val="AmColumnHeading"/>
            </w:pPr>
            <w:r w:rsidRPr="00357852">
              <w:t>Módosítás</w:t>
            </w:r>
          </w:p>
        </w:tc>
      </w:tr>
      <w:tr w:rsidR="00215CFA" w:rsidRPr="00357852" w14:paraId="3FF3EA5A" w14:textId="77777777" w:rsidTr="00BF7AFB">
        <w:trPr>
          <w:jc w:val="center"/>
        </w:trPr>
        <w:tc>
          <w:tcPr>
            <w:tcW w:w="4876" w:type="dxa"/>
          </w:tcPr>
          <w:p w14:paraId="36475658" w14:textId="77777777" w:rsidR="009760F5" w:rsidRPr="00357852" w:rsidRDefault="009760F5" w:rsidP="00BF7AFB">
            <w:pPr>
              <w:pStyle w:val="Normal6a"/>
            </w:pPr>
          </w:p>
        </w:tc>
        <w:tc>
          <w:tcPr>
            <w:tcW w:w="4876" w:type="dxa"/>
          </w:tcPr>
          <w:p w14:paraId="69C8305A" w14:textId="77777777" w:rsidR="009760F5" w:rsidRPr="00357852" w:rsidRDefault="009760F5" w:rsidP="00BF7AFB">
            <w:pPr>
              <w:pStyle w:val="Normal6a"/>
            </w:pPr>
            <w:r w:rsidRPr="00357852">
              <w:rPr>
                <w:b/>
                <w:i/>
              </w:rPr>
              <w:t>(4e)</w:t>
            </w:r>
            <w:r w:rsidRPr="00357852">
              <w:tab/>
            </w:r>
            <w:r w:rsidRPr="00357852">
              <w:rPr>
                <w:b/>
                <w:i/>
              </w:rPr>
              <w:t>A nemzetközi védelem iránti kérelemről hozott elutasító határozat nem sérti az azonnali védelem igénybevételét a védelem meghatározott időtartamának fennmaradó részére.</w:t>
            </w:r>
          </w:p>
        </w:tc>
      </w:tr>
    </w:tbl>
    <w:p w14:paraId="0B7249A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A7F4B2E" w14:textId="77777777" w:rsidR="009760F5" w:rsidRPr="00357852" w:rsidRDefault="009760F5" w:rsidP="009760F5">
      <w:r w:rsidRPr="00534DA7">
        <w:rPr>
          <w:rStyle w:val="HideTWBExt"/>
        </w:rPr>
        <w:t>&lt;/Amend&gt;</w:t>
      </w:r>
    </w:p>
    <w:p w14:paraId="43DD1BDB"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658</w:t>
      </w:r>
      <w:r w:rsidRPr="00534DA7">
        <w:rPr>
          <w:rStyle w:val="HideTWBExt"/>
          <w:b w:val="0"/>
        </w:rPr>
        <w:t>&lt;/NumAm&gt;</w:t>
      </w:r>
    </w:p>
    <w:p w14:paraId="1482706F"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6B201DED" w14:textId="77777777" w:rsidR="009760F5" w:rsidRPr="00357852" w:rsidRDefault="009760F5" w:rsidP="009760F5">
      <w:pPr>
        <w:pStyle w:val="NormalBold"/>
      </w:pPr>
      <w:r w:rsidRPr="00534DA7">
        <w:rPr>
          <w:rStyle w:val="HideTWBExt"/>
          <w:b w:val="0"/>
        </w:rPr>
        <w:t>&lt;/RepeatBlock-By&gt;</w:t>
      </w:r>
    </w:p>
    <w:p w14:paraId="4A28F18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FC5A4A0" w14:textId="77777777" w:rsidR="009760F5" w:rsidRPr="00357852" w:rsidRDefault="009760F5" w:rsidP="009760F5">
      <w:pPr>
        <w:pStyle w:val="NormalBold"/>
      </w:pPr>
      <w:r w:rsidRPr="00534DA7">
        <w:rPr>
          <w:rStyle w:val="HideTWBExt"/>
          <w:b w:val="0"/>
        </w:rPr>
        <w:t>&lt;Article&gt;</w:t>
      </w:r>
      <w:r w:rsidRPr="00357852">
        <w:t>10 cikk – 4 f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63D6AE1" w14:textId="77777777" w:rsidTr="00BF7AFB">
        <w:trPr>
          <w:trHeight w:hRule="exact" w:val="240"/>
          <w:jc w:val="center"/>
        </w:trPr>
        <w:tc>
          <w:tcPr>
            <w:tcW w:w="9752" w:type="dxa"/>
            <w:gridSpan w:val="2"/>
          </w:tcPr>
          <w:p w14:paraId="7C4961E4" w14:textId="77777777" w:rsidR="009760F5" w:rsidRPr="00357852" w:rsidRDefault="009760F5" w:rsidP="00BF7AFB"/>
        </w:tc>
      </w:tr>
      <w:tr w:rsidR="00215CFA" w:rsidRPr="00357852" w14:paraId="18D8D55B" w14:textId="77777777" w:rsidTr="00BF7AFB">
        <w:trPr>
          <w:trHeight w:val="240"/>
          <w:jc w:val="center"/>
        </w:trPr>
        <w:tc>
          <w:tcPr>
            <w:tcW w:w="4876" w:type="dxa"/>
          </w:tcPr>
          <w:p w14:paraId="1D3A07BE" w14:textId="77777777" w:rsidR="009760F5" w:rsidRPr="00357852" w:rsidRDefault="009760F5" w:rsidP="00BF7AFB">
            <w:pPr>
              <w:pStyle w:val="AmColumnHeading"/>
            </w:pPr>
            <w:r w:rsidRPr="00357852">
              <w:t>A Bizottság által javasolt szöveg</w:t>
            </w:r>
          </w:p>
        </w:tc>
        <w:tc>
          <w:tcPr>
            <w:tcW w:w="4876" w:type="dxa"/>
          </w:tcPr>
          <w:p w14:paraId="5647BADF" w14:textId="77777777" w:rsidR="009760F5" w:rsidRPr="00357852" w:rsidRDefault="009760F5" w:rsidP="00BF7AFB">
            <w:pPr>
              <w:pStyle w:val="AmColumnHeading"/>
            </w:pPr>
            <w:r w:rsidRPr="00357852">
              <w:t>Módosítás</w:t>
            </w:r>
          </w:p>
        </w:tc>
      </w:tr>
      <w:tr w:rsidR="00215CFA" w:rsidRPr="00357852" w14:paraId="45FB79CD" w14:textId="77777777" w:rsidTr="00BF7AFB">
        <w:trPr>
          <w:jc w:val="center"/>
        </w:trPr>
        <w:tc>
          <w:tcPr>
            <w:tcW w:w="4876" w:type="dxa"/>
          </w:tcPr>
          <w:p w14:paraId="517DBD74" w14:textId="77777777" w:rsidR="009760F5" w:rsidRPr="00357852" w:rsidRDefault="009760F5" w:rsidP="00BF7AFB">
            <w:pPr>
              <w:pStyle w:val="Normal6a"/>
            </w:pPr>
          </w:p>
        </w:tc>
        <w:tc>
          <w:tcPr>
            <w:tcW w:w="4876" w:type="dxa"/>
          </w:tcPr>
          <w:p w14:paraId="5FD9EA39" w14:textId="77777777" w:rsidR="009760F5" w:rsidRPr="00357852" w:rsidRDefault="009760F5" w:rsidP="00BF7AFB">
            <w:pPr>
              <w:pStyle w:val="Normal6a"/>
            </w:pPr>
            <w:r w:rsidRPr="00357852">
              <w:rPr>
                <w:b/>
                <w:i/>
              </w:rPr>
              <w:t>(4f)</w:t>
            </w:r>
            <w:r w:rsidRPr="00357852">
              <w:tab/>
            </w:r>
            <w:r w:rsidRPr="00357852">
              <w:rPr>
                <w:b/>
                <w:i/>
              </w:rPr>
              <w:t>A tagállamok gondoskodnak arról, hogy a jogosult személyeknek joguk legyen a bíróság vagy törvényszék előtti hatékony jogorvoslathoz az azonnali védelmet biztosító jogállás elfogadhatóságáról szóló tagállami határozattal szemben.</w:t>
            </w:r>
          </w:p>
        </w:tc>
      </w:tr>
    </w:tbl>
    <w:p w14:paraId="5B7C994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611BAB2" w14:textId="77777777" w:rsidR="009760F5" w:rsidRPr="00357852" w:rsidRDefault="009760F5" w:rsidP="009760F5">
      <w:r w:rsidRPr="00534DA7">
        <w:rPr>
          <w:rStyle w:val="HideTWBExt"/>
        </w:rPr>
        <w:t>&lt;/Amend&gt;</w:t>
      </w:r>
    </w:p>
    <w:p w14:paraId="7AB9FC6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659</w:t>
      </w:r>
      <w:r w:rsidRPr="00534DA7">
        <w:rPr>
          <w:rStyle w:val="HideTWBExt"/>
          <w:b w:val="0"/>
        </w:rPr>
        <w:t>&lt;/NumAm&gt;</w:t>
      </w:r>
    </w:p>
    <w:p w14:paraId="4C13FA64"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3579B08F" w14:textId="77777777" w:rsidR="009760F5" w:rsidRPr="00357852" w:rsidRDefault="009760F5" w:rsidP="009760F5">
      <w:pPr>
        <w:pStyle w:val="NormalBold"/>
      </w:pPr>
      <w:r w:rsidRPr="00534DA7">
        <w:rPr>
          <w:rStyle w:val="HideTWBExt"/>
          <w:b w:val="0"/>
        </w:rPr>
        <w:t>&lt;/RepeatBlock-By&gt;</w:t>
      </w:r>
    </w:p>
    <w:p w14:paraId="18773CD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164A964" w14:textId="77777777" w:rsidR="009760F5" w:rsidRPr="00357852" w:rsidRDefault="009760F5" w:rsidP="009760F5">
      <w:pPr>
        <w:pStyle w:val="NormalBold"/>
      </w:pPr>
      <w:r w:rsidRPr="00534DA7">
        <w:rPr>
          <w:rStyle w:val="HideTWBExt"/>
          <w:b w:val="0"/>
        </w:rPr>
        <w:t>&lt;Article&gt;</w:t>
      </w:r>
      <w:r w:rsidRPr="00357852">
        <w:t>10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48E2021" w14:textId="77777777" w:rsidTr="00BF7AFB">
        <w:trPr>
          <w:trHeight w:hRule="exact" w:val="240"/>
          <w:jc w:val="center"/>
        </w:trPr>
        <w:tc>
          <w:tcPr>
            <w:tcW w:w="9752" w:type="dxa"/>
            <w:gridSpan w:val="2"/>
          </w:tcPr>
          <w:p w14:paraId="7DC33325" w14:textId="77777777" w:rsidR="009760F5" w:rsidRPr="00357852" w:rsidRDefault="009760F5" w:rsidP="00BF7AFB"/>
        </w:tc>
      </w:tr>
      <w:tr w:rsidR="00215CFA" w:rsidRPr="00357852" w14:paraId="05724F37" w14:textId="77777777" w:rsidTr="00BF7AFB">
        <w:trPr>
          <w:trHeight w:val="240"/>
          <w:jc w:val="center"/>
        </w:trPr>
        <w:tc>
          <w:tcPr>
            <w:tcW w:w="4876" w:type="dxa"/>
          </w:tcPr>
          <w:p w14:paraId="1B737E69" w14:textId="77777777" w:rsidR="009760F5" w:rsidRPr="00357852" w:rsidRDefault="009760F5" w:rsidP="00BF7AFB">
            <w:pPr>
              <w:pStyle w:val="AmColumnHeading"/>
            </w:pPr>
            <w:r w:rsidRPr="00357852">
              <w:t>A Bizottság által javasolt szöveg</w:t>
            </w:r>
          </w:p>
        </w:tc>
        <w:tc>
          <w:tcPr>
            <w:tcW w:w="4876" w:type="dxa"/>
          </w:tcPr>
          <w:p w14:paraId="38C5559E" w14:textId="77777777" w:rsidR="009760F5" w:rsidRPr="00357852" w:rsidRDefault="009760F5" w:rsidP="00BF7AFB">
            <w:pPr>
              <w:pStyle w:val="AmColumnHeading"/>
            </w:pPr>
            <w:r w:rsidRPr="00357852">
              <w:t>Módosítás</w:t>
            </w:r>
          </w:p>
        </w:tc>
      </w:tr>
      <w:tr w:rsidR="00215CFA" w:rsidRPr="00357852" w14:paraId="4B8F4911" w14:textId="77777777" w:rsidTr="00BF7AFB">
        <w:trPr>
          <w:jc w:val="center"/>
        </w:trPr>
        <w:tc>
          <w:tcPr>
            <w:tcW w:w="4876" w:type="dxa"/>
          </w:tcPr>
          <w:p w14:paraId="0D55A908" w14:textId="77777777" w:rsidR="009760F5" w:rsidRPr="00357852" w:rsidRDefault="009760F5" w:rsidP="00BF7AFB">
            <w:pPr>
              <w:pStyle w:val="Normal6a"/>
            </w:pPr>
          </w:p>
        </w:tc>
        <w:tc>
          <w:tcPr>
            <w:tcW w:w="4876" w:type="dxa"/>
          </w:tcPr>
          <w:p w14:paraId="2A42464A" w14:textId="77777777" w:rsidR="009760F5" w:rsidRPr="00357852" w:rsidRDefault="009760F5" w:rsidP="00BF7AFB">
            <w:pPr>
              <w:pStyle w:val="NormalBoldItalicCenter6a"/>
            </w:pPr>
            <w:r w:rsidRPr="00357852">
              <w:t>10a. cikk</w:t>
            </w:r>
          </w:p>
        </w:tc>
      </w:tr>
      <w:tr w:rsidR="00215CFA" w:rsidRPr="00357852" w14:paraId="574F129D" w14:textId="77777777" w:rsidTr="00BF7AFB">
        <w:trPr>
          <w:jc w:val="center"/>
        </w:trPr>
        <w:tc>
          <w:tcPr>
            <w:tcW w:w="4876" w:type="dxa"/>
          </w:tcPr>
          <w:p w14:paraId="52F2F641" w14:textId="77777777" w:rsidR="009760F5" w:rsidRPr="00357852" w:rsidRDefault="009760F5" w:rsidP="00BF7AFB">
            <w:pPr>
              <w:pStyle w:val="Normal6a"/>
            </w:pPr>
          </w:p>
        </w:tc>
        <w:tc>
          <w:tcPr>
            <w:tcW w:w="4876" w:type="dxa"/>
          </w:tcPr>
          <w:p w14:paraId="4DDDF6BA" w14:textId="77777777" w:rsidR="009760F5" w:rsidRPr="00357852" w:rsidRDefault="009760F5" w:rsidP="00BF7AFB">
            <w:pPr>
              <w:pStyle w:val="NormalBoldItalicCenter6a"/>
            </w:pPr>
            <w:r w:rsidRPr="00357852">
              <w:t>Prima facie nemzetközi védelmi jogállás megadása</w:t>
            </w:r>
          </w:p>
        </w:tc>
      </w:tr>
      <w:tr w:rsidR="00215CFA" w:rsidRPr="00357852" w14:paraId="3979ABAD" w14:textId="77777777" w:rsidTr="00BF7AFB">
        <w:trPr>
          <w:jc w:val="center"/>
        </w:trPr>
        <w:tc>
          <w:tcPr>
            <w:tcW w:w="4876" w:type="dxa"/>
          </w:tcPr>
          <w:p w14:paraId="0F89F119" w14:textId="77777777" w:rsidR="009760F5" w:rsidRPr="00357852" w:rsidRDefault="009760F5" w:rsidP="00BF7AFB">
            <w:pPr>
              <w:pStyle w:val="Normal6a"/>
            </w:pPr>
          </w:p>
        </w:tc>
        <w:tc>
          <w:tcPr>
            <w:tcW w:w="4876" w:type="dxa"/>
          </w:tcPr>
          <w:p w14:paraId="39F2FA50" w14:textId="77777777" w:rsidR="009760F5" w:rsidRPr="00357852" w:rsidRDefault="009760F5" w:rsidP="00BF7AFB">
            <w:pPr>
              <w:pStyle w:val="Normal6a"/>
            </w:pPr>
            <w:r w:rsidRPr="00357852">
              <w:rPr>
                <w:b/>
                <w:i/>
              </w:rPr>
              <w:t>(1) Az e rendelet 1. cikkében említett szükséghelyzetben a tagállamok prima facie nemzetközi védelmet biztosítanak egy adott származási országból vagy – hontalan menedékkérők esetében – a korábbi szokásos tartózkodási helyük szerinti országból származó kérelmezőknek vagy a kérelmezők meghatározott csoportjainak a származási országban vagy a korábbi szokásos tartózkodási hely szerinti országban fennálló, azonnal nyilvánvaló, objektív körülmények alapján. A prima facie megközelítés elismeri, hogy az ilyen körülmények elől menekülők olyan veszélynek vannak kitéve, amely alapján jogosultak az (EU) XXX/XXX rendelet [kvalifikációs rendelet] szerinti nemzetközi védelemre.</w:t>
            </w:r>
          </w:p>
        </w:tc>
      </w:tr>
      <w:tr w:rsidR="00215CFA" w:rsidRPr="00357852" w14:paraId="05EE979E" w14:textId="77777777" w:rsidTr="00BF7AFB">
        <w:trPr>
          <w:jc w:val="center"/>
        </w:trPr>
        <w:tc>
          <w:tcPr>
            <w:tcW w:w="4876" w:type="dxa"/>
          </w:tcPr>
          <w:p w14:paraId="0BBBD2CF" w14:textId="77777777" w:rsidR="009760F5" w:rsidRPr="00357852" w:rsidRDefault="009760F5" w:rsidP="00BF7AFB">
            <w:pPr>
              <w:pStyle w:val="Normal6a"/>
            </w:pPr>
          </w:p>
        </w:tc>
        <w:tc>
          <w:tcPr>
            <w:tcW w:w="4876" w:type="dxa"/>
          </w:tcPr>
          <w:p w14:paraId="3F930333" w14:textId="77777777" w:rsidR="009760F5" w:rsidRPr="00357852" w:rsidRDefault="009760F5" w:rsidP="00BF7AFB">
            <w:pPr>
              <w:pStyle w:val="Normal6a"/>
            </w:pPr>
            <w:r w:rsidRPr="00357852">
              <w:rPr>
                <w:b/>
                <w:i/>
              </w:rPr>
              <w:t>(2) A tagállamok gondoskodnak arról, hogy a prima facie nemzetközi védelemben részesülő személyek menekültstátuszt kapjanak, és hozzáférjenek az (EU) XXX/XXX rendeletben [kvalifikációs rendelet] meghatározott valamennyi joghoz.</w:t>
            </w:r>
          </w:p>
        </w:tc>
      </w:tr>
      <w:tr w:rsidR="00215CFA" w:rsidRPr="00357852" w14:paraId="3FF2FC85" w14:textId="77777777" w:rsidTr="00BF7AFB">
        <w:trPr>
          <w:jc w:val="center"/>
        </w:trPr>
        <w:tc>
          <w:tcPr>
            <w:tcW w:w="4876" w:type="dxa"/>
          </w:tcPr>
          <w:p w14:paraId="2D3B44F1" w14:textId="77777777" w:rsidR="009760F5" w:rsidRPr="00357852" w:rsidRDefault="009760F5" w:rsidP="00BF7AFB">
            <w:pPr>
              <w:pStyle w:val="Normal6a"/>
            </w:pPr>
          </w:p>
        </w:tc>
        <w:tc>
          <w:tcPr>
            <w:tcW w:w="4876" w:type="dxa"/>
          </w:tcPr>
          <w:p w14:paraId="55D0A266" w14:textId="77777777" w:rsidR="009760F5" w:rsidRPr="00357852" w:rsidRDefault="009760F5" w:rsidP="00BF7AFB">
            <w:pPr>
              <w:pStyle w:val="Normal6a"/>
            </w:pPr>
            <w:r w:rsidRPr="00357852">
              <w:rPr>
                <w:b/>
                <w:i/>
              </w:rPr>
              <w:t>(3) Azoknak a kérelmezőknek, akik nem kaptak a prima facie nemzetközi védelmi jogállást, joguk van a bíróság előtti hatékony jogorvoslathoz.</w:t>
            </w:r>
          </w:p>
        </w:tc>
      </w:tr>
      <w:tr w:rsidR="00215CFA" w:rsidRPr="00357852" w14:paraId="07C08310" w14:textId="77777777" w:rsidTr="00BF7AFB">
        <w:trPr>
          <w:jc w:val="center"/>
        </w:trPr>
        <w:tc>
          <w:tcPr>
            <w:tcW w:w="4876" w:type="dxa"/>
          </w:tcPr>
          <w:p w14:paraId="67CE4F82" w14:textId="77777777" w:rsidR="009760F5" w:rsidRPr="00357852" w:rsidRDefault="009760F5" w:rsidP="00BF7AFB">
            <w:pPr>
              <w:pStyle w:val="Normal6a"/>
            </w:pPr>
          </w:p>
        </w:tc>
        <w:tc>
          <w:tcPr>
            <w:tcW w:w="4876" w:type="dxa"/>
          </w:tcPr>
          <w:p w14:paraId="70CD1C38" w14:textId="77777777" w:rsidR="009760F5" w:rsidRPr="00357852" w:rsidRDefault="009760F5" w:rsidP="00BF7AFB">
            <w:pPr>
              <w:pStyle w:val="Normal6a"/>
            </w:pPr>
            <w:r w:rsidRPr="00357852">
              <w:rPr>
                <w:b/>
                <w:i/>
              </w:rPr>
              <w:t>(4) A Bizottság felhatalmazáson alapuló jogi aktus útján dönt arról, hogy a kérelmezők egy adott csoportjára prima facie nemzetközi védelem iránti eljárást alkalmaz, és rendszeresen felülvizsgálja, hogy a származási országra vonatkozó aktualizált információk vagy az érintett konkrét csoportok alapján, valamint az ENSZ Menekültügyi Főbiztosának Hivatalával és az Európai Parlamenttel folytatott konzultáció alapján más csoportokat is fel kell-e venni a listára.</w:t>
            </w:r>
          </w:p>
        </w:tc>
      </w:tr>
      <w:tr w:rsidR="00215CFA" w:rsidRPr="00357852" w14:paraId="3DDF73E1" w14:textId="77777777" w:rsidTr="00BF7AFB">
        <w:trPr>
          <w:jc w:val="center"/>
        </w:trPr>
        <w:tc>
          <w:tcPr>
            <w:tcW w:w="4876" w:type="dxa"/>
          </w:tcPr>
          <w:p w14:paraId="7F70B3E2" w14:textId="77777777" w:rsidR="009760F5" w:rsidRPr="00357852" w:rsidRDefault="009760F5" w:rsidP="00BF7AFB">
            <w:pPr>
              <w:pStyle w:val="Normal6a"/>
            </w:pPr>
          </w:p>
        </w:tc>
        <w:tc>
          <w:tcPr>
            <w:tcW w:w="4876" w:type="dxa"/>
          </w:tcPr>
          <w:p w14:paraId="21B1D259" w14:textId="77777777" w:rsidR="009760F5" w:rsidRPr="00357852" w:rsidRDefault="009760F5" w:rsidP="00BF7AFB">
            <w:pPr>
              <w:pStyle w:val="Normal6a"/>
            </w:pPr>
            <w:r w:rsidRPr="00357852">
              <w:rPr>
                <w:b/>
                <w:i/>
              </w:rPr>
              <w:t>(5) A szükséghelyzet megszüntetéséről szóló határozat nem érinti azokat a kérelmezőket, akiknek eljárása folyamatban van, valamint azokat a személyeket, akiknek megadták ezt a jogállást.</w:t>
            </w:r>
          </w:p>
        </w:tc>
      </w:tr>
    </w:tbl>
    <w:p w14:paraId="406D468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B37369B" w14:textId="77777777" w:rsidR="009760F5" w:rsidRPr="00357852" w:rsidRDefault="009760F5" w:rsidP="009760F5">
      <w:r w:rsidRPr="00534DA7">
        <w:rPr>
          <w:rStyle w:val="HideTWBExt"/>
        </w:rPr>
        <w:t>&lt;/Amend&gt;</w:t>
      </w:r>
    </w:p>
    <w:p w14:paraId="29A1167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660</w:t>
      </w:r>
      <w:r w:rsidRPr="00534DA7">
        <w:rPr>
          <w:rStyle w:val="HideTWBExt"/>
          <w:b w:val="0"/>
        </w:rPr>
        <w:t>&lt;/NumAm&gt;</w:t>
      </w:r>
    </w:p>
    <w:p w14:paraId="23E76D28" w14:textId="77777777" w:rsidR="009760F5" w:rsidRPr="00357852" w:rsidRDefault="009760F5" w:rsidP="009760F5">
      <w:pPr>
        <w:pStyle w:val="NormalBold"/>
      </w:pPr>
      <w:r w:rsidRPr="00534DA7">
        <w:rPr>
          <w:rStyle w:val="HideTWBExt"/>
          <w:b w:val="0"/>
        </w:rPr>
        <w:t>&lt;RepeatBlock-By&gt;&lt;Members&gt;</w:t>
      </w:r>
      <w:r w:rsidRPr="00357852">
        <w:t>Emmanouil Fragkos, Beata Kempa</w:t>
      </w:r>
      <w:r w:rsidRPr="00534DA7">
        <w:rPr>
          <w:rStyle w:val="HideTWBExt"/>
          <w:b w:val="0"/>
        </w:rPr>
        <w:t>&lt;/Members&gt;</w:t>
      </w:r>
    </w:p>
    <w:p w14:paraId="00536B88" w14:textId="77777777" w:rsidR="009760F5" w:rsidRPr="00357852" w:rsidRDefault="009760F5" w:rsidP="009760F5">
      <w:pPr>
        <w:pStyle w:val="NormalBold"/>
      </w:pPr>
      <w:r w:rsidRPr="00534DA7">
        <w:rPr>
          <w:rStyle w:val="HideTWBExt"/>
          <w:b w:val="0"/>
        </w:rPr>
        <w:t>&lt;/RepeatBlock-By&gt;</w:t>
      </w:r>
    </w:p>
    <w:p w14:paraId="1B50E54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9786FFF" w14:textId="77777777" w:rsidR="009760F5" w:rsidRPr="00357852" w:rsidRDefault="009760F5" w:rsidP="009760F5">
      <w:pPr>
        <w:pStyle w:val="NormalBold"/>
      </w:pPr>
      <w:r w:rsidRPr="00534DA7">
        <w:rPr>
          <w:rStyle w:val="HideTWBExt"/>
          <w:b w:val="0"/>
        </w:rPr>
        <w:t>&lt;Article&gt;</w:t>
      </w:r>
      <w:r w:rsidRPr="00357852">
        <w:t>10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7975EA5" w14:textId="77777777" w:rsidTr="00BF7AFB">
        <w:trPr>
          <w:trHeight w:hRule="exact" w:val="240"/>
          <w:jc w:val="center"/>
        </w:trPr>
        <w:tc>
          <w:tcPr>
            <w:tcW w:w="9752" w:type="dxa"/>
            <w:gridSpan w:val="2"/>
          </w:tcPr>
          <w:p w14:paraId="6C6D4906" w14:textId="77777777" w:rsidR="009760F5" w:rsidRPr="00357852" w:rsidRDefault="009760F5" w:rsidP="00BF7AFB"/>
        </w:tc>
      </w:tr>
      <w:tr w:rsidR="00215CFA" w:rsidRPr="00357852" w14:paraId="0F660BF0" w14:textId="77777777" w:rsidTr="00BF7AFB">
        <w:trPr>
          <w:trHeight w:val="240"/>
          <w:jc w:val="center"/>
        </w:trPr>
        <w:tc>
          <w:tcPr>
            <w:tcW w:w="4876" w:type="dxa"/>
          </w:tcPr>
          <w:p w14:paraId="4516B655" w14:textId="77777777" w:rsidR="009760F5" w:rsidRPr="00357852" w:rsidRDefault="009760F5" w:rsidP="00BF7AFB">
            <w:pPr>
              <w:pStyle w:val="AmColumnHeading"/>
            </w:pPr>
            <w:r w:rsidRPr="00357852">
              <w:t>A Bizottság által javasolt szöveg</w:t>
            </w:r>
          </w:p>
        </w:tc>
        <w:tc>
          <w:tcPr>
            <w:tcW w:w="4876" w:type="dxa"/>
          </w:tcPr>
          <w:p w14:paraId="135DC548" w14:textId="77777777" w:rsidR="009760F5" w:rsidRPr="00357852" w:rsidRDefault="009760F5" w:rsidP="00BF7AFB">
            <w:pPr>
              <w:pStyle w:val="AmColumnHeading"/>
            </w:pPr>
            <w:r w:rsidRPr="00357852">
              <w:t>Módosítás</w:t>
            </w:r>
          </w:p>
        </w:tc>
      </w:tr>
      <w:tr w:rsidR="00215CFA" w:rsidRPr="00357852" w14:paraId="0F64CD78" w14:textId="77777777" w:rsidTr="00BF7AFB">
        <w:trPr>
          <w:jc w:val="center"/>
        </w:trPr>
        <w:tc>
          <w:tcPr>
            <w:tcW w:w="4876" w:type="dxa"/>
          </w:tcPr>
          <w:p w14:paraId="58E4B32E" w14:textId="77777777" w:rsidR="009760F5" w:rsidRPr="00357852" w:rsidRDefault="009760F5" w:rsidP="00BF7AFB">
            <w:pPr>
              <w:pStyle w:val="Normal6a"/>
            </w:pPr>
          </w:p>
        </w:tc>
        <w:tc>
          <w:tcPr>
            <w:tcW w:w="4876" w:type="dxa"/>
          </w:tcPr>
          <w:p w14:paraId="58BAC001" w14:textId="77777777" w:rsidR="009760F5" w:rsidRPr="00357852" w:rsidRDefault="009760F5" w:rsidP="00BF7AFB">
            <w:pPr>
              <w:pStyle w:val="NormalBoldItalicCenter6a"/>
            </w:pPr>
            <w:r w:rsidRPr="00357852">
              <w:t>10a. cikk</w:t>
            </w:r>
          </w:p>
        </w:tc>
      </w:tr>
      <w:tr w:rsidR="00215CFA" w:rsidRPr="00357852" w14:paraId="7BED1081" w14:textId="77777777" w:rsidTr="00BF7AFB">
        <w:trPr>
          <w:jc w:val="center"/>
        </w:trPr>
        <w:tc>
          <w:tcPr>
            <w:tcW w:w="4876" w:type="dxa"/>
          </w:tcPr>
          <w:p w14:paraId="292B25AC" w14:textId="77777777" w:rsidR="009760F5" w:rsidRPr="00357852" w:rsidRDefault="009760F5" w:rsidP="00BF7AFB">
            <w:pPr>
              <w:pStyle w:val="Normal6a"/>
            </w:pPr>
          </w:p>
        </w:tc>
        <w:tc>
          <w:tcPr>
            <w:tcW w:w="4876" w:type="dxa"/>
          </w:tcPr>
          <w:p w14:paraId="77511059" w14:textId="77777777" w:rsidR="009760F5" w:rsidRPr="00357852" w:rsidRDefault="009760F5" w:rsidP="00BF7AFB">
            <w:pPr>
              <w:pStyle w:val="NormalBoldItalicCenter6a"/>
            </w:pPr>
            <w:r w:rsidRPr="00357852">
              <w:t>A nemzetközi védelmi jogállás eltörlése</w:t>
            </w:r>
          </w:p>
        </w:tc>
      </w:tr>
      <w:tr w:rsidR="00215CFA" w:rsidRPr="00357852" w14:paraId="5B7A326C" w14:textId="77777777" w:rsidTr="00BF7AFB">
        <w:trPr>
          <w:jc w:val="center"/>
        </w:trPr>
        <w:tc>
          <w:tcPr>
            <w:tcW w:w="4876" w:type="dxa"/>
          </w:tcPr>
          <w:p w14:paraId="509F0D8A" w14:textId="77777777" w:rsidR="009760F5" w:rsidRPr="00357852" w:rsidRDefault="009760F5" w:rsidP="00BF7AFB">
            <w:pPr>
              <w:pStyle w:val="Normal6a"/>
            </w:pPr>
          </w:p>
        </w:tc>
        <w:tc>
          <w:tcPr>
            <w:tcW w:w="4876" w:type="dxa"/>
          </w:tcPr>
          <w:p w14:paraId="00D73789" w14:textId="77777777" w:rsidR="009760F5" w:rsidRPr="00357852" w:rsidRDefault="009760F5" w:rsidP="00BF7AFB">
            <w:pPr>
              <w:pStyle w:val="Normal6a"/>
            </w:pPr>
            <w:r w:rsidRPr="00357852">
              <w:rPr>
                <w:b/>
                <w:i/>
              </w:rPr>
              <w:t>A tagállamoknak össze kell állítaniuk egy listát, amely a következőket tartalmazza:</w:t>
            </w:r>
          </w:p>
        </w:tc>
      </w:tr>
      <w:tr w:rsidR="00215CFA" w:rsidRPr="00357852" w14:paraId="1D6254C8" w14:textId="77777777" w:rsidTr="00BF7AFB">
        <w:trPr>
          <w:jc w:val="center"/>
        </w:trPr>
        <w:tc>
          <w:tcPr>
            <w:tcW w:w="4876" w:type="dxa"/>
          </w:tcPr>
          <w:p w14:paraId="79ED4727" w14:textId="77777777" w:rsidR="009760F5" w:rsidRPr="00357852" w:rsidRDefault="009760F5" w:rsidP="00BF7AFB">
            <w:pPr>
              <w:pStyle w:val="Normal6a"/>
            </w:pPr>
          </w:p>
        </w:tc>
        <w:tc>
          <w:tcPr>
            <w:tcW w:w="4876" w:type="dxa"/>
          </w:tcPr>
          <w:p w14:paraId="1ECF9A62" w14:textId="77777777" w:rsidR="009760F5" w:rsidRPr="00357852" w:rsidRDefault="009760F5" w:rsidP="00BF7AFB">
            <w:pPr>
              <w:pStyle w:val="Normal6a"/>
            </w:pPr>
            <w:r w:rsidRPr="00357852">
              <w:rPr>
                <w:b/>
                <w:i/>
              </w:rPr>
              <w:t>(1) a nemzetközi védelmet biztosító rendszerek megszüntetése;</w:t>
            </w:r>
          </w:p>
        </w:tc>
      </w:tr>
      <w:tr w:rsidR="00215CFA" w:rsidRPr="00357852" w14:paraId="3DDB442E" w14:textId="77777777" w:rsidTr="00BF7AFB">
        <w:trPr>
          <w:jc w:val="center"/>
        </w:trPr>
        <w:tc>
          <w:tcPr>
            <w:tcW w:w="4876" w:type="dxa"/>
          </w:tcPr>
          <w:p w14:paraId="605B3274" w14:textId="77777777" w:rsidR="009760F5" w:rsidRPr="00357852" w:rsidRDefault="009760F5" w:rsidP="00BF7AFB">
            <w:pPr>
              <w:pStyle w:val="Normal6a"/>
            </w:pPr>
          </w:p>
        </w:tc>
        <w:tc>
          <w:tcPr>
            <w:tcW w:w="4876" w:type="dxa"/>
          </w:tcPr>
          <w:p w14:paraId="25AB7604" w14:textId="77777777" w:rsidR="009760F5" w:rsidRPr="00357852" w:rsidRDefault="009760F5" w:rsidP="00BF7AFB">
            <w:pPr>
              <w:pStyle w:val="Normal6a"/>
            </w:pPr>
            <w:r w:rsidRPr="00357852">
              <w:rPr>
                <w:b/>
                <w:i/>
              </w:rPr>
              <w:t>(2) büntetett előéletű menekültek.</w:t>
            </w:r>
          </w:p>
        </w:tc>
      </w:tr>
    </w:tbl>
    <w:p w14:paraId="1FD3728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DDE5CE6" w14:textId="77777777" w:rsidR="009760F5" w:rsidRPr="00357852" w:rsidRDefault="009760F5" w:rsidP="009760F5">
      <w:r w:rsidRPr="00534DA7">
        <w:rPr>
          <w:rStyle w:val="HideTWBExt"/>
        </w:rPr>
        <w:t>&lt;/Amend&gt;</w:t>
      </w:r>
    </w:p>
    <w:p w14:paraId="30AC815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661</w:t>
      </w:r>
      <w:r w:rsidRPr="00534DA7">
        <w:rPr>
          <w:rStyle w:val="HideTWBExt"/>
          <w:b w:val="0"/>
        </w:rPr>
        <w:t>&lt;/NumAm&gt;</w:t>
      </w:r>
    </w:p>
    <w:p w14:paraId="64EBEBDB" w14:textId="77777777" w:rsidR="009760F5" w:rsidRPr="00357852" w:rsidRDefault="009760F5" w:rsidP="009760F5">
      <w:pPr>
        <w:pStyle w:val="NormalBold"/>
      </w:pPr>
      <w:r w:rsidRPr="00534DA7">
        <w:rPr>
          <w:rStyle w:val="HideTWBExt"/>
          <w:b w:val="0"/>
        </w:rPr>
        <w:t>&lt;RepeatBlock-By&gt;&lt;Members&gt;</w:t>
      </w:r>
      <w:r w:rsidRPr="00357852">
        <w:t>Konstantinos Arvanitis, Cornelia Ernst, Pernando Barrena Arza, Malin Björk, Sira Rego, Miguel Urbán Crespo, Anne-Sophie Pelletier</w:t>
      </w:r>
      <w:r w:rsidRPr="00534DA7">
        <w:rPr>
          <w:rStyle w:val="HideTWBExt"/>
          <w:b w:val="0"/>
        </w:rPr>
        <w:t>&lt;/Members&gt;</w:t>
      </w:r>
    </w:p>
    <w:p w14:paraId="49C4224D" w14:textId="77777777" w:rsidR="009760F5" w:rsidRPr="00357852" w:rsidRDefault="009760F5" w:rsidP="009760F5">
      <w:pPr>
        <w:pStyle w:val="NormalBold"/>
      </w:pPr>
      <w:r w:rsidRPr="00534DA7">
        <w:rPr>
          <w:rStyle w:val="HideTWBExt"/>
          <w:b w:val="0"/>
        </w:rPr>
        <w:t>&lt;/RepeatBlock-By&gt;</w:t>
      </w:r>
    </w:p>
    <w:p w14:paraId="0464B37A"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645F815" w14:textId="77777777" w:rsidR="009760F5" w:rsidRPr="00357852" w:rsidRDefault="009760F5" w:rsidP="009760F5">
      <w:pPr>
        <w:pStyle w:val="NormalBold"/>
      </w:pPr>
      <w:r w:rsidRPr="00534DA7">
        <w:rPr>
          <w:rStyle w:val="HideTWBExt"/>
          <w:b w:val="0"/>
        </w:rPr>
        <w:t>&lt;Article&gt;</w:t>
      </w:r>
      <w:r w:rsidRPr="00357852">
        <w:t>10 b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BBC34AF" w14:textId="77777777" w:rsidTr="00BF7AFB">
        <w:trPr>
          <w:trHeight w:hRule="exact" w:val="240"/>
          <w:jc w:val="center"/>
        </w:trPr>
        <w:tc>
          <w:tcPr>
            <w:tcW w:w="9752" w:type="dxa"/>
            <w:gridSpan w:val="2"/>
          </w:tcPr>
          <w:p w14:paraId="654B1046" w14:textId="77777777" w:rsidR="009760F5" w:rsidRPr="00357852" w:rsidRDefault="009760F5" w:rsidP="00BF7AFB"/>
        </w:tc>
      </w:tr>
      <w:tr w:rsidR="00215CFA" w:rsidRPr="00357852" w14:paraId="77C2FC3D" w14:textId="77777777" w:rsidTr="00BF7AFB">
        <w:trPr>
          <w:trHeight w:val="240"/>
          <w:jc w:val="center"/>
        </w:trPr>
        <w:tc>
          <w:tcPr>
            <w:tcW w:w="4876" w:type="dxa"/>
          </w:tcPr>
          <w:p w14:paraId="4E3DDC97" w14:textId="77777777" w:rsidR="009760F5" w:rsidRPr="00357852" w:rsidRDefault="009760F5" w:rsidP="00BF7AFB">
            <w:pPr>
              <w:pStyle w:val="AmColumnHeading"/>
            </w:pPr>
            <w:r w:rsidRPr="00357852">
              <w:t>A Bizottság által javasolt szöveg</w:t>
            </w:r>
          </w:p>
        </w:tc>
        <w:tc>
          <w:tcPr>
            <w:tcW w:w="4876" w:type="dxa"/>
          </w:tcPr>
          <w:p w14:paraId="36445D7B" w14:textId="77777777" w:rsidR="009760F5" w:rsidRPr="00357852" w:rsidRDefault="009760F5" w:rsidP="00BF7AFB">
            <w:pPr>
              <w:pStyle w:val="AmColumnHeading"/>
            </w:pPr>
            <w:r w:rsidRPr="00357852">
              <w:t>Módosítás</w:t>
            </w:r>
          </w:p>
        </w:tc>
      </w:tr>
      <w:tr w:rsidR="00215CFA" w:rsidRPr="00357852" w14:paraId="237C0960" w14:textId="77777777" w:rsidTr="00BF7AFB">
        <w:trPr>
          <w:jc w:val="center"/>
        </w:trPr>
        <w:tc>
          <w:tcPr>
            <w:tcW w:w="4876" w:type="dxa"/>
          </w:tcPr>
          <w:p w14:paraId="0E53B815" w14:textId="77777777" w:rsidR="009760F5" w:rsidRPr="00357852" w:rsidRDefault="009760F5" w:rsidP="00BF7AFB">
            <w:pPr>
              <w:pStyle w:val="Normal6a"/>
            </w:pPr>
          </w:p>
        </w:tc>
        <w:tc>
          <w:tcPr>
            <w:tcW w:w="4876" w:type="dxa"/>
          </w:tcPr>
          <w:p w14:paraId="3CC9C449" w14:textId="77777777" w:rsidR="009760F5" w:rsidRPr="00357852" w:rsidRDefault="009760F5" w:rsidP="00BF7AFB">
            <w:pPr>
              <w:pStyle w:val="NormalBoldItalicCenter6a"/>
            </w:pPr>
            <w:r w:rsidRPr="00357852">
              <w:t>10b. cikk</w:t>
            </w:r>
          </w:p>
        </w:tc>
      </w:tr>
      <w:tr w:rsidR="00215CFA" w:rsidRPr="00357852" w14:paraId="40F72134" w14:textId="77777777" w:rsidTr="00BF7AFB">
        <w:trPr>
          <w:jc w:val="center"/>
        </w:trPr>
        <w:tc>
          <w:tcPr>
            <w:tcW w:w="4876" w:type="dxa"/>
          </w:tcPr>
          <w:p w14:paraId="68806E15" w14:textId="77777777" w:rsidR="009760F5" w:rsidRPr="00357852" w:rsidRDefault="009760F5" w:rsidP="00BF7AFB">
            <w:pPr>
              <w:pStyle w:val="Normal6a"/>
            </w:pPr>
          </w:p>
        </w:tc>
        <w:tc>
          <w:tcPr>
            <w:tcW w:w="4876" w:type="dxa"/>
          </w:tcPr>
          <w:p w14:paraId="220BFD0A" w14:textId="77777777" w:rsidR="009760F5" w:rsidRPr="00357852" w:rsidRDefault="009760F5" w:rsidP="00BF7AFB">
            <w:pPr>
              <w:pStyle w:val="NormalBoldItalicCenter6a"/>
            </w:pPr>
            <w:r w:rsidRPr="00357852">
              <w:t>E rendelet végrehajtásának és az alapvető jogoknak a nyomon követése</w:t>
            </w:r>
          </w:p>
        </w:tc>
      </w:tr>
      <w:tr w:rsidR="00215CFA" w:rsidRPr="00357852" w14:paraId="044FF5F0" w14:textId="77777777" w:rsidTr="00BF7AFB">
        <w:trPr>
          <w:jc w:val="center"/>
        </w:trPr>
        <w:tc>
          <w:tcPr>
            <w:tcW w:w="4876" w:type="dxa"/>
          </w:tcPr>
          <w:p w14:paraId="63C1A70C" w14:textId="77777777" w:rsidR="009760F5" w:rsidRPr="00357852" w:rsidRDefault="009760F5" w:rsidP="00BF7AFB">
            <w:pPr>
              <w:pStyle w:val="Normal6a"/>
            </w:pPr>
          </w:p>
        </w:tc>
        <w:tc>
          <w:tcPr>
            <w:tcW w:w="4876" w:type="dxa"/>
          </w:tcPr>
          <w:p w14:paraId="17326B6D" w14:textId="77777777" w:rsidR="009760F5" w:rsidRPr="00357852" w:rsidRDefault="009760F5" w:rsidP="00BF7AFB">
            <w:pPr>
              <w:pStyle w:val="Normal6a"/>
            </w:pPr>
            <w:r w:rsidRPr="00357852">
              <w:rPr>
                <w:b/>
                <w:i/>
              </w:rPr>
              <w:t>(1) A Bizottság e rendelet végrehajtását a különböző tagállamokba átszállított személyekről és a prima facie nemzetközi védelemben részesített személyek számáról szóló negyedéves jelentések útján ellenőrzi. Ezeket az adatokat életkor, állampolgárság és nem szerinti bontásban kell megadni. Amennyiben az áthelyezési kötelezettségek végrehajtása késik, a Bizottság felhívja a tagállamokat, hogy 3 hónapnál rövidebb időn belül teljesítsék kötelezettségeiket.</w:t>
            </w:r>
          </w:p>
        </w:tc>
      </w:tr>
      <w:tr w:rsidR="00215CFA" w:rsidRPr="00357852" w14:paraId="66DA917B" w14:textId="77777777" w:rsidTr="00BF7AFB">
        <w:trPr>
          <w:jc w:val="center"/>
        </w:trPr>
        <w:tc>
          <w:tcPr>
            <w:tcW w:w="4876" w:type="dxa"/>
          </w:tcPr>
          <w:p w14:paraId="0A9ABAA7" w14:textId="77777777" w:rsidR="009760F5" w:rsidRPr="00357852" w:rsidRDefault="009760F5" w:rsidP="00BF7AFB">
            <w:pPr>
              <w:pStyle w:val="Normal6a"/>
            </w:pPr>
          </w:p>
        </w:tc>
        <w:tc>
          <w:tcPr>
            <w:tcW w:w="4876" w:type="dxa"/>
          </w:tcPr>
          <w:p w14:paraId="6CF75090" w14:textId="77777777" w:rsidR="009760F5" w:rsidRPr="00357852" w:rsidRDefault="009760F5" w:rsidP="00BF7AFB">
            <w:pPr>
              <w:pStyle w:val="Normal6a"/>
            </w:pPr>
            <w:r w:rsidRPr="00357852">
              <w:rPr>
                <w:b/>
                <w:i/>
              </w:rPr>
              <w:t>(2) Az (EU) XXX/XXX rendelet [a menekültügy és a migráció kezeléséről szóló rendelet] alapján benyújtandó, az uniós menekültügyi vívmányok végrehajtásáról szóló éves bizottsági jelentés, valamint a Menekültügyi Ügynökség, az Európai Unió Alapjogi Ügynöksége, az Európa Tanács, az UNHCR és más érintett szereplők jelentései alapján az Európai Bizottság kötelezettségszegési eljárást kezdeményez, amennyiben ismételten elmulasztják az e rendelet szerinti áthelyezési kötelezettségek végrehajtását, vagy jelentős hiányosságok tapasztalhatók az átszállított harmadik országbeli állampolgárok vagy hontalan személyek menedékjog iránti kérelmeinek elbírálására irányuló eljárások vagy a befogadási intézkedések kezelése terén.</w:t>
            </w:r>
          </w:p>
        </w:tc>
      </w:tr>
      <w:tr w:rsidR="00215CFA" w:rsidRPr="00357852" w14:paraId="1A546892" w14:textId="77777777" w:rsidTr="00BF7AFB">
        <w:trPr>
          <w:jc w:val="center"/>
        </w:trPr>
        <w:tc>
          <w:tcPr>
            <w:tcW w:w="4876" w:type="dxa"/>
          </w:tcPr>
          <w:p w14:paraId="6A0C0E8C" w14:textId="77777777" w:rsidR="009760F5" w:rsidRPr="00357852" w:rsidRDefault="009760F5" w:rsidP="00BF7AFB">
            <w:pPr>
              <w:pStyle w:val="Normal6a"/>
            </w:pPr>
          </w:p>
        </w:tc>
        <w:tc>
          <w:tcPr>
            <w:tcW w:w="4876" w:type="dxa"/>
          </w:tcPr>
          <w:p w14:paraId="6B96FC28" w14:textId="77777777" w:rsidR="009760F5" w:rsidRPr="00357852" w:rsidRDefault="009760F5" w:rsidP="00BF7AFB">
            <w:pPr>
              <w:pStyle w:val="Normal6a"/>
            </w:pPr>
            <w:r w:rsidRPr="00357852">
              <w:rPr>
                <w:b/>
                <w:i/>
              </w:rPr>
              <w:t>(3) A tagállamok területén a nemzeti hatóságok vagy az érintett uniós ügynökségek által szükséghelyzetben végzett valamennyi határigazgatási tevékenységet, valamint a nemzeti hatóságok által a tagállamok területén kívül végzett valamennyi ilyen tevékenységet és a tagállamok által menekültügyi szükséghelyzetben hozott intézkedéseket az (EU) XXX/XXX rendelet [az előszűrésről szóló rendelet] 7. cikkében létrehozott független ellenőrzési mechanizmus keretében nyomon kell követni.</w:t>
            </w:r>
          </w:p>
        </w:tc>
      </w:tr>
    </w:tbl>
    <w:p w14:paraId="333C5B0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D7C8837" w14:textId="77777777" w:rsidR="009760F5" w:rsidRPr="00357852" w:rsidRDefault="009760F5" w:rsidP="009760F5">
      <w:r w:rsidRPr="00534DA7">
        <w:rPr>
          <w:rStyle w:val="HideTWBExt"/>
        </w:rPr>
        <w:t>&lt;/Amend&gt;</w:t>
      </w:r>
    </w:p>
    <w:p w14:paraId="4807DFA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662</w:t>
      </w:r>
      <w:r w:rsidRPr="00534DA7">
        <w:rPr>
          <w:rStyle w:val="HideTWBExt"/>
          <w:b w:val="0"/>
        </w:rPr>
        <w:t>&lt;/NumAm&gt;</w:t>
      </w:r>
    </w:p>
    <w:p w14:paraId="711C0586"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5B0CC92F" w14:textId="77777777" w:rsidR="009760F5" w:rsidRPr="00357852" w:rsidRDefault="009760F5" w:rsidP="009760F5">
      <w:pPr>
        <w:pStyle w:val="NormalBold"/>
      </w:pPr>
      <w:r w:rsidRPr="00534DA7">
        <w:rPr>
          <w:rStyle w:val="HideTWBExt"/>
          <w:b w:val="0"/>
        </w:rPr>
        <w:t>&lt;/RepeatBlock-By&gt;</w:t>
      </w:r>
    </w:p>
    <w:p w14:paraId="148EF24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AF27932" w14:textId="77777777" w:rsidR="009760F5" w:rsidRPr="00357852" w:rsidRDefault="009760F5" w:rsidP="009760F5">
      <w:pPr>
        <w:pStyle w:val="NormalBold"/>
      </w:pPr>
      <w:r w:rsidRPr="00534DA7">
        <w:rPr>
          <w:rStyle w:val="HideTWBExt"/>
          <w:b w:val="0"/>
        </w:rPr>
        <w:t>&lt;Article&gt;</w:t>
      </w:r>
      <w:r w:rsidRPr="00357852">
        <w:t>V a fejezet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8F7B3E2" w14:textId="77777777" w:rsidTr="00BF7AFB">
        <w:trPr>
          <w:trHeight w:hRule="exact" w:val="240"/>
          <w:jc w:val="center"/>
        </w:trPr>
        <w:tc>
          <w:tcPr>
            <w:tcW w:w="9752" w:type="dxa"/>
            <w:gridSpan w:val="2"/>
          </w:tcPr>
          <w:p w14:paraId="53204B5B" w14:textId="77777777" w:rsidR="009760F5" w:rsidRPr="00357852" w:rsidRDefault="009760F5" w:rsidP="00BF7AFB"/>
        </w:tc>
      </w:tr>
      <w:tr w:rsidR="00215CFA" w:rsidRPr="00357852" w14:paraId="237C118C" w14:textId="77777777" w:rsidTr="00BF7AFB">
        <w:trPr>
          <w:trHeight w:val="240"/>
          <w:jc w:val="center"/>
        </w:trPr>
        <w:tc>
          <w:tcPr>
            <w:tcW w:w="4876" w:type="dxa"/>
          </w:tcPr>
          <w:p w14:paraId="71BCA610" w14:textId="77777777" w:rsidR="009760F5" w:rsidRPr="00357852" w:rsidRDefault="009760F5" w:rsidP="00BF7AFB">
            <w:pPr>
              <w:pStyle w:val="AmColumnHeading"/>
            </w:pPr>
            <w:r w:rsidRPr="00357852">
              <w:t>A Bizottság által javasolt szöveg</w:t>
            </w:r>
          </w:p>
        </w:tc>
        <w:tc>
          <w:tcPr>
            <w:tcW w:w="4876" w:type="dxa"/>
          </w:tcPr>
          <w:p w14:paraId="6D3BA028" w14:textId="77777777" w:rsidR="009760F5" w:rsidRPr="00357852" w:rsidRDefault="009760F5" w:rsidP="00BF7AFB">
            <w:pPr>
              <w:pStyle w:val="AmColumnHeading"/>
            </w:pPr>
            <w:r w:rsidRPr="00357852">
              <w:t>Módosítás</w:t>
            </w:r>
          </w:p>
        </w:tc>
      </w:tr>
      <w:tr w:rsidR="00215CFA" w:rsidRPr="00357852" w14:paraId="4E5FFB7A" w14:textId="77777777" w:rsidTr="00BF7AFB">
        <w:trPr>
          <w:jc w:val="center"/>
        </w:trPr>
        <w:tc>
          <w:tcPr>
            <w:tcW w:w="4876" w:type="dxa"/>
          </w:tcPr>
          <w:p w14:paraId="69B9FACE" w14:textId="77777777" w:rsidR="009760F5" w:rsidRPr="00357852" w:rsidRDefault="009760F5" w:rsidP="00BF7AFB">
            <w:pPr>
              <w:pStyle w:val="Normal6a"/>
            </w:pPr>
          </w:p>
        </w:tc>
        <w:tc>
          <w:tcPr>
            <w:tcW w:w="4876" w:type="dxa"/>
          </w:tcPr>
          <w:p w14:paraId="1ED78D99" w14:textId="77777777" w:rsidR="009760F5" w:rsidRPr="00357852" w:rsidRDefault="009760F5" w:rsidP="00BF7AFB">
            <w:pPr>
              <w:pStyle w:val="Normal6a"/>
            </w:pPr>
            <w:r w:rsidRPr="00357852">
              <w:rPr>
                <w:b/>
                <w:i/>
              </w:rPr>
              <w:t>Va. FEJEZET</w:t>
            </w:r>
            <w:r w:rsidRPr="00357852">
              <w:tab/>
            </w:r>
            <w:r w:rsidRPr="00357852">
              <w:rPr>
                <w:b/>
                <w:i/>
              </w:rPr>
              <w:t>Nyomon követés és a válsághelyzet időtartama</w:t>
            </w:r>
          </w:p>
        </w:tc>
      </w:tr>
    </w:tbl>
    <w:p w14:paraId="533F497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DF150E3" w14:textId="77777777" w:rsidR="009760F5" w:rsidRPr="00357852" w:rsidRDefault="009760F5" w:rsidP="009760F5">
      <w:r w:rsidRPr="00534DA7">
        <w:rPr>
          <w:rStyle w:val="HideTWBExt"/>
        </w:rPr>
        <w:t>&lt;/Amend&gt;</w:t>
      </w:r>
    </w:p>
    <w:p w14:paraId="555FEBB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663</w:t>
      </w:r>
      <w:r w:rsidRPr="00534DA7">
        <w:rPr>
          <w:rStyle w:val="HideTWBExt"/>
          <w:b w:val="0"/>
        </w:rPr>
        <w:t>&lt;/NumAm&gt;</w:t>
      </w:r>
    </w:p>
    <w:p w14:paraId="5BE1E68D"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045695BB" w14:textId="77777777" w:rsidR="009760F5" w:rsidRPr="00357852" w:rsidRDefault="009760F5" w:rsidP="009760F5">
      <w:pPr>
        <w:pStyle w:val="NormalBold"/>
      </w:pPr>
      <w:r w:rsidRPr="00534DA7">
        <w:rPr>
          <w:rStyle w:val="HideTWBExt"/>
          <w:b w:val="0"/>
        </w:rPr>
        <w:t>&lt;/RepeatBlock-By&gt;</w:t>
      </w:r>
    </w:p>
    <w:p w14:paraId="08BAC6A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062E1F6" w14:textId="77777777" w:rsidR="009760F5" w:rsidRPr="00357852" w:rsidRDefault="009760F5" w:rsidP="009760F5">
      <w:pPr>
        <w:pStyle w:val="NormalBold"/>
      </w:pPr>
      <w:r w:rsidRPr="00534DA7">
        <w:rPr>
          <w:rStyle w:val="HideTWBExt"/>
          <w:b w:val="0"/>
        </w:rPr>
        <w:t>&lt;Article&gt;</w:t>
      </w:r>
      <w:r w:rsidRPr="00357852">
        <w:t>10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64DD220" w14:textId="77777777" w:rsidTr="00BF7AFB">
        <w:trPr>
          <w:trHeight w:hRule="exact" w:val="240"/>
          <w:jc w:val="center"/>
        </w:trPr>
        <w:tc>
          <w:tcPr>
            <w:tcW w:w="9752" w:type="dxa"/>
            <w:gridSpan w:val="2"/>
          </w:tcPr>
          <w:p w14:paraId="6C835B2E" w14:textId="77777777" w:rsidR="009760F5" w:rsidRPr="00357852" w:rsidRDefault="009760F5" w:rsidP="00BF7AFB"/>
        </w:tc>
      </w:tr>
      <w:tr w:rsidR="00215CFA" w:rsidRPr="00357852" w14:paraId="437DEEE1" w14:textId="77777777" w:rsidTr="00BF7AFB">
        <w:trPr>
          <w:trHeight w:val="240"/>
          <w:jc w:val="center"/>
        </w:trPr>
        <w:tc>
          <w:tcPr>
            <w:tcW w:w="4876" w:type="dxa"/>
          </w:tcPr>
          <w:p w14:paraId="7282D264" w14:textId="77777777" w:rsidR="009760F5" w:rsidRPr="00357852" w:rsidRDefault="009760F5" w:rsidP="00BF7AFB">
            <w:pPr>
              <w:pStyle w:val="AmColumnHeading"/>
            </w:pPr>
            <w:r w:rsidRPr="00357852">
              <w:t>A Bizottság által javasolt szöveg</w:t>
            </w:r>
          </w:p>
        </w:tc>
        <w:tc>
          <w:tcPr>
            <w:tcW w:w="4876" w:type="dxa"/>
          </w:tcPr>
          <w:p w14:paraId="1FCE2C15" w14:textId="77777777" w:rsidR="009760F5" w:rsidRPr="00357852" w:rsidRDefault="009760F5" w:rsidP="00BF7AFB">
            <w:pPr>
              <w:pStyle w:val="AmColumnHeading"/>
            </w:pPr>
            <w:r w:rsidRPr="00357852">
              <w:t>Módosítás</w:t>
            </w:r>
          </w:p>
        </w:tc>
      </w:tr>
      <w:tr w:rsidR="00215CFA" w:rsidRPr="00357852" w14:paraId="4DEC42E1" w14:textId="77777777" w:rsidTr="00BF7AFB">
        <w:trPr>
          <w:jc w:val="center"/>
        </w:trPr>
        <w:tc>
          <w:tcPr>
            <w:tcW w:w="4876" w:type="dxa"/>
          </w:tcPr>
          <w:p w14:paraId="514211FE" w14:textId="77777777" w:rsidR="009760F5" w:rsidRPr="00357852" w:rsidRDefault="009760F5" w:rsidP="00BF7AFB">
            <w:pPr>
              <w:pStyle w:val="Normal6a"/>
            </w:pPr>
          </w:p>
        </w:tc>
        <w:tc>
          <w:tcPr>
            <w:tcW w:w="4876" w:type="dxa"/>
          </w:tcPr>
          <w:p w14:paraId="6EB91875" w14:textId="77777777" w:rsidR="009760F5" w:rsidRPr="00357852" w:rsidRDefault="009760F5" w:rsidP="00BF7AFB">
            <w:pPr>
              <w:pStyle w:val="NormalBoldItalicCenter6a"/>
            </w:pPr>
            <w:r w:rsidRPr="00357852">
              <w:t>10a. cikk</w:t>
            </w:r>
          </w:p>
        </w:tc>
      </w:tr>
      <w:tr w:rsidR="00215CFA" w:rsidRPr="00357852" w14:paraId="1F2BFD2B" w14:textId="77777777" w:rsidTr="00BF7AFB">
        <w:trPr>
          <w:jc w:val="center"/>
        </w:trPr>
        <w:tc>
          <w:tcPr>
            <w:tcW w:w="4876" w:type="dxa"/>
          </w:tcPr>
          <w:p w14:paraId="7BCE8DAC" w14:textId="77777777" w:rsidR="009760F5" w:rsidRPr="00357852" w:rsidRDefault="009760F5" w:rsidP="00BF7AFB">
            <w:pPr>
              <w:pStyle w:val="Normal6a"/>
            </w:pPr>
          </w:p>
        </w:tc>
        <w:tc>
          <w:tcPr>
            <w:tcW w:w="4876" w:type="dxa"/>
          </w:tcPr>
          <w:p w14:paraId="3E1DFAD1" w14:textId="77777777" w:rsidR="009760F5" w:rsidRPr="00357852" w:rsidRDefault="009760F5" w:rsidP="00BF7AFB">
            <w:pPr>
              <w:pStyle w:val="NormalBoldItalicCenter6a"/>
            </w:pPr>
            <w:r w:rsidRPr="00357852">
              <w:t>A válsághelyzeti intézkedések végrehajtásának nyomon követése</w:t>
            </w:r>
          </w:p>
        </w:tc>
      </w:tr>
      <w:tr w:rsidR="00215CFA" w:rsidRPr="00357852" w14:paraId="0E73CEE2" w14:textId="77777777" w:rsidTr="00BF7AFB">
        <w:trPr>
          <w:jc w:val="center"/>
        </w:trPr>
        <w:tc>
          <w:tcPr>
            <w:tcW w:w="4876" w:type="dxa"/>
          </w:tcPr>
          <w:p w14:paraId="759C1AE8" w14:textId="77777777" w:rsidR="009760F5" w:rsidRPr="00357852" w:rsidRDefault="009760F5" w:rsidP="00BF7AFB">
            <w:pPr>
              <w:pStyle w:val="Normal6a"/>
            </w:pPr>
          </w:p>
        </w:tc>
        <w:tc>
          <w:tcPr>
            <w:tcW w:w="4876" w:type="dxa"/>
          </w:tcPr>
          <w:p w14:paraId="00C130A5" w14:textId="77777777" w:rsidR="009760F5" w:rsidRPr="00357852" w:rsidRDefault="009760F5" w:rsidP="00BF7AFB">
            <w:pPr>
              <w:pStyle w:val="Normal6a"/>
            </w:pPr>
            <w:r w:rsidRPr="00357852">
              <w:rPr>
                <w:b/>
                <w:i/>
              </w:rPr>
              <w:t>(1) A Bizottság az uniós válságkezelési koordinátorral egyeztetve felel e rendelet végrehajtásának rendszeres nyomon követéséért, beleértve a következő szempontokat is:</w:t>
            </w:r>
          </w:p>
        </w:tc>
      </w:tr>
      <w:tr w:rsidR="00215CFA" w:rsidRPr="00357852" w14:paraId="28819B81" w14:textId="77777777" w:rsidTr="00BF7AFB">
        <w:trPr>
          <w:jc w:val="center"/>
        </w:trPr>
        <w:tc>
          <w:tcPr>
            <w:tcW w:w="4876" w:type="dxa"/>
          </w:tcPr>
          <w:p w14:paraId="0BD47CA3" w14:textId="77777777" w:rsidR="009760F5" w:rsidRPr="00357852" w:rsidRDefault="009760F5" w:rsidP="00BF7AFB">
            <w:pPr>
              <w:pStyle w:val="Normal6a"/>
            </w:pPr>
          </w:p>
        </w:tc>
        <w:tc>
          <w:tcPr>
            <w:tcW w:w="4876" w:type="dxa"/>
          </w:tcPr>
          <w:p w14:paraId="71BE3198" w14:textId="77777777" w:rsidR="009760F5" w:rsidRPr="00357852" w:rsidRDefault="009760F5" w:rsidP="00BF7AFB">
            <w:pPr>
              <w:pStyle w:val="Normal6a"/>
            </w:pPr>
            <w:r w:rsidRPr="00357852">
              <w:rPr>
                <w:b/>
                <w:i/>
              </w:rPr>
              <w:t>a) az e rendelet által kezdeményezett intézkedésekkel összefüggésben használt létesítményekhez való hozzáférés valamennyi illetékes szereplő számára;</w:t>
            </w:r>
          </w:p>
        </w:tc>
      </w:tr>
      <w:tr w:rsidR="00215CFA" w:rsidRPr="00357852" w14:paraId="707C51D0" w14:textId="77777777" w:rsidTr="00BF7AFB">
        <w:trPr>
          <w:jc w:val="center"/>
        </w:trPr>
        <w:tc>
          <w:tcPr>
            <w:tcW w:w="4876" w:type="dxa"/>
          </w:tcPr>
          <w:p w14:paraId="0F3768BA" w14:textId="77777777" w:rsidR="009760F5" w:rsidRPr="00357852" w:rsidRDefault="009760F5" w:rsidP="00BF7AFB">
            <w:pPr>
              <w:pStyle w:val="Normal6a"/>
            </w:pPr>
          </w:p>
        </w:tc>
        <w:tc>
          <w:tcPr>
            <w:tcW w:w="4876" w:type="dxa"/>
          </w:tcPr>
          <w:p w14:paraId="5BB95846" w14:textId="77777777" w:rsidR="009760F5" w:rsidRPr="00357852" w:rsidRDefault="009760F5" w:rsidP="00BF7AFB">
            <w:pPr>
              <w:pStyle w:val="Normal6a"/>
            </w:pPr>
            <w:r w:rsidRPr="00357852">
              <w:rPr>
                <w:b/>
                <w:i/>
              </w:rPr>
              <w:t>b) a befogadási feltételek és a válságkezelési menekültügyi eljárásra és a válságkezelési kiutasítási eljárásra vonatkozó különleges követelmények;</w:t>
            </w:r>
          </w:p>
        </w:tc>
      </w:tr>
      <w:tr w:rsidR="00215CFA" w:rsidRPr="00357852" w14:paraId="288A56EB" w14:textId="77777777" w:rsidTr="00BF7AFB">
        <w:trPr>
          <w:jc w:val="center"/>
        </w:trPr>
        <w:tc>
          <w:tcPr>
            <w:tcW w:w="4876" w:type="dxa"/>
          </w:tcPr>
          <w:p w14:paraId="6C5B9757" w14:textId="77777777" w:rsidR="009760F5" w:rsidRPr="00357852" w:rsidRDefault="009760F5" w:rsidP="00BF7AFB">
            <w:pPr>
              <w:pStyle w:val="Normal6a"/>
            </w:pPr>
          </w:p>
        </w:tc>
        <w:tc>
          <w:tcPr>
            <w:tcW w:w="4876" w:type="dxa"/>
          </w:tcPr>
          <w:p w14:paraId="10C9CB56" w14:textId="77777777" w:rsidR="009760F5" w:rsidRPr="00357852" w:rsidRDefault="009760F5" w:rsidP="00BF7AFB">
            <w:pPr>
              <w:pStyle w:val="Normal6a"/>
            </w:pPr>
            <w:r w:rsidRPr="00357852">
              <w:rPr>
                <w:b/>
                <w:i/>
              </w:rPr>
              <w:t>c) az eljárási jogok – mint például az információhoz való hozzáférés, a jogi segítségnyújtás, a képviselet és a tolmácsolás vagy a hatékony jogorvoslathoz való jog – tiszteletben tartása;</w:t>
            </w:r>
          </w:p>
        </w:tc>
      </w:tr>
      <w:tr w:rsidR="00215CFA" w:rsidRPr="00357852" w14:paraId="2F45AB71" w14:textId="77777777" w:rsidTr="00BF7AFB">
        <w:trPr>
          <w:jc w:val="center"/>
        </w:trPr>
        <w:tc>
          <w:tcPr>
            <w:tcW w:w="4876" w:type="dxa"/>
          </w:tcPr>
          <w:p w14:paraId="5E354372" w14:textId="77777777" w:rsidR="009760F5" w:rsidRPr="00357852" w:rsidRDefault="009760F5" w:rsidP="00BF7AFB">
            <w:pPr>
              <w:pStyle w:val="Normal6a"/>
            </w:pPr>
          </w:p>
        </w:tc>
        <w:tc>
          <w:tcPr>
            <w:tcW w:w="4876" w:type="dxa"/>
          </w:tcPr>
          <w:p w14:paraId="3C695098" w14:textId="77777777" w:rsidR="009760F5" w:rsidRPr="00357852" w:rsidRDefault="009760F5" w:rsidP="00BF7AFB">
            <w:pPr>
              <w:pStyle w:val="Normal6a"/>
            </w:pPr>
            <w:r w:rsidRPr="00357852">
              <w:rPr>
                <w:b/>
                <w:i/>
              </w:rPr>
              <w:t>d) a válságkezelési menekültügyi eljárásban és a válságkezelési kiutasítási eljárásban hozott határozatok minősége.</w:t>
            </w:r>
          </w:p>
        </w:tc>
      </w:tr>
      <w:tr w:rsidR="00215CFA" w:rsidRPr="00357852" w14:paraId="60DEE9AF" w14:textId="77777777" w:rsidTr="00BF7AFB">
        <w:trPr>
          <w:jc w:val="center"/>
        </w:trPr>
        <w:tc>
          <w:tcPr>
            <w:tcW w:w="4876" w:type="dxa"/>
          </w:tcPr>
          <w:p w14:paraId="1ECEC7D3" w14:textId="77777777" w:rsidR="009760F5" w:rsidRPr="00357852" w:rsidRDefault="009760F5" w:rsidP="00BF7AFB">
            <w:pPr>
              <w:pStyle w:val="Normal6a"/>
            </w:pPr>
          </w:p>
        </w:tc>
        <w:tc>
          <w:tcPr>
            <w:tcW w:w="4876" w:type="dxa"/>
          </w:tcPr>
          <w:p w14:paraId="7DD49ED9" w14:textId="77777777" w:rsidR="009760F5" w:rsidRPr="00357852" w:rsidRDefault="009760F5" w:rsidP="00BF7AFB">
            <w:pPr>
              <w:pStyle w:val="Normal6a"/>
            </w:pPr>
            <w:r w:rsidRPr="00357852">
              <w:rPr>
                <w:b/>
                <w:i/>
              </w:rPr>
              <w:t>(2) A Bizottság figyelmezteti a tagállamot, ha az általa az (EU) XXX/XXX rendelet [a menekültügyi eljárásokról szóló rendelet] 41. cikkének (14) bekezdése alapján bejelentett helyszín kapacitása átmenetileg nem elegendő a kérelmek feldolgozásához.</w:t>
            </w:r>
          </w:p>
        </w:tc>
      </w:tr>
    </w:tbl>
    <w:p w14:paraId="62B7CC58"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02729C7" w14:textId="77777777" w:rsidR="009760F5" w:rsidRPr="00357852" w:rsidRDefault="009760F5" w:rsidP="009760F5">
      <w:r w:rsidRPr="00534DA7">
        <w:rPr>
          <w:rStyle w:val="HideTWBExt"/>
        </w:rPr>
        <w:t>&lt;/Amend&gt;</w:t>
      </w:r>
    </w:p>
    <w:p w14:paraId="4987343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664</w:t>
      </w:r>
      <w:r w:rsidRPr="00534DA7">
        <w:rPr>
          <w:rStyle w:val="HideTWBExt"/>
          <w:b w:val="0"/>
        </w:rPr>
        <w:t>&lt;/NumAm&gt;</w:t>
      </w:r>
    </w:p>
    <w:p w14:paraId="62EC0DE8"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14DE5FE4" w14:textId="77777777" w:rsidR="009760F5" w:rsidRPr="00357852" w:rsidRDefault="009760F5" w:rsidP="009760F5">
      <w:pPr>
        <w:pStyle w:val="NormalBold"/>
      </w:pPr>
      <w:r w:rsidRPr="00534DA7">
        <w:rPr>
          <w:rStyle w:val="HideTWBExt"/>
          <w:b w:val="0"/>
        </w:rPr>
        <w:t>&lt;/RepeatBlock-By&gt;</w:t>
      </w:r>
    </w:p>
    <w:p w14:paraId="321162C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0083C6B" w14:textId="77777777" w:rsidR="009760F5" w:rsidRPr="00357852" w:rsidRDefault="009760F5" w:rsidP="009760F5">
      <w:pPr>
        <w:pStyle w:val="NormalBold"/>
      </w:pPr>
      <w:r w:rsidRPr="00534DA7">
        <w:rPr>
          <w:rStyle w:val="HideTWBExt"/>
          <w:b w:val="0"/>
        </w:rPr>
        <w:t>&lt;Article&gt;</w:t>
      </w:r>
      <w:r w:rsidRPr="00357852">
        <w:t>10 b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1C9562F" w14:textId="77777777" w:rsidTr="00BF7AFB">
        <w:trPr>
          <w:trHeight w:hRule="exact" w:val="240"/>
          <w:jc w:val="center"/>
        </w:trPr>
        <w:tc>
          <w:tcPr>
            <w:tcW w:w="9752" w:type="dxa"/>
            <w:gridSpan w:val="2"/>
          </w:tcPr>
          <w:p w14:paraId="3702CEEE" w14:textId="77777777" w:rsidR="009760F5" w:rsidRPr="00357852" w:rsidRDefault="009760F5" w:rsidP="00BF7AFB"/>
        </w:tc>
      </w:tr>
      <w:tr w:rsidR="00215CFA" w:rsidRPr="00357852" w14:paraId="01BA02F6" w14:textId="77777777" w:rsidTr="00BF7AFB">
        <w:trPr>
          <w:trHeight w:val="240"/>
          <w:jc w:val="center"/>
        </w:trPr>
        <w:tc>
          <w:tcPr>
            <w:tcW w:w="4876" w:type="dxa"/>
          </w:tcPr>
          <w:p w14:paraId="23FBF4C2" w14:textId="77777777" w:rsidR="009760F5" w:rsidRPr="00357852" w:rsidRDefault="009760F5" w:rsidP="00BF7AFB">
            <w:pPr>
              <w:pStyle w:val="AmColumnHeading"/>
            </w:pPr>
            <w:r w:rsidRPr="00357852">
              <w:t>A Bizottság által javasolt szöveg</w:t>
            </w:r>
          </w:p>
        </w:tc>
        <w:tc>
          <w:tcPr>
            <w:tcW w:w="4876" w:type="dxa"/>
          </w:tcPr>
          <w:p w14:paraId="13E98C5A" w14:textId="77777777" w:rsidR="009760F5" w:rsidRPr="00357852" w:rsidRDefault="009760F5" w:rsidP="00BF7AFB">
            <w:pPr>
              <w:pStyle w:val="AmColumnHeading"/>
            </w:pPr>
            <w:r w:rsidRPr="00357852">
              <w:t>Módosítás</w:t>
            </w:r>
          </w:p>
        </w:tc>
      </w:tr>
      <w:tr w:rsidR="00215CFA" w:rsidRPr="00357852" w14:paraId="3AEB6686" w14:textId="77777777" w:rsidTr="00BF7AFB">
        <w:trPr>
          <w:jc w:val="center"/>
        </w:trPr>
        <w:tc>
          <w:tcPr>
            <w:tcW w:w="4876" w:type="dxa"/>
          </w:tcPr>
          <w:p w14:paraId="58103590" w14:textId="77777777" w:rsidR="009760F5" w:rsidRPr="00357852" w:rsidRDefault="009760F5" w:rsidP="00BF7AFB">
            <w:pPr>
              <w:pStyle w:val="Normal6a"/>
            </w:pPr>
          </w:p>
        </w:tc>
        <w:tc>
          <w:tcPr>
            <w:tcW w:w="4876" w:type="dxa"/>
          </w:tcPr>
          <w:p w14:paraId="00E3B6E0" w14:textId="77777777" w:rsidR="009760F5" w:rsidRPr="00357852" w:rsidRDefault="009760F5" w:rsidP="00BF7AFB">
            <w:pPr>
              <w:pStyle w:val="NormalBoldItalicCenter6a"/>
            </w:pPr>
            <w:r w:rsidRPr="00357852">
              <w:t>10b. cikk</w:t>
            </w:r>
          </w:p>
        </w:tc>
      </w:tr>
      <w:tr w:rsidR="00215CFA" w:rsidRPr="00357852" w14:paraId="3701A015" w14:textId="77777777" w:rsidTr="00BF7AFB">
        <w:trPr>
          <w:jc w:val="center"/>
        </w:trPr>
        <w:tc>
          <w:tcPr>
            <w:tcW w:w="4876" w:type="dxa"/>
          </w:tcPr>
          <w:p w14:paraId="73C8F087" w14:textId="77777777" w:rsidR="009760F5" w:rsidRPr="00357852" w:rsidRDefault="009760F5" w:rsidP="00BF7AFB">
            <w:pPr>
              <w:pStyle w:val="Normal6a"/>
            </w:pPr>
          </w:p>
        </w:tc>
        <w:tc>
          <w:tcPr>
            <w:tcW w:w="4876" w:type="dxa"/>
          </w:tcPr>
          <w:p w14:paraId="7EC06C24" w14:textId="77777777" w:rsidR="009760F5" w:rsidRPr="00357852" w:rsidRDefault="009760F5" w:rsidP="00BF7AFB">
            <w:pPr>
              <w:pStyle w:val="NormalBoldItalicCenter6a"/>
            </w:pPr>
            <w:r w:rsidRPr="00357852">
              <w:t>Az alapvető jogok nyomon követése válsághelyzetben</w:t>
            </w:r>
          </w:p>
        </w:tc>
      </w:tr>
      <w:tr w:rsidR="00215CFA" w:rsidRPr="00357852" w14:paraId="370F08A7" w14:textId="77777777" w:rsidTr="00BF7AFB">
        <w:trPr>
          <w:jc w:val="center"/>
        </w:trPr>
        <w:tc>
          <w:tcPr>
            <w:tcW w:w="4876" w:type="dxa"/>
          </w:tcPr>
          <w:p w14:paraId="54671AF9" w14:textId="77777777" w:rsidR="009760F5" w:rsidRPr="00357852" w:rsidRDefault="009760F5" w:rsidP="00BF7AFB">
            <w:pPr>
              <w:pStyle w:val="Normal6a"/>
            </w:pPr>
          </w:p>
        </w:tc>
        <w:tc>
          <w:tcPr>
            <w:tcW w:w="4876" w:type="dxa"/>
          </w:tcPr>
          <w:p w14:paraId="12829807" w14:textId="77777777" w:rsidR="009760F5" w:rsidRPr="00357852" w:rsidRDefault="009760F5" w:rsidP="00BF7AFB">
            <w:pPr>
              <w:pStyle w:val="Normal6a"/>
            </w:pPr>
            <w:r w:rsidRPr="00357852">
              <w:rPr>
                <w:b/>
                <w:i/>
              </w:rPr>
              <w:t>(1) Az e rendelet végrehajtásával kapcsolatban az alapvető jogok megsértésére vonatkozó állításokat az e cikk (2) bekezdésében említett független ellenőrzési mechanizmus keretében megfelelően ki kell vizsgálni.</w:t>
            </w:r>
          </w:p>
        </w:tc>
      </w:tr>
      <w:tr w:rsidR="00215CFA" w:rsidRPr="00357852" w14:paraId="1F8888B7" w14:textId="77777777" w:rsidTr="00BF7AFB">
        <w:trPr>
          <w:jc w:val="center"/>
        </w:trPr>
        <w:tc>
          <w:tcPr>
            <w:tcW w:w="4876" w:type="dxa"/>
          </w:tcPr>
          <w:p w14:paraId="56CBCCC7" w14:textId="77777777" w:rsidR="009760F5" w:rsidRPr="00357852" w:rsidRDefault="009760F5" w:rsidP="00BF7AFB">
            <w:pPr>
              <w:pStyle w:val="Normal6a"/>
            </w:pPr>
          </w:p>
        </w:tc>
        <w:tc>
          <w:tcPr>
            <w:tcW w:w="4876" w:type="dxa"/>
          </w:tcPr>
          <w:p w14:paraId="637BCD86" w14:textId="77777777" w:rsidR="009760F5" w:rsidRPr="00357852" w:rsidRDefault="009760F5" w:rsidP="00BF7AFB">
            <w:pPr>
              <w:pStyle w:val="Normal6a"/>
            </w:pPr>
            <w:r w:rsidRPr="00357852">
              <w:rPr>
                <w:b/>
                <w:i/>
              </w:rPr>
              <w:t>(2) A Bizottság a tagállamokkal és az ellenőrzési hatáskörrel rendelkező uniós szervekkel, hivatalokkal és ügynökségekkel – különösen az Európai Unió Alapjogi Ügynökségével, az Európai Unió Menekültügyi Ügynökségével és az Európai Határ- és Partvédelmi Ügynökséggel – együttműködve független ellenőrzési mechanizmust hoz létre. E mechanizmus célja:</w:t>
            </w:r>
          </w:p>
        </w:tc>
      </w:tr>
      <w:tr w:rsidR="00215CFA" w:rsidRPr="00357852" w14:paraId="4864F306" w14:textId="77777777" w:rsidTr="00BF7AFB">
        <w:trPr>
          <w:jc w:val="center"/>
        </w:trPr>
        <w:tc>
          <w:tcPr>
            <w:tcW w:w="4876" w:type="dxa"/>
          </w:tcPr>
          <w:p w14:paraId="53F191B2" w14:textId="77777777" w:rsidR="009760F5" w:rsidRPr="00357852" w:rsidRDefault="009760F5" w:rsidP="00BF7AFB">
            <w:pPr>
              <w:pStyle w:val="Normal6a"/>
            </w:pPr>
          </w:p>
        </w:tc>
        <w:tc>
          <w:tcPr>
            <w:tcW w:w="4876" w:type="dxa"/>
          </w:tcPr>
          <w:p w14:paraId="756F42DC" w14:textId="77777777" w:rsidR="009760F5" w:rsidRPr="00357852" w:rsidRDefault="009760F5" w:rsidP="00BF7AFB">
            <w:pPr>
              <w:pStyle w:val="Normal6a"/>
            </w:pPr>
            <w:r w:rsidRPr="00357852">
              <w:rPr>
                <w:b/>
                <w:i/>
              </w:rPr>
              <w:t>a) biztosítja, hogy az e rendelet alapján kezdeményezett intézkedésekben érintett valamennyi szereplő megfeleljen az uniós és a nemzetközi jognak;</w:t>
            </w:r>
          </w:p>
        </w:tc>
      </w:tr>
      <w:tr w:rsidR="00215CFA" w:rsidRPr="00357852" w14:paraId="4389228D" w14:textId="77777777" w:rsidTr="00BF7AFB">
        <w:trPr>
          <w:jc w:val="center"/>
        </w:trPr>
        <w:tc>
          <w:tcPr>
            <w:tcW w:w="4876" w:type="dxa"/>
          </w:tcPr>
          <w:p w14:paraId="63CC05D1" w14:textId="77777777" w:rsidR="009760F5" w:rsidRPr="00357852" w:rsidRDefault="009760F5" w:rsidP="00BF7AFB">
            <w:pPr>
              <w:pStyle w:val="Normal6a"/>
            </w:pPr>
          </w:p>
        </w:tc>
        <w:tc>
          <w:tcPr>
            <w:tcW w:w="4876" w:type="dxa"/>
          </w:tcPr>
          <w:p w14:paraId="25081E8F" w14:textId="77777777" w:rsidR="009760F5" w:rsidRPr="00357852" w:rsidRDefault="009760F5" w:rsidP="00BF7AFB">
            <w:pPr>
              <w:pStyle w:val="Normal6a"/>
            </w:pPr>
            <w:r w:rsidRPr="00357852">
              <w:rPr>
                <w:b/>
                <w:i/>
              </w:rPr>
              <w:t>b) adott esetben biztosítja a személyek őrizetben tartására vonatkozó európai szabályok betartását, különös tekintettel az őrizetben tartás indoklására és időtartamára vonatkozó szabályokra;</w:t>
            </w:r>
          </w:p>
        </w:tc>
      </w:tr>
      <w:tr w:rsidR="00215CFA" w:rsidRPr="00357852" w14:paraId="1A67F235" w14:textId="77777777" w:rsidTr="00BF7AFB">
        <w:trPr>
          <w:jc w:val="center"/>
        </w:trPr>
        <w:tc>
          <w:tcPr>
            <w:tcW w:w="4876" w:type="dxa"/>
          </w:tcPr>
          <w:p w14:paraId="7EFF4373" w14:textId="77777777" w:rsidR="009760F5" w:rsidRPr="00357852" w:rsidRDefault="009760F5" w:rsidP="00BF7AFB">
            <w:pPr>
              <w:pStyle w:val="Normal6a"/>
            </w:pPr>
          </w:p>
        </w:tc>
        <w:tc>
          <w:tcPr>
            <w:tcW w:w="4876" w:type="dxa"/>
          </w:tcPr>
          <w:p w14:paraId="21CB96E1" w14:textId="77777777" w:rsidR="009760F5" w:rsidRPr="00357852" w:rsidRDefault="009760F5" w:rsidP="00BF7AFB">
            <w:pPr>
              <w:pStyle w:val="Normal6a"/>
            </w:pPr>
            <w:r w:rsidRPr="00357852">
              <w:rPr>
                <w:b/>
                <w:i/>
              </w:rPr>
              <w:t>c) biztosítja, hogy hatékonyan és indokolatlan késedelem nélkül kezeljék azokat az állításokat, amelyek szerint a válságkezelési menekültügyi eljárással és a válságkezelési kiutasítási eljárással – többek között a menekültügyi eljáráshoz való hozzáféréssel és a visszaküldés tilalmának elvével – kapcsolatban megsértették az alapjogokat.</w:t>
            </w:r>
          </w:p>
        </w:tc>
      </w:tr>
      <w:tr w:rsidR="00215CFA" w:rsidRPr="00357852" w14:paraId="60825A01" w14:textId="77777777" w:rsidTr="00BF7AFB">
        <w:trPr>
          <w:jc w:val="center"/>
        </w:trPr>
        <w:tc>
          <w:tcPr>
            <w:tcW w:w="4876" w:type="dxa"/>
          </w:tcPr>
          <w:p w14:paraId="20C3A523" w14:textId="77777777" w:rsidR="009760F5" w:rsidRPr="00357852" w:rsidRDefault="009760F5" w:rsidP="00BF7AFB">
            <w:pPr>
              <w:pStyle w:val="Normal6a"/>
            </w:pPr>
          </w:p>
        </w:tc>
        <w:tc>
          <w:tcPr>
            <w:tcW w:w="4876" w:type="dxa"/>
          </w:tcPr>
          <w:p w14:paraId="0CA2E6F1" w14:textId="77777777" w:rsidR="009760F5" w:rsidRPr="00357852" w:rsidRDefault="009760F5" w:rsidP="00BF7AFB">
            <w:pPr>
              <w:pStyle w:val="Normal6a"/>
            </w:pPr>
            <w:r w:rsidRPr="00357852">
              <w:rPr>
                <w:b/>
                <w:i/>
              </w:rPr>
              <w:t>A Bizottság megfelelő intézkedésekkel biztosítja az első albekezdésben említett ellenőrzési mechanizmus függetlenségét.</w:t>
            </w:r>
          </w:p>
        </w:tc>
      </w:tr>
      <w:tr w:rsidR="00215CFA" w:rsidRPr="00357852" w14:paraId="5CC29126" w14:textId="77777777" w:rsidTr="00BF7AFB">
        <w:trPr>
          <w:jc w:val="center"/>
        </w:trPr>
        <w:tc>
          <w:tcPr>
            <w:tcW w:w="4876" w:type="dxa"/>
          </w:tcPr>
          <w:p w14:paraId="03C3C9E2" w14:textId="77777777" w:rsidR="009760F5" w:rsidRPr="00357852" w:rsidRDefault="009760F5" w:rsidP="00BF7AFB">
            <w:pPr>
              <w:pStyle w:val="Normal6a"/>
            </w:pPr>
          </w:p>
        </w:tc>
        <w:tc>
          <w:tcPr>
            <w:tcW w:w="4876" w:type="dxa"/>
          </w:tcPr>
          <w:p w14:paraId="09249DB3" w14:textId="77777777" w:rsidR="009760F5" w:rsidRPr="00357852" w:rsidRDefault="009760F5" w:rsidP="00BF7AFB">
            <w:pPr>
              <w:pStyle w:val="Normal6a"/>
            </w:pPr>
            <w:r w:rsidRPr="00357852">
              <w:rPr>
                <w:b/>
                <w:i/>
              </w:rPr>
              <w:t>Az Európai Unió Alapjogi Ügynöksége általános iránymutatást ad a Bizottságnak az első albekezdésben említett ellenőrzési mechanizmus létrehozásához, beleértve a mechanizmus független működését, az ellenőrzési módszertant és a megfelelő képzési rendszereket.</w:t>
            </w:r>
          </w:p>
        </w:tc>
      </w:tr>
      <w:tr w:rsidR="00215CFA" w:rsidRPr="00357852" w14:paraId="41F8B595" w14:textId="77777777" w:rsidTr="00BF7AFB">
        <w:trPr>
          <w:jc w:val="center"/>
        </w:trPr>
        <w:tc>
          <w:tcPr>
            <w:tcW w:w="4876" w:type="dxa"/>
          </w:tcPr>
          <w:p w14:paraId="2F4756B1" w14:textId="77777777" w:rsidR="009760F5" w:rsidRPr="00357852" w:rsidRDefault="009760F5" w:rsidP="00BF7AFB">
            <w:pPr>
              <w:pStyle w:val="Normal6a"/>
            </w:pPr>
          </w:p>
        </w:tc>
        <w:tc>
          <w:tcPr>
            <w:tcW w:w="4876" w:type="dxa"/>
          </w:tcPr>
          <w:p w14:paraId="5ED58FC1" w14:textId="77777777" w:rsidR="009760F5" w:rsidRPr="00357852" w:rsidRDefault="009760F5" w:rsidP="00BF7AFB">
            <w:pPr>
              <w:pStyle w:val="Normal6a"/>
            </w:pPr>
            <w:r w:rsidRPr="00357852">
              <w:rPr>
                <w:b/>
                <w:i/>
              </w:rPr>
              <w:t>A Bizottság felkérheti az érintett nemzeti, nemzetközi és nem kormányzati szervezeteket és szerveket, hogy vegyenek részt az első albekezdésben említett ellenőrzési mechanizmus keretében végzett vizsgálatokban.</w:t>
            </w:r>
          </w:p>
        </w:tc>
      </w:tr>
      <w:tr w:rsidR="00215CFA" w:rsidRPr="00357852" w14:paraId="3D395F3E" w14:textId="77777777" w:rsidTr="00BF7AFB">
        <w:trPr>
          <w:jc w:val="center"/>
        </w:trPr>
        <w:tc>
          <w:tcPr>
            <w:tcW w:w="4876" w:type="dxa"/>
          </w:tcPr>
          <w:p w14:paraId="7D5AE021" w14:textId="77777777" w:rsidR="009760F5" w:rsidRPr="00357852" w:rsidRDefault="009760F5" w:rsidP="00BF7AFB">
            <w:pPr>
              <w:pStyle w:val="Normal6a"/>
            </w:pPr>
          </w:p>
        </w:tc>
        <w:tc>
          <w:tcPr>
            <w:tcW w:w="4876" w:type="dxa"/>
          </w:tcPr>
          <w:p w14:paraId="22554B60" w14:textId="77777777" w:rsidR="009760F5" w:rsidRPr="00357852" w:rsidRDefault="009760F5" w:rsidP="00BF7AFB">
            <w:pPr>
              <w:pStyle w:val="Normal6a"/>
            </w:pPr>
            <w:r w:rsidRPr="00357852">
              <w:rPr>
                <w:b/>
                <w:i/>
              </w:rPr>
              <w:t>(3) Amennyiben a (2) bekezdésben említett ellenőrzési mechanizmus keretében végzett vizsgálat megállapítja, hogy az alapvető jogok megsértésére került sor, a Bizottság megfelelő és arányos szankciókat rendel el.</w:t>
            </w:r>
          </w:p>
        </w:tc>
      </w:tr>
    </w:tbl>
    <w:p w14:paraId="5D079E4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8509C1C" w14:textId="77777777" w:rsidR="009760F5" w:rsidRPr="00357852" w:rsidRDefault="009760F5" w:rsidP="009760F5">
      <w:r w:rsidRPr="00534DA7">
        <w:rPr>
          <w:rStyle w:val="HideTWBExt"/>
        </w:rPr>
        <w:t>&lt;/Amend&gt;</w:t>
      </w:r>
    </w:p>
    <w:p w14:paraId="2A1D39F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665</w:t>
      </w:r>
      <w:r w:rsidRPr="00534DA7">
        <w:rPr>
          <w:rStyle w:val="HideTWBExt"/>
          <w:b w:val="0"/>
        </w:rPr>
        <w:t>&lt;/NumAm&gt;</w:t>
      </w:r>
    </w:p>
    <w:p w14:paraId="3E446E33"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62447557" w14:textId="77777777" w:rsidR="009760F5" w:rsidRPr="00357852" w:rsidRDefault="009760F5" w:rsidP="009760F5">
      <w:pPr>
        <w:pStyle w:val="NormalBold"/>
      </w:pPr>
      <w:r w:rsidRPr="00534DA7">
        <w:rPr>
          <w:rStyle w:val="HideTWBExt"/>
          <w:b w:val="0"/>
        </w:rPr>
        <w:t>&lt;/RepeatBlock-By&gt;</w:t>
      </w:r>
    </w:p>
    <w:p w14:paraId="77566A23"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932B142" w14:textId="77777777" w:rsidR="009760F5" w:rsidRPr="00357852" w:rsidRDefault="009760F5" w:rsidP="009760F5">
      <w:pPr>
        <w:pStyle w:val="NormalBold"/>
      </w:pPr>
      <w:r w:rsidRPr="00534DA7">
        <w:rPr>
          <w:rStyle w:val="HideTWBExt"/>
          <w:b w:val="0"/>
        </w:rPr>
        <w:t>&lt;Article&gt;</w:t>
      </w:r>
      <w:r w:rsidRPr="00357852">
        <w:t>10 c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5F9D0FA" w14:textId="77777777" w:rsidTr="00BF7AFB">
        <w:trPr>
          <w:trHeight w:hRule="exact" w:val="240"/>
          <w:jc w:val="center"/>
        </w:trPr>
        <w:tc>
          <w:tcPr>
            <w:tcW w:w="9752" w:type="dxa"/>
            <w:gridSpan w:val="2"/>
          </w:tcPr>
          <w:p w14:paraId="38C70439" w14:textId="77777777" w:rsidR="009760F5" w:rsidRPr="00357852" w:rsidRDefault="009760F5" w:rsidP="00BF7AFB"/>
        </w:tc>
      </w:tr>
      <w:tr w:rsidR="00215CFA" w:rsidRPr="00357852" w14:paraId="238431DB" w14:textId="77777777" w:rsidTr="00BF7AFB">
        <w:trPr>
          <w:trHeight w:val="240"/>
          <w:jc w:val="center"/>
        </w:trPr>
        <w:tc>
          <w:tcPr>
            <w:tcW w:w="4876" w:type="dxa"/>
          </w:tcPr>
          <w:p w14:paraId="1BD2F198" w14:textId="77777777" w:rsidR="009760F5" w:rsidRPr="00357852" w:rsidRDefault="009760F5" w:rsidP="00BF7AFB">
            <w:pPr>
              <w:pStyle w:val="AmColumnHeading"/>
            </w:pPr>
            <w:r w:rsidRPr="00357852">
              <w:t>A Bizottság által javasolt szöveg</w:t>
            </w:r>
          </w:p>
        </w:tc>
        <w:tc>
          <w:tcPr>
            <w:tcW w:w="4876" w:type="dxa"/>
          </w:tcPr>
          <w:p w14:paraId="068B27D8" w14:textId="77777777" w:rsidR="009760F5" w:rsidRPr="00357852" w:rsidRDefault="009760F5" w:rsidP="00BF7AFB">
            <w:pPr>
              <w:pStyle w:val="AmColumnHeading"/>
            </w:pPr>
            <w:r w:rsidRPr="00357852">
              <w:t>Módosítás</w:t>
            </w:r>
          </w:p>
        </w:tc>
      </w:tr>
      <w:tr w:rsidR="00215CFA" w:rsidRPr="00357852" w14:paraId="02B71E52" w14:textId="77777777" w:rsidTr="00BF7AFB">
        <w:trPr>
          <w:jc w:val="center"/>
        </w:trPr>
        <w:tc>
          <w:tcPr>
            <w:tcW w:w="4876" w:type="dxa"/>
          </w:tcPr>
          <w:p w14:paraId="217974BA" w14:textId="77777777" w:rsidR="009760F5" w:rsidRPr="00357852" w:rsidRDefault="009760F5" w:rsidP="00BF7AFB">
            <w:pPr>
              <w:pStyle w:val="Normal6a"/>
            </w:pPr>
          </w:p>
        </w:tc>
        <w:tc>
          <w:tcPr>
            <w:tcW w:w="4876" w:type="dxa"/>
          </w:tcPr>
          <w:p w14:paraId="4B7FD910" w14:textId="77777777" w:rsidR="009760F5" w:rsidRPr="00357852" w:rsidRDefault="009760F5" w:rsidP="00BF7AFB">
            <w:pPr>
              <w:pStyle w:val="NormalBoldItalicCenter6a"/>
            </w:pPr>
            <w:r w:rsidRPr="00357852">
              <w:t>10c. cikk</w:t>
            </w:r>
          </w:p>
        </w:tc>
      </w:tr>
      <w:tr w:rsidR="00215CFA" w:rsidRPr="00357852" w14:paraId="6EFC9C05" w14:textId="77777777" w:rsidTr="00BF7AFB">
        <w:trPr>
          <w:jc w:val="center"/>
        </w:trPr>
        <w:tc>
          <w:tcPr>
            <w:tcW w:w="4876" w:type="dxa"/>
          </w:tcPr>
          <w:p w14:paraId="4612EBA8" w14:textId="77777777" w:rsidR="009760F5" w:rsidRPr="00357852" w:rsidRDefault="009760F5" w:rsidP="00BF7AFB">
            <w:pPr>
              <w:pStyle w:val="Normal6a"/>
            </w:pPr>
          </w:p>
        </w:tc>
        <w:tc>
          <w:tcPr>
            <w:tcW w:w="4876" w:type="dxa"/>
          </w:tcPr>
          <w:p w14:paraId="5EE76AE4" w14:textId="77777777" w:rsidR="009760F5" w:rsidRPr="00357852" w:rsidRDefault="009760F5" w:rsidP="00BF7AFB">
            <w:pPr>
              <w:pStyle w:val="NormalBoldItalicCenter6a"/>
            </w:pPr>
            <w:r w:rsidRPr="00357852">
              <w:t>A válsághelyzet vége</w:t>
            </w:r>
          </w:p>
        </w:tc>
      </w:tr>
      <w:tr w:rsidR="00215CFA" w:rsidRPr="00357852" w14:paraId="793A9EAC" w14:textId="77777777" w:rsidTr="00BF7AFB">
        <w:trPr>
          <w:jc w:val="center"/>
        </w:trPr>
        <w:tc>
          <w:tcPr>
            <w:tcW w:w="4876" w:type="dxa"/>
          </w:tcPr>
          <w:p w14:paraId="6BFA5AEF" w14:textId="77777777" w:rsidR="009760F5" w:rsidRPr="00357852" w:rsidRDefault="009760F5" w:rsidP="00BF7AFB">
            <w:pPr>
              <w:pStyle w:val="Normal6a"/>
            </w:pPr>
          </w:p>
        </w:tc>
        <w:tc>
          <w:tcPr>
            <w:tcW w:w="4876" w:type="dxa"/>
          </w:tcPr>
          <w:p w14:paraId="7E7F6B0C" w14:textId="77777777" w:rsidR="009760F5" w:rsidRPr="00357852" w:rsidRDefault="009760F5" w:rsidP="00BF7AFB">
            <w:pPr>
              <w:pStyle w:val="Normal6a"/>
            </w:pPr>
            <w:r w:rsidRPr="00357852">
              <w:rPr>
                <w:b/>
                <w:i/>
              </w:rPr>
              <w:t>(1) A Bizottság a 10a. cikk (1) bekezdésében foglalt kötelezettségeivel összhangban folyamatosan figyelemmel kíséri és felülvizsgálja a válsághelyzetet az e rendelet alapján kezdeményezett válsághelyzeti intézkedések szükségessége és arányossága tekintetében.</w:t>
            </w:r>
          </w:p>
        </w:tc>
      </w:tr>
      <w:tr w:rsidR="00215CFA" w:rsidRPr="00357852" w14:paraId="690E7C4C" w14:textId="77777777" w:rsidTr="00BF7AFB">
        <w:trPr>
          <w:jc w:val="center"/>
        </w:trPr>
        <w:tc>
          <w:tcPr>
            <w:tcW w:w="4876" w:type="dxa"/>
          </w:tcPr>
          <w:p w14:paraId="58E61B4D" w14:textId="77777777" w:rsidR="009760F5" w:rsidRPr="00357852" w:rsidRDefault="009760F5" w:rsidP="00BF7AFB">
            <w:pPr>
              <w:pStyle w:val="Normal6a"/>
            </w:pPr>
          </w:p>
        </w:tc>
        <w:tc>
          <w:tcPr>
            <w:tcW w:w="4876" w:type="dxa"/>
          </w:tcPr>
          <w:p w14:paraId="0EB24BB1" w14:textId="77777777" w:rsidR="009760F5" w:rsidRPr="00357852" w:rsidRDefault="009760F5" w:rsidP="00BF7AFB">
            <w:pPr>
              <w:pStyle w:val="Normal6a"/>
            </w:pPr>
            <w:r w:rsidRPr="00357852">
              <w:rPr>
                <w:b/>
                <w:i/>
              </w:rPr>
              <w:t>(2) Az e rendeletben meghatározott intézkedések alkalmazását kiváltó válsághelyzet mindaddig fennmarad, amíg a Bizottság meg nem állapítja, hogy a válsághelyzet egy tagállamban megszűnt.</w:t>
            </w:r>
          </w:p>
        </w:tc>
      </w:tr>
      <w:tr w:rsidR="00215CFA" w:rsidRPr="00357852" w14:paraId="2CD8C905" w14:textId="77777777" w:rsidTr="00BF7AFB">
        <w:trPr>
          <w:jc w:val="center"/>
        </w:trPr>
        <w:tc>
          <w:tcPr>
            <w:tcW w:w="4876" w:type="dxa"/>
          </w:tcPr>
          <w:p w14:paraId="6BC355E2" w14:textId="77777777" w:rsidR="009760F5" w:rsidRPr="00357852" w:rsidRDefault="009760F5" w:rsidP="00BF7AFB">
            <w:pPr>
              <w:pStyle w:val="Normal6a"/>
            </w:pPr>
          </w:p>
        </w:tc>
        <w:tc>
          <w:tcPr>
            <w:tcW w:w="4876" w:type="dxa"/>
          </w:tcPr>
          <w:p w14:paraId="3FC2BCFB" w14:textId="77777777" w:rsidR="009760F5" w:rsidRPr="00357852" w:rsidRDefault="009760F5" w:rsidP="00BF7AFB">
            <w:pPr>
              <w:pStyle w:val="Normal6a"/>
            </w:pPr>
            <w:r w:rsidRPr="00357852">
              <w:rPr>
                <w:b/>
                <w:i/>
              </w:rPr>
              <w:t>Ennek során a Bizottság a 11. cikkel összhangban végrehajtási jogi aktust fogad el. Döntését az 1b. cikk (3b) bekezdésében felsorolt kritériumokra alapozza.</w:t>
            </w:r>
          </w:p>
        </w:tc>
      </w:tr>
      <w:tr w:rsidR="00215CFA" w:rsidRPr="00357852" w14:paraId="1C90CAF1" w14:textId="77777777" w:rsidTr="00BF7AFB">
        <w:trPr>
          <w:jc w:val="center"/>
        </w:trPr>
        <w:tc>
          <w:tcPr>
            <w:tcW w:w="4876" w:type="dxa"/>
          </w:tcPr>
          <w:p w14:paraId="13A48482" w14:textId="77777777" w:rsidR="009760F5" w:rsidRPr="00357852" w:rsidRDefault="009760F5" w:rsidP="00BF7AFB">
            <w:pPr>
              <w:pStyle w:val="Normal6a"/>
            </w:pPr>
          </w:p>
        </w:tc>
        <w:tc>
          <w:tcPr>
            <w:tcW w:w="4876" w:type="dxa"/>
          </w:tcPr>
          <w:p w14:paraId="297C31D7" w14:textId="77777777" w:rsidR="009760F5" w:rsidRPr="00357852" w:rsidRDefault="009760F5" w:rsidP="00BF7AFB">
            <w:pPr>
              <w:pStyle w:val="Normal6a"/>
            </w:pPr>
            <w:r w:rsidRPr="00357852">
              <w:rPr>
                <w:b/>
                <w:i/>
              </w:rPr>
              <w:t>(3) A Tanács indokolással ellátott kérelmet nyújthat be a Bizottsághoz annak megállapítása céljából, hogy egy tagállamban megszűnt-e a válsághelyzet.</w:t>
            </w:r>
          </w:p>
        </w:tc>
      </w:tr>
    </w:tbl>
    <w:p w14:paraId="79C63E1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549D213" w14:textId="77777777" w:rsidR="009760F5" w:rsidRPr="00357852" w:rsidRDefault="009760F5" w:rsidP="009760F5">
      <w:r w:rsidRPr="00534DA7">
        <w:rPr>
          <w:rStyle w:val="HideTWBExt"/>
        </w:rPr>
        <w:t>&lt;/Amend&gt;</w:t>
      </w:r>
    </w:p>
    <w:p w14:paraId="050FF2E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666</w:t>
      </w:r>
      <w:r w:rsidRPr="00534DA7">
        <w:rPr>
          <w:rStyle w:val="HideTWBExt"/>
          <w:b w:val="0"/>
        </w:rPr>
        <w:t>&lt;/NumAm&gt;</w:t>
      </w:r>
    </w:p>
    <w:p w14:paraId="4FE624D7" w14:textId="77777777" w:rsidR="009760F5" w:rsidRPr="00357852" w:rsidRDefault="009760F5" w:rsidP="009760F5">
      <w:pPr>
        <w:pStyle w:val="NormalBold"/>
      </w:pPr>
      <w:r w:rsidRPr="00534DA7">
        <w:rPr>
          <w:rStyle w:val="HideTWBExt"/>
          <w:b w:val="0"/>
        </w:rPr>
        <w:t>&lt;RepeatBlock-By&gt;&lt;Members&gt;</w:t>
      </w:r>
      <w:r w:rsidRPr="00357852">
        <w:t>Laura Ferrara</w:t>
      </w:r>
      <w:r w:rsidRPr="00534DA7">
        <w:rPr>
          <w:rStyle w:val="HideTWBExt"/>
          <w:b w:val="0"/>
        </w:rPr>
        <w:t>&lt;/Members&gt;</w:t>
      </w:r>
    </w:p>
    <w:p w14:paraId="4B202A4A" w14:textId="77777777" w:rsidR="009760F5" w:rsidRPr="00357852" w:rsidRDefault="009760F5" w:rsidP="009760F5">
      <w:pPr>
        <w:pStyle w:val="NormalBold"/>
      </w:pPr>
      <w:r w:rsidRPr="00534DA7">
        <w:rPr>
          <w:rStyle w:val="HideTWBExt"/>
          <w:b w:val="0"/>
        </w:rPr>
        <w:t>&lt;/RepeatBlock-By&gt;</w:t>
      </w:r>
    </w:p>
    <w:p w14:paraId="2C033F1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397FF8B" w14:textId="77777777" w:rsidR="009760F5" w:rsidRPr="00357852" w:rsidRDefault="009760F5" w:rsidP="009760F5">
      <w:pPr>
        <w:pStyle w:val="NormalBold"/>
      </w:pPr>
      <w:r w:rsidRPr="00534DA7">
        <w:rPr>
          <w:rStyle w:val="HideTWBExt"/>
          <w:b w:val="0"/>
        </w:rPr>
        <w:t>&lt;Article&gt;</w:t>
      </w:r>
      <w:r w:rsidRPr="00357852">
        <w:t>10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C8872AB" w14:textId="77777777" w:rsidTr="00BF7AFB">
        <w:trPr>
          <w:trHeight w:hRule="exact" w:val="240"/>
          <w:jc w:val="center"/>
        </w:trPr>
        <w:tc>
          <w:tcPr>
            <w:tcW w:w="9752" w:type="dxa"/>
            <w:gridSpan w:val="2"/>
          </w:tcPr>
          <w:p w14:paraId="49333516" w14:textId="77777777" w:rsidR="009760F5" w:rsidRPr="00357852" w:rsidRDefault="009760F5" w:rsidP="00BF7AFB"/>
        </w:tc>
      </w:tr>
      <w:tr w:rsidR="00215CFA" w:rsidRPr="00357852" w14:paraId="2BD625CD" w14:textId="77777777" w:rsidTr="00BF7AFB">
        <w:trPr>
          <w:trHeight w:val="240"/>
          <w:jc w:val="center"/>
        </w:trPr>
        <w:tc>
          <w:tcPr>
            <w:tcW w:w="4876" w:type="dxa"/>
          </w:tcPr>
          <w:p w14:paraId="29A3F69E" w14:textId="77777777" w:rsidR="009760F5" w:rsidRPr="00357852" w:rsidRDefault="009760F5" w:rsidP="00BF7AFB">
            <w:pPr>
              <w:pStyle w:val="AmColumnHeading"/>
            </w:pPr>
            <w:r w:rsidRPr="00357852">
              <w:t>A Bizottság által javasolt szöveg</w:t>
            </w:r>
          </w:p>
        </w:tc>
        <w:tc>
          <w:tcPr>
            <w:tcW w:w="4876" w:type="dxa"/>
          </w:tcPr>
          <w:p w14:paraId="1238E5D7" w14:textId="77777777" w:rsidR="009760F5" w:rsidRPr="00357852" w:rsidRDefault="009760F5" w:rsidP="00BF7AFB">
            <w:pPr>
              <w:pStyle w:val="AmColumnHeading"/>
            </w:pPr>
            <w:r w:rsidRPr="00357852">
              <w:t>Módosítás</w:t>
            </w:r>
          </w:p>
        </w:tc>
      </w:tr>
      <w:tr w:rsidR="00215CFA" w:rsidRPr="00357852" w14:paraId="1829BB74" w14:textId="77777777" w:rsidTr="00BF7AFB">
        <w:trPr>
          <w:jc w:val="center"/>
        </w:trPr>
        <w:tc>
          <w:tcPr>
            <w:tcW w:w="4876" w:type="dxa"/>
          </w:tcPr>
          <w:p w14:paraId="5174E1E5" w14:textId="77777777" w:rsidR="009760F5" w:rsidRPr="00357852" w:rsidRDefault="009760F5" w:rsidP="00BF7AFB">
            <w:pPr>
              <w:pStyle w:val="Normal6a"/>
            </w:pPr>
          </w:p>
        </w:tc>
        <w:tc>
          <w:tcPr>
            <w:tcW w:w="4876" w:type="dxa"/>
          </w:tcPr>
          <w:p w14:paraId="0C0ADF6B" w14:textId="77777777" w:rsidR="009760F5" w:rsidRPr="00357852" w:rsidRDefault="009760F5" w:rsidP="00BF7AFB">
            <w:pPr>
              <w:pStyle w:val="NormalBoldItalicCenter6a"/>
            </w:pPr>
            <w:r w:rsidRPr="00357852">
              <w:t>10a. cikk</w:t>
            </w:r>
          </w:p>
        </w:tc>
      </w:tr>
      <w:tr w:rsidR="00215CFA" w:rsidRPr="00357852" w14:paraId="235635CC" w14:textId="77777777" w:rsidTr="00BF7AFB">
        <w:trPr>
          <w:jc w:val="center"/>
        </w:trPr>
        <w:tc>
          <w:tcPr>
            <w:tcW w:w="4876" w:type="dxa"/>
          </w:tcPr>
          <w:p w14:paraId="140911BB" w14:textId="77777777" w:rsidR="009760F5" w:rsidRPr="00357852" w:rsidRDefault="009760F5" w:rsidP="00BF7AFB">
            <w:pPr>
              <w:pStyle w:val="Normal6a"/>
            </w:pPr>
          </w:p>
        </w:tc>
        <w:tc>
          <w:tcPr>
            <w:tcW w:w="4876" w:type="dxa"/>
          </w:tcPr>
          <w:p w14:paraId="3AF9FC70" w14:textId="77777777" w:rsidR="009760F5" w:rsidRPr="00357852" w:rsidRDefault="009760F5" w:rsidP="00BF7AFB">
            <w:pPr>
              <w:pStyle w:val="NormalBoldItalicCenter6a"/>
            </w:pPr>
            <w:r w:rsidRPr="00357852">
              <w:t>A szolidaritási kötelezettségek betartását biztosító intézkedések</w:t>
            </w:r>
          </w:p>
        </w:tc>
      </w:tr>
      <w:tr w:rsidR="00215CFA" w:rsidRPr="00357852" w14:paraId="4864FFE8" w14:textId="77777777" w:rsidTr="00BF7AFB">
        <w:trPr>
          <w:jc w:val="center"/>
        </w:trPr>
        <w:tc>
          <w:tcPr>
            <w:tcW w:w="4876" w:type="dxa"/>
          </w:tcPr>
          <w:p w14:paraId="3D5A962C" w14:textId="77777777" w:rsidR="009760F5" w:rsidRPr="00357852" w:rsidRDefault="009760F5" w:rsidP="00BF7AFB">
            <w:pPr>
              <w:pStyle w:val="Normal6a"/>
            </w:pPr>
          </w:p>
        </w:tc>
        <w:tc>
          <w:tcPr>
            <w:tcW w:w="4876" w:type="dxa"/>
          </w:tcPr>
          <w:p w14:paraId="573FDF43" w14:textId="77777777" w:rsidR="009760F5" w:rsidRPr="00357852" w:rsidRDefault="009760F5" w:rsidP="00BF7AFB">
            <w:pPr>
              <w:pStyle w:val="Normal6a"/>
            </w:pPr>
            <w:r w:rsidRPr="00357852">
              <w:rPr>
                <w:b/>
                <w:i/>
              </w:rPr>
              <w:t>(1) Amennyiben egy tagállam nem tesz eleget az e rendeletben előírt szolidaritási kötelezettségeknek, ezzel megsérti az Európai Unió működéséről szóló szerződés 80. cikkében foglalt elveket, a Bizottság a következő megfelelő intézkedések közül hozhat meg egyet vagy többet. Az uniós költségvetés védelmét szolgáló általános feltételrendszerről szóló, 2020. december 16-i, 2020/2092 európai parlamenti és tanácsi rendelet (EU, Euratom) 6. cikkében említett eljárás értelemszerűen alkalmazandó:</w:t>
            </w:r>
          </w:p>
        </w:tc>
      </w:tr>
      <w:tr w:rsidR="00215CFA" w:rsidRPr="00357852" w14:paraId="080B126A" w14:textId="77777777" w:rsidTr="00BF7AFB">
        <w:trPr>
          <w:jc w:val="center"/>
        </w:trPr>
        <w:tc>
          <w:tcPr>
            <w:tcW w:w="4876" w:type="dxa"/>
          </w:tcPr>
          <w:p w14:paraId="65BA36B4" w14:textId="77777777" w:rsidR="009760F5" w:rsidRPr="00357852" w:rsidRDefault="009760F5" w:rsidP="00BF7AFB">
            <w:pPr>
              <w:pStyle w:val="Normal6a"/>
            </w:pPr>
          </w:p>
        </w:tc>
        <w:tc>
          <w:tcPr>
            <w:tcW w:w="4876" w:type="dxa"/>
          </w:tcPr>
          <w:p w14:paraId="33D185E9" w14:textId="77777777" w:rsidR="009760F5" w:rsidRPr="00357852" w:rsidRDefault="009760F5" w:rsidP="00BF7AFB">
            <w:pPr>
              <w:pStyle w:val="Normal6a"/>
            </w:pPr>
            <w:r w:rsidRPr="00357852">
              <w:rPr>
                <w:b/>
                <w:i/>
              </w:rPr>
              <w:t>a) amennyiben a Bizottság a költségvetési rendelet 62. cikke (1) bekezdésének a) és c) pontja szerinti közvetlen vagy közvetett irányítás keretében hajtja végre az uniós költségvetést, és ha közjogi jogalany a címzett:</w:t>
            </w:r>
          </w:p>
        </w:tc>
      </w:tr>
      <w:tr w:rsidR="00215CFA" w:rsidRPr="00357852" w14:paraId="2528AEB6" w14:textId="77777777" w:rsidTr="00BF7AFB">
        <w:trPr>
          <w:jc w:val="center"/>
        </w:trPr>
        <w:tc>
          <w:tcPr>
            <w:tcW w:w="4876" w:type="dxa"/>
          </w:tcPr>
          <w:p w14:paraId="2BCE2D06" w14:textId="77777777" w:rsidR="009760F5" w:rsidRPr="00357852" w:rsidRDefault="009760F5" w:rsidP="00BF7AFB">
            <w:pPr>
              <w:pStyle w:val="Normal6a"/>
            </w:pPr>
          </w:p>
        </w:tc>
        <w:tc>
          <w:tcPr>
            <w:tcW w:w="4876" w:type="dxa"/>
          </w:tcPr>
          <w:p w14:paraId="1FA201B8" w14:textId="77777777" w:rsidR="009760F5" w:rsidRPr="00357852" w:rsidRDefault="009760F5" w:rsidP="00BF7AFB">
            <w:pPr>
              <w:pStyle w:val="Normal6a"/>
            </w:pPr>
            <w:r w:rsidRPr="00357852">
              <w:rPr>
                <w:b/>
                <w:i/>
              </w:rPr>
              <w:t>i. a kifizetéseknek vagy a jogi kötelezettségvállalás teljesítésének felfüggesztése vagy a jogi kötelezettségvállalás megszüntetése a költségvetési rendelet 131. cikkének (3) bekezdése szerint;</w:t>
            </w:r>
          </w:p>
        </w:tc>
      </w:tr>
      <w:tr w:rsidR="00215CFA" w:rsidRPr="00357852" w14:paraId="39761B06" w14:textId="77777777" w:rsidTr="00BF7AFB">
        <w:trPr>
          <w:jc w:val="center"/>
        </w:trPr>
        <w:tc>
          <w:tcPr>
            <w:tcW w:w="4876" w:type="dxa"/>
          </w:tcPr>
          <w:p w14:paraId="24C33ECE" w14:textId="77777777" w:rsidR="009760F5" w:rsidRPr="00357852" w:rsidRDefault="009760F5" w:rsidP="00BF7AFB">
            <w:pPr>
              <w:pStyle w:val="Normal6a"/>
            </w:pPr>
          </w:p>
        </w:tc>
        <w:tc>
          <w:tcPr>
            <w:tcW w:w="4876" w:type="dxa"/>
          </w:tcPr>
          <w:p w14:paraId="714D31A2" w14:textId="77777777" w:rsidR="009760F5" w:rsidRPr="00357852" w:rsidRDefault="009760F5" w:rsidP="00BF7AFB">
            <w:pPr>
              <w:pStyle w:val="Normal6a"/>
            </w:pPr>
            <w:r w:rsidRPr="00357852">
              <w:rPr>
                <w:b/>
                <w:i/>
              </w:rPr>
              <w:t>ii. új jogi kötelezettségek vállalásának tilalma;</w:t>
            </w:r>
          </w:p>
        </w:tc>
      </w:tr>
      <w:tr w:rsidR="00215CFA" w:rsidRPr="00357852" w14:paraId="1769B2BC" w14:textId="77777777" w:rsidTr="00BF7AFB">
        <w:trPr>
          <w:jc w:val="center"/>
        </w:trPr>
        <w:tc>
          <w:tcPr>
            <w:tcW w:w="4876" w:type="dxa"/>
          </w:tcPr>
          <w:p w14:paraId="02F782BC" w14:textId="77777777" w:rsidR="009760F5" w:rsidRPr="00357852" w:rsidRDefault="009760F5" w:rsidP="00BF7AFB">
            <w:pPr>
              <w:pStyle w:val="Normal6a"/>
            </w:pPr>
          </w:p>
        </w:tc>
        <w:tc>
          <w:tcPr>
            <w:tcW w:w="4876" w:type="dxa"/>
          </w:tcPr>
          <w:p w14:paraId="6C5F19B2" w14:textId="77777777" w:rsidR="009760F5" w:rsidRPr="00357852" w:rsidRDefault="009760F5" w:rsidP="00BF7AFB">
            <w:pPr>
              <w:pStyle w:val="Normal6a"/>
            </w:pPr>
            <w:r w:rsidRPr="00357852">
              <w:rPr>
                <w:b/>
                <w:i/>
              </w:rPr>
              <w:t>ii. a részletek folyósításának teljes vagy részleges felfüggesztése vagy az uniós költségvetés által garantált kölcsönök lejárat előtti visszafizetése;</w:t>
            </w:r>
          </w:p>
        </w:tc>
      </w:tr>
      <w:tr w:rsidR="00215CFA" w:rsidRPr="00357852" w14:paraId="40E72869" w14:textId="77777777" w:rsidTr="00BF7AFB">
        <w:trPr>
          <w:jc w:val="center"/>
        </w:trPr>
        <w:tc>
          <w:tcPr>
            <w:tcW w:w="4876" w:type="dxa"/>
          </w:tcPr>
          <w:p w14:paraId="4CFAA472" w14:textId="77777777" w:rsidR="009760F5" w:rsidRPr="00357852" w:rsidRDefault="009760F5" w:rsidP="00BF7AFB">
            <w:pPr>
              <w:pStyle w:val="Normal6a"/>
            </w:pPr>
          </w:p>
        </w:tc>
        <w:tc>
          <w:tcPr>
            <w:tcW w:w="4876" w:type="dxa"/>
          </w:tcPr>
          <w:p w14:paraId="46839490" w14:textId="77777777" w:rsidR="009760F5" w:rsidRPr="00357852" w:rsidRDefault="009760F5" w:rsidP="00BF7AFB">
            <w:pPr>
              <w:pStyle w:val="Normal6a"/>
            </w:pPr>
            <w:r w:rsidRPr="00357852">
              <w:rPr>
                <w:b/>
                <w:i/>
              </w:rPr>
              <w:t>iv. az uniós költségvetés által garantált eszközből származó gazdasági előny felfüggesztése vagy csökkentése;</w:t>
            </w:r>
          </w:p>
        </w:tc>
      </w:tr>
      <w:tr w:rsidR="00215CFA" w:rsidRPr="00357852" w14:paraId="3743F414" w14:textId="77777777" w:rsidTr="00BF7AFB">
        <w:trPr>
          <w:jc w:val="center"/>
        </w:trPr>
        <w:tc>
          <w:tcPr>
            <w:tcW w:w="4876" w:type="dxa"/>
          </w:tcPr>
          <w:p w14:paraId="7F0624A6" w14:textId="77777777" w:rsidR="009760F5" w:rsidRPr="00357852" w:rsidRDefault="009760F5" w:rsidP="00BF7AFB">
            <w:pPr>
              <w:pStyle w:val="Normal6a"/>
            </w:pPr>
          </w:p>
        </w:tc>
        <w:tc>
          <w:tcPr>
            <w:tcW w:w="4876" w:type="dxa"/>
          </w:tcPr>
          <w:p w14:paraId="29B8F2B6" w14:textId="77777777" w:rsidR="009760F5" w:rsidRPr="00357852" w:rsidRDefault="009760F5" w:rsidP="00BF7AFB">
            <w:pPr>
              <w:pStyle w:val="Normal6a"/>
            </w:pPr>
            <w:r w:rsidRPr="00357852">
              <w:rPr>
                <w:b/>
                <w:i/>
              </w:rPr>
              <w:t>v. az uniós költségvetés által garantált kölcsönökre vagy egyéb eszközökre vonatkozó új megállapodások kötésének tilalma.</w:t>
            </w:r>
          </w:p>
        </w:tc>
      </w:tr>
      <w:tr w:rsidR="00215CFA" w:rsidRPr="00357852" w14:paraId="002C5A2F" w14:textId="77777777" w:rsidTr="00BF7AFB">
        <w:trPr>
          <w:jc w:val="center"/>
        </w:trPr>
        <w:tc>
          <w:tcPr>
            <w:tcW w:w="4876" w:type="dxa"/>
          </w:tcPr>
          <w:p w14:paraId="44F77370" w14:textId="77777777" w:rsidR="009760F5" w:rsidRPr="00357852" w:rsidRDefault="009760F5" w:rsidP="00BF7AFB">
            <w:pPr>
              <w:pStyle w:val="Normal6a"/>
            </w:pPr>
          </w:p>
        </w:tc>
        <w:tc>
          <w:tcPr>
            <w:tcW w:w="4876" w:type="dxa"/>
          </w:tcPr>
          <w:p w14:paraId="64147729" w14:textId="77777777" w:rsidR="009760F5" w:rsidRPr="00357852" w:rsidRDefault="009760F5" w:rsidP="00BF7AFB">
            <w:pPr>
              <w:pStyle w:val="Normal6a"/>
            </w:pPr>
            <w:r w:rsidRPr="00357852">
              <w:rPr>
                <w:b/>
                <w:i/>
              </w:rPr>
              <w:t>b) amennyiben a Bizottság a költségvetési rendelet 62. cikke (1) bekezdésének b) pontja szerint a tagállammal megosztott irányítás keretében hajtja végre az uniós költségvetést:</w:t>
            </w:r>
          </w:p>
        </w:tc>
      </w:tr>
      <w:tr w:rsidR="00215CFA" w:rsidRPr="00357852" w14:paraId="5E2CF274" w14:textId="77777777" w:rsidTr="00BF7AFB">
        <w:trPr>
          <w:jc w:val="center"/>
        </w:trPr>
        <w:tc>
          <w:tcPr>
            <w:tcW w:w="4876" w:type="dxa"/>
          </w:tcPr>
          <w:p w14:paraId="408C5AF9" w14:textId="77777777" w:rsidR="009760F5" w:rsidRPr="00357852" w:rsidRDefault="009760F5" w:rsidP="00BF7AFB">
            <w:pPr>
              <w:pStyle w:val="Normal6a"/>
            </w:pPr>
          </w:p>
        </w:tc>
        <w:tc>
          <w:tcPr>
            <w:tcW w:w="4876" w:type="dxa"/>
          </w:tcPr>
          <w:p w14:paraId="638AC824" w14:textId="77777777" w:rsidR="009760F5" w:rsidRPr="00357852" w:rsidRDefault="009760F5" w:rsidP="00BF7AFB">
            <w:pPr>
              <w:pStyle w:val="Normal6a"/>
            </w:pPr>
            <w:r w:rsidRPr="00357852">
              <w:rPr>
                <w:b/>
                <w:i/>
              </w:rPr>
              <w:t>i. egy vagy több program jóváhagyásának felfüggesztése vagy a felfüggesztés módosítása;</w:t>
            </w:r>
          </w:p>
        </w:tc>
      </w:tr>
      <w:tr w:rsidR="00215CFA" w:rsidRPr="00357852" w14:paraId="150E957E" w14:textId="77777777" w:rsidTr="00BF7AFB">
        <w:trPr>
          <w:jc w:val="center"/>
        </w:trPr>
        <w:tc>
          <w:tcPr>
            <w:tcW w:w="4876" w:type="dxa"/>
          </w:tcPr>
          <w:p w14:paraId="7D5E4320" w14:textId="77777777" w:rsidR="009760F5" w:rsidRPr="00357852" w:rsidRDefault="009760F5" w:rsidP="00BF7AFB">
            <w:pPr>
              <w:pStyle w:val="Normal6a"/>
            </w:pPr>
          </w:p>
        </w:tc>
        <w:tc>
          <w:tcPr>
            <w:tcW w:w="4876" w:type="dxa"/>
          </w:tcPr>
          <w:p w14:paraId="24420D8D" w14:textId="77777777" w:rsidR="009760F5" w:rsidRPr="00357852" w:rsidRDefault="009760F5" w:rsidP="00BF7AFB">
            <w:pPr>
              <w:pStyle w:val="Normal6a"/>
            </w:pPr>
            <w:r w:rsidRPr="00357852">
              <w:rPr>
                <w:b/>
                <w:i/>
              </w:rPr>
              <w:t>ii. kötelezettségvállalások felfüggesztése;</w:t>
            </w:r>
          </w:p>
        </w:tc>
      </w:tr>
      <w:tr w:rsidR="00215CFA" w:rsidRPr="00357852" w14:paraId="23B36D43" w14:textId="77777777" w:rsidTr="00BF7AFB">
        <w:trPr>
          <w:jc w:val="center"/>
        </w:trPr>
        <w:tc>
          <w:tcPr>
            <w:tcW w:w="4876" w:type="dxa"/>
          </w:tcPr>
          <w:p w14:paraId="6B89D03F" w14:textId="77777777" w:rsidR="009760F5" w:rsidRPr="00357852" w:rsidRDefault="009760F5" w:rsidP="00BF7AFB">
            <w:pPr>
              <w:pStyle w:val="Normal6a"/>
            </w:pPr>
          </w:p>
        </w:tc>
        <w:tc>
          <w:tcPr>
            <w:tcW w:w="4876" w:type="dxa"/>
          </w:tcPr>
          <w:p w14:paraId="2106FA0C" w14:textId="77777777" w:rsidR="009760F5" w:rsidRPr="00357852" w:rsidRDefault="009760F5" w:rsidP="00BF7AFB">
            <w:pPr>
              <w:pStyle w:val="Normal6a"/>
            </w:pPr>
            <w:r w:rsidRPr="00357852">
              <w:rPr>
                <w:b/>
                <w:i/>
              </w:rPr>
              <w:t>iii. kötelezettségvállalások csökkentése, többek között pénzügyi korrekciók vagy a más kiadási programokhoz történő átcsoportosítások révén;</w:t>
            </w:r>
          </w:p>
        </w:tc>
      </w:tr>
      <w:tr w:rsidR="00215CFA" w:rsidRPr="00357852" w14:paraId="5319AEFE" w14:textId="77777777" w:rsidTr="00BF7AFB">
        <w:trPr>
          <w:jc w:val="center"/>
        </w:trPr>
        <w:tc>
          <w:tcPr>
            <w:tcW w:w="4876" w:type="dxa"/>
          </w:tcPr>
          <w:p w14:paraId="35736115" w14:textId="77777777" w:rsidR="009760F5" w:rsidRPr="00357852" w:rsidRDefault="009760F5" w:rsidP="00BF7AFB">
            <w:pPr>
              <w:pStyle w:val="Normal6a"/>
            </w:pPr>
          </w:p>
        </w:tc>
        <w:tc>
          <w:tcPr>
            <w:tcW w:w="4876" w:type="dxa"/>
          </w:tcPr>
          <w:p w14:paraId="26602FE2" w14:textId="77777777" w:rsidR="009760F5" w:rsidRPr="00357852" w:rsidRDefault="009760F5" w:rsidP="00BF7AFB">
            <w:pPr>
              <w:pStyle w:val="Normal6a"/>
            </w:pPr>
            <w:r w:rsidRPr="00357852">
              <w:rPr>
                <w:b/>
                <w:i/>
              </w:rPr>
              <w:t>iv. az előfinanszírozás csökkentése;</w:t>
            </w:r>
          </w:p>
        </w:tc>
      </w:tr>
      <w:tr w:rsidR="00215CFA" w:rsidRPr="00357852" w14:paraId="5EAC9EAC" w14:textId="77777777" w:rsidTr="00BF7AFB">
        <w:trPr>
          <w:jc w:val="center"/>
        </w:trPr>
        <w:tc>
          <w:tcPr>
            <w:tcW w:w="4876" w:type="dxa"/>
          </w:tcPr>
          <w:p w14:paraId="1B5B2177" w14:textId="77777777" w:rsidR="009760F5" w:rsidRPr="00357852" w:rsidRDefault="009760F5" w:rsidP="00BF7AFB">
            <w:pPr>
              <w:pStyle w:val="Normal6a"/>
            </w:pPr>
          </w:p>
        </w:tc>
        <w:tc>
          <w:tcPr>
            <w:tcW w:w="4876" w:type="dxa"/>
          </w:tcPr>
          <w:p w14:paraId="121F87E2" w14:textId="77777777" w:rsidR="009760F5" w:rsidRPr="00357852" w:rsidRDefault="009760F5" w:rsidP="00BF7AFB">
            <w:pPr>
              <w:pStyle w:val="Normal6a"/>
            </w:pPr>
            <w:r w:rsidRPr="00357852">
              <w:rPr>
                <w:b/>
                <w:i/>
              </w:rPr>
              <w:t>v. a kifizetési határidők megszakítása;</w:t>
            </w:r>
          </w:p>
        </w:tc>
      </w:tr>
      <w:tr w:rsidR="00215CFA" w:rsidRPr="00357852" w14:paraId="6434B02B" w14:textId="77777777" w:rsidTr="00BF7AFB">
        <w:trPr>
          <w:jc w:val="center"/>
        </w:trPr>
        <w:tc>
          <w:tcPr>
            <w:tcW w:w="4876" w:type="dxa"/>
          </w:tcPr>
          <w:p w14:paraId="1F5027D2" w14:textId="77777777" w:rsidR="009760F5" w:rsidRPr="00357852" w:rsidRDefault="009760F5" w:rsidP="00BF7AFB">
            <w:pPr>
              <w:pStyle w:val="Normal6a"/>
            </w:pPr>
          </w:p>
        </w:tc>
        <w:tc>
          <w:tcPr>
            <w:tcW w:w="4876" w:type="dxa"/>
          </w:tcPr>
          <w:p w14:paraId="61145604" w14:textId="77777777" w:rsidR="009760F5" w:rsidRPr="00357852" w:rsidRDefault="009760F5" w:rsidP="00BF7AFB">
            <w:pPr>
              <w:pStyle w:val="Normal6a"/>
            </w:pPr>
            <w:r w:rsidRPr="00357852">
              <w:rPr>
                <w:b/>
                <w:i/>
              </w:rPr>
              <w:t>vi. kifizetések felfüggesztése.</w:t>
            </w:r>
          </w:p>
        </w:tc>
      </w:tr>
    </w:tbl>
    <w:p w14:paraId="54573DD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{IT}</w:t>
      </w:r>
      <w:r w:rsidRPr="00357852">
        <w:t>it</w:t>
      </w:r>
      <w:r w:rsidRPr="00534DA7">
        <w:rPr>
          <w:rStyle w:val="HideTWBExt"/>
        </w:rPr>
        <w:t>&lt;/Original&gt;</w:t>
      </w:r>
    </w:p>
    <w:p w14:paraId="6EC50640" w14:textId="336715B3" w:rsidR="009760F5" w:rsidRPr="00357852" w:rsidRDefault="009760F5" w:rsidP="009760F5">
      <w:r w:rsidRPr="00534DA7">
        <w:rPr>
          <w:rStyle w:val="HideTWBExt"/>
        </w:rPr>
        <w:t>&lt;/Amend&gt;</w:t>
      </w:r>
    </w:p>
    <w:p w14:paraId="23A6E83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667</w:t>
      </w:r>
      <w:r w:rsidRPr="00534DA7">
        <w:rPr>
          <w:rStyle w:val="HideTWBExt"/>
          <w:b w:val="0"/>
        </w:rPr>
        <w:t>&lt;/NumAm&gt;</w:t>
      </w:r>
    </w:p>
    <w:p w14:paraId="5526D1D4"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4D4CA208" w14:textId="77777777" w:rsidR="009760F5" w:rsidRPr="00357852" w:rsidRDefault="009760F5" w:rsidP="009760F5">
      <w:pPr>
        <w:pStyle w:val="NormalBold"/>
      </w:pPr>
      <w:r w:rsidRPr="00534DA7">
        <w:rPr>
          <w:rStyle w:val="HideTWBExt"/>
          <w:b w:val="0"/>
        </w:rPr>
        <w:t>&lt;/RepeatBlock-By&gt;</w:t>
      </w:r>
    </w:p>
    <w:p w14:paraId="0FF0FBF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AFE7A76" w14:textId="77777777" w:rsidR="009760F5" w:rsidRPr="00357852" w:rsidRDefault="009760F5" w:rsidP="009760F5">
      <w:pPr>
        <w:pStyle w:val="NormalBold"/>
      </w:pPr>
      <w:r w:rsidRPr="00534DA7">
        <w:rPr>
          <w:rStyle w:val="HideTWBExt"/>
          <w:b w:val="0"/>
        </w:rPr>
        <w:t>&lt;Article&gt;</w:t>
      </w:r>
      <w:r w:rsidRPr="00357852">
        <w:t>11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2F09EB7" w14:textId="77777777" w:rsidTr="00BF7AFB">
        <w:trPr>
          <w:trHeight w:hRule="exact" w:val="240"/>
          <w:jc w:val="center"/>
        </w:trPr>
        <w:tc>
          <w:tcPr>
            <w:tcW w:w="9752" w:type="dxa"/>
            <w:gridSpan w:val="2"/>
          </w:tcPr>
          <w:p w14:paraId="7FACCAE5" w14:textId="77777777" w:rsidR="009760F5" w:rsidRPr="00357852" w:rsidRDefault="009760F5" w:rsidP="00BF7AFB"/>
        </w:tc>
      </w:tr>
      <w:tr w:rsidR="00215CFA" w:rsidRPr="00357852" w14:paraId="09469681" w14:textId="77777777" w:rsidTr="00BF7AFB">
        <w:trPr>
          <w:trHeight w:val="240"/>
          <w:jc w:val="center"/>
        </w:trPr>
        <w:tc>
          <w:tcPr>
            <w:tcW w:w="4876" w:type="dxa"/>
          </w:tcPr>
          <w:p w14:paraId="04059F23" w14:textId="77777777" w:rsidR="009760F5" w:rsidRPr="00357852" w:rsidRDefault="009760F5" w:rsidP="00BF7AFB">
            <w:pPr>
              <w:pStyle w:val="AmColumnHeading"/>
            </w:pPr>
            <w:r w:rsidRPr="00357852">
              <w:t>A Bizottság által javasolt szöveg</w:t>
            </w:r>
          </w:p>
        </w:tc>
        <w:tc>
          <w:tcPr>
            <w:tcW w:w="4876" w:type="dxa"/>
          </w:tcPr>
          <w:p w14:paraId="66B6AE38" w14:textId="77777777" w:rsidR="009760F5" w:rsidRPr="00357852" w:rsidRDefault="009760F5" w:rsidP="00BF7AFB">
            <w:pPr>
              <w:pStyle w:val="AmColumnHeading"/>
            </w:pPr>
            <w:r w:rsidRPr="00357852">
              <w:t>Módosítás</w:t>
            </w:r>
          </w:p>
        </w:tc>
      </w:tr>
      <w:tr w:rsidR="00215CFA" w:rsidRPr="00357852" w14:paraId="6C96B575" w14:textId="77777777" w:rsidTr="00BF7AFB">
        <w:trPr>
          <w:jc w:val="center"/>
        </w:trPr>
        <w:tc>
          <w:tcPr>
            <w:tcW w:w="4876" w:type="dxa"/>
          </w:tcPr>
          <w:p w14:paraId="74088583" w14:textId="77777777" w:rsidR="009760F5" w:rsidRPr="00357852" w:rsidRDefault="009760F5" w:rsidP="00BF7AFB">
            <w:pPr>
              <w:pStyle w:val="NormalBoldItalicCenter6a"/>
            </w:pPr>
            <w:r w:rsidRPr="00357852">
              <w:t>11. cikk</w:t>
            </w:r>
          </w:p>
        </w:tc>
        <w:tc>
          <w:tcPr>
            <w:tcW w:w="4876" w:type="dxa"/>
          </w:tcPr>
          <w:p w14:paraId="05F6EAB4" w14:textId="77777777" w:rsidR="009760F5" w:rsidRPr="00357852" w:rsidRDefault="009760F5" w:rsidP="00BF7AFB">
            <w:pPr>
              <w:pStyle w:val="Normal6a"/>
            </w:pPr>
            <w:r w:rsidRPr="00357852">
              <w:rPr>
                <w:b/>
                <w:i/>
              </w:rPr>
              <w:t>törölve</w:t>
            </w:r>
          </w:p>
        </w:tc>
      </w:tr>
      <w:tr w:rsidR="00215CFA" w:rsidRPr="00357852" w14:paraId="58F76798" w14:textId="77777777" w:rsidTr="00BF7AFB">
        <w:trPr>
          <w:jc w:val="center"/>
        </w:trPr>
        <w:tc>
          <w:tcPr>
            <w:tcW w:w="4876" w:type="dxa"/>
          </w:tcPr>
          <w:p w14:paraId="6CBC40F0" w14:textId="77777777" w:rsidR="009760F5" w:rsidRPr="00357852" w:rsidRDefault="009760F5" w:rsidP="00BF7AFB">
            <w:pPr>
              <w:pStyle w:val="NormalBoldItalicCenter6a"/>
            </w:pPr>
            <w:r w:rsidRPr="00357852">
              <w:t>Végrehajtási jogi aktusok elfogadása</w:t>
            </w:r>
          </w:p>
        </w:tc>
        <w:tc>
          <w:tcPr>
            <w:tcW w:w="4876" w:type="dxa"/>
          </w:tcPr>
          <w:p w14:paraId="0D1425B6" w14:textId="77777777" w:rsidR="009760F5" w:rsidRPr="00357852" w:rsidRDefault="009760F5" w:rsidP="00BF7AFB">
            <w:pPr>
              <w:pStyle w:val="Normal6a"/>
            </w:pPr>
          </w:p>
        </w:tc>
      </w:tr>
      <w:tr w:rsidR="00215CFA" w:rsidRPr="00357852" w14:paraId="55A48875" w14:textId="77777777" w:rsidTr="00BF7AFB">
        <w:trPr>
          <w:jc w:val="center"/>
        </w:trPr>
        <w:tc>
          <w:tcPr>
            <w:tcW w:w="4876" w:type="dxa"/>
          </w:tcPr>
          <w:p w14:paraId="264E2011" w14:textId="77777777" w:rsidR="009760F5" w:rsidRPr="00357852" w:rsidRDefault="009760F5" w:rsidP="00BF7AFB">
            <w:pPr>
              <w:pStyle w:val="Normal6a"/>
            </w:pPr>
            <w:r w:rsidRPr="00357852">
              <w:rPr>
                <w:b/>
                <w:i/>
              </w:rPr>
              <w:t>(1) A Bizottság végrehajtási jogi aktusokat fogadhat el a 4., 5. és 6. cikkben említett eltérési eljárási szabályok alkalmazásának engedélyezésére, valamint az azonnali védelmet biztosító jogállás megadásának a 10. cikk szerinti megkezdésére vonatkozóan. Ezeket a végrehajtási jogi aktusokat a 12. cikk (2) bekezdésében említett vizsgálóbizottsági eljárás keretében kell elfogadni.</w:t>
            </w:r>
          </w:p>
        </w:tc>
        <w:tc>
          <w:tcPr>
            <w:tcW w:w="4876" w:type="dxa"/>
          </w:tcPr>
          <w:p w14:paraId="1E30EA98" w14:textId="77777777" w:rsidR="009760F5" w:rsidRPr="00357852" w:rsidRDefault="009760F5" w:rsidP="00BF7AFB">
            <w:pPr>
              <w:pStyle w:val="Normal6a"/>
            </w:pPr>
          </w:p>
        </w:tc>
      </w:tr>
      <w:tr w:rsidR="00215CFA" w:rsidRPr="00357852" w14:paraId="2851EAEA" w14:textId="77777777" w:rsidTr="00BF7AFB">
        <w:trPr>
          <w:jc w:val="center"/>
        </w:trPr>
        <w:tc>
          <w:tcPr>
            <w:tcW w:w="4876" w:type="dxa"/>
          </w:tcPr>
          <w:p w14:paraId="2413D609" w14:textId="77777777" w:rsidR="009760F5" w:rsidRPr="00357852" w:rsidRDefault="009760F5" w:rsidP="00BF7AFB">
            <w:pPr>
              <w:pStyle w:val="Normal6a"/>
            </w:pPr>
            <w:r w:rsidRPr="00357852">
              <w:rPr>
                <w:b/>
                <w:i/>
              </w:rPr>
              <w:t>(2) A valamely tagállamban jelentkező, az 1. cikk (2) bekezdésében meghatározott válsághelyzet miatt előálló, kellően indokolt, rendkívül sürgős esetben a Bizottság végrehajtási jogi aktusokat fogadhat el a 4., 5. és 6. cikkben említett eltérési eljárási szabályok alkalmazásának engedélyezésére, valamint az azonnali védelmet biztosító jogállás megadásának a 10. cikk szerinti megkezdésére vonatkozóan. Ezeket a végrehajtási jogi aktusokat a 12. cikk (3) bekezdésében említett eljárás keretében kell elfogadni.</w:t>
            </w:r>
          </w:p>
        </w:tc>
        <w:tc>
          <w:tcPr>
            <w:tcW w:w="4876" w:type="dxa"/>
          </w:tcPr>
          <w:p w14:paraId="2806CF78" w14:textId="77777777" w:rsidR="009760F5" w:rsidRPr="00357852" w:rsidRDefault="009760F5" w:rsidP="00BF7AFB">
            <w:pPr>
              <w:pStyle w:val="Normal6a"/>
            </w:pPr>
          </w:p>
        </w:tc>
      </w:tr>
      <w:tr w:rsidR="00215CFA" w:rsidRPr="00357852" w14:paraId="4A67ADE1" w14:textId="77777777" w:rsidTr="00BF7AFB">
        <w:trPr>
          <w:jc w:val="center"/>
        </w:trPr>
        <w:tc>
          <w:tcPr>
            <w:tcW w:w="4876" w:type="dxa"/>
          </w:tcPr>
          <w:p w14:paraId="69ADCEF3" w14:textId="77777777" w:rsidR="009760F5" w:rsidRPr="00357852" w:rsidRDefault="009760F5" w:rsidP="00BF7AFB">
            <w:pPr>
              <w:pStyle w:val="Normal6a"/>
            </w:pPr>
            <w:r w:rsidRPr="00357852">
              <w:rPr>
                <w:b/>
                <w:i/>
              </w:rPr>
              <w:t>(3) A végrehajtási jogi aktusok legfeljebb egy évig maradnak hatályban.</w:t>
            </w:r>
          </w:p>
        </w:tc>
        <w:tc>
          <w:tcPr>
            <w:tcW w:w="4876" w:type="dxa"/>
          </w:tcPr>
          <w:p w14:paraId="4BE9261B" w14:textId="77777777" w:rsidR="009760F5" w:rsidRPr="00357852" w:rsidRDefault="009760F5" w:rsidP="00BF7AFB">
            <w:pPr>
              <w:pStyle w:val="Normal6a"/>
            </w:pPr>
          </w:p>
        </w:tc>
      </w:tr>
    </w:tbl>
    <w:p w14:paraId="068662F0"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C8E4EA0" w14:textId="77777777" w:rsidR="009760F5" w:rsidRPr="00357852" w:rsidRDefault="009760F5" w:rsidP="009760F5">
      <w:r w:rsidRPr="00534DA7">
        <w:rPr>
          <w:rStyle w:val="HideTWBExt"/>
        </w:rPr>
        <w:t>&lt;/Amend&gt;</w:t>
      </w:r>
    </w:p>
    <w:p w14:paraId="4FA287C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668</w:t>
      </w:r>
      <w:r w:rsidRPr="00534DA7">
        <w:rPr>
          <w:rStyle w:val="HideTWBExt"/>
          <w:b w:val="0"/>
        </w:rPr>
        <w:t>&lt;/NumAm&gt;</w:t>
      </w:r>
    </w:p>
    <w:p w14:paraId="2940BE22"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33CADF17" w14:textId="77777777" w:rsidR="009760F5" w:rsidRPr="00357852" w:rsidRDefault="009760F5" w:rsidP="009760F5">
      <w:pPr>
        <w:pStyle w:val="NormalBold"/>
      </w:pPr>
      <w:r w:rsidRPr="00534DA7">
        <w:rPr>
          <w:rStyle w:val="HideTWBExt"/>
          <w:b w:val="0"/>
        </w:rPr>
        <w:t>&lt;/RepeatBlock-By&gt;</w:t>
      </w:r>
    </w:p>
    <w:p w14:paraId="08DD4CCD"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CD806FA" w14:textId="77777777" w:rsidR="009760F5" w:rsidRPr="00357852" w:rsidRDefault="009760F5" w:rsidP="009760F5">
      <w:pPr>
        <w:pStyle w:val="NormalBold"/>
      </w:pPr>
      <w:r w:rsidRPr="00534DA7">
        <w:rPr>
          <w:rStyle w:val="HideTWBExt"/>
          <w:b w:val="0"/>
        </w:rPr>
        <w:t>&lt;Article&gt;</w:t>
      </w:r>
      <w:r w:rsidRPr="00357852">
        <w:t>11 cikk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D0AD117" w14:textId="77777777" w:rsidTr="00BF7AFB">
        <w:trPr>
          <w:trHeight w:hRule="exact" w:val="240"/>
          <w:jc w:val="center"/>
        </w:trPr>
        <w:tc>
          <w:tcPr>
            <w:tcW w:w="9752" w:type="dxa"/>
            <w:gridSpan w:val="2"/>
          </w:tcPr>
          <w:p w14:paraId="769068A1" w14:textId="77777777" w:rsidR="009760F5" w:rsidRPr="00357852" w:rsidRDefault="009760F5" w:rsidP="00BF7AFB"/>
        </w:tc>
      </w:tr>
      <w:tr w:rsidR="00215CFA" w:rsidRPr="00357852" w14:paraId="742A5F2F" w14:textId="77777777" w:rsidTr="00BF7AFB">
        <w:trPr>
          <w:trHeight w:val="240"/>
          <w:jc w:val="center"/>
        </w:trPr>
        <w:tc>
          <w:tcPr>
            <w:tcW w:w="4876" w:type="dxa"/>
          </w:tcPr>
          <w:p w14:paraId="430428B6" w14:textId="77777777" w:rsidR="009760F5" w:rsidRPr="00357852" w:rsidRDefault="009760F5" w:rsidP="00BF7AFB">
            <w:pPr>
              <w:pStyle w:val="AmColumnHeading"/>
            </w:pPr>
            <w:r w:rsidRPr="00357852">
              <w:t>A Bizottság által javasolt szöveg</w:t>
            </w:r>
          </w:p>
        </w:tc>
        <w:tc>
          <w:tcPr>
            <w:tcW w:w="4876" w:type="dxa"/>
          </w:tcPr>
          <w:p w14:paraId="119AA14A" w14:textId="77777777" w:rsidR="009760F5" w:rsidRPr="00357852" w:rsidRDefault="009760F5" w:rsidP="00BF7AFB">
            <w:pPr>
              <w:pStyle w:val="AmColumnHeading"/>
            </w:pPr>
            <w:r w:rsidRPr="00357852">
              <w:t>Módosítás</w:t>
            </w:r>
          </w:p>
        </w:tc>
      </w:tr>
      <w:tr w:rsidR="00215CFA" w:rsidRPr="00357852" w14:paraId="5C6020E0" w14:textId="77777777" w:rsidTr="00BF7AFB">
        <w:trPr>
          <w:jc w:val="center"/>
        </w:trPr>
        <w:tc>
          <w:tcPr>
            <w:tcW w:w="4876" w:type="dxa"/>
          </w:tcPr>
          <w:p w14:paraId="18927CF9" w14:textId="77777777" w:rsidR="009760F5" w:rsidRPr="00357852" w:rsidRDefault="009760F5" w:rsidP="00BF7AFB">
            <w:pPr>
              <w:pStyle w:val="Normal6a"/>
            </w:pPr>
            <w:r w:rsidRPr="00357852">
              <w:rPr>
                <w:b/>
                <w:bCs/>
                <w:i/>
                <w:iCs/>
              </w:rPr>
              <w:t>Végrehajtási jogi aktusok</w:t>
            </w:r>
            <w:r w:rsidRPr="00357852">
              <w:t xml:space="preserve"> elfogadása</w:t>
            </w:r>
          </w:p>
        </w:tc>
        <w:tc>
          <w:tcPr>
            <w:tcW w:w="4876" w:type="dxa"/>
          </w:tcPr>
          <w:p w14:paraId="46D10957" w14:textId="77777777" w:rsidR="009760F5" w:rsidRPr="00357852" w:rsidRDefault="009760F5" w:rsidP="00BF7AFB">
            <w:pPr>
              <w:pStyle w:val="Normal6a"/>
            </w:pPr>
            <w:r w:rsidRPr="00357852">
              <w:rPr>
                <w:b/>
                <w:bCs/>
                <w:i/>
                <w:iCs/>
              </w:rPr>
              <w:t>Tanácsi határozatok</w:t>
            </w:r>
            <w:r w:rsidRPr="00357852">
              <w:t xml:space="preserve"> elfogadása</w:t>
            </w:r>
          </w:p>
        </w:tc>
      </w:tr>
    </w:tbl>
    <w:p w14:paraId="6EDA1C2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076B16D" w14:textId="77777777" w:rsidR="009760F5" w:rsidRPr="00357852" w:rsidRDefault="009760F5" w:rsidP="009760F5">
      <w:r w:rsidRPr="00534DA7">
        <w:rPr>
          <w:rStyle w:val="HideTWBExt"/>
        </w:rPr>
        <w:t>&lt;/Amend&gt;</w:t>
      </w:r>
    </w:p>
    <w:p w14:paraId="36F324F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669</w:t>
      </w:r>
      <w:r w:rsidRPr="00534DA7">
        <w:rPr>
          <w:rStyle w:val="HideTWBExt"/>
          <w:b w:val="0"/>
        </w:rPr>
        <w:t>&lt;/NumAm&gt;</w:t>
      </w:r>
    </w:p>
    <w:p w14:paraId="28DF0BE7"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0FD8586A" w14:textId="77777777" w:rsidR="009760F5" w:rsidRPr="00357852" w:rsidRDefault="009760F5" w:rsidP="009760F5">
      <w:pPr>
        <w:pStyle w:val="NormalBold"/>
      </w:pPr>
      <w:r w:rsidRPr="00534DA7">
        <w:rPr>
          <w:rStyle w:val="HideTWBExt"/>
          <w:b w:val="0"/>
        </w:rPr>
        <w:t>&lt;/RepeatBlock-By&gt;</w:t>
      </w:r>
    </w:p>
    <w:p w14:paraId="79C4968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5CF7F7B" w14:textId="77777777" w:rsidR="009760F5" w:rsidRPr="00357852" w:rsidRDefault="009760F5" w:rsidP="009760F5">
      <w:pPr>
        <w:pStyle w:val="NormalBold"/>
      </w:pPr>
      <w:r w:rsidRPr="00534DA7">
        <w:rPr>
          <w:rStyle w:val="HideTWBExt"/>
          <w:b w:val="0"/>
        </w:rPr>
        <w:t>&lt;Article&gt;</w:t>
      </w:r>
      <w:r w:rsidRPr="00357852">
        <w:t>11 cikk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4A098A4" w14:textId="77777777" w:rsidTr="00BF7AFB">
        <w:trPr>
          <w:trHeight w:hRule="exact" w:val="240"/>
          <w:jc w:val="center"/>
        </w:trPr>
        <w:tc>
          <w:tcPr>
            <w:tcW w:w="9752" w:type="dxa"/>
            <w:gridSpan w:val="2"/>
          </w:tcPr>
          <w:p w14:paraId="045A3B46" w14:textId="77777777" w:rsidR="009760F5" w:rsidRPr="00357852" w:rsidRDefault="009760F5" w:rsidP="00BF7AFB"/>
        </w:tc>
      </w:tr>
      <w:tr w:rsidR="00215CFA" w:rsidRPr="00357852" w14:paraId="268B3777" w14:textId="77777777" w:rsidTr="00BF7AFB">
        <w:trPr>
          <w:trHeight w:val="240"/>
          <w:jc w:val="center"/>
        </w:trPr>
        <w:tc>
          <w:tcPr>
            <w:tcW w:w="4876" w:type="dxa"/>
          </w:tcPr>
          <w:p w14:paraId="700C857F" w14:textId="77777777" w:rsidR="009760F5" w:rsidRPr="00357852" w:rsidRDefault="009760F5" w:rsidP="00BF7AFB">
            <w:pPr>
              <w:pStyle w:val="AmColumnHeading"/>
            </w:pPr>
            <w:r w:rsidRPr="00357852">
              <w:t>A Bizottság által javasolt szöveg</w:t>
            </w:r>
          </w:p>
        </w:tc>
        <w:tc>
          <w:tcPr>
            <w:tcW w:w="4876" w:type="dxa"/>
          </w:tcPr>
          <w:p w14:paraId="2B6A42A3" w14:textId="77777777" w:rsidR="009760F5" w:rsidRPr="00357852" w:rsidRDefault="009760F5" w:rsidP="00BF7AFB">
            <w:pPr>
              <w:pStyle w:val="AmColumnHeading"/>
            </w:pPr>
            <w:r w:rsidRPr="00357852">
              <w:t>Módosítás</w:t>
            </w:r>
          </w:p>
        </w:tc>
      </w:tr>
      <w:tr w:rsidR="00215CFA" w:rsidRPr="00357852" w14:paraId="021A56EC" w14:textId="77777777" w:rsidTr="00BF7AFB">
        <w:trPr>
          <w:jc w:val="center"/>
        </w:trPr>
        <w:tc>
          <w:tcPr>
            <w:tcW w:w="4876" w:type="dxa"/>
          </w:tcPr>
          <w:p w14:paraId="45DB9850" w14:textId="77777777" w:rsidR="009760F5" w:rsidRPr="00357852" w:rsidRDefault="009760F5" w:rsidP="00BF7AFB">
            <w:pPr>
              <w:pStyle w:val="Normal6a"/>
            </w:pPr>
            <w:r w:rsidRPr="00357852">
              <w:rPr>
                <w:b/>
                <w:bCs/>
                <w:i/>
                <w:iCs/>
              </w:rPr>
              <w:t>Végrehajtási</w:t>
            </w:r>
            <w:r w:rsidRPr="00357852">
              <w:t xml:space="preserve"> jogi aktusok elfogadása</w:t>
            </w:r>
          </w:p>
        </w:tc>
        <w:tc>
          <w:tcPr>
            <w:tcW w:w="4876" w:type="dxa"/>
          </w:tcPr>
          <w:p w14:paraId="146F04DD" w14:textId="77777777" w:rsidR="009760F5" w:rsidRPr="00357852" w:rsidRDefault="009760F5" w:rsidP="00BF7AFB">
            <w:pPr>
              <w:pStyle w:val="Normal6a"/>
            </w:pPr>
            <w:r w:rsidRPr="00357852">
              <w:rPr>
                <w:b/>
                <w:bCs/>
                <w:i/>
                <w:iCs/>
              </w:rPr>
              <w:t>Felhatalmazáson alapuló</w:t>
            </w:r>
            <w:r w:rsidRPr="00357852">
              <w:t xml:space="preserve"> jogi aktusok elfogadása</w:t>
            </w:r>
          </w:p>
        </w:tc>
      </w:tr>
    </w:tbl>
    <w:p w14:paraId="47855DE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27002F1" w14:textId="77777777" w:rsidR="009760F5" w:rsidRPr="00357852" w:rsidRDefault="009760F5" w:rsidP="009760F5">
      <w:r w:rsidRPr="00534DA7">
        <w:rPr>
          <w:rStyle w:val="HideTWBExt"/>
        </w:rPr>
        <w:t>&lt;/Amend&gt;</w:t>
      </w:r>
    </w:p>
    <w:p w14:paraId="01A7905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670</w:t>
      </w:r>
      <w:r w:rsidRPr="00534DA7">
        <w:rPr>
          <w:rStyle w:val="HideTWBExt"/>
          <w:b w:val="0"/>
        </w:rPr>
        <w:t>&lt;/NumAm&gt;</w:t>
      </w:r>
    </w:p>
    <w:p w14:paraId="145884B7"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22E81BAD" w14:textId="77777777" w:rsidR="009760F5" w:rsidRPr="00357852" w:rsidRDefault="009760F5" w:rsidP="009760F5">
      <w:pPr>
        <w:pStyle w:val="NormalBold"/>
      </w:pPr>
      <w:r w:rsidRPr="00534DA7">
        <w:rPr>
          <w:rStyle w:val="HideTWBExt"/>
          <w:b w:val="0"/>
        </w:rPr>
        <w:t>&lt;/RepeatBlock-By&gt;</w:t>
      </w:r>
    </w:p>
    <w:p w14:paraId="3D7A8DD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1A0F020" w14:textId="77777777" w:rsidR="009760F5" w:rsidRPr="00357852" w:rsidRDefault="009760F5" w:rsidP="009760F5">
      <w:pPr>
        <w:pStyle w:val="NormalBold"/>
      </w:pPr>
      <w:r w:rsidRPr="00534DA7">
        <w:rPr>
          <w:rStyle w:val="HideTWBExt"/>
          <w:b w:val="0"/>
        </w:rPr>
        <w:t>&lt;Article&gt;</w:t>
      </w:r>
      <w:r w:rsidRPr="00357852">
        <w:t>11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5EB7AEA" w14:textId="77777777" w:rsidTr="00BF7AFB">
        <w:trPr>
          <w:trHeight w:hRule="exact" w:val="240"/>
          <w:jc w:val="center"/>
        </w:trPr>
        <w:tc>
          <w:tcPr>
            <w:tcW w:w="9752" w:type="dxa"/>
            <w:gridSpan w:val="2"/>
          </w:tcPr>
          <w:p w14:paraId="3628CA73" w14:textId="77777777" w:rsidR="009760F5" w:rsidRPr="00357852" w:rsidRDefault="009760F5" w:rsidP="00BF7AFB"/>
        </w:tc>
      </w:tr>
      <w:tr w:rsidR="00215CFA" w:rsidRPr="00357852" w14:paraId="0991CA9D" w14:textId="77777777" w:rsidTr="00BF7AFB">
        <w:trPr>
          <w:trHeight w:val="240"/>
          <w:jc w:val="center"/>
        </w:trPr>
        <w:tc>
          <w:tcPr>
            <w:tcW w:w="4876" w:type="dxa"/>
          </w:tcPr>
          <w:p w14:paraId="45D73461" w14:textId="77777777" w:rsidR="009760F5" w:rsidRPr="00357852" w:rsidRDefault="009760F5" w:rsidP="00BF7AFB">
            <w:pPr>
              <w:pStyle w:val="AmColumnHeading"/>
            </w:pPr>
            <w:r w:rsidRPr="00357852">
              <w:t>A Bizottság által javasolt szöveg</w:t>
            </w:r>
          </w:p>
        </w:tc>
        <w:tc>
          <w:tcPr>
            <w:tcW w:w="4876" w:type="dxa"/>
          </w:tcPr>
          <w:p w14:paraId="6C01511E" w14:textId="77777777" w:rsidR="009760F5" w:rsidRPr="00357852" w:rsidRDefault="009760F5" w:rsidP="00BF7AFB">
            <w:pPr>
              <w:pStyle w:val="AmColumnHeading"/>
            </w:pPr>
            <w:r w:rsidRPr="00357852">
              <w:t>Módosítás</w:t>
            </w:r>
          </w:p>
        </w:tc>
      </w:tr>
      <w:tr w:rsidR="00215CFA" w:rsidRPr="00357852" w14:paraId="15A91D79" w14:textId="77777777" w:rsidTr="00BF7AFB">
        <w:trPr>
          <w:jc w:val="center"/>
        </w:trPr>
        <w:tc>
          <w:tcPr>
            <w:tcW w:w="4876" w:type="dxa"/>
          </w:tcPr>
          <w:p w14:paraId="39168CED" w14:textId="77777777" w:rsidR="009760F5" w:rsidRPr="00357852" w:rsidRDefault="009760F5" w:rsidP="00BF7AFB">
            <w:pPr>
              <w:pStyle w:val="Normal6a"/>
            </w:pPr>
            <w:r w:rsidRPr="00357852">
              <w:rPr>
                <w:b/>
                <w:i/>
              </w:rPr>
              <w:t>(1)</w:t>
            </w:r>
            <w:r w:rsidRPr="00357852">
              <w:tab/>
            </w:r>
            <w:r w:rsidRPr="00357852">
              <w:rPr>
                <w:b/>
                <w:i/>
              </w:rPr>
              <w:t>A Bizottság végrehajtási jogi aktusokat fogadhat el a 4., 5. és 6. cikkben említett eltérési eljárási szabályok alkalmazásának engedélyezésére, valamint az azonnali védelmet biztosító jogállás megadásának a 10. cikk szerinti megkezdésére vonatkozóan. Ezeket a végrehajtási jogi aktusokat a 12. cikk (2) bekezdésében említett vizsgálóbizottsági eljárás keretében kell elfogadni.</w:t>
            </w:r>
          </w:p>
        </w:tc>
        <w:tc>
          <w:tcPr>
            <w:tcW w:w="4876" w:type="dxa"/>
          </w:tcPr>
          <w:p w14:paraId="31293A2A" w14:textId="77777777" w:rsidR="009760F5" w:rsidRPr="00357852" w:rsidRDefault="009760F5" w:rsidP="00BF7AFB">
            <w:pPr>
              <w:pStyle w:val="Normal6a"/>
            </w:pPr>
            <w:r w:rsidRPr="00357852">
              <w:rPr>
                <w:b/>
                <w:i/>
              </w:rPr>
              <w:t>törölve</w:t>
            </w:r>
          </w:p>
        </w:tc>
      </w:tr>
    </w:tbl>
    <w:p w14:paraId="13DC77F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BF3CDE6" w14:textId="77777777" w:rsidR="009760F5" w:rsidRPr="00357852" w:rsidRDefault="009760F5" w:rsidP="009760F5">
      <w:r w:rsidRPr="00534DA7">
        <w:rPr>
          <w:rStyle w:val="HideTWBExt"/>
        </w:rPr>
        <w:t>&lt;/Amend&gt;</w:t>
      </w:r>
    </w:p>
    <w:p w14:paraId="496BAD7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671</w:t>
      </w:r>
      <w:r w:rsidRPr="00534DA7">
        <w:rPr>
          <w:rStyle w:val="HideTWBExt"/>
          <w:b w:val="0"/>
        </w:rPr>
        <w:t>&lt;/NumAm&gt;</w:t>
      </w:r>
    </w:p>
    <w:p w14:paraId="42E9AAF5"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195049DB" w14:textId="77777777" w:rsidR="009760F5" w:rsidRPr="00357852" w:rsidRDefault="009760F5" w:rsidP="009760F5">
      <w:pPr>
        <w:pStyle w:val="NormalBold"/>
      </w:pPr>
      <w:r w:rsidRPr="00534DA7">
        <w:rPr>
          <w:rStyle w:val="HideTWBExt"/>
          <w:b w:val="0"/>
        </w:rPr>
        <w:t>&lt;/RepeatBlock-By&gt;</w:t>
      </w:r>
    </w:p>
    <w:p w14:paraId="382E09A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59356D96" w14:textId="77777777" w:rsidR="009760F5" w:rsidRPr="00357852" w:rsidRDefault="009760F5" w:rsidP="009760F5">
      <w:pPr>
        <w:pStyle w:val="NormalBold"/>
      </w:pPr>
      <w:r w:rsidRPr="00534DA7">
        <w:rPr>
          <w:rStyle w:val="HideTWBExt"/>
          <w:b w:val="0"/>
        </w:rPr>
        <w:t>&lt;Article&gt;</w:t>
      </w:r>
      <w:r w:rsidRPr="00357852">
        <w:t>11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7D7E4C4" w14:textId="77777777" w:rsidTr="00BF7AFB">
        <w:trPr>
          <w:trHeight w:hRule="exact" w:val="240"/>
          <w:jc w:val="center"/>
        </w:trPr>
        <w:tc>
          <w:tcPr>
            <w:tcW w:w="9752" w:type="dxa"/>
            <w:gridSpan w:val="2"/>
          </w:tcPr>
          <w:p w14:paraId="71BA017C" w14:textId="77777777" w:rsidR="009760F5" w:rsidRPr="00357852" w:rsidRDefault="009760F5" w:rsidP="00BF7AFB"/>
        </w:tc>
      </w:tr>
      <w:tr w:rsidR="00215CFA" w:rsidRPr="00357852" w14:paraId="7A04FC3E" w14:textId="77777777" w:rsidTr="00BF7AFB">
        <w:trPr>
          <w:trHeight w:val="240"/>
          <w:jc w:val="center"/>
        </w:trPr>
        <w:tc>
          <w:tcPr>
            <w:tcW w:w="4876" w:type="dxa"/>
          </w:tcPr>
          <w:p w14:paraId="006FEA48" w14:textId="77777777" w:rsidR="009760F5" w:rsidRPr="00357852" w:rsidRDefault="009760F5" w:rsidP="00BF7AFB">
            <w:pPr>
              <w:pStyle w:val="AmColumnHeading"/>
            </w:pPr>
            <w:r w:rsidRPr="00357852">
              <w:t>A Bizottság által javasolt szöveg</w:t>
            </w:r>
          </w:p>
        </w:tc>
        <w:tc>
          <w:tcPr>
            <w:tcW w:w="4876" w:type="dxa"/>
          </w:tcPr>
          <w:p w14:paraId="607B6CAC" w14:textId="77777777" w:rsidR="009760F5" w:rsidRPr="00357852" w:rsidRDefault="009760F5" w:rsidP="00BF7AFB">
            <w:pPr>
              <w:pStyle w:val="AmColumnHeading"/>
            </w:pPr>
            <w:r w:rsidRPr="00357852">
              <w:t>Módosítás</w:t>
            </w:r>
          </w:p>
        </w:tc>
      </w:tr>
      <w:tr w:rsidR="00215CFA" w:rsidRPr="00357852" w14:paraId="65E500BD" w14:textId="77777777" w:rsidTr="00BF7AFB">
        <w:trPr>
          <w:jc w:val="center"/>
        </w:trPr>
        <w:tc>
          <w:tcPr>
            <w:tcW w:w="4876" w:type="dxa"/>
          </w:tcPr>
          <w:p w14:paraId="2C4DC232" w14:textId="77777777" w:rsidR="009760F5" w:rsidRPr="00357852" w:rsidRDefault="009760F5" w:rsidP="00BF7AFB">
            <w:pPr>
              <w:pStyle w:val="Normal6a"/>
            </w:pPr>
            <w:r w:rsidRPr="00357852">
              <w:rPr>
                <w:b/>
                <w:i/>
              </w:rPr>
              <w:t>(1)</w:t>
            </w:r>
            <w:r w:rsidRPr="00357852">
              <w:tab/>
            </w:r>
            <w:r w:rsidRPr="00357852">
              <w:rPr>
                <w:b/>
                <w:i/>
              </w:rPr>
              <w:t>A Bizottság végrehajtási jogi aktusokat fogadhat el a 4., 5. és 6. cikkben említett eltérési eljárási szabályok alkalmazásának engedélyezésére, valamint az azonnali védelmet biztosító jogállás megadásának a 10. cikk szerinti megkezdésére vonatkozóan. Ezeket a végrehajtási jogi aktusokat a 12. cikk (2) bekezdésében említett vizsgálóbizottsági eljárás keretében kell elfogadni.</w:t>
            </w:r>
          </w:p>
        </w:tc>
        <w:tc>
          <w:tcPr>
            <w:tcW w:w="4876" w:type="dxa"/>
          </w:tcPr>
          <w:p w14:paraId="3E1FD2C1" w14:textId="77777777" w:rsidR="009760F5" w:rsidRPr="00357852" w:rsidRDefault="009760F5" w:rsidP="00BF7AFB">
            <w:pPr>
              <w:pStyle w:val="Normal6a"/>
            </w:pPr>
            <w:r w:rsidRPr="00357852">
              <w:rPr>
                <w:b/>
                <w:i/>
              </w:rPr>
              <w:t>törölve</w:t>
            </w:r>
          </w:p>
        </w:tc>
      </w:tr>
    </w:tbl>
    <w:p w14:paraId="1D5A4F9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CAB3FA6" w14:textId="77777777" w:rsidR="009760F5" w:rsidRPr="00357852" w:rsidRDefault="009760F5" w:rsidP="009760F5">
      <w:r w:rsidRPr="00534DA7">
        <w:rPr>
          <w:rStyle w:val="HideTWBExt"/>
        </w:rPr>
        <w:t>&lt;/Amend&gt;</w:t>
      </w:r>
    </w:p>
    <w:p w14:paraId="5C674F3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672</w:t>
      </w:r>
      <w:r w:rsidRPr="00534DA7">
        <w:rPr>
          <w:rStyle w:val="HideTWBExt"/>
          <w:b w:val="0"/>
        </w:rPr>
        <w:t>&lt;/NumAm&gt;</w:t>
      </w:r>
    </w:p>
    <w:p w14:paraId="0256B4DF"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536571DA" w14:textId="77777777" w:rsidR="009760F5" w:rsidRPr="00357852" w:rsidRDefault="009760F5" w:rsidP="009760F5">
      <w:pPr>
        <w:pStyle w:val="NormalBold"/>
      </w:pPr>
      <w:r w:rsidRPr="00534DA7">
        <w:rPr>
          <w:rStyle w:val="HideTWBExt"/>
          <w:b w:val="0"/>
        </w:rPr>
        <w:t>&lt;/RepeatBlock-By&gt;</w:t>
      </w:r>
    </w:p>
    <w:p w14:paraId="75CDA3C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D118D4B" w14:textId="77777777" w:rsidR="009760F5" w:rsidRPr="00357852" w:rsidRDefault="009760F5" w:rsidP="009760F5">
      <w:pPr>
        <w:pStyle w:val="NormalBold"/>
      </w:pPr>
      <w:r w:rsidRPr="00534DA7">
        <w:rPr>
          <w:rStyle w:val="HideTWBExt"/>
          <w:b w:val="0"/>
        </w:rPr>
        <w:t>&lt;Article&gt;</w:t>
      </w:r>
      <w:r w:rsidRPr="00357852">
        <w:t>11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2D01A15" w14:textId="77777777" w:rsidTr="00BF7AFB">
        <w:trPr>
          <w:trHeight w:hRule="exact" w:val="240"/>
          <w:jc w:val="center"/>
        </w:trPr>
        <w:tc>
          <w:tcPr>
            <w:tcW w:w="9752" w:type="dxa"/>
            <w:gridSpan w:val="2"/>
          </w:tcPr>
          <w:p w14:paraId="55665B79" w14:textId="77777777" w:rsidR="009760F5" w:rsidRPr="00357852" w:rsidRDefault="009760F5" w:rsidP="00BF7AFB"/>
        </w:tc>
      </w:tr>
      <w:tr w:rsidR="00215CFA" w:rsidRPr="00357852" w14:paraId="13A0BAF4" w14:textId="77777777" w:rsidTr="00BF7AFB">
        <w:trPr>
          <w:trHeight w:val="240"/>
          <w:jc w:val="center"/>
        </w:trPr>
        <w:tc>
          <w:tcPr>
            <w:tcW w:w="4876" w:type="dxa"/>
          </w:tcPr>
          <w:p w14:paraId="14856B67" w14:textId="77777777" w:rsidR="009760F5" w:rsidRPr="00357852" w:rsidRDefault="009760F5" w:rsidP="00BF7AFB">
            <w:pPr>
              <w:pStyle w:val="AmColumnHeading"/>
            </w:pPr>
            <w:r w:rsidRPr="00357852">
              <w:t>A Bizottság által javasolt szöveg</w:t>
            </w:r>
          </w:p>
        </w:tc>
        <w:tc>
          <w:tcPr>
            <w:tcW w:w="4876" w:type="dxa"/>
          </w:tcPr>
          <w:p w14:paraId="5D7604BD" w14:textId="77777777" w:rsidR="009760F5" w:rsidRPr="00357852" w:rsidRDefault="009760F5" w:rsidP="00BF7AFB">
            <w:pPr>
              <w:pStyle w:val="AmColumnHeading"/>
            </w:pPr>
            <w:r w:rsidRPr="00357852">
              <w:t>Módosítás</w:t>
            </w:r>
          </w:p>
        </w:tc>
      </w:tr>
      <w:tr w:rsidR="00215CFA" w:rsidRPr="00357852" w14:paraId="0B6EF5AE" w14:textId="77777777" w:rsidTr="00BF7AFB">
        <w:trPr>
          <w:jc w:val="center"/>
        </w:trPr>
        <w:tc>
          <w:tcPr>
            <w:tcW w:w="4876" w:type="dxa"/>
          </w:tcPr>
          <w:p w14:paraId="1830D286" w14:textId="77777777" w:rsidR="009760F5" w:rsidRPr="00357852" w:rsidRDefault="009760F5" w:rsidP="00BF7AFB">
            <w:pPr>
              <w:pStyle w:val="Normal6a"/>
            </w:pPr>
            <w:r w:rsidRPr="00357852">
              <w:t>(1)</w:t>
            </w:r>
            <w:r w:rsidRPr="00357852">
              <w:tab/>
              <w:t xml:space="preserve">A </w:t>
            </w:r>
            <w:r w:rsidRPr="00357852">
              <w:rPr>
                <w:b/>
                <w:bCs/>
                <w:i/>
                <w:iCs/>
              </w:rPr>
              <w:t>Bizottság végrehajtási</w:t>
            </w:r>
            <w:r w:rsidRPr="00357852">
              <w:t xml:space="preserve"> jogi aktusokat fogadhat el a 4., 5. és 6. cikkben említett eltérési eljárási szabályok alkalmazásának engedélyezésére</w:t>
            </w:r>
            <w:r w:rsidRPr="00357852">
              <w:rPr>
                <w:b/>
                <w:bCs/>
                <w:i/>
                <w:iCs/>
              </w:rPr>
              <w:t>, valamint az azonnali védelmet biztosító jogállás megadásának a 10. cikk szerinti megkezdésére</w:t>
            </w:r>
            <w:r w:rsidRPr="00357852">
              <w:t xml:space="preserve"> vonatkozóan. </w:t>
            </w:r>
            <w:r w:rsidRPr="00357852">
              <w:rPr>
                <w:b/>
                <w:i/>
              </w:rPr>
              <w:t>Ezeket a végrehajtási jogi aktusokat a 12. cikk (2) bekezdésében említett vizsgálóbizottsági eljárás keretében kell elfogadni.</w:t>
            </w:r>
          </w:p>
        </w:tc>
        <w:tc>
          <w:tcPr>
            <w:tcW w:w="4876" w:type="dxa"/>
          </w:tcPr>
          <w:p w14:paraId="240914C8" w14:textId="77777777" w:rsidR="009760F5" w:rsidRPr="00357852" w:rsidRDefault="009760F5" w:rsidP="00BF7AFB">
            <w:pPr>
              <w:pStyle w:val="Normal6a"/>
            </w:pPr>
            <w:r w:rsidRPr="00357852">
              <w:t>(1)</w:t>
            </w:r>
            <w:r w:rsidRPr="00357852">
              <w:tab/>
              <w:t xml:space="preserve">A </w:t>
            </w:r>
            <w:r w:rsidRPr="00357852">
              <w:rPr>
                <w:b/>
                <w:bCs/>
                <w:i/>
                <w:iCs/>
              </w:rPr>
              <w:t>Tanács</w:t>
            </w:r>
            <w:r w:rsidRPr="00357852">
              <w:t xml:space="preserve"> jogi aktusokat fogadhat el a 4., 5. és 6. cikkben említett eltérési eljárási szabályok alkalmazásának engedélyezésére vonatkozóan.</w:t>
            </w:r>
          </w:p>
        </w:tc>
      </w:tr>
    </w:tbl>
    <w:p w14:paraId="3AD3D07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AF0CD7A" w14:textId="77777777" w:rsidR="009760F5" w:rsidRPr="00357852" w:rsidRDefault="009760F5" w:rsidP="009760F5">
      <w:r w:rsidRPr="00534DA7">
        <w:rPr>
          <w:rStyle w:val="HideTWBExt"/>
        </w:rPr>
        <w:t>&lt;/Amend&gt;</w:t>
      </w:r>
    </w:p>
    <w:p w14:paraId="3A6260E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673</w:t>
      </w:r>
      <w:r w:rsidRPr="00534DA7">
        <w:rPr>
          <w:rStyle w:val="HideTWBExt"/>
          <w:b w:val="0"/>
        </w:rPr>
        <w:t>&lt;/NumAm&gt;</w:t>
      </w:r>
    </w:p>
    <w:p w14:paraId="6B2B6091"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w:t>
      </w:r>
      <w:r w:rsidRPr="00534DA7">
        <w:rPr>
          <w:rStyle w:val="HideTWBExt"/>
          <w:b w:val="0"/>
        </w:rPr>
        <w:t>&lt;/Members&gt;</w:t>
      </w:r>
    </w:p>
    <w:p w14:paraId="7A2489CB" w14:textId="77777777" w:rsidR="009760F5" w:rsidRPr="00357852" w:rsidRDefault="009760F5" w:rsidP="009760F5">
      <w:pPr>
        <w:pStyle w:val="NormalBold"/>
      </w:pPr>
      <w:r w:rsidRPr="00534DA7">
        <w:rPr>
          <w:rStyle w:val="HideTWBExt"/>
          <w:b w:val="0"/>
        </w:rPr>
        <w:t>&lt;/RepeatBlock-By&gt;</w:t>
      </w:r>
    </w:p>
    <w:p w14:paraId="66C718F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F15D568" w14:textId="77777777" w:rsidR="009760F5" w:rsidRPr="00357852" w:rsidRDefault="009760F5" w:rsidP="009760F5">
      <w:pPr>
        <w:pStyle w:val="NormalBold"/>
      </w:pPr>
      <w:r w:rsidRPr="00534DA7">
        <w:rPr>
          <w:rStyle w:val="HideTWBExt"/>
          <w:b w:val="0"/>
        </w:rPr>
        <w:t>&lt;Article&gt;</w:t>
      </w:r>
      <w:r w:rsidRPr="00357852">
        <w:t>11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17A3181" w14:textId="77777777" w:rsidTr="00BF7AFB">
        <w:trPr>
          <w:trHeight w:hRule="exact" w:val="240"/>
          <w:jc w:val="center"/>
        </w:trPr>
        <w:tc>
          <w:tcPr>
            <w:tcW w:w="9752" w:type="dxa"/>
            <w:gridSpan w:val="2"/>
          </w:tcPr>
          <w:p w14:paraId="03A8E587" w14:textId="77777777" w:rsidR="009760F5" w:rsidRPr="00357852" w:rsidRDefault="009760F5" w:rsidP="00BF7AFB"/>
        </w:tc>
      </w:tr>
      <w:tr w:rsidR="00215CFA" w:rsidRPr="00357852" w14:paraId="1459FD54" w14:textId="77777777" w:rsidTr="00BF7AFB">
        <w:trPr>
          <w:trHeight w:val="240"/>
          <w:jc w:val="center"/>
        </w:trPr>
        <w:tc>
          <w:tcPr>
            <w:tcW w:w="4876" w:type="dxa"/>
          </w:tcPr>
          <w:p w14:paraId="47C9E3F3" w14:textId="77777777" w:rsidR="009760F5" w:rsidRPr="00357852" w:rsidRDefault="009760F5" w:rsidP="00BF7AFB">
            <w:pPr>
              <w:pStyle w:val="AmColumnHeading"/>
            </w:pPr>
            <w:r w:rsidRPr="00357852">
              <w:t>A Bizottság által javasolt szöveg</w:t>
            </w:r>
          </w:p>
        </w:tc>
        <w:tc>
          <w:tcPr>
            <w:tcW w:w="4876" w:type="dxa"/>
          </w:tcPr>
          <w:p w14:paraId="273AC310" w14:textId="77777777" w:rsidR="009760F5" w:rsidRPr="00357852" w:rsidRDefault="009760F5" w:rsidP="00BF7AFB">
            <w:pPr>
              <w:pStyle w:val="AmColumnHeading"/>
            </w:pPr>
            <w:r w:rsidRPr="00357852">
              <w:t>Módosítás</w:t>
            </w:r>
          </w:p>
        </w:tc>
      </w:tr>
      <w:tr w:rsidR="00215CFA" w:rsidRPr="00357852" w14:paraId="42854054" w14:textId="77777777" w:rsidTr="00BF7AFB">
        <w:trPr>
          <w:jc w:val="center"/>
        </w:trPr>
        <w:tc>
          <w:tcPr>
            <w:tcW w:w="4876" w:type="dxa"/>
          </w:tcPr>
          <w:p w14:paraId="5B58420D" w14:textId="77777777" w:rsidR="009760F5" w:rsidRPr="00357852" w:rsidRDefault="009760F5" w:rsidP="00BF7AFB">
            <w:pPr>
              <w:pStyle w:val="Normal6a"/>
            </w:pPr>
            <w:r w:rsidRPr="00357852">
              <w:t>(1)</w:t>
            </w:r>
            <w:r w:rsidRPr="00357852">
              <w:tab/>
              <w:t xml:space="preserve">A Bizottság végrehajtási jogi aktusokat fogadhat el a 4., 5. és </w:t>
            </w:r>
            <w:r w:rsidRPr="00357852">
              <w:rPr>
                <w:b/>
                <w:bCs/>
                <w:i/>
                <w:iCs/>
              </w:rPr>
              <w:t>6.</w:t>
            </w:r>
            <w:r w:rsidRPr="00357852">
              <w:t xml:space="preserve"> cikkben említett eltérési eljárási szabályok alkalmazásának engedélyezésére, valamint az </w:t>
            </w:r>
            <w:r w:rsidRPr="00357852">
              <w:rPr>
                <w:b/>
                <w:bCs/>
                <w:i/>
                <w:iCs/>
              </w:rPr>
              <w:t>azonnali védelmet biztosító jogállás megadásának</w:t>
            </w:r>
            <w:r w:rsidRPr="00357852">
              <w:t xml:space="preserve"> a 10. cikk szerinti megkezdésére vonatkozóan. Ezeket a végrehajtási jogi aktusokat a 12. cikk (2) bekezdésében említett vizsgálóbizottsági eljárás keretében kell elfogadni.</w:t>
            </w:r>
          </w:p>
        </w:tc>
        <w:tc>
          <w:tcPr>
            <w:tcW w:w="4876" w:type="dxa"/>
          </w:tcPr>
          <w:p w14:paraId="63EAD1F3" w14:textId="77777777" w:rsidR="009760F5" w:rsidRPr="00357852" w:rsidRDefault="009760F5" w:rsidP="00BF7AFB">
            <w:pPr>
              <w:pStyle w:val="Normal6a"/>
            </w:pPr>
            <w:r w:rsidRPr="00357852">
              <w:t>(1)</w:t>
            </w:r>
            <w:r w:rsidRPr="00357852">
              <w:tab/>
              <w:t xml:space="preserve">A Bizottság végrehajtási jogi aktusokat fogadhat el a </w:t>
            </w:r>
            <w:r w:rsidRPr="00357852">
              <w:rPr>
                <w:b/>
                <w:i/>
              </w:rPr>
              <w:t xml:space="preserve">2., 3a., 3b., </w:t>
            </w:r>
            <w:r w:rsidRPr="00357852">
              <w:t>4., 5.</w:t>
            </w:r>
            <w:r w:rsidRPr="00357852">
              <w:rPr>
                <w:b/>
                <w:bCs/>
                <w:i/>
                <w:iCs/>
              </w:rPr>
              <w:t>, 5a.</w:t>
            </w:r>
            <w:r w:rsidRPr="00357852">
              <w:t xml:space="preserve"> és</w:t>
            </w:r>
            <w:r w:rsidRPr="00357852">
              <w:rPr>
                <w:b/>
                <w:i/>
              </w:rPr>
              <w:t xml:space="preserve"> 5b. cikkben </w:t>
            </w:r>
            <w:r w:rsidRPr="00357852">
              <w:t xml:space="preserve">említett eltérési eljárási szabályok alkalmazásának engedélyezésére, valamint az </w:t>
            </w:r>
            <w:r w:rsidRPr="00357852">
              <w:rPr>
                <w:b/>
                <w:bCs/>
                <w:i/>
                <w:iCs/>
              </w:rPr>
              <w:t xml:space="preserve">egyszerűsített és gyorsított eljárások alkalmazására vonatkozó kötelezettségnek </w:t>
            </w:r>
            <w:r w:rsidRPr="00357852">
              <w:t>a 10. cikk szerinti megkezdésére vonatkozóan. Ezeket a végrehajtási jogi aktusokat a 12. cikk (2) bekezdésében említett vizsgálóbizottsági eljárás keretében kell elfogadni.</w:t>
            </w:r>
          </w:p>
        </w:tc>
      </w:tr>
    </w:tbl>
    <w:p w14:paraId="0D01A35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2E33B3C" w14:textId="77777777" w:rsidR="009760F5" w:rsidRPr="00357852" w:rsidRDefault="009760F5" w:rsidP="009760F5">
      <w:r w:rsidRPr="00534DA7">
        <w:rPr>
          <w:rStyle w:val="HideTWBExt"/>
        </w:rPr>
        <w:t>&lt;/Amend&gt;</w:t>
      </w:r>
    </w:p>
    <w:p w14:paraId="0747CBD7"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674</w:t>
      </w:r>
      <w:r w:rsidRPr="00534DA7">
        <w:rPr>
          <w:rStyle w:val="HideTWBExt"/>
          <w:b w:val="0"/>
        </w:rPr>
        <w:t>&lt;/NumAm&gt;</w:t>
      </w:r>
    </w:p>
    <w:p w14:paraId="6863B106"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538B1CAE" w14:textId="77777777" w:rsidR="009760F5" w:rsidRPr="00357852" w:rsidRDefault="009760F5" w:rsidP="009760F5">
      <w:pPr>
        <w:pStyle w:val="NormalBold"/>
      </w:pPr>
      <w:r w:rsidRPr="00534DA7">
        <w:rPr>
          <w:rStyle w:val="HideTWBExt"/>
          <w:b w:val="0"/>
        </w:rPr>
        <w:t>&lt;/RepeatBlock-By&gt;</w:t>
      </w:r>
    </w:p>
    <w:p w14:paraId="1AD80F7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DD5E9F2" w14:textId="77777777" w:rsidR="009760F5" w:rsidRPr="00357852" w:rsidRDefault="009760F5" w:rsidP="009760F5">
      <w:pPr>
        <w:pStyle w:val="NormalBold"/>
      </w:pPr>
      <w:r w:rsidRPr="00534DA7">
        <w:rPr>
          <w:rStyle w:val="HideTWBExt"/>
          <w:b w:val="0"/>
        </w:rPr>
        <w:t>&lt;Article&gt;</w:t>
      </w:r>
      <w:r w:rsidRPr="00357852">
        <w:t>11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B86C6F9" w14:textId="77777777" w:rsidTr="00BF7AFB">
        <w:trPr>
          <w:trHeight w:hRule="exact" w:val="240"/>
          <w:jc w:val="center"/>
        </w:trPr>
        <w:tc>
          <w:tcPr>
            <w:tcW w:w="9752" w:type="dxa"/>
            <w:gridSpan w:val="2"/>
          </w:tcPr>
          <w:p w14:paraId="427CDF13" w14:textId="77777777" w:rsidR="009760F5" w:rsidRPr="00357852" w:rsidRDefault="009760F5" w:rsidP="00BF7AFB"/>
        </w:tc>
      </w:tr>
      <w:tr w:rsidR="00215CFA" w:rsidRPr="00357852" w14:paraId="37F546F3" w14:textId="77777777" w:rsidTr="00BF7AFB">
        <w:trPr>
          <w:trHeight w:val="240"/>
          <w:jc w:val="center"/>
        </w:trPr>
        <w:tc>
          <w:tcPr>
            <w:tcW w:w="4876" w:type="dxa"/>
          </w:tcPr>
          <w:p w14:paraId="0C8C2DF4" w14:textId="77777777" w:rsidR="009760F5" w:rsidRPr="00357852" w:rsidRDefault="009760F5" w:rsidP="00BF7AFB">
            <w:pPr>
              <w:pStyle w:val="AmColumnHeading"/>
            </w:pPr>
            <w:r w:rsidRPr="00357852">
              <w:t>A Bizottság által javasolt szöveg</w:t>
            </w:r>
          </w:p>
        </w:tc>
        <w:tc>
          <w:tcPr>
            <w:tcW w:w="4876" w:type="dxa"/>
          </w:tcPr>
          <w:p w14:paraId="78CBA7E7" w14:textId="77777777" w:rsidR="009760F5" w:rsidRPr="00357852" w:rsidRDefault="009760F5" w:rsidP="00BF7AFB">
            <w:pPr>
              <w:pStyle w:val="AmColumnHeading"/>
            </w:pPr>
            <w:r w:rsidRPr="00357852">
              <w:t>Módosítás</w:t>
            </w:r>
          </w:p>
        </w:tc>
      </w:tr>
      <w:tr w:rsidR="00215CFA" w:rsidRPr="00357852" w14:paraId="448C9F1B" w14:textId="77777777" w:rsidTr="00BF7AFB">
        <w:trPr>
          <w:jc w:val="center"/>
        </w:trPr>
        <w:tc>
          <w:tcPr>
            <w:tcW w:w="4876" w:type="dxa"/>
          </w:tcPr>
          <w:p w14:paraId="57AF9FD5" w14:textId="77777777" w:rsidR="009760F5" w:rsidRPr="00357852" w:rsidRDefault="009760F5" w:rsidP="00BF7AFB">
            <w:pPr>
              <w:pStyle w:val="Normal6a"/>
            </w:pPr>
            <w:r w:rsidRPr="00357852">
              <w:t>(1)</w:t>
            </w:r>
            <w:r w:rsidRPr="00357852">
              <w:tab/>
              <w:t xml:space="preserve">A Bizottság </w:t>
            </w:r>
            <w:r w:rsidRPr="00357852">
              <w:rPr>
                <w:b/>
                <w:bCs/>
                <w:i/>
                <w:iCs/>
              </w:rPr>
              <w:t>végrehajtási</w:t>
            </w:r>
            <w:r w:rsidRPr="00357852">
              <w:t xml:space="preserve"> jogi aktusokat </w:t>
            </w:r>
            <w:r w:rsidRPr="00357852">
              <w:rPr>
                <w:b/>
                <w:bCs/>
                <w:i/>
                <w:iCs/>
              </w:rPr>
              <w:t>fogadhat</w:t>
            </w:r>
            <w:r w:rsidRPr="00357852">
              <w:t xml:space="preserve"> el a </w:t>
            </w:r>
            <w:r w:rsidRPr="00357852">
              <w:rPr>
                <w:b/>
                <w:bCs/>
                <w:i/>
                <w:iCs/>
              </w:rPr>
              <w:t>4., 5. és 6.</w:t>
            </w:r>
            <w:r w:rsidRPr="00357852">
              <w:t xml:space="preserve"> cikkben </w:t>
            </w:r>
            <w:r w:rsidRPr="00357852">
              <w:rPr>
                <w:b/>
                <w:bCs/>
                <w:i/>
                <w:iCs/>
              </w:rPr>
              <w:t>említett eltérési eljárási szabályok alkalmazásának engedélyezésére, valamint az azonnali védelmet biztosító jogállás megadásának a 10. cikk szerinti megkezdésére vonatkozóan.</w:t>
            </w:r>
            <w:r w:rsidRPr="00357852">
              <w:rPr>
                <w:b/>
                <w:i/>
              </w:rPr>
              <w:t xml:space="preserve"> </w:t>
            </w:r>
            <w:r w:rsidRPr="00357852">
              <w:rPr>
                <w:b/>
                <w:bCs/>
                <w:i/>
                <w:iCs/>
              </w:rPr>
              <w:t>Ezeket a végrehajtási jogi aktusokat a 12. cikk (2) bekezdésében említett vizsgálóbizottsági eljárás keretében kell elfogadni</w:t>
            </w:r>
            <w:r w:rsidRPr="00357852">
              <w:t>.</w:t>
            </w:r>
          </w:p>
        </w:tc>
        <w:tc>
          <w:tcPr>
            <w:tcW w:w="4876" w:type="dxa"/>
          </w:tcPr>
          <w:p w14:paraId="07939A21" w14:textId="77777777" w:rsidR="009760F5" w:rsidRPr="00357852" w:rsidRDefault="009760F5" w:rsidP="00BF7AFB">
            <w:pPr>
              <w:pStyle w:val="Normal6a"/>
            </w:pPr>
            <w:r w:rsidRPr="00357852">
              <w:t>(1)</w:t>
            </w:r>
            <w:r w:rsidRPr="00357852">
              <w:tab/>
              <w:t xml:space="preserve">A Bizottság </w:t>
            </w:r>
            <w:r w:rsidRPr="00357852">
              <w:rPr>
                <w:b/>
                <w:bCs/>
                <w:i/>
                <w:iCs/>
              </w:rPr>
              <w:t>a 12b. cikkel összhangban felhatalmazáson alapuló</w:t>
            </w:r>
            <w:r w:rsidRPr="00357852">
              <w:t xml:space="preserve"> jogi aktusokat </w:t>
            </w:r>
            <w:r w:rsidRPr="00357852">
              <w:rPr>
                <w:b/>
                <w:bCs/>
                <w:i/>
                <w:iCs/>
              </w:rPr>
              <w:t>fogad</w:t>
            </w:r>
            <w:r w:rsidRPr="00357852">
              <w:t xml:space="preserve"> el a </w:t>
            </w:r>
            <w:r w:rsidRPr="00357852">
              <w:rPr>
                <w:b/>
                <w:bCs/>
                <w:i/>
                <w:iCs/>
              </w:rPr>
              <w:t>2b.</w:t>
            </w:r>
            <w:r w:rsidRPr="00357852">
              <w:t xml:space="preserve"> cikkben </w:t>
            </w:r>
            <w:r w:rsidRPr="00357852">
              <w:rPr>
                <w:b/>
                <w:bCs/>
                <w:i/>
                <w:iCs/>
              </w:rPr>
              <w:t>meghatározott intézkedésekre vonatkozóan a szükséghelyzetről szóló határozat elfogadását és a 11a. cikkel összhangban a szükséghelyzet megszüntetéséről szóló határozatot követően</w:t>
            </w:r>
            <w:r w:rsidRPr="00357852">
              <w:t>.</w:t>
            </w:r>
          </w:p>
        </w:tc>
      </w:tr>
    </w:tbl>
    <w:p w14:paraId="61C0B4B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8E18528" w14:textId="77777777" w:rsidR="009760F5" w:rsidRPr="00357852" w:rsidRDefault="009760F5" w:rsidP="009760F5">
      <w:r w:rsidRPr="00534DA7">
        <w:rPr>
          <w:rStyle w:val="HideTWBExt"/>
        </w:rPr>
        <w:t>&lt;/Amend&gt;</w:t>
      </w:r>
    </w:p>
    <w:p w14:paraId="7C1CADA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675</w:t>
      </w:r>
      <w:r w:rsidRPr="00534DA7">
        <w:rPr>
          <w:rStyle w:val="HideTWBExt"/>
          <w:b w:val="0"/>
        </w:rPr>
        <w:t>&lt;/NumAm&gt;</w:t>
      </w:r>
    </w:p>
    <w:p w14:paraId="733DDA71" w14:textId="77777777" w:rsidR="009760F5" w:rsidRPr="00357852" w:rsidRDefault="009760F5" w:rsidP="009760F5">
      <w:pPr>
        <w:pStyle w:val="NormalBold"/>
      </w:pPr>
      <w:r w:rsidRPr="00534DA7">
        <w:rPr>
          <w:rStyle w:val="HideTWBExt"/>
          <w:b w:val="0"/>
        </w:rPr>
        <w:t>&lt;RepeatBlock-By&gt;&lt;Members&gt;</w:t>
      </w:r>
      <w:r w:rsidRPr="00357852">
        <w:t>Tomas Tobé, Lena Düpont, Jeroen Lenaers</w:t>
      </w:r>
      <w:r w:rsidRPr="00534DA7">
        <w:rPr>
          <w:rStyle w:val="HideTWBExt"/>
          <w:b w:val="0"/>
        </w:rPr>
        <w:t>&lt;/Members&gt;</w:t>
      </w:r>
    </w:p>
    <w:p w14:paraId="26F2230E" w14:textId="77777777" w:rsidR="009760F5" w:rsidRPr="00357852" w:rsidRDefault="009760F5" w:rsidP="009760F5">
      <w:pPr>
        <w:pStyle w:val="NormalBold"/>
      </w:pPr>
      <w:r w:rsidRPr="00534DA7">
        <w:rPr>
          <w:rStyle w:val="HideTWBExt"/>
          <w:b w:val="0"/>
        </w:rPr>
        <w:t>&lt;/RepeatBlock-By&gt;</w:t>
      </w:r>
    </w:p>
    <w:p w14:paraId="3237894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7997329" w14:textId="77777777" w:rsidR="009760F5" w:rsidRPr="00357852" w:rsidRDefault="009760F5" w:rsidP="009760F5">
      <w:pPr>
        <w:pStyle w:val="NormalBold"/>
      </w:pPr>
      <w:r w:rsidRPr="00534DA7">
        <w:rPr>
          <w:rStyle w:val="HideTWBExt"/>
          <w:b w:val="0"/>
        </w:rPr>
        <w:t>&lt;Article&gt;</w:t>
      </w:r>
      <w:r w:rsidRPr="00357852">
        <w:t>11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A631CD2" w14:textId="77777777" w:rsidTr="00BF7AFB">
        <w:trPr>
          <w:trHeight w:hRule="exact" w:val="240"/>
          <w:jc w:val="center"/>
        </w:trPr>
        <w:tc>
          <w:tcPr>
            <w:tcW w:w="9752" w:type="dxa"/>
            <w:gridSpan w:val="2"/>
          </w:tcPr>
          <w:p w14:paraId="74E398A0" w14:textId="77777777" w:rsidR="009760F5" w:rsidRPr="00357852" w:rsidRDefault="009760F5" w:rsidP="00BF7AFB"/>
        </w:tc>
      </w:tr>
      <w:tr w:rsidR="00215CFA" w:rsidRPr="00357852" w14:paraId="521CED0C" w14:textId="77777777" w:rsidTr="00BF7AFB">
        <w:trPr>
          <w:trHeight w:val="240"/>
          <w:jc w:val="center"/>
        </w:trPr>
        <w:tc>
          <w:tcPr>
            <w:tcW w:w="4876" w:type="dxa"/>
          </w:tcPr>
          <w:p w14:paraId="2755974E" w14:textId="77777777" w:rsidR="009760F5" w:rsidRPr="00357852" w:rsidRDefault="009760F5" w:rsidP="00BF7AFB">
            <w:pPr>
              <w:pStyle w:val="AmColumnHeading"/>
            </w:pPr>
            <w:r w:rsidRPr="00357852">
              <w:t>A Bizottság által javasolt szöveg</w:t>
            </w:r>
          </w:p>
        </w:tc>
        <w:tc>
          <w:tcPr>
            <w:tcW w:w="4876" w:type="dxa"/>
          </w:tcPr>
          <w:p w14:paraId="199A5E36" w14:textId="77777777" w:rsidR="009760F5" w:rsidRPr="00357852" w:rsidRDefault="009760F5" w:rsidP="00BF7AFB">
            <w:pPr>
              <w:pStyle w:val="AmColumnHeading"/>
            </w:pPr>
            <w:r w:rsidRPr="00357852">
              <w:t>Módosítás</w:t>
            </w:r>
          </w:p>
        </w:tc>
      </w:tr>
      <w:tr w:rsidR="00215CFA" w:rsidRPr="00357852" w14:paraId="31C7C61F" w14:textId="77777777" w:rsidTr="00BF7AFB">
        <w:trPr>
          <w:jc w:val="center"/>
        </w:trPr>
        <w:tc>
          <w:tcPr>
            <w:tcW w:w="4876" w:type="dxa"/>
          </w:tcPr>
          <w:p w14:paraId="3ABEBE60" w14:textId="77777777" w:rsidR="009760F5" w:rsidRPr="00357852" w:rsidRDefault="009760F5" w:rsidP="00BF7AFB">
            <w:pPr>
              <w:pStyle w:val="Normal6a"/>
            </w:pPr>
            <w:r w:rsidRPr="00357852">
              <w:t>(1)</w:t>
            </w:r>
            <w:r w:rsidRPr="00357852">
              <w:tab/>
              <w:t xml:space="preserve">A Bizottság végrehajtási jogi aktusokat fogadhat el a 4., 5. és 6. cikkben említett eltérési eljárási szabályok alkalmazásának engedélyezésére, valamint az </w:t>
            </w:r>
            <w:r w:rsidRPr="00357852">
              <w:rPr>
                <w:b/>
                <w:bCs/>
                <w:i/>
                <w:iCs/>
              </w:rPr>
              <w:t>azonnali védelmet biztosító jogállás</w:t>
            </w:r>
            <w:r w:rsidRPr="00357852">
              <w:t xml:space="preserve"> megadásának a 10. cikk szerinti megkezdésére vonatkozóan. Ezeket a végrehajtási jogi aktusokat a 12. cikk (2) bekezdésében említett vizsgálóbizottsági eljárás keretében kell elfogadni.</w:t>
            </w:r>
          </w:p>
        </w:tc>
        <w:tc>
          <w:tcPr>
            <w:tcW w:w="4876" w:type="dxa"/>
          </w:tcPr>
          <w:p w14:paraId="429A3A9F" w14:textId="77777777" w:rsidR="009760F5" w:rsidRPr="00357852" w:rsidRDefault="009760F5" w:rsidP="00BF7AFB">
            <w:pPr>
              <w:pStyle w:val="Normal6a"/>
            </w:pPr>
            <w:r w:rsidRPr="00357852">
              <w:t>(1)</w:t>
            </w:r>
            <w:r w:rsidRPr="00357852">
              <w:tab/>
              <w:t xml:space="preserve">A Bizottság végrehajtási jogi aktusokat fogadhat el a 4., 5. és 6. cikkben említett eltérési eljárási szabályok alkalmazásának engedélyezésére, valamint az </w:t>
            </w:r>
            <w:r w:rsidRPr="00357852">
              <w:rPr>
                <w:b/>
                <w:bCs/>
                <w:i/>
                <w:iCs/>
              </w:rPr>
              <w:t xml:space="preserve">ideiglenes tartózkodási engedély </w:t>
            </w:r>
            <w:r w:rsidRPr="00357852">
              <w:t>megadásának a 10. cikk szerinti megkezdésére vonatkozóan. Ezeket a végrehajtási jogi aktusokat a 12. cikk (2) bekezdésében említett vizsgálóbizottsági eljárás keretében kell elfogadni.</w:t>
            </w:r>
          </w:p>
        </w:tc>
      </w:tr>
    </w:tbl>
    <w:p w14:paraId="58085D5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3F2AB46" w14:textId="77777777" w:rsidR="009760F5" w:rsidRPr="00357852" w:rsidRDefault="009760F5" w:rsidP="009760F5">
      <w:r w:rsidRPr="00534DA7">
        <w:rPr>
          <w:rStyle w:val="HideTWBExt"/>
        </w:rPr>
        <w:t>&lt;/Amend&gt;</w:t>
      </w:r>
    </w:p>
    <w:p w14:paraId="1B899C0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676</w:t>
      </w:r>
      <w:r w:rsidRPr="00534DA7">
        <w:rPr>
          <w:rStyle w:val="HideTWBExt"/>
          <w:b w:val="0"/>
        </w:rPr>
        <w:t>&lt;/NumAm&gt;</w:t>
      </w:r>
    </w:p>
    <w:p w14:paraId="0932805F"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71738437" w14:textId="77777777" w:rsidR="009760F5" w:rsidRPr="00357852" w:rsidRDefault="009760F5" w:rsidP="009760F5">
      <w:pPr>
        <w:pStyle w:val="NormalBold"/>
      </w:pPr>
      <w:r w:rsidRPr="00534DA7">
        <w:rPr>
          <w:rStyle w:val="HideTWBExt"/>
          <w:b w:val="0"/>
        </w:rPr>
        <w:t>&lt;/RepeatBlock-By&gt;</w:t>
      </w:r>
    </w:p>
    <w:p w14:paraId="77A42BA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02BF1FF" w14:textId="77777777" w:rsidR="009760F5" w:rsidRPr="00357852" w:rsidRDefault="009760F5" w:rsidP="009760F5">
      <w:pPr>
        <w:pStyle w:val="NormalBold"/>
      </w:pPr>
      <w:r w:rsidRPr="00534DA7">
        <w:rPr>
          <w:rStyle w:val="HideTWBExt"/>
          <w:b w:val="0"/>
        </w:rPr>
        <w:t>&lt;Article&gt;</w:t>
      </w:r>
      <w:r w:rsidRPr="00357852">
        <w:t>11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65678CD2" w14:textId="77777777" w:rsidTr="00BF7AFB">
        <w:trPr>
          <w:trHeight w:hRule="exact" w:val="240"/>
          <w:jc w:val="center"/>
        </w:trPr>
        <w:tc>
          <w:tcPr>
            <w:tcW w:w="9752" w:type="dxa"/>
            <w:gridSpan w:val="2"/>
          </w:tcPr>
          <w:p w14:paraId="60EFAA5D" w14:textId="77777777" w:rsidR="009760F5" w:rsidRPr="00357852" w:rsidRDefault="009760F5" w:rsidP="00BF7AFB"/>
        </w:tc>
      </w:tr>
      <w:tr w:rsidR="00215CFA" w:rsidRPr="00357852" w14:paraId="7FECF8F7" w14:textId="77777777" w:rsidTr="00BF7AFB">
        <w:trPr>
          <w:trHeight w:val="240"/>
          <w:jc w:val="center"/>
        </w:trPr>
        <w:tc>
          <w:tcPr>
            <w:tcW w:w="4876" w:type="dxa"/>
          </w:tcPr>
          <w:p w14:paraId="509248BA" w14:textId="77777777" w:rsidR="009760F5" w:rsidRPr="00357852" w:rsidRDefault="009760F5" w:rsidP="00BF7AFB">
            <w:pPr>
              <w:pStyle w:val="AmColumnHeading"/>
            </w:pPr>
            <w:r w:rsidRPr="00357852">
              <w:t>A Bizottság által javasolt szöveg</w:t>
            </w:r>
          </w:p>
        </w:tc>
        <w:tc>
          <w:tcPr>
            <w:tcW w:w="4876" w:type="dxa"/>
          </w:tcPr>
          <w:p w14:paraId="16FCEBC1" w14:textId="77777777" w:rsidR="009760F5" w:rsidRPr="00357852" w:rsidRDefault="009760F5" w:rsidP="00BF7AFB">
            <w:pPr>
              <w:pStyle w:val="AmColumnHeading"/>
            </w:pPr>
            <w:r w:rsidRPr="00357852">
              <w:t>Módosítás</w:t>
            </w:r>
          </w:p>
        </w:tc>
      </w:tr>
      <w:tr w:rsidR="00215CFA" w:rsidRPr="00357852" w14:paraId="6FD08D36" w14:textId="77777777" w:rsidTr="00BF7AFB">
        <w:trPr>
          <w:jc w:val="center"/>
        </w:trPr>
        <w:tc>
          <w:tcPr>
            <w:tcW w:w="4876" w:type="dxa"/>
          </w:tcPr>
          <w:p w14:paraId="4118223A" w14:textId="77777777" w:rsidR="009760F5" w:rsidRPr="00357852" w:rsidRDefault="009760F5" w:rsidP="00BF7AFB">
            <w:pPr>
              <w:pStyle w:val="Normal6a"/>
            </w:pPr>
            <w:r w:rsidRPr="00357852">
              <w:t>(1)</w:t>
            </w:r>
            <w:r w:rsidRPr="00357852">
              <w:tab/>
              <w:t>A Bizottság végrehajtási jogi aktusokat fogadhat el a 4., 5. és 6. cikkben említett eltérési eljárási szabályok alkalmazásának engedélyezésére</w:t>
            </w:r>
            <w:r w:rsidRPr="00357852">
              <w:rPr>
                <w:b/>
                <w:bCs/>
                <w:i/>
                <w:iCs/>
              </w:rPr>
              <w:t>,</w:t>
            </w:r>
            <w:r w:rsidRPr="00357852">
              <w:t xml:space="preserve"> </w:t>
            </w:r>
            <w:r w:rsidRPr="00357852">
              <w:rPr>
                <w:b/>
                <w:bCs/>
                <w:i/>
                <w:iCs/>
              </w:rPr>
              <w:t>valamint az azonnali védelmet biztosító</w:t>
            </w:r>
            <w:r w:rsidRPr="00357852">
              <w:t xml:space="preserve"> </w:t>
            </w:r>
            <w:r w:rsidRPr="00357852">
              <w:rPr>
                <w:b/>
                <w:i/>
              </w:rPr>
              <w:t>jogállás megadásának a 10. cikk szerinti megkezdésére vonatkozóan</w:t>
            </w:r>
            <w:r w:rsidRPr="00357852">
              <w:t>. Ezeket a végrehajtási jogi aktusokat a 12. cikk (2) bekezdésében említett vizsgálóbizottsági eljárásnak megfelelően kell elfogadni.</w:t>
            </w:r>
          </w:p>
        </w:tc>
        <w:tc>
          <w:tcPr>
            <w:tcW w:w="4876" w:type="dxa"/>
          </w:tcPr>
          <w:p w14:paraId="55E5E6B5" w14:textId="77777777" w:rsidR="009760F5" w:rsidRPr="00357852" w:rsidRDefault="009760F5" w:rsidP="00BF7AFB">
            <w:pPr>
              <w:pStyle w:val="Normal6a"/>
            </w:pPr>
            <w:r w:rsidRPr="00357852">
              <w:t>(1)</w:t>
            </w:r>
            <w:r w:rsidRPr="00357852">
              <w:tab/>
              <w:t xml:space="preserve">A Bizottság </w:t>
            </w:r>
            <w:r w:rsidRPr="00357852">
              <w:rPr>
                <w:b/>
                <w:bCs/>
                <w:i/>
                <w:iCs/>
              </w:rPr>
              <w:t>az érintett tagállam vagy tagállamok indokolással ellátott kérelmei alapján</w:t>
            </w:r>
            <w:r w:rsidRPr="00357852">
              <w:t xml:space="preserve"> végrehajtási jogi aktusokat fogadhat el a 4., 5. és 6. cikkben említett eltérési eljárási szabályok alkalmazásának engedélyezésére. Ezeket a végrehajtási jogi aktusokat a 12. cikk (2) bekezdésében említett vizsgálóbizottsági eljárásnak megfelelően kell elfogadni.</w:t>
            </w:r>
          </w:p>
        </w:tc>
      </w:tr>
    </w:tbl>
    <w:p w14:paraId="2EC63A3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05B34119" w14:textId="77777777" w:rsidR="009760F5" w:rsidRPr="00357852" w:rsidRDefault="009760F5" w:rsidP="009760F5">
      <w:r w:rsidRPr="00534DA7">
        <w:rPr>
          <w:rStyle w:val="HideTWBExt"/>
        </w:rPr>
        <w:t>&lt;/Amend&gt;</w:t>
      </w:r>
    </w:p>
    <w:p w14:paraId="061797C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677</w:t>
      </w:r>
      <w:r w:rsidRPr="00534DA7">
        <w:rPr>
          <w:rStyle w:val="HideTWBExt"/>
          <w:b w:val="0"/>
        </w:rPr>
        <w:t>&lt;/NumAm&gt;</w:t>
      </w:r>
    </w:p>
    <w:p w14:paraId="52276A2A"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4D20AD2A" w14:textId="77777777" w:rsidR="009760F5" w:rsidRPr="00357852" w:rsidRDefault="009760F5" w:rsidP="009760F5">
      <w:pPr>
        <w:pStyle w:val="NormalBold"/>
      </w:pPr>
      <w:r w:rsidRPr="00534DA7">
        <w:rPr>
          <w:rStyle w:val="HideTWBExt"/>
          <w:b w:val="0"/>
        </w:rPr>
        <w:t>&lt;/RepeatBlock-By&gt;</w:t>
      </w:r>
    </w:p>
    <w:p w14:paraId="79A0114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CC3B5A6" w14:textId="77777777" w:rsidR="009760F5" w:rsidRPr="00357852" w:rsidRDefault="009760F5" w:rsidP="009760F5">
      <w:pPr>
        <w:pStyle w:val="NormalBold"/>
      </w:pPr>
      <w:r w:rsidRPr="00534DA7">
        <w:rPr>
          <w:rStyle w:val="HideTWBExt"/>
          <w:b w:val="0"/>
        </w:rPr>
        <w:t>&lt;Article&gt;</w:t>
      </w:r>
      <w:r w:rsidRPr="00357852">
        <w:t>11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BC1ADBE" w14:textId="77777777" w:rsidTr="00BF7AFB">
        <w:trPr>
          <w:trHeight w:hRule="exact" w:val="240"/>
          <w:jc w:val="center"/>
        </w:trPr>
        <w:tc>
          <w:tcPr>
            <w:tcW w:w="9752" w:type="dxa"/>
            <w:gridSpan w:val="2"/>
          </w:tcPr>
          <w:p w14:paraId="4B1C67A9" w14:textId="77777777" w:rsidR="009760F5" w:rsidRPr="00357852" w:rsidRDefault="009760F5" w:rsidP="00BF7AFB"/>
        </w:tc>
      </w:tr>
      <w:tr w:rsidR="00215CFA" w:rsidRPr="00357852" w14:paraId="1BE5FEF8" w14:textId="77777777" w:rsidTr="00BF7AFB">
        <w:trPr>
          <w:trHeight w:val="240"/>
          <w:jc w:val="center"/>
        </w:trPr>
        <w:tc>
          <w:tcPr>
            <w:tcW w:w="4876" w:type="dxa"/>
          </w:tcPr>
          <w:p w14:paraId="70330259" w14:textId="77777777" w:rsidR="009760F5" w:rsidRPr="00357852" w:rsidRDefault="009760F5" w:rsidP="00BF7AFB">
            <w:pPr>
              <w:pStyle w:val="AmColumnHeading"/>
            </w:pPr>
            <w:r w:rsidRPr="00357852">
              <w:t>A Bizottság által javasolt szöveg</w:t>
            </w:r>
          </w:p>
        </w:tc>
        <w:tc>
          <w:tcPr>
            <w:tcW w:w="4876" w:type="dxa"/>
          </w:tcPr>
          <w:p w14:paraId="6FEE169A" w14:textId="77777777" w:rsidR="009760F5" w:rsidRPr="00357852" w:rsidRDefault="009760F5" w:rsidP="00BF7AFB">
            <w:pPr>
              <w:pStyle w:val="AmColumnHeading"/>
            </w:pPr>
            <w:r w:rsidRPr="00357852">
              <w:t>Módosítás</w:t>
            </w:r>
          </w:p>
        </w:tc>
      </w:tr>
      <w:tr w:rsidR="00215CFA" w:rsidRPr="00357852" w14:paraId="7F217C52" w14:textId="77777777" w:rsidTr="00BF7AFB">
        <w:trPr>
          <w:jc w:val="center"/>
        </w:trPr>
        <w:tc>
          <w:tcPr>
            <w:tcW w:w="4876" w:type="dxa"/>
          </w:tcPr>
          <w:p w14:paraId="61732EA8" w14:textId="77777777" w:rsidR="009760F5" w:rsidRPr="00357852" w:rsidRDefault="009760F5" w:rsidP="00BF7AFB">
            <w:pPr>
              <w:pStyle w:val="Normal6a"/>
            </w:pPr>
            <w:r w:rsidRPr="00357852">
              <w:rPr>
                <w:b/>
                <w:i/>
              </w:rPr>
              <w:t>(2)</w:t>
            </w:r>
            <w:r w:rsidRPr="00357852">
              <w:tab/>
            </w:r>
            <w:r w:rsidRPr="00357852">
              <w:rPr>
                <w:b/>
                <w:i/>
              </w:rPr>
              <w:t>A valamely tagállamban jelentkező, az 1. cikk (2) bekezdésében meghatározott válsághelyzet miatt előálló, kellően indokolt, rendkívül sürgős esetben a Bizottság végrehajtási jogi aktusokat fogadhat el a 4., 5. és 6. cikkben említett eltérési eljárási szabályok alkalmazásának engedélyezésére, valamint az azonnali védelmet biztosító jogállás megadásának a 10. cikk szerinti megkezdésére vonatkozóan. Ezeket a végrehajtási jogi aktusokat a 12. cikk (3) bekezdésében említett eljárás keretében kell elfogadni.</w:t>
            </w:r>
          </w:p>
        </w:tc>
        <w:tc>
          <w:tcPr>
            <w:tcW w:w="4876" w:type="dxa"/>
          </w:tcPr>
          <w:p w14:paraId="1AD1D693" w14:textId="77777777" w:rsidR="009760F5" w:rsidRPr="00357852" w:rsidRDefault="009760F5" w:rsidP="00BF7AFB">
            <w:pPr>
              <w:pStyle w:val="Normal6a"/>
            </w:pPr>
            <w:r w:rsidRPr="00357852">
              <w:rPr>
                <w:b/>
                <w:i/>
              </w:rPr>
              <w:t>törölve</w:t>
            </w:r>
          </w:p>
        </w:tc>
      </w:tr>
    </w:tbl>
    <w:p w14:paraId="42AB5B7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2E09981" w14:textId="77777777" w:rsidR="009760F5" w:rsidRPr="00357852" w:rsidRDefault="009760F5" w:rsidP="009760F5">
      <w:r w:rsidRPr="00534DA7">
        <w:rPr>
          <w:rStyle w:val="HideTWBExt"/>
        </w:rPr>
        <w:t>&lt;/Amend&gt;</w:t>
      </w:r>
    </w:p>
    <w:p w14:paraId="74C0192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678</w:t>
      </w:r>
      <w:r w:rsidRPr="00534DA7">
        <w:rPr>
          <w:rStyle w:val="HideTWBExt"/>
          <w:b w:val="0"/>
        </w:rPr>
        <w:t>&lt;/NumAm&gt;</w:t>
      </w:r>
    </w:p>
    <w:p w14:paraId="0892D67A"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043AB501" w14:textId="77777777" w:rsidR="009760F5" w:rsidRPr="00357852" w:rsidRDefault="009760F5" w:rsidP="009760F5">
      <w:pPr>
        <w:pStyle w:val="NormalBold"/>
      </w:pPr>
      <w:r w:rsidRPr="00534DA7">
        <w:rPr>
          <w:rStyle w:val="HideTWBExt"/>
          <w:b w:val="0"/>
        </w:rPr>
        <w:t>&lt;/RepeatBlock-By&gt;</w:t>
      </w:r>
    </w:p>
    <w:p w14:paraId="5B3EA10F"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CB5910C" w14:textId="77777777" w:rsidR="009760F5" w:rsidRPr="00357852" w:rsidRDefault="009760F5" w:rsidP="009760F5">
      <w:pPr>
        <w:pStyle w:val="NormalBold"/>
      </w:pPr>
      <w:r w:rsidRPr="00534DA7">
        <w:rPr>
          <w:rStyle w:val="HideTWBExt"/>
          <w:b w:val="0"/>
        </w:rPr>
        <w:t>&lt;Article&gt;</w:t>
      </w:r>
      <w:r w:rsidRPr="00357852">
        <w:t>11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C513AA1" w14:textId="77777777" w:rsidTr="00BF7AFB">
        <w:trPr>
          <w:trHeight w:hRule="exact" w:val="240"/>
          <w:jc w:val="center"/>
        </w:trPr>
        <w:tc>
          <w:tcPr>
            <w:tcW w:w="9752" w:type="dxa"/>
            <w:gridSpan w:val="2"/>
          </w:tcPr>
          <w:p w14:paraId="2C8A2F9C" w14:textId="77777777" w:rsidR="009760F5" w:rsidRPr="00357852" w:rsidRDefault="009760F5" w:rsidP="00BF7AFB"/>
        </w:tc>
      </w:tr>
      <w:tr w:rsidR="00215CFA" w:rsidRPr="00357852" w14:paraId="202C2410" w14:textId="77777777" w:rsidTr="00BF7AFB">
        <w:trPr>
          <w:trHeight w:val="240"/>
          <w:jc w:val="center"/>
        </w:trPr>
        <w:tc>
          <w:tcPr>
            <w:tcW w:w="4876" w:type="dxa"/>
          </w:tcPr>
          <w:p w14:paraId="63430CDA" w14:textId="77777777" w:rsidR="009760F5" w:rsidRPr="00357852" w:rsidRDefault="009760F5" w:rsidP="00BF7AFB">
            <w:pPr>
              <w:pStyle w:val="AmColumnHeading"/>
            </w:pPr>
            <w:r w:rsidRPr="00357852">
              <w:t>A Bizottság által javasolt szöveg</w:t>
            </w:r>
          </w:p>
        </w:tc>
        <w:tc>
          <w:tcPr>
            <w:tcW w:w="4876" w:type="dxa"/>
          </w:tcPr>
          <w:p w14:paraId="1E50E349" w14:textId="77777777" w:rsidR="009760F5" w:rsidRPr="00357852" w:rsidRDefault="009760F5" w:rsidP="00BF7AFB">
            <w:pPr>
              <w:pStyle w:val="AmColumnHeading"/>
            </w:pPr>
            <w:r w:rsidRPr="00357852">
              <w:t>Módosítás</w:t>
            </w:r>
          </w:p>
        </w:tc>
      </w:tr>
      <w:tr w:rsidR="00215CFA" w:rsidRPr="00357852" w14:paraId="2F5FE31E" w14:textId="77777777" w:rsidTr="00BF7AFB">
        <w:trPr>
          <w:jc w:val="center"/>
        </w:trPr>
        <w:tc>
          <w:tcPr>
            <w:tcW w:w="4876" w:type="dxa"/>
          </w:tcPr>
          <w:p w14:paraId="58704AA9" w14:textId="77777777" w:rsidR="009760F5" w:rsidRPr="00357852" w:rsidRDefault="009760F5" w:rsidP="00BF7AFB">
            <w:pPr>
              <w:pStyle w:val="Normal6a"/>
            </w:pPr>
            <w:r w:rsidRPr="00357852">
              <w:rPr>
                <w:b/>
                <w:i/>
              </w:rPr>
              <w:t>(2)</w:t>
            </w:r>
            <w:r w:rsidRPr="00357852">
              <w:tab/>
            </w:r>
            <w:r w:rsidRPr="00357852">
              <w:rPr>
                <w:b/>
                <w:i/>
              </w:rPr>
              <w:t>A valamely tagállamban jelentkező, az 1. cikk (2) bekezdésében meghatározott válsághelyzet miatt előálló, kellően indokolt, rendkívül sürgős esetben a Bizottság végrehajtási jogi aktusokat fogadhat el a 4., 5. és 6. cikkben említett eltérési eljárási szabályok alkalmazásának engedélyezésére, valamint az azonnali védelmet biztosító jogállás megadásának a 10. cikk szerinti megkezdésére vonatkozóan. Ezeket a végrehajtási jogi aktusokat a 12. cikk (3) bekezdésében említett eljárás keretében kell elfogadni.</w:t>
            </w:r>
          </w:p>
        </w:tc>
        <w:tc>
          <w:tcPr>
            <w:tcW w:w="4876" w:type="dxa"/>
          </w:tcPr>
          <w:p w14:paraId="66ED0EDB" w14:textId="77777777" w:rsidR="009760F5" w:rsidRPr="00357852" w:rsidRDefault="009760F5" w:rsidP="00BF7AFB">
            <w:pPr>
              <w:pStyle w:val="Normal6a"/>
            </w:pPr>
            <w:r w:rsidRPr="00357852">
              <w:rPr>
                <w:b/>
                <w:i/>
              </w:rPr>
              <w:t>törölve</w:t>
            </w:r>
          </w:p>
        </w:tc>
      </w:tr>
    </w:tbl>
    <w:p w14:paraId="0C98BD89"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AABD6C2" w14:textId="77777777" w:rsidR="009760F5" w:rsidRPr="00357852" w:rsidRDefault="009760F5" w:rsidP="009760F5">
      <w:r w:rsidRPr="00534DA7">
        <w:rPr>
          <w:rStyle w:val="HideTWBExt"/>
        </w:rPr>
        <w:t>&lt;/Amend&gt;</w:t>
      </w:r>
    </w:p>
    <w:p w14:paraId="643A6040"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679</w:t>
      </w:r>
      <w:r w:rsidRPr="00534DA7">
        <w:rPr>
          <w:rStyle w:val="HideTWBExt"/>
          <w:b w:val="0"/>
        </w:rPr>
        <w:t>&lt;/NumAm&gt;</w:t>
      </w:r>
    </w:p>
    <w:p w14:paraId="2E8B622D"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3442138B" w14:textId="77777777" w:rsidR="009760F5" w:rsidRPr="00357852" w:rsidRDefault="009760F5" w:rsidP="009760F5">
      <w:pPr>
        <w:pStyle w:val="NormalBold"/>
      </w:pPr>
      <w:r w:rsidRPr="00534DA7">
        <w:rPr>
          <w:rStyle w:val="HideTWBExt"/>
          <w:b w:val="0"/>
        </w:rPr>
        <w:t>&lt;/RepeatBlock-By&gt;</w:t>
      </w:r>
    </w:p>
    <w:p w14:paraId="65F4820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02C3747" w14:textId="77777777" w:rsidR="009760F5" w:rsidRPr="00357852" w:rsidRDefault="009760F5" w:rsidP="009760F5">
      <w:pPr>
        <w:pStyle w:val="NormalBold"/>
      </w:pPr>
      <w:r w:rsidRPr="00534DA7">
        <w:rPr>
          <w:rStyle w:val="HideTWBExt"/>
          <w:b w:val="0"/>
        </w:rPr>
        <w:t>&lt;Article&gt;</w:t>
      </w:r>
      <w:r w:rsidRPr="00357852">
        <w:t>11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398820B" w14:textId="77777777" w:rsidTr="00BF7AFB">
        <w:trPr>
          <w:trHeight w:hRule="exact" w:val="240"/>
          <w:jc w:val="center"/>
        </w:trPr>
        <w:tc>
          <w:tcPr>
            <w:tcW w:w="9752" w:type="dxa"/>
            <w:gridSpan w:val="2"/>
          </w:tcPr>
          <w:p w14:paraId="6B51939B" w14:textId="77777777" w:rsidR="009760F5" w:rsidRPr="00357852" w:rsidRDefault="009760F5" w:rsidP="00BF7AFB"/>
        </w:tc>
      </w:tr>
      <w:tr w:rsidR="00215CFA" w:rsidRPr="00357852" w14:paraId="5E629009" w14:textId="77777777" w:rsidTr="00BF7AFB">
        <w:trPr>
          <w:trHeight w:val="240"/>
          <w:jc w:val="center"/>
        </w:trPr>
        <w:tc>
          <w:tcPr>
            <w:tcW w:w="4876" w:type="dxa"/>
          </w:tcPr>
          <w:p w14:paraId="7CC1A6A6" w14:textId="77777777" w:rsidR="009760F5" w:rsidRPr="00357852" w:rsidRDefault="009760F5" w:rsidP="00BF7AFB">
            <w:pPr>
              <w:pStyle w:val="AmColumnHeading"/>
            </w:pPr>
            <w:r w:rsidRPr="00357852">
              <w:t>A Bizottság által javasolt szöveg</w:t>
            </w:r>
          </w:p>
        </w:tc>
        <w:tc>
          <w:tcPr>
            <w:tcW w:w="4876" w:type="dxa"/>
          </w:tcPr>
          <w:p w14:paraId="2C233986" w14:textId="77777777" w:rsidR="009760F5" w:rsidRPr="00357852" w:rsidRDefault="009760F5" w:rsidP="00BF7AFB">
            <w:pPr>
              <w:pStyle w:val="AmColumnHeading"/>
            </w:pPr>
            <w:r w:rsidRPr="00357852">
              <w:t>Módosítás</w:t>
            </w:r>
          </w:p>
        </w:tc>
      </w:tr>
      <w:tr w:rsidR="00215CFA" w:rsidRPr="00357852" w14:paraId="66F7E07A" w14:textId="77777777" w:rsidTr="00BF7AFB">
        <w:trPr>
          <w:jc w:val="center"/>
        </w:trPr>
        <w:tc>
          <w:tcPr>
            <w:tcW w:w="4876" w:type="dxa"/>
          </w:tcPr>
          <w:p w14:paraId="063C989E" w14:textId="77777777" w:rsidR="009760F5" w:rsidRPr="00357852" w:rsidRDefault="009760F5" w:rsidP="00BF7AFB">
            <w:pPr>
              <w:pStyle w:val="Normal6a"/>
            </w:pPr>
            <w:r w:rsidRPr="00357852">
              <w:t>(2)</w:t>
            </w:r>
            <w:r w:rsidRPr="00357852">
              <w:tab/>
            </w:r>
            <w:r w:rsidRPr="00357852">
              <w:rPr>
                <w:b/>
                <w:bCs/>
                <w:i/>
                <w:iCs/>
              </w:rPr>
              <w:t>A</w:t>
            </w:r>
            <w:r w:rsidRPr="00357852">
              <w:t xml:space="preserve"> </w:t>
            </w:r>
            <w:r w:rsidRPr="00357852">
              <w:rPr>
                <w:b/>
                <w:bCs/>
                <w:i/>
                <w:iCs/>
              </w:rPr>
              <w:t xml:space="preserve">valamely tagállamban jelentkező, az 1. cikk (2) bekezdésében </w:t>
            </w:r>
            <w:r w:rsidRPr="00357852">
              <w:t xml:space="preserve">meghatározott </w:t>
            </w:r>
            <w:r w:rsidRPr="00357852">
              <w:rPr>
                <w:b/>
                <w:bCs/>
                <w:i/>
                <w:iCs/>
              </w:rPr>
              <w:t>válsághelyzet</w:t>
            </w:r>
            <w:r w:rsidRPr="00357852">
              <w:t xml:space="preserve"> miatt előálló, kellően indokolt, rendkívül sürgős esetben </w:t>
            </w:r>
            <w:r w:rsidRPr="00357852">
              <w:rPr>
                <w:b/>
                <w:bCs/>
                <w:i/>
                <w:iCs/>
              </w:rPr>
              <w:t>a Bizottság végrehajtási jogi aktusokat fogadhat el a 4., 5. és 6. cikkben említett eltérési eljárási szabályok alkalmazásának engedélyezésére, valamint az azonnali védelmet biztosító jogállás megadásának a 10. cikk szerinti megkezdésére vonatkozóan.</w:t>
            </w:r>
            <w:r w:rsidRPr="00357852">
              <w:rPr>
                <w:b/>
                <w:i/>
              </w:rPr>
              <w:t xml:space="preserve"> </w:t>
            </w:r>
            <w:r w:rsidRPr="00357852">
              <w:rPr>
                <w:b/>
                <w:bCs/>
                <w:i/>
                <w:iCs/>
              </w:rPr>
              <w:t>Ezeket a végrehajtási jogi aktusokat a 12. cikk (3) bekezdésében említett eljárás keretében kell elfogadni</w:t>
            </w:r>
            <w:r w:rsidRPr="00357852">
              <w:t>.</w:t>
            </w:r>
          </w:p>
        </w:tc>
        <w:tc>
          <w:tcPr>
            <w:tcW w:w="4876" w:type="dxa"/>
          </w:tcPr>
          <w:p w14:paraId="5DB795BA" w14:textId="77777777" w:rsidR="009760F5" w:rsidRPr="00357852" w:rsidRDefault="009760F5" w:rsidP="00BF7AFB">
            <w:pPr>
              <w:pStyle w:val="Normal6a"/>
            </w:pPr>
            <w:r w:rsidRPr="00357852">
              <w:t>(2)</w:t>
            </w:r>
            <w:r w:rsidRPr="00357852">
              <w:tab/>
            </w:r>
            <w:r w:rsidRPr="00357852">
              <w:rPr>
                <w:b/>
                <w:bCs/>
                <w:i/>
                <w:iCs/>
              </w:rPr>
              <w:t>Az 1a. cikk (1) bekezdésének a) pontjában</w:t>
            </w:r>
            <w:r w:rsidRPr="00357852">
              <w:t xml:space="preserve"> meghatározott </w:t>
            </w:r>
            <w:r w:rsidRPr="00357852">
              <w:rPr>
                <w:b/>
                <w:bCs/>
                <w:i/>
                <w:iCs/>
              </w:rPr>
              <w:t>szükséghelyzet</w:t>
            </w:r>
            <w:r w:rsidRPr="00357852">
              <w:rPr>
                <w:i/>
                <w:iCs/>
              </w:rPr>
              <w:t xml:space="preserve"> </w:t>
            </w:r>
            <w:r w:rsidRPr="00357852">
              <w:t xml:space="preserve">miatt előálló, kellően indokolt, rendkívül sürgős esetben </w:t>
            </w:r>
            <w:r w:rsidRPr="00357852">
              <w:rPr>
                <w:b/>
                <w:bCs/>
                <w:i/>
                <w:iCs/>
              </w:rPr>
              <w:t>a 12c. cikkben előírt eljárást kell alkalmazni az e cikk alapján elfogadott felhatalmazáson alapuló jogi aktusokra</w:t>
            </w:r>
            <w:r w:rsidRPr="00357852">
              <w:t>.</w:t>
            </w:r>
          </w:p>
        </w:tc>
      </w:tr>
    </w:tbl>
    <w:p w14:paraId="4E6B9557"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04D0F76" w14:textId="77777777" w:rsidR="009760F5" w:rsidRPr="00357852" w:rsidRDefault="009760F5" w:rsidP="009760F5">
      <w:r w:rsidRPr="00534DA7">
        <w:rPr>
          <w:rStyle w:val="HideTWBExt"/>
        </w:rPr>
        <w:t>&lt;/Amend&gt;</w:t>
      </w:r>
    </w:p>
    <w:p w14:paraId="2D86966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680</w:t>
      </w:r>
      <w:r w:rsidRPr="00534DA7">
        <w:rPr>
          <w:rStyle w:val="HideTWBExt"/>
          <w:b w:val="0"/>
        </w:rPr>
        <w:t>&lt;/NumAm&gt;</w:t>
      </w:r>
    </w:p>
    <w:p w14:paraId="1F44086B"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1003AA0B" w14:textId="77777777" w:rsidR="009760F5" w:rsidRPr="00357852" w:rsidRDefault="009760F5" w:rsidP="009760F5">
      <w:pPr>
        <w:pStyle w:val="NormalBold"/>
      </w:pPr>
      <w:r w:rsidRPr="00534DA7">
        <w:rPr>
          <w:rStyle w:val="HideTWBExt"/>
          <w:b w:val="0"/>
        </w:rPr>
        <w:t>&lt;/RepeatBlock-By&gt;</w:t>
      </w:r>
    </w:p>
    <w:p w14:paraId="779F322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154BB72" w14:textId="77777777" w:rsidR="009760F5" w:rsidRPr="00357852" w:rsidRDefault="009760F5" w:rsidP="009760F5">
      <w:pPr>
        <w:pStyle w:val="NormalBold"/>
      </w:pPr>
      <w:r w:rsidRPr="00534DA7">
        <w:rPr>
          <w:rStyle w:val="HideTWBExt"/>
          <w:b w:val="0"/>
        </w:rPr>
        <w:t>&lt;Article&gt;</w:t>
      </w:r>
      <w:r w:rsidRPr="00357852">
        <w:t>11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1D01A46" w14:textId="77777777" w:rsidTr="00BF7AFB">
        <w:trPr>
          <w:trHeight w:hRule="exact" w:val="240"/>
          <w:jc w:val="center"/>
        </w:trPr>
        <w:tc>
          <w:tcPr>
            <w:tcW w:w="9752" w:type="dxa"/>
            <w:gridSpan w:val="2"/>
          </w:tcPr>
          <w:p w14:paraId="1AA7C8D4" w14:textId="77777777" w:rsidR="009760F5" w:rsidRPr="00357852" w:rsidRDefault="009760F5" w:rsidP="00BF7AFB"/>
        </w:tc>
      </w:tr>
      <w:tr w:rsidR="00215CFA" w:rsidRPr="00357852" w14:paraId="06BC4D3C" w14:textId="77777777" w:rsidTr="00BF7AFB">
        <w:trPr>
          <w:trHeight w:val="240"/>
          <w:jc w:val="center"/>
        </w:trPr>
        <w:tc>
          <w:tcPr>
            <w:tcW w:w="4876" w:type="dxa"/>
          </w:tcPr>
          <w:p w14:paraId="178CBE2F" w14:textId="77777777" w:rsidR="009760F5" w:rsidRPr="00357852" w:rsidRDefault="009760F5" w:rsidP="00BF7AFB">
            <w:pPr>
              <w:pStyle w:val="AmColumnHeading"/>
            </w:pPr>
            <w:r w:rsidRPr="00357852">
              <w:t>A Bizottság által javasolt szöveg</w:t>
            </w:r>
          </w:p>
        </w:tc>
        <w:tc>
          <w:tcPr>
            <w:tcW w:w="4876" w:type="dxa"/>
          </w:tcPr>
          <w:p w14:paraId="0D68C0E2" w14:textId="77777777" w:rsidR="009760F5" w:rsidRPr="00357852" w:rsidRDefault="009760F5" w:rsidP="00BF7AFB">
            <w:pPr>
              <w:pStyle w:val="AmColumnHeading"/>
            </w:pPr>
            <w:r w:rsidRPr="00357852">
              <w:t>Módosítás</w:t>
            </w:r>
          </w:p>
        </w:tc>
      </w:tr>
      <w:tr w:rsidR="00215CFA" w:rsidRPr="00357852" w14:paraId="054847BC" w14:textId="77777777" w:rsidTr="00BF7AFB">
        <w:trPr>
          <w:jc w:val="center"/>
        </w:trPr>
        <w:tc>
          <w:tcPr>
            <w:tcW w:w="4876" w:type="dxa"/>
          </w:tcPr>
          <w:p w14:paraId="00EBB3F1" w14:textId="77777777" w:rsidR="009760F5" w:rsidRPr="00357852" w:rsidRDefault="009760F5" w:rsidP="00BF7AFB">
            <w:pPr>
              <w:pStyle w:val="Normal6a"/>
            </w:pPr>
            <w:r w:rsidRPr="00357852">
              <w:t>(2)</w:t>
            </w:r>
            <w:r w:rsidRPr="00357852">
              <w:tab/>
              <w:t xml:space="preserve">A valamely tagállamban jelentkező, az 1. cikk (2) bekezdésében meghatározott válsághelyzet miatt előálló, kellően indokolt, rendkívül sürgős esetben a </w:t>
            </w:r>
            <w:r w:rsidRPr="00357852">
              <w:rPr>
                <w:b/>
                <w:bCs/>
                <w:i/>
                <w:iCs/>
              </w:rPr>
              <w:t>Bizottság</w:t>
            </w:r>
            <w:r w:rsidRPr="00357852">
              <w:t xml:space="preserve"> </w:t>
            </w:r>
            <w:r w:rsidRPr="00357852">
              <w:rPr>
                <w:b/>
                <w:bCs/>
                <w:i/>
                <w:iCs/>
              </w:rPr>
              <w:t>végrehajtási</w:t>
            </w:r>
            <w:r w:rsidRPr="00357852">
              <w:t xml:space="preserve"> jogi aktusokat fogadhat el a 4., 5. és 6. cikkben említett eltérési eljárási szabályok alkalmazásának engedélyezésére</w:t>
            </w:r>
            <w:r w:rsidRPr="00357852">
              <w:rPr>
                <w:b/>
                <w:bCs/>
                <w:i/>
                <w:iCs/>
              </w:rPr>
              <w:t>, valamint az azonnali védelmet biztosító jogállás megadásának a 10. cikk szerinti megkezdésére vonatkozóan</w:t>
            </w:r>
            <w:r w:rsidRPr="00357852">
              <w:t xml:space="preserve">. </w:t>
            </w:r>
            <w:r w:rsidRPr="00357852">
              <w:rPr>
                <w:b/>
                <w:i/>
              </w:rPr>
              <w:t>Ezeket a végrehajtási jogi aktusokat a 12. cikk (3) bekezdésében említett eljárás keretében kell elfogadni.</w:t>
            </w:r>
          </w:p>
        </w:tc>
        <w:tc>
          <w:tcPr>
            <w:tcW w:w="4876" w:type="dxa"/>
          </w:tcPr>
          <w:p w14:paraId="6D62E06B" w14:textId="77777777" w:rsidR="009760F5" w:rsidRPr="00357852" w:rsidRDefault="009760F5" w:rsidP="00BF7AFB">
            <w:pPr>
              <w:pStyle w:val="Normal6a"/>
            </w:pPr>
            <w:r w:rsidRPr="00357852">
              <w:t>(2)</w:t>
            </w:r>
            <w:r w:rsidRPr="00357852">
              <w:tab/>
              <w:t xml:space="preserve">A valamely tagállamban jelentkező, az 1. cikk (2) bekezdésében meghatározott válsághelyzet miatt előálló, kellően indokolt, rendkívül sürgős esetben a </w:t>
            </w:r>
            <w:r w:rsidRPr="00357852">
              <w:rPr>
                <w:b/>
                <w:bCs/>
                <w:i/>
                <w:iCs/>
              </w:rPr>
              <w:t xml:space="preserve">Tanács azonnal alkalmazandó </w:t>
            </w:r>
            <w:r w:rsidRPr="00357852">
              <w:t>jogi aktusokat fogadhat el a 4., és 6. cikkben említett eltérési eljárási szabályok alkalmazásának engedélyezésére.</w:t>
            </w:r>
          </w:p>
        </w:tc>
      </w:tr>
    </w:tbl>
    <w:p w14:paraId="40F4B4AA"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6C3AE89" w14:textId="77777777" w:rsidR="009760F5" w:rsidRPr="00357852" w:rsidRDefault="009760F5" w:rsidP="009760F5">
      <w:r w:rsidRPr="00534DA7">
        <w:rPr>
          <w:rStyle w:val="HideTWBExt"/>
        </w:rPr>
        <w:t>&lt;/Amend&gt;</w:t>
      </w:r>
    </w:p>
    <w:p w14:paraId="36F5D66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681</w:t>
      </w:r>
      <w:r w:rsidRPr="00534DA7">
        <w:rPr>
          <w:rStyle w:val="HideTWBExt"/>
          <w:b w:val="0"/>
        </w:rPr>
        <w:t>&lt;/NumAm&gt;</w:t>
      </w:r>
    </w:p>
    <w:p w14:paraId="10303658"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Olivier Chastel, Moritz Körner</w:t>
      </w:r>
      <w:r w:rsidRPr="00534DA7">
        <w:rPr>
          <w:rStyle w:val="HideTWBExt"/>
          <w:b w:val="0"/>
        </w:rPr>
        <w:t>&lt;/Members&gt;</w:t>
      </w:r>
    </w:p>
    <w:p w14:paraId="24A19587" w14:textId="77777777" w:rsidR="009760F5" w:rsidRPr="00357852" w:rsidRDefault="009760F5" w:rsidP="009760F5">
      <w:pPr>
        <w:pStyle w:val="NormalBold"/>
      </w:pPr>
      <w:r w:rsidRPr="00534DA7">
        <w:rPr>
          <w:rStyle w:val="HideTWBExt"/>
          <w:b w:val="0"/>
        </w:rPr>
        <w:t>&lt;/RepeatBlock-By&gt;</w:t>
      </w:r>
    </w:p>
    <w:p w14:paraId="65F2216D"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4F93415" w14:textId="77777777" w:rsidR="009760F5" w:rsidRPr="00357852" w:rsidRDefault="009760F5" w:rsidP="009760F5">
      <w:pPr>
        <w:pStyle w:val="NormalBold"/>
      </w:pPr>
      <w:r w:rsidRPr="00534DA7">
        <w:rPr>
          <w:rStyle w:val="HideTWBExt"/>
          <w:b w:val="0"/>
        </w:rPr>
        <w:t>&lt;Article&gt;</w:t>
      </w:r>
      <w:r w:rsidRPr="00357852">
        <w:t>11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AE551AA" w14:textId="77777777" w:rsidTr="00BF7AFB">
        <w:trPr>
          <w:trHeight w:hRule="exact" w:val="240"/>
          <w:jc w:val="center"/>
        </w:trPr>
        <w:tc>
          <w:tcPr>
            <w:tcW w:w="9752" w:type="dxa"/>
            <w:gridSpan w:val="2"/>
          </w:tcPr>
          <w:p w14:paraId="374FC92B" w14:textId="77777777" w:rsidR="009760F5" w:rsidRPr="00357852" w:rsidRDefault="009760F5" w:rsidP="00BF7AFB"/>
        </w:tc>
      </w:tr>
      <w:tr w:rsidR="00215CFA" w:rsidRPr="00357852" w14:paraId="418B0126" w14:textId="77777777" w:rsidTr="00BF7AFB">
        <w:trPr>
          <w:trHeight w:val="240"/>
          <w:jc w:val="center"/>
        </w:trPr>
        <w:tc>
          <w:tcPr>
            <w:tcW w:w="4876" w:type="dxa"/>
          </w:tcPr>
          <w:p w14:paraId="1A7A8E79" w14:textId="77777777" w:rsidR="009760F5" w:rsidRPr="00357852" w:rsidRDefault="009760F5" w:rsidP="00BF7AFB">
            <w:pPr>
              <w:pStyle w:val="AmColumnHeading"/>
            </w:pPr>
            <w:r w:rsidRPr="00357852">
              <w:t>A Bizottság által javasolt szöveg</w:t>
            </w:r>
          </w:p>
        </w:tc>
        <w:tc>
          <w:tcPr>
            <w:tcW w:w="4876" w:type="dxa"/>
          </w:tcPr>
          <w:p w14:paraId="6AB875C5" w14:textId="77777777" w:rsidR="009760F5" w:rsidRPr="00357852" w:rsidRDefault="009760F5" w:rsidP="00BF7AFB">
            <w:pPr>
              <w:pStyle w:val="AmColumnHeading"/>
            </w:pPr>
            <w:r w:rsidRPr="00357852">
              <w:t>Módosítás</w:t>
            </w:r>
          </w:p>
        </w:tc>
      </w:tr>
      <w:tr w:rsidR="00215CFA" w:rsidRPr="00357852" w14:paraId="1431C63E" w14:textId="77777777" w:rsidTr="00BF7AFB">
        <w:trPr>
          <w:jc w:val="center"/>
        </w:trPr>
        <w:tc>
          <w:tcPr>
            <w:tcW w:w="4876" w:type="dxa"/>
          </w:tcPr>
          <w:p w14:paraId="0CB7EEF1" w14:textId="77777777" w:rsidR="009760F5" w:rsidRPr="00357852" w:rsidRDefault="009760F5" w:rsidP="00BF7AFB">
            <w:pPr>
              <w:pStyle w:val="Normal6a"/>
            </w:pPr>
            <w:r w:rsidRPr="00357852">
              <w:t>(2)</w:t>
            </w:r>
            <w:r w:rsidRPr="00357852">
              <w:tab/>
              <w:t xml:space="preserve">A valamely tagállamban jelentkező, az 1. cikk (2) bekezdésében meghatározott válsághelyzet miatt előálló, kellően indokolt, rendkívül sürgős esetben a Bizottság végrehajtási jogi aktusokat fogadhat el a 4., 5. és </w:t>
            </w:r>
            <w:r w:rsidRPr="00357852">
              <w:rPr>
                <w:b/>
                <w:bCs/>
                <w:i/>
                <w:iCs/>
              </w:rPr>
              <w:t>6</w:t>
            </w:r>
            <w:r w:rsidRPr="00357852">
              <w:t xml:space="preserve">. cikkben említett eltérési eljárási szabályok alkalmazásának engedélyezésére, valamint az </w:t>
            </w:r>
            <w:r w:rsidRPr="00357852">
              <w:rPr>
                <w:b/>
                <w:bCs/>
                <w:i/>
                <w:iCs/>
              </w:rPr>
              <w:t>azonnali védelmet biztosító jogállás megadásának</w:t>
            </w:r>
            <w:r w:rsidRPr="00357852">
              <w:t xml:space="preserve"> a 10. cikk szerinti megkezdésére vonatkozóan. Ezeket a végrehajtási jogi aktusokat a 12. cikk (3) bekezdésében említett eljárás keretében kell elfogadni.</w:t>
            </w:r>
          </w:p>
        </w:tc>
        <w:tc>
          <w:tcPr>
            <w:tcW w:w="4876" w:type="dxa"/>
          </w:tcPr>
          <w:p w14:paraId="075648C1" w14:textId="77777777" w:rsidR="009760F5" w:rsidRPr="00357852" w:rsidRDefault="009760F5" w:rsidP="00BF7AFB">
            <w:pPr>
              <w:pStyle w:val="Normal6a"/>
            </w:pPr>
            <w:r w:rsidRPr="00357852">
              <w:t>(2)</w:t>
            </w:r>
            <w:r w:rsidRPr="00357852">
              <w:tab/>
              <w:t xml:space="preserve">A valamely tagállamban jelentkező, az 1. cikk (2) bekezdésében meghatározott válsághelyzet miatt előálló, kellően indokolt, rendkívül sürgős esetben a Bizottság végrehajtási jogi aktusokat fogadhat el a </w:t>
            </w:r>
            <w:r w:rsidRPr="00357852">
              <w:rPr>
                <w:b/>
                <w:i/>
              </w:rPr>
              <w:t xml:space="preserve">2, 3a, 3b, </w:t>
            </w:r>
            <w:r w:rsidRPr="00357852">
              <w:t xml:space="preserve">4., 5. és </w:t>
            </w:r>
            <w:r w:rsidRPr="00357852">
              <w:rPr>
                <w:b/>
                <w:i/>
              </w:rPr>
              <w:t>5b</w:t>
            </w:r>
            <w:r w:rsidRPr="00357852">
              <w:t xml:space="preserve">. cikkben említett eltérési eljárási szabályok alkalmazásának engedélyezésére, valamint az </w:t>
            </w:r>
            <w:r w:rsidRPr="00357852">
              <w:rPr>
                <w:b/>
                <w:bCs/>
                <w:i/>
                <w:iCs/>
              </w:rPr>
              <w:t xml:space="preserve">egyszerűsített és gyorsított eljárások alkalmazására vonatkozó kötelezettségnek </w:t>
            </w:r>
            <w:r w:rsidRPr="00357852">
              <w:t>a 10. cikk szerinti megkezdésére vonatkozóan. Ezeket a végrehajtási jogi aktusokat a 12. cikk (3) bekezdésében említett eljárás keretében kell elfogadni.</w:t>
            </w:r>
          </w:p>
        </w:tc>
      </w:tr>
    </w:tbl>
    <w:p w14:paraId="548EFFD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CFA4B67" w14:textId="77777777" w:rsidR="009760F5" w:rsidRPr="00357852" w:rsidRDefault="009760F5" w:rsidP="009760F5">
      <w:r w:rsidRPr="00534DA7">
        <w:rPr>
          <w:rStyle w:val="HideTWBExt"/>
        </w:rPr>
        <w:t>&lt;/Amend&gt;</w:t>
      </w:r>
    </w:p>
    <w:p w14:paraId="58DA21D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682</w:t>
      </w:r>
      <w:r w:rsidRPr="00534DA7">
        <w:rPr>
          <w:rStyle w:val="HideTWBExt"/>
          <w:b w:val="0"/>
        </w:rPr>
        <w:t>&lt;/NumAm&gt;</w:t>
      </w:r>
    </w:p>
    <w:p w14:paraId="4350690E"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7EDB1560" w14:textId="77777777" w:rsidR="009760F5" w:rsidRPr="00357852" w:rsidRDefault="009760F5" w:rsidP="009760F5">
      <w:pPr>
        <w:pStyle w:val="NormalBold"/>
      </w:pPr>
      <w:r w:rsidRPr="00534DA7">
        <w:rPr>
          <w:rStyle w:val="HideTWBExt"/>
          <w:b w:val="0"/>
        </w:rPr>
        <w:t>&lt;/RepeatBlock-By&gt;</w:t>
      </w:r>
    </w:p>
    <w:p w14:paraId="35CFF52B"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5FD3EAD" w14:textId="77777777" w:rsidR="009760F5" w:rsidRPr="00357852" w:rsidRDefault="009760F5" w:rsidP="009760F5">
      <w:pPr>
        <w:pStyle w:val="NormalBold"/>
      </w:pPr>
      <w:r w:rsidRPr="00534DA7">
        <w:rPr>
          <w:rStyle w:val="HideTWBExt"/>
          <w:b w:val="0"/>
        </w:rPr>
        <w:t>&lt;Article&gt;</w:t>
      </w:r>
      <w:r w:rsidRPr="00357852">
        <w:t>11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29697A4" w14:textId="77777777" w:rsidTr="00BF7AFB">
        <w:trPr>
          <w:trHeight w:hRule="exact" w:val="240"/>
          <w:jc w:val="center"/>
        </w:trPr>
        <w:tc>
          <w:tcPr>
            <w:tcW w:w="9752" w:type="dxa"/>
            <w:gridSpan w:val="2"/>
          </w:tcPr>
          <w:p w14:paraId="5F5A3455" w14:textId="77777777" w:rsidR="009760F5" w:rsidRPr="00357852" w:rsidRDefault="009760F5" w:rsidP="00BF7AFB"/>
        </w:tc>
      </w:tr>
      <w:tr w:rsidR="00215CFA" w:rsidRPr="00357852" w14:paraId="51B64F76" w14:textId="77777777" w:rsidTr="00BF7AFB">
        <w:trPr>
          <w:trHeight w:val="240"/>
          <w:jc w:val="center"/>
        </w:trPr>
        <w:tc>
          <w:tcPr>
            <w:tcW w:w="4876" w:type="dxa"/>
          </w:tcPr>
          <w:p w14:paraId="0644449A" w14:textId="77777777" w:rsidR="009760F5" w:rsidRPr="00357852" w:rsidRDefault="009760F5" w:rsidP="00BF7AFB">
            <w:pPr>
              <w:pStyle w:val="AmColumnHeading"/>
            </w:pPr>
            <w:r w:rsidRPr="00357852">
              <w:t>A Bizottság által javasolt szöveg</w:t>
            </w:r>
          </w:p>
        </w:tc>
        <w:tc>
          <w:tcPr>
            <w:tcW w:w="4876" w:type="dxa"/>
          </w:tcPr>
          <w:p w14:paraId="04086924" w14:textId="77777777" w:rsidR="009760F5" w:rsidRPr="00357852" w:rsidRDefault="009760F5" w:rsidP="00BF7AFB">
            <w:pPr>
              <w:pStyle w:val="AmColumnHeading"/>
            </w:pPr>
            <w:r w:rsidRPr="00357852">
              <w:t>Módosítás</w:t>
            </w:r>
          </w:p>
        </w:tc>
      </w:tr>
      <w:tr w:rsidR="00215CFA" w:rsidRPr="00357852" w14:paraId="471C3FD6" w14:textId="77777777" w:rsidTr="00BF7AFB">
        <w:trPr>
          <w:jc w:val="center"/>
        </w:trPr>
        <w:tc>
          <w:tcPr>
            <w:tcW w:w="4876" w:type="dxa"/>
          </w:tcPr>
          <w:p w14:paraId="5A134359" w14:textId="77777777" w:rsidR="009760F5" w:rsidRPr="00357852" w:rsidRDefault="009760F5" w:rsidP="00BF7AFB">
            <w:pPr>
              <w:pStyle w:val="Normal6a"/>
            </w:pPr>
            <w:r w:rsidRPr="00357852">
              <w:t>(2)</w:t>
            </w:r>
            <w:r w:rsidRPr="00357852">
              <w:tab/>
              <w:t>A valamely tagállamban jelentkező, az 1. cikk (2) bekezdésében meghatározott válsághelyzet miatt előálló, kellően indokolt, rendkívül sürgős esetben a Bizottság végrehajtási jogi aktusokat fogadhat el a 4., 5. és 6. cikkben említett eltérési eljárási szabályok alkalmazásának engedélyezésére</w:t>
            </w:r>
            <w:r w:rsidRPr="00357852">
              <w:rPr>
                <w:b/>
                <w:i/>
              </w:rPr>
              <w:t>, valamint az azonnali védelmet biztosító jogállás megadásának a 10.</w:t>
            </w:r>
            <w:r w:rsidRPr="00357852">
              <w:t xml:space="preserve"> </w:t>
            </w:r>
            <w:r w:rsidRPr="00357852">
              <w:rPr>
                <w:b/>
                <w:bCs/>
                <w:i/>
                <w:iCs/>
              </w:rPr>
              <w:t>cikk szerinti megkezdésére vonatkozóan</w:t>
            </w:r>
            <w:r w:rsidRPr="00357852">
              <w:t>. Ezeket a végrehajtási jogi aktusokat a 12. cikk (3) bekezdésében említett eljárás keretében kell elfogadni.</w:t>
            </w:r>
          </w:p>
        </w:tc>
        <w:tc>
          <w:tcPr>
            <w:tcW w:w="4876" w:type="dxa"/>
          </w:tcPr>
          <w:p w14:paraId="300B933C" w14:textId="77777777" w:rsidR="009760F5" w:rsidRPr="00357852" w:rsidRDefault="009760F5" w:rsidP="00BF7AFB">
            <w:pPr>
              <w:pStyle w:val="Normal6a"/>
            </w:pPr>
            <w:r w:rsidRPr="00357852">
              <w:t>(2)</w:t>
            </w:r>
            <w:r w:rsidRPr="00357852">
              <w:tab/>
              <w:t>A valamely tagállamban jelentkező, az 1. cikk (2) bekezdésében meghatározott válsághelyzet miatt előálló, kellően indokolt, rendkívül sürgős esetben</w:t>
            </w:r>
            <w:r w:rsidRPr="00357852">
              <w:rPr>
                <w:b/>
                <w:bCs/>
                <w:i/>
                <w:iCs/>
              </w:rPr>
              <w:t>, továbbá az érintett tagállam vagy tagállamok indokolással ellátott kérelmei alapján</w:t>
            </w:r>
            <w:r w:rsidRPr="00357852">
              <w:t xml:space="preserve"> a Bizottság végrehajtási jogi aktusokat fogadhat el a 4., 5. és 6. cikkben említett eltérési eljárási szabályok alkalmazásának engedélyezésére. Ezeket a végrehajtási jogi aktusokat a 12. cikk (3) bekezdésében említett eljárás keretében kell elfogadni.</w:t>
            </w:r>
          </w:p>
        </w:tc>
      </w:tr>
    </w:tbl>
    <w:p w14:paraId="21C9C2D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5443B01B" w14:textId="77777777" w:rsidR="009760F5" w:rsidRPr="00357852" w:rsidRDefault="009760F5" w:rsidP="009760F5">
      <w:r w:rsidRPr="00534DA7">
        <w:rPr>
          <w:rStyle w:val="HideTWBExt"/>
        </w:rPr>
        <w:t>&lt;/Amend&gt;</w:t>
      </w:r>
    </w:p>
    <w:p w14:paraId="3D925BF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683</w:t>
      </w:r>
      <w:r w:rsidRPr="00534DA7">
        <w:rPr>
          <w:rStyle w:val="HideTWBExt"/>
          <w:b w:val="0"/>
        </w:rPr>
        <w:t>&lt;/NumAm&gt;</w:t>
      </w:r>
    </w:p>
    <w:p w14:paraId="32DE8A90"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1E7697DF" w14:textId="77777777" w:rsidR="009760F5" w:rsidRPr="00357852" w:rsidRDefault="009760F5" w:rsidP="009760F5">
      <w:pPr>
        <w:pStyle w:val="NormalBold"/>
      </w:pPr>
      <w:r w:rsidRPr="00534DA7">
        <w:rPr>
          <w:rStyle w:val="HideTWBExt"/>
          <w:b w:val="0"/>
        </w:rPr>
        <w:t>&lt;/RepeatBlock-By&gt;</w:t>
      </w:r>
    </w:p>
    <w:p w14:paraId="46AD0C85"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7C6213B" w14:textId="77777777" w:rsidR="009760F5" w:rsidRPr="00357852" w:rsidRDefault="009760F5" w:rsidP="009760F5">
      <w:pPr>
        <w:pStyle w:val="NormalBold"/>
      </w:pPr>
      <w:r w:rsidRPr="00534DA7">
        <w:rPr>
          <w:rStyle w:val="HideTWBExt"/>
          <w:b w:val="0"/>
        </w:rPr>
        <w:t>&lt;Article&gt;</w:t>
      </w:r>
      <w:r w:rsidRPr="00357852">
        <w:t>11 cikk – 2 a bekezdés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E36569F" w14:textId="77777777" w:rsidTr="00BF7AFB">
        <w:trPr>
          <w:trHeight w:hRule="exact" w:val="240"/>
          <w:jc w:val="center"/>
        </w:trPr>
        <w:tc>
          <w:tcPr>
            <w:tcW w:w="9752" w:type="dxa"/>
            <w:gridSpan w:val="2"/>
          </w:tcPr>
          <w:p w14:paraId="06F5C940" w14:textId="77777777" w:rsidR="009760F5" w:rsidRPr="00357852" w:rsidRDefault="009760F5" w:rsidP="00BF7AFB"/>
        </w:tc>
      </w:tr>
      <w:tr w:rsidR="00215CFA" w:rsidRPr="00357852" w14:paraId="7940ECE2" w14:textId="77777777" w:rsidTr="00BF7AFB">
        <w:trPr>
          <w:trHeight w:val="240"/>
          <w:jc w:val="center"/>
        </w:trPr>
        <w:tc>
          <w:tcPr>
            <w:tcW w:w="4876" w:type="dxa"/>
          </w:tcPr>
          <w:p w14:paraId="25A5D859" w14:textId="77777777" w:rsidR="009760F5" w:rsidRPr="00357852" w:rsidRDefault="009760F5" w:rsidP="00BF7AFB">
            <w:pPr>
              <w:pStyle w:val="AmColumnHeading"/>
            </w:pPr>
            <w:r w:rsidRPr="00357852">
              <w:t>A Bizottság által javasolt szöveg</w:t>
            </w:r>
          </w:p>
        </w:tc>
        <w:tc>
          <w:tcPr>
            <w:tcW w:w="4876" w:type="dxa"/>
          </w:tcPr>
          <w:p w14:paraId="666985DA" w14:textId="77777777" w:rsidR="009760F5" w:rsidRPr="00357852" w:rsidRDefault="009760F5" w:rsidP="00BF7AFB">
            <w:pPr>
              <w:pStyle w:val="AmColumnHeading"/>
            </w:pPr>
            <w:r w:rsidRPr="00357852">
              <w:t>Módosítás</w:t>
            </w:r>
          </w:p>
        </w:tc>
      </w:tr>
      <w:tr w:rsidR="00215CFA" w:rsidRPr="00357852" w14:paraId="1F01DF7E" w14:textId="77777777" w:rsidTr="00BF7AFB">
        <w:trPr>
          <w:jc w:val="center"/>
        </w:trPr>
        <w:tc>
          <w:tcPr>
            <w:tcW w:w="4876" w:type="dxa"/>
          </w:tcPr>
          <w:p w14:paraId="4ACCA17F" w14:textId="77777777" w:rsidR="009760F5" w:rsidRPr="00357852" w:rsidRDefault="009760F5" w:rsidP="00BF7AFB">
            <w:pPr>
              <w:pStyle w:val="Normal6a"/>
            </w:pPr>
          </w:p>
        </w:tc>
        <w:tc>
          <w:tcPr>
            <w:tcW w:w="4876" w:type="dxa"/>
          </w:tcPr>
          <w:p w14:paraId="275C67AB" w14:textId="77777777" w:rsidR="009760F5" w:rsidRPr="00357852" w:rsidRDefault="009760F5" w:rsidP="00BF7AFB">
            <w:pPr>
              <w:pStyle w:val="Normal6a"/>
            </w:pPr>
            <w:r w:rsidRPr="00357852">
              <w:rPr>
                <w:b/>
                <w:i/>
              </w:rPr>
              <w:t>(2a)</w:t>
            </w:r>
            <w:r w:rsidRPr="00357852">
              <w:tab/>
            </w:r>
            <w:r w:rsidRPr="00357852">
              <w:rPr>
                <w:b/>
                <w:i/>
              </w:rPr>
              <w:t>A Tanács által hozott határozatnak mindig teljes mértékben tiszteletben kell tartania az Európai Tanács válsághelyzetet meghatározó határozatát és az Európai Tanács által meghatározott, az ilyen helyzetben alkalmazandó intézkedések pontos körét.</w:t>
            </w:r>
          </w:p>
        </w:tc>
      </w:tr>
    </w:tbl>
    <w:p w14:paraId="25E7AC7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3D0BE01" w14:textId="77777777" w:rsidR="009760F5" w:rsidRPr="00357852" w:rsidRDefault="009760F5" w:rsidP="009760F5">
      <w:r w:rsidRPr="00534DA7">
        <w:rPr>
          <w:rStyle w:val="HideTWBExt"/>
        </w:rPr>
        <w:t>&lt;/Amend&gt;</w:t>
      </w:r>
    </w:p>
    <w:p w14:paraId="0AD6C09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684</w:t>
      </w:r>
      <w:r w:rsidRPr="00534DA7">
        <w:rPr>
          <w:rStyle w:val="HideTWBExt"/>
          <w:b w:val="0"/>
        </w:rPr>
        <w:t>&lt;/NumAm&gt;</w:t>
      </w:r>
    </w:p>
    <w:p w14:paraId="6BA6AA9B" w14:textId="77777777" w:rsidR="009760F5" w:rsidRPr="00357852" w:rsidRDefault="009760F5" w:rsidP="009760F5">
      <w:pPr>
        <w:pStyle w:val="NormalBold"/>
      </w:pPr>
      <w:r w:rsidRPr="00534DA7">
        <w:rPr>
          <w:rStyle w:val="HideTWBExt"/>
          <w:b w:val="0"/>
        </w:rPr>
        <w:t>&lt;RepeatBlock-By&gt;&lt;Members&gt;</w:t>
      </w:r>
      <w:r w:rsidRPr="00357852">
        <w:t>Charlie Weimers, Peter Kofod, Laura Huhtasaari</w:t>
      </w:r>
      <w:r w:rsidRPr="00534DA7">
        <w:rPr>
          <w:rStyle w:val="HideTWBExt"/>
          <w:b w:val="0"/>
        </w:rPr>
        <w:t>&lt;/Members&gt;</w:t>
      </w:r>
    </w:p>
    <w:p w14:paraId="73EBE907" w14:textId="77777777" w:rsidR="009760F5" w:rsidRPr="00357852" w:rsidRDefault="009760F5" w:rsidP="009760F5">
      <w:pPr>
        <w:pStyle w:val="NormalBold"/>
      </w:pPr>
      <w:r w:rsidRPr="00534DA7">
        <w:rPr>
          <w:rStyle w:val="HideTWBExt"/>
          <w:b w:val="0"/>
        </w:rPr>
        <w:t>&lt;/RepeatBlock-By&gt;</w:t>
      </w:r>
    </w:p>
    <w:p w14:paraId="3C57A0F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8C6DB1B" w14:textId="77777777" w:rsidR="009760F5" w:rsidRPr="00357852" w:rsidRDefault="009760F5" w:rsidP="009760F5">
      <w:pPr>
        <w:pStyle w:val="NormalBold"/>
      </w:pPr>
      <w:r w:rsidRPr="00534DA7">
        <w:rPr>
          <w:rStyle w:val="HideTWBExt"/>
          <w:b w:val="0"/>
        </w:rPr>
        <w:t>&lt;Article&gt;</w:t>
      </w:r>
      <w:r w:rsidRPr="00357852">
        <w:t>11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6AE28CE" w14:textId="77777777" w:rsidTr="00BF7AFB">
        <w:trPr>
          <w:trHeight w:hRule="exact" w:val="240"/>
          <w:jc w:val="center"/>
        </w:trPr>
        <w:tc>
          <w:tcPr>
            <w:tcW w:w="9752" w:type="dxa"/>
            <w:gridSpan w:val="2"/>
          </w:tcPr>
          <w:p w14:paraId="4FD05733" w14:textId="77777777" w:rsidR="009760F5" w:rsidRPr="00357852" w:rsidRDefault="009760F5" w:rsidP="00BF7AFB"/>
        </w:tc>
      </w:tr>
      <w:tr w:rsidR="00215CFA" w:rsidRPr="00357852" w14:paraId="7347B434" w14:textId="77777777" w:rsidTr="00BF7AFB">
        <w:trPr>
          <w:trHeight w:val="240"/>
          <w:jc w:val="center"/>
        </w:trPr>
        <w:tc>
          <w:tcPr>
            <w:tcW w:w="4876" w:type="dxa"/>
          </w:tcPr>
          <w:p w14:paraId="6260222D" w14:textId="77777777" w:rsidR="009760F5" w:rsidRPr="00357852" w:rsidRDefault="009760F5" w:rsidP="00BF7AFB">
            <w:pPr>
              <w:pStyle w:val="AmColumnHeading"/>
            </w:pPr>
            <w:r w:rsidRPr="00357852">
              <w:t>A Bizottság által javasolt szöveg</w:t>
            </w:r>
          </w:p>
        </w:tc>
        <w:tc>
          <w:tcPr>
            <w:tcW w:w="4876" w:type="dxa"/>
          </w:tcPr>
          <w:p w14:paraId="1D0C1328" w14:textId="77777777" w:rsidR="009760F5" w:rsidRPr="00357852" w:rsidRDefault="009760F5" w:rsidP="00BF7AFB">
            <w:pPr>
              <w:pStyle w:val="AmColumnHeading"/>
            </w:pPr>
            <w:r w:rsidRPr="00357852">
              <w:t>Módosítás</w:t>
            </w:r>
          </w:p>
        </w:tc>
      </w:tr>
      <w:tr w:rsidR="00215CFA" w:rsidRPr="00357852" w14:paraId="67FB621D" w14:textId="77777777" w:rsidTr="00BF7AFB">
        <w:trPr>
          <w:jc w:val="center"/>
        </w:trPr>
        <w:tc>
          <w:tcPr>
            <w:tcW w:w="4876" w:type="dxa"/>
          </w:tcPr>
          <w:p w14:paraId="20D92475" w14:textId="77777777" w:rsidR="009760F5" w:rsidRPr="00357852" w:rsidRDefault="009760F5" w:rsidP="00BF7AFB">
            <w:pPr>
              <w:pStyle w:val="Normal6a"/>
            </w:pPr>
            <w:r w:rsidRPr="00357852">
              <w:rPr>
                <w:b/>
                <w:i/>
              </w:rPr>
              <w:t>(3)</w:t>
            </w:r>
            <w:r w:rsidRPr="00357852">
              <w:tab/>
            </w:r>
            <w:r w:rsidRPr="00357852">
              <w:rPr>
                <w:b/>
                <w:i/>
              </w:rPr>
              <w:t>A végrehajtási jogi aktusok legfeljebb egy évig maradnak hatályban.</w:t>
            </w:r>
          </w:p>
        </w:tc>
        <w:tc>
          <w:tcPr>
            <w:tcW w:w="4876" w:type="dxa"/>
          </w:tcPr>
          <w:p w14:paraId="45584FD4" w14:textId="77777777" w:rsidR="009760F5" w:rsidRPr="00357852" w:rsidRDefault="009760F5" w:rsidP="00BF7AFB">
            <w:pPr>
              <w:pStyle w:val="Normal6a"/>
            </w:pPr>
            <w:r w:rsidRPr="00357852">
              <w:rPr>
                <w:b/>
                <w:i/>
              </w:rPr>
              <w:t>törölve</w:t>
            </w:r>
          </w:p>
        </w:tc>
      </w:tr>
    </w:tbl>
    <w:p w14:paraId="31EFD42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8AB4319" w14:textId="77777777" w:rsidR="009760F5" w:rsidRPr="00357852" w:rsidRDefault="009760F5" w:rsidP="009760F5">
      <w:r w:rsidRPr="00534DA7">
        <w:rPr>
          <w:rStyle w:val="HideTWBExt"/>
        </w:rPr>
        <w:t>&lt;/Amend&gt;</w:t>
      </w:r>
    </w:p>
    <w:p w14:paraId="28740D6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685</w:t>
      </w:r>
      <w:r w:rsidRPr="00534DA7">
        <w:rPr>
          <w:rStyle w:val="HideTWBExt"/>
          <w:b w:val="0"/>
        </w:rPr>
        <w:t>&lt;/NumAm&gt;</w:t>
      </w:r>
    </w:p>
    <w:p w14:paraId="0733C7EC"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68895A7C" w14:textId="77777777" w:rsidR="009760F5" w:rsidRPr="00357852" w:rsidRDefault="009760F5" w:rsidP="009760F5">
      <w:pPr>
        <w:pStyle w:val="NormalBold"/>
      </w:pPr>
      <w:r w:rsidRPr="00534DA7">
        <w:rPr>
          <w:rStyle w:val="HideTWBExt"/>
          <w:b w:val="0"/>
        </w:rPr>
        <w:t>&lt;/RepeatBlock-By&gt;</w:t>
      </w:r>
    </w:p>
    <w:p w14:paraId="78613843"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4B84DC9" w14:textId="77777777" w:rsidR="009760F5" w:rsidRPr="00357852" w:rsidRDefault="009760F5" w:rsidP="009760F5">
      <w:pPr>
        <w:pStyle w:val="NormalBold"/>
      </w:pPr>
      <w:r w:rsidRPr="00534DA7">
        <w:rPr>
          <w:rStyle w:val="HideTWBExt"/>
          <w:b w:val="0"/>
        </w:rPr>
        <w:t>&lt;Article&gt;</w:t>
      </w:r>
      <w:r w:rsidRPr="00357852">
        <w:t>11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5E4B70A" w14:textId="77777777" w:rsidTr="00BF7AFB">
        <w:trPr>
          <w:trHeight w:hRule="exact" w:val="240"/>
          <w:jc w:val="center"/>
        </w:trPr>
        <w:tc>
          <w:tcPr>
            <w:tcW w:w="9752" w:type="dxa"/>
            <w:gridSpan w:val="2"/>
          </w:tcPr>
          <w:p w14:paraId="6D8D0423" w14:textId="77777777" w:rsidR="009760F5" w:rsidRPr="00357852" w:rsidRDefault="009760F5" w:rsidP="00BF7AFB"/>
        </w:tc>
      </w:tr>
      <w:tr w:rsidR="00215CFA" w:rsidRPr="00357852" w14:paraId="3D0F6120" w14:textId="77777777" w:rsidTr="00BF7AFB">
        <w:trPr>
          <w:trHeight w:val="240"/>
          <w:jc w:val="center"/>
        </w:trPr>
        <w:tc>
          <w:tcPr>
            <w:tcW w:w="4876" w:type="dxa"/>
          </w:tcPr>
          <w:p w14:paraId="424ECC14" w14:textId="77777777" w:rsidR="009760F5" w:rsidRPr="00357852" w:rsidRDefault="009760F5" w:rsidP="00BF7AFB">
            <w:pPr>
              <w:pStyle w:val="AmColumnHeading"/>
            </w:pPr>
            <w:r w:rsidRPr="00357852">
              <w:t>A Bizottság által javasolt szöveg</w:t>
            </w:r>
          </w:p>
        </w:tc>
        <w:tc>
          <w:tcPr>
            <w:tcW w:w="4876" w:type="dxa"/>
          </w:tcPr>
          <w:p w14:paraId="63F8061D" w14:textId="77777777" w:rsidR="009760F5" w:rsidRPr="00357852" w:rsidRDefault="009760F5" w:rsidP="00BF7AFB">
            <w:pPr>
              <w:pStyle w:val="AmColumnHeading"/>
            </w:pPr>
            <w:r w:rsidRPr="00357852">
              <w:t>Módosítás</w:t>
            </w:r>
          </w:p>
        </w:tc>
      </w:tr>
      <w:tr w:rsidR="00215CFA" w:rsidRPr="00357852" w14:paraId="1AE03F81" w14:textId="77777777" w:rsidTr="00BF7AFB">
        <w:trPr>
          <w:jc w:val="center"/>
        </w:trPr>
        <w:tc>
          <w:tcPr>
            <w:tcW w:w="4876" w:type="dxa"/>
          </w:tcPr>
          <w:p w14:paraId="120DD342" w14:textId="77777777" w:rsidR="009760F5" w:rsidRPr="00357852" w:rsidRDefault="009760F5" w:rsidP="00BF7AFB">
            <w:pPr>
              <w:pStyle w:val="Normal6a"/>
            </w:pPr>
            <w:r w:rsidRPr="00357852">
              <w:rPr>
                <w:b/>
                <w:i/>
              </w:rPr>
              <w:t>(3)</w:t>
            </w:r>
            <w:r w:rsidRPr="00357852">
              <w:tab/>
            </w:r>
            <w:r w:rsidRPr="00357852">
              <w:rPr>
                <w:b/>
                <w:i/>
              </w:rPr>
              <w:t>A végrehajtási jogi aktusok legfeljebb egy évig maradnak hatályban.</w:t>
            </w:r>
          </w:p>
        </w:tc>
        <w:tc>
          <w:tcPr>
            <w:tcW w:w="4876" w:type="dxa"/>
          </w:tcPr>
          <w:p w14:paraId="376E3B28" w14:textId="77777777" w:rsidR="009760F5" w:rsidRPr="00357852" w:rsidRDefault="009760F5" w:rsidP="00BF7AFB">
            <w:pPr>
              <w:pStyle w:val="Normal6a"/>
            </w:pPr>
            <w:r w:rsidRPr="00357852">
              <w:rPr>
                <w:b/>
                <w:i/>
              </w:rPr>
              <w:t>törölve</w:t>
            </w:r>
          </w:p>
        </w:tc>
      </w:tr>
    </w:tbl>
    <w:p w14:paraId="27F106C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49D4AF1" w14:textId="77777777" w:rsidR="009760F5" w:rsidRPr="00357852" w:rsidRDefault="009760F5" w:rsidP="009760F5">
      <w:r w:rsidRPr="00534DA7">
        <w:rPr>
          <w:rStyle w:val="HideTWBExt"/>
        </w:rPr>
        <w:t>&lt;/Amend&gt;</w:t>
      </w:r>
    </w:p>
    <w:p w14:paraId="73659F7E"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686</w:t>
      </w:r>
      <w:r w:rsidRPr="00534DA7">
        <w:rPr>
          <w:rStyle w:val="HideTWBExt"/>
          <w:b w:val="0"/>
        </w:rPr>
        <w:t>&lt;/NumAm&gt;</w:t>
      </w:r>
    </w:p>
    <w:p w14:paraId="1CA48EA6"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Olivier Chastel</w:t>
      </w:r>
      <w:r w:rsidRPr="00534DA7">
        <w:rPr>
          <w:rStyle w:val="HideTWBExt"/>
          <w:b w:val="0"/>
        </w:rPr>
        <w:t>&lt;/Members&gt;</w:t>
      </w:r>
    </w:p>
    <w:p w14:paraId="7001431B" w14:textId="77777777" w:rsidR="009760F5" w:rsidRPr="00357852" w:rsidRDefault="009760F5" w:rsidP="009760F5">
      <w:pPr>
        <w:pStyle w:val="NormalBold"/>
      </w:pPr>
      <w:r w:rsidRPr="00534DA7">
        <w:rPr>
          <w:rStyle w:val="HideTWBExt"/>
          <w:b w:val="0"/>
        </w:rPr>
        <w:t>&lt;/RepeatBlock-By&gt;</w:t>
      </w:r>
    </w:p>
    <w:p w14:paraId="7B78439D"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FC6D1F3" w14:textId="77777777" w:rsidR="009760F5" w:rsidRPr="00357852" w:rsidRDefault="009760F5" w:rsidP="009760F5">
      <w:pPr>
        <w:pStyle w:val="NormalBold"/>
      </w:pPr>
      <w:r w:rsidRPr="00534DA7">
        <w:rPr>
          <w:rStyle w:val="HideTWBExt"/>
          <w:b w:val="0"/>
        </w:rPr>
        <w:t>&lt;Article&gt;</w:t>
      </w:r>
      <w:r w:rsidRPr="00357852">
        <w:t>11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6761D92" w14:textId="77777777" w:rsidTr="00BF7AFB">
        <w:trPr>
          <w:trHeight w:hRule="exact" w:val="240"/>
          <w:jc w:val="center"/>
        </w:trPr>
        <w:tc>
          <w:tcPr>
            <w:tcW w:w="9752" w:type="dxa"/>
            <w:gridSpan w:val="2"/>
          </w:tcPr>
          <w:p w14:paraId="1971311E" w14:textId="77777777" w:rsidR="009760F5" w:rsidRPr="00357852" w:rsidRDefault="009760F5" w:rsidP="00BF7AFB"/>
        </w:tc>
      </w:tr>
      <w:tr w:rsidR="00215CFA" w:rsidRPr="00357852" w14:paraId="73407A30" w14:textId="77777777" w:rsidTr="00BF7AFB">
        <w:trPr>
          <w:trHeight w:val="240"/>
          <w:jc w:val="center"/>
        </w:trPr>
        <w:tc>
          <w:tcPr>
            <w:tcW w:w="4876" w:type="dxa"/>
          </w:tcPr>
          <w:p w14:paraId="1C59436E" w14:textId="77777777" w:rsidR="009760F5" w:rsidRPr="00357852" w:rsidRDefault="009760F5" w:rsidP="00BF7AFB">
            <w:pPr>
              <w:pStyle w:val="AmColumnHeading"/>
            </w:pPr>
            <w:r w:rsidRPr="00357852">
              <w:t>A Bizottság által javasolt szöveg</w:t>
            </w:r>
          </w:p>
        </w:tc>
        <w:tc>
          <w:tcPr>
            <w:tcW w:w="4876" w:type="dxa"/>
          </w:tcPr>
          <w:p w14:paraId="277CA130" w14:textId="77777777" w:rsidR="009760F5" w:rsidRPr="00357852" w:rsidRDefault="009760F5" w:rsidP="00BF7AFB">
            <w:pPr>
              <w:pStyle w:val="AmColumnHeading"/>
            </w:pPr>
            <w:r w:rsidRPr="00357852">
              <w:t>Módosítás</w:t>
            </w:r>
          </w:p>
        </w:tc>
      </w:tr>
      <w:tr w:rsidR="00215CFA" w:rsidRPr="00357852" w14:paraId="3B67369C" w14:textId="77777777" w:rsidTr="00BF7AFB">
        <w:trPr>
          <w:jc w:val="center"/>
        </w:trPr>
        <w:tc>
          <w:tcPr>
            <w:tcW w:w="4876" w:type="dxa"/>
          </w:tcPr>
          <w:p w14:paraId="0B9C75C8" w14:textId="77777777" w:rsidR="009760F5" w:rsidRPr="00357852" w:rsidRDefault="009760F5" w:rsidP="00BF7AFB">
            <w:pPr>
              <w:pStyle w:val="Normal6a"/>
            </w:pPr>
            <w:r w:rsidRPr="00357852">
              <w:rPr>
                <w:b/>
                <w:i/>
              </w:rPr>
              <w:t>(3)</w:t>
            </w:r>
            <w:r w:rsidRPr="00357852">
              <w:tab/>
            </w:r>
            <w:r w:rsidRPr="00357852">
              <w:rPr>
                <w:b/>
                <w:i/>
              </w:rPr>
              <w:t>A végrehajtási jogi aktusok legfeljebb egy évig maradnak hatályban.</w:t>
            </w:r>
          </w:p>
        </w:tc>
        <w:tc>
          <w:tcPr>
            <w:tcW w:w="4876" w:type="dxa"/>
          </w:tcPr>
          <w:p w14:paraId="0C5F3454" w14:textId="77777777" w:rsidR="009760F5" w:rsidRPr="00357852" w:rsidRDefault="009760F5" w:rsidP="00BF7AFB">
            <w:pPr>
              <w:pStyle w:val="Normal6a"/>
            </w:pPr>
            <w:r w:rsidRPr="00357852">
              <w:rPr>
                <w:b/>
                <w:i/>
              </w:rPr>
              <w:t>törölve</w:t>
            </w:r>
          </w:p>
        </w:tc>
      </w:tr>
    </w:tbl>
    <w:p w14:paraId="01A6CC1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76EFC0BA" w14:textId="77777777" w:rsidR="009760F5" w:rsidRPr="00357852" w:rsidRDefault="009760F5" w:rsidP="009760F5">
      <w:r w:rsidRPr="00534DA7">
        <w:rPr>
          <w:rStyle w:val="HideTWBExt"/>
        </w:rPr>
        <w:t>&lt;/Amend&gt;</w:t>
      </w:r>
    </w:p>
    <w:p w14:paraId="21F430C4"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687</w:t>
      </w:r>
      <w:r w:rsidRPr="00534DA7">
        <w:rPr>
          <w:rStyle w:val="HideTWBExt"/>
          <w:b w:val="0"/>
        </w:rPr>
        <w:t>&lt;/NumAm&gt;</w:t>
      </w:r>
    </w:p>
    <w:p w14:paraId="2FFF80CF" w14:textId="77777777" w:rsidR="009760F5" w:rsidRPr="00357852" w:rsidRDefault="009760F5" w:rsidP="009760F5">
      <w:pPr>
        <w:pStyle w:val="NormalBold"/>
      </w:pPr>
      <w:r w:rsidRPr="00534DA7">
        <w:rPr>
          <w:rStyle w:val="HideTWBExt"/>
          <w:b w:val="0"/>
        </w:rPr>
        <w:t>&lt;RepeatBlock-By&gt;&lt;Members&gt;</w:t>
      </w:r>
      <w:r w:rsidRPr="00357852">
        <w:t>Jorge Buxadé Villalba</w:t>
      </w:r>
      <w:r w:rsidRPr="00534DA7">
        <w:rPr>
          <w:rStyle w:val="HideTWBExt"/>
          <w:b w:val="0"/>
        </w:rPr>
        <w:t>&lt;/Members&gt;</w:t>
      </w:r>
    </w:p>
    <w:p w14:paraId="77FD421D" w14:textId="77777777" w:rsidR="009760F5" w:rsidRPr="00357852" w:rsidRDefault="009760F5" w:rsidP="009760F5">
      <w:pPr>
        <w:pStyle w:val="NormalBold"/>
      </w:pPr>
      <w:r w:rsidRPr="00534DA7">
        <w:rPr>
          <w:rStyle w:val="HideTWBExt"/>
          <w:b w:val="0"/>
        </w:rPr>
        <w:t>&lt;/RepeatBlock-By&gt;</w:t>
      </w:r>
    </w:p>
    <w:p w14:paraId="49DE463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F38E3ED" w14:textId="77777777" w:rsidR="009760F5" w:rsidRPr="00357852" w:rsidRDefault="009760F5" w:rsidP="009760F5">
      <w:pPr>
        <w:pStyle w:val="NormalBold"/>
      </w:pPr>
      <w:r w:rsidRPr="00534DA7">
        <w:rPr>
          <w:rStyle w:val="HideTWBExt"/>
          <w:b w:val="0"/>
        </w:rPr>
        <w:t>&lt;Article&gt;</w:t>
      </w:r>
      <w:r w:rsidRPr="00357852">
        <w:t>11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F272F94" w14:textId="77777777" w:rsidTr="00BF7AFB">
        <w:trPr>
          <w:trHeight w:hRule="exact" w:val="240"/>
          <w:jc w:val="center"/>
        </w:trPr>
        <w:tc>
          <w:tcPr>
            <w:tcW w:w="9752" w:type="dxa"/>
            <w:gridSpan w:val="2"/>
          </w:tcPr>
          <w:p w14:paraId="748CF886" w14:textId="77777777" w:rsidR="009760F5" w:rsidRPr="00357852" w:rsidRDefault="009760F5" w:rsidP="00BF7AFB"/>
        </w:tc>
      </w:tr>
      <w:tr w:rsidR="00215CFA" w:rsidRPr="00357852" w14:paraId="48495D5B" w14:textId="77777777" w:rsidTr="00BF7AFB">
        <w:trPr>
          <w:trHeight w:val="240"/>
          <w:jc w:val="center"/>
        </w:trPr>
        <w:tc>
          <w:tcPr>
            <w:tcW w:w="4876" w:type="dxa"/>
          </w:tcPr>
          <w:p w14:paraId="7D592730" w14:textId="77777777" w:rsidR="009760F5" w:rsidRPr="00357852" w:rsidRDefault="009760F5" w:rsidP="00BF7AFB">
            <w:pPr>
              <w:pStyle w:val="AmColumnHeading"/>
            </w:pPr>
            <w:r w:rsidRPr="00357852">
              <w:t>A Bizottság által javasolt szöveg</w:t>
            </w:r>
          </w:p>
        </w:tc>
        <w:tc>
          <w:tcPr>
            <w:tcW w:w="4876" w:type="dxa"/>
          </w:tcPr>
          <w:p w14:paraId="60416841" w14:textId="77777777" w:rsidR="009760F5" w:rsidRPr="00357852" w:rsidRDefault="009760F5" w:rsidP="00BF7AFB">
            <w:pPr>
              <w:pStyle w:val="AmColumnHeading"/>
            </w:pPr>
            <w:r w:rsidRPr="00357852">
              <w:t>Módosítás</w:t>
            </w:r>
          </w:p>
        </w:tc>
      </w:tr>
      <w:tr w:rsidR="00215CFA" w:rsidRPr="00357852" w14:paraId="5271F330" w14:textId="77777777" w:rsidTr="00BF7AFB">
        <w:trPr>
          <w:jc w:val="center"/>
        </w:trPr>
        <w:tc>
          <w:tcPr>
            <w:tcW w:w="4876" w:type="dxa"/>
          </w:tcPr>
          <w:p w14:paraId="418F3A6F" w14:textId="77777777" w:rsidR="009760F5" w:rsidRPr="00357852" w:rsidRDefault="009760F5" w:rsidP="00BF7AFB">
            <w:pPr>
              <w:pStyle w:val="Normal6a"/>
            </w:pPr>
            <w:r w:rsidRPr="00357852">
              <w:t>(3)</w:t>
            </w:r>
            <w:r w:rsidRPr="00357852">
              <w:tab/>
              <w:t>A végrehajtási jogi aktusok legfeljebb egy évig maradnak hatályban.</w:t>
            </w:r>
          </w:p>
        </w:tc>
        <w:tc>
          <w:tcPr>
            <w:tcW w:w="4876" w:type="dxa"/>
          </w:tcPr>
          <w:p w14:paraId="2EC18E04" w14:textId="77777777" w:rsidR="009760F5" w:rsidRPr="00357852" w:rsidRDefault="009760F5" w:rsidP="00BF7AFB">
            <w:pPr>
              <w:pStyle w:val="Normal6a"/>
            </w:pPr>
            <w:r w:rsidRPr="00357852">
              <w:t>(3)</w:t>
            </w:r>
            <w:r w:rsidRPr="00357852">
              <w:tab/>
              <w:t>A végrehajtási jogi aktusok legfeljebb egy évig maradnak hatályban</w:t>
            </w:r>
            <w:r w:rsidRPr="00357852">
              <w:rPr>
                <w:b/>
                <w:i/>
              </w:rPr>
              <w:t xml:space="preserve">; </w:t>
            </w:r>
            <w:r w:rsidRPr="00357852">
              <w:rPr>
                <w:b/>
                <w:bCs/>
                <w:i/>
                <w:iCs/>
              </w:rPr>
              <w:t>valamint – kizárólag a tagállam kellő indokolással ellátott kérelmére – meghosszabbíthatóak, amennyiben az aktuális helyzetet kiváltó feltételek továbbra is fennállnak</w:t>
            </w:r>
            <w:r w:rsidRPr="00357852">
              <w:t>.</w:t>
            </w:r>
          </w:p>
        </w:tc>
      </w:tr>
    </w:tbl>
    <w:p w14:paraId="788B5A1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{ES}</w:t>
      </w:r>
      <w:r w:rsidRPr="00357852">
        <w:t>es</w:t>
      </w:r>
      <w:r w:rsidRPr="00534DA7">
        <w:rPr>
          <w:rStyle w:val="HideTWBExt"/>
        </w:rPr>
        <w:t>&lt;/Original&gt;</w:t>
      </w:r>
    </w:p>
    <w:p w14:paraId="2A29136A" w14:textId="4D6C9C0C" w:rsidR="009760F5" w:rsidRPr="00357852" w:rsidRDefault="009760F5" w:rsidP="009760F5">
      <w:r w:rsidRPr="00534DA7">
        <w:rPr>
          <w:rStyle w:val="HideTWBExt"/>
        </w:rPr>
        <w:t>&lt;/Amend&gt;</w:t>
      </w:r>
    </w:p>
    <w:p w14:paraId="284E24A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688</w:t>
      </w:r>
      <w:r w:rsidRPr="00534DA7">
        <w:rPr>
          <w:rStyle w:val="HideTWBExt"/>
          <w:b w:val="0"/>
        </w:rPr>
        <w:t>&lt;/NumAm&gt;</w:t>
      </w:r>
    </w:p>
    <w:p w14:paraId="58E088D5"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38EE4ABE" w14:textId="77777777" w:rsidR="009760F5" w:rsidRPr="00357852" w:rsidRDefault="009760F5" w:rsidP="009760F5">
      <w:pPr>
        <w:pStyle w:val="NormalBold"/>
      </w:pPr>
      <w:r w:rsidRPr="00534DA7">
        <w:rPr>
          <w:rStyle w:val="HideTWBExt"/>
          <w:b w:val="0"/>
        </w:rPr>
        <w:t>&lt;/RepeatBlock-By&gt;</w:t>
      </w:r>
    </w:p>
    <w:p w14:paraId="28B61C10"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D5F5EC3" w14:textId="77777777" w:rsidR="009760F5" w:rsidRPr="00357852" w:rsidRDefault="009760F5" w:rsidP="009760F5">
      <w:pPr>
        <w:pStyle w:val="NormalBold"/>
      </w:pPr>
      <w:r w:rsidRPr="00534DA7">
        <w:rPr>
          <w:rStyle w:val="HideTWBExt"/>
          <w:b w:val="0"/>
        </w:rPr>
        <w:t>&lt;Article&gt;</w:t>
      </w:r>
      <w:r w:rsidRPr="00357852">
        <w:t>11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58438F4" w14:textId="77777777" w:rsidTr="00BF7AFB">
        <w:trPr>
          <w:trHeight w:hRule="exact" w:val="240"/>
          <w:jc w:val="center"/>
        </w:trPr>
        <w:tc>
          <w:tcPr>
            <w:tcW w:w="9752" w:type="dxa"/>
            <w:gridSpan w:val="2"/>
          </w:tcPr>
          <w:p w14:paraId="7EC34D95" w14:textId="77777777" w:rsidR="009760F5" w:rsidRPr="00357852" w:rsidRDefault="009760F5" w:rsidP="00BF7AFB"/>
        </w:tc>
      </w:tr>
      <w:tr w:rsidR="00215CFA" w:rsidRPr="00357852" w14:paraId="146D5900" w14:textId="77777777" w:rsidTr="00BF7AFB">
        <w:trPr>
          <w:trHeight w:val="240"/>
          <w:jc w:val="center"/>
        </w:trPr>
        <w:tc>
          <w:tcPr>
            <w:tcW w:w="4876" w:type="dxa"/>
          </w:tcPr>
          <w:p w14:paraId="5C89AACD" w14:textId="77777777" w:rsidR="009760F5" w:rsidRPr="00357852" w:rsidRDefault="009760F5" w:rsidP="00BF7AFB">
            <w:pPr>
              <w:pStyle w:val="AmColumnHeading"/>
            </w:pPr>
            <w:r w:rsidRPr="00357852">
              <w:t>A Bizottság által javasolt szöveg</w:t>
            </w:r>
          </w:p>
        </w:tc>
        <w:tc>
          <w:tcPr>
            <w:tcW w:w="4876" w:type="dxa"/>
          </w:tcPr>
          <w:p w14:paraId="286A6339" w14:textId="77777777" w:rsidR="009760F5" w:rsidRPr="00357852" w:rsidRDefault="009760F5" w:rsidP="00BF7AFB">
            <w:pPr>
              <w:pStyle w:val="AmColumnHeading"/>
            </w:pPr>
            <w:r w:rsidRPr="00357852">
              <w:t>Módosítás</w:t>
            </w:r>
          </w:p>
        </w:tc>
      </w:tr>
      <w:tr w:rsidR="00215CFA" w:rsidRPr="00357852" w14:paraId="4016BE71" w14:textId="77777777" w:rsidTr="00BF7AFB">
        <w:trPr>
          <w:jc w:val="center"/>
        </w:trPr>
        <w:tc>
          <w:tcPr>
            <w:tcW w:w="4876" w:type="dxa"/>
          </w:tcPr>
          <w:p w14:paraId="41FC1FEE" w14:textId="77777777" w:rsidR="009760F5" w:rsidRPr="00357852" w:rsidRDefault="009760F5" w:rsidP="00BF7AFB">
            <w:pPr>
              <w:pStyle w:val="Normal6a"/>
            </w:pPr>
            <w:r w:rsidRPr="00357852">
              <w:t>(3)</w:t>
            </w:r>
            <w:r w:rsidRPr="00357852">
              <w:tab/>
              <w:t xml:space="preserve">A </w:t>
            </w:r>
            <w:r w:rsidRPr="00357852">
              <w:rPr>
                <w:b/>
                <w:bCs/>
                <w:i/>
                <w:iCs/>
              </w:rPr>
              <w:t>végrehajtási</w:t>
            </w:r>
            <w:r w:rsidRPr="00357852">
              <w:t xml:space="preserve"> jogi aktusok </w:t>
            </w:r>
            <w:r w:rsidRPr="00357852">
              <w:rPr>
                <w:b/>
                <w:bCs/>
                <w:i/>
                <w:iCs/>
              </w:rPr>
              <w:t>legfeljebb egy évig</w:t>
            </w:r>
            <w:r w:rsidRPr="00357852">
              <w:t xml:space="preserve"> maradnak hatályban.</w:t>
            </w:r>
          </w:p>
        </w:tc>
        <w:tc>
          <w:tcPr>
            <w:tcW w:w="4876" w:type="dxa"/>
          </w:tcPr>
          <w:p w14:paraId="0061B984" w14:textId="77777777" w:rsidR="009760F5" w:rsidRPr="00357852" w:rsidRDefault="009760F5" w:rsidP="00BF7AFB">
            <w:pPr>
              <w:pStyle w:val="Normal6a"/>
            </w:pPr>
            <w:r w:rsidRPr="00357852">
              <w:t>(3)</w:t>
            </w:r>
            <w:r w:rsidRPr="00357852">
              <w:tab/>
              <w:t xml:space="preserve">A </w:t>
            </w:r>
            <w:r w:rsidRPr="00357852">
              <w:rPr>
                <w:b/>
                <w:bCs/>
                <w:i/>
                <w:iCs/>
              </w:rPr>
              <w:t>felhatalmazáson alapuló</w:t>
            </w:r>
            <w:r w:rsidRPr="00357852">
              <w:t xml:space="preserve"> jogi aktusok </w:t>
            </w:r>
            <w:r w:rsidRPr="00357852">
              <w:rPr>
                <w:b/>
                <w:bCs/>
                <w:i/>
                <w:iCs/>
              </w:rPr>
              <w:t>hat hónapig</w:t>
            </w:r>
            <w:r w:rsidRPr="00357852">
              <w:t xml:space="preserve"> maradnak hatályban.</w:t>
            </w:r>
          </w:p>
        </w:tc>
      </w:tr>
    </w:tbl>
    <w:p w14:paraId="4394C57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D67B12F" w14:textId="77777777" w:rsidR="009760F5" w:rsidRPr="00357852" w:rsidRDefault="009760F5" w:rsidP="009760F5">
      <w:r w:rsidRPr="00534DA7">
        <w:rPr>
          <w:rStyle w:val="HideTWBExt"/>
        </w:rPr>
        <w:t>&lt;/Amend&gt;</w:t>
      </w:r>
    </w:p>
    <w:p w14:paraId="405D1931"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689</w:t>
      </w:r>
      <w:r w:rsidRPr="00534DA7">
        <w:rPr>
          <w:rStyle w:val="HideTWBExt"/>
          <w:b w:val="0"/>
        </w:rPr>
        <w:t>&lt;/NumAm&gt;</w:t>
      </w:r>
    </w:p>
    <w:p w14:paraId="4E9C3482"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5997328C" w14:textId="77777777" w:rsidR="009760F5" w:rsidRPr="00357852" w:rsidRDefault="009760F5" w:rsidP="009760F5">
      <w:pPr>
        <w:pStyle w:val="NormalBold"/>
      </w:pPr>
      <w:r w:rsidRPr="00534DA7">
        <w:rPr>
          <w:rStyle w:val="HideTWBExt"/>
          <w:b w:val="0"/>
        </w:rPr>
        <w:t>&lt;/RepeatBlock-By&gt;</w:t>
      </w:r>
    </w:p>
    <w:p w14:paraId="187AFE1A"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4172EBBC" w14:textId="77777777" w:rsidR="009760F5" w:rsidRPr="00357852" w:rsidRDefault="009760F5" w:rsidP="009760F5">
      <w:pPr>
        <w:pStyle w:val="NormalBold"/>
      </w:pPr>
      <w:r w:rsidRPr="00534DA7">
        <w:rPr>
          <w:rStyle w:val="HideTWBExt"/>
          <w:b w:val="0"/>
        </w:rPr>
        <w:t>&lt;Article&gt;</w:t>
      </w:r>
      <w:r w:rsidRPr="00357852">
        <w:t>11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1EB68B7A" w14:textId="77777777" w:rsidTr="00BF7AFB">
        <w:trPr>
          <w:trHeight w:hRule="exact" w:val="240"/>
          <w:jc w:val="center"/>
        </w:trPr>
        <w:tc>
          <w:tcPr>
            <w:tcW w:w="9752" w:type="dxa"/>
            <w:gridSpan w:val="2"/>
          </w:tcPr>
          <w:p w14:paraId="70CA5F4A" w14:textId="77777777" w:rsidR="009760F5" w:rsidRPr="00357852" w:rsidRDefault="009760F5" w:rsidP="00BF7AFB"/>
        </w:tc>
      </w:tr>
      <w:tr w:rsidR="00215CFA" w:rsidRPr="00357852" w14:paraId="1D20567E" w14:textId="77777777" w:rsidTr="00BF7AFB">
        <w:trPr>
          <w:trHeight w:val="240"/>
          <w:jc w:val="center"/>
        </w:trPr>
        <w:tc>
          <w:tcPr>
            <w:tcW w:w="4876" w:type="dxa"/>
          </w:tcPr>
          <w:p w14:paraId="5C1188E2" w14:textId="77777777" w:rsidR="009760F5" w:rsidRPr="00357852" w:rsidRDefault="009760F5" w:rsidP="00BF7AFB">
            <w:pPr>
              <w:pStyle w:val="AmColumnHeading"/>
            </w:pPr>
            <w:r w:rsidRPr="00357852">
              <w:t>A Bizottság által javasolt szöveg</w:t>
            </w:r>
          </w:p>
        </w:tc>
        <w:tc>
          <w:tcPr>
            <w:tcW w:w="4876" w:type="dxa"/>
          </w:tcPr>
          <w:p w14:paraId="27BD1D78" w14:textId="77777777" w:rsidR="009760F5" w:rsidRPr="00357852" w:rsidRDefault="009760F5" w:rsidP="00BF7AFB">
            <w:pPr>
              <w:pStyle w:val="AmColumnHeading"/>
            </w:pPr>
            <w:r w:rsidRPr="00357852">
              <w:t>Módosítás</w:t>
            </w:r>
          </w:p>
        </w:tc>
      </w:tr>
      <w:tr w:rsidR="00215CFA" w:rsidRPr="00357852" w14:paraId="5D799659" w14:textId="77777777" w:rsidTr="00BF7AFB">
        <w:trPr>
          <w:jc w:val="center"/>
        </w:trPr>
        <w:tc>
          <w:tcPr>
            <w:tcW w:w="4876" w:type="dxa"/>
          </w:tcPr>
          <w:p w14:paraId="7CA2E7B4" w14:textId="77777777" w:rsidR="009760F5" w:rsidRPr="00357852" w:rsidRDefault="009760F5" w:rsidP="00BF7AFB">
            <w:pPr>
              <w:pStyle w:val="Normal6a"/>
            </w:pPr>
          </w:p>
        </w:tc>
        <w:tc>
          <w:tcPr>
            <w:tcW w:w="4876" w:type="dxa"/>
          </w:tcPr>
          <w:p w14:paraId="109FCC9E" w14:textId="77777777" w:rsidR="009760F5" w:rsidRPr="00357852" w:rsidRDefault="009760F5" w:rsidP="00BF7AFB">
            <w:pPr>
              <w:pStyle w:val="NormalBoldItalicCenter6a"/>
            </w:pPr>
            <w:r w:rsidRPr="00357852">
              <w:t>11a. cikk</w:t>
            </w:r>
          </w:p>
        </w:tc>
      </w:tr>
      <w:tr w:rsidR="00215CFA" w:rsidRPr="00357852" w14:paraId="611630EA" w14:textId="77777777" w:rsidTr="00BF7AFB">
        <w:trPr>
          <w:jc w:val="center"/>
        </w:trPr>
        <w:tc>
          <w:tcPr>
            <w:tcW w:w="4876" w:type="dxa"/>
          </w:tcPr>
          <w:p w14:paraId="1C89C314" w14:textId="77777777" w:rsidR="009760F5" w:rsidRPr="00357852" w:rsidRDefault="009760F5" w:rsidP="00BF7AFB">
            <w:pPr>
              <w:pStyle w:val="Normal6a"/>
            </w:pPr>
          </w:p>
        </w:tc>
        <w:tc>
          <w:tcPr>
            <w:tcW w:w="4876" w:type="dxa"/>
          </w:tcPr>
          <w:p w14:paraId="6C0D9B92" w14:textId="77777777" w:rsidR="009760F5" w:rsidRPr="00357852" w:rsidRDefault="009760F5" w:rsidP="00BF7AFB">
            <w:pPr>
              <w:pStyle w:val="NormalBoldItalicCenter6a"/>
            </w:pPr>
            <w:r w:rsidRPr="00357852">
              <w:t>A felhatalmazás gyakorlása</w:t>
            </w:r>
          </w:p>
        </w:tc>
      </w:tr>
      <w:tr w:rsidR="00215CFA" w:rsidRPr="00357852" w14:paraId="5A156EA2" w14:textId="77777777" w:rsidTr="00BF7AFB">
        <w:trPr>
          <w:jc w:val="center"/>
        </w:trPr>
        <w:tc>
          <w:tcPr>
            <w:tcW w:w="4876" w:type="dxa"/>
          </w:tcPr>
          <w:p w14:paraId="2B5F6B08" w14:textId="77777777" w:rsidR="009760F5" w:rsidRPr="00357852" w:rsidRDefault="009760F5" w:rsidP="00BF7AFB">
            <w:pPr>
              <w:pStyle w:val="Normal6a"/>
            </w:pPr>
          </w:p>
        </w:tc>
        <w:tc>
          <w:tcPr>
            <w:tcW w:w="4876" w:type="dxa"/>
          </w:tcPr>
          <w:p w14:paraId="0699EC93" w14:textId="77777777" w:rsidR="009760F5" w:rsidRPr="00357852" w:rsidRDefault="009760F5" w:rsidP="00BF7AFB">
            <w:pPr>
              <w:pStyle w:val="Normal6a"/>
            </w:pPr>
            <w:r w:rsidRPr="00357852">
              <w:rPr>
                <w:b/>
                <w:i/>
              </w:rPr>
              <w:t>(1) A Bizottság az e cikkben meghatározott feltételek mellett felhatalmazást kap felhatalmazáson alapuló jogi aktus elfogadására.</w:t>
            </w:r>
          </w:p>
        </w:tc>
      </w:tr>
      <w:tr w:rsidR="00215CFA" w:rsidRPr="00357852" w14:paraId="7A20DFB1" w14:textId="77777777" w:rsidTr="00BF7AFB">
        <w:trPr>
          <w:jc w:val="center"/>
        </w:trPr>
        <w:tc>
          <w:tcPr>
            <w:tcW w:w="4876" w:type="dxa"/>
          </w:tcPr>
          <w:p w14:paraId="034235A4" w14:textId="77777777" w:rsidR="009760F5" w:rsidRPr="00357852" w:rsidRDefault="009760F5" w:rsidP="00BF7AFB">
            <w:pPr>
              <w:pStyle w:val="Normal6a"/>
            </w:pPr>
          </w:p>
        </w:tc>
        <w:tc>
          <w:tcPr>
            <w:tcW w:w="4876" w:type="dxa"/>
          </w:tcPr>
          <w:p w14:paraId="1E108090" w14:textId="77777777" w:rsidR="009760F5" w:rsidRPr="00357852" w:rsidRDefault="009760F5" w:rsidP="00BF7AFB">
            <w:pPr>
              <w:pStyle w:val="Normal6a"/>
            </w:pPr>
            <w:r w:rsidRPr="00357852">
              <w:rPr>
                <w:b/>
                <w:i/>
              </w:rPr>
              <w:t>(2) A Bizottságnak 2b. és 11a. cikkben említett, felhatalmazáson alapuló jogi aktusok elfogadására vonatkozó felhatalmazása öt éves időtartamra szól [a rendelet hatálybalépésének napja] kezdődő hatállyal. A Bizottság legkésőbb kilenc hónappal az ötéves időtartam letelte előtt jelentést készít a felhatalmazás gyakorlásáról. Amennyiben az Európai Parlament vagy a Tanács nem ellenzi a meghosszabbítást szemben legkésőbb három hónappal az egyes időtartamok vége előtt, akkor a felhatalmazás hallgatólagosan meghosszabbodik a korábbival megegyező időtartamra.</w:t>
            </w:r>
          </w:p>
        </w:tc>
      </w:tr>
      <w:tr w:rsidR="00215CFA" w:rsidRPr="00357852" w14:paraId="52EDDFA9" w14:textId="77777777" w:rsidTr="00BF7AFB">
        <w:trPr>
          <w:jc w:val="center"/>
        </w:trPr>
        <w:tc>
          <w:tcPr>
            <w:tcW w:w="4876" w:type="dxa"/>
          </w:tcPr>
          <w:p w14:paraId="5A326FCD" w14:textId="77777777" w:rsidR="009760F5" w:rsidRPr="00357852" w:rsidRDefault="009760F5" w:rsidP="00BF7AFB">
            <w:pPr>
              <w:pStyle w:val="Normal6a"/>
            </w:pPr>
          </w:p>
        </w:tc>
        <w:tc>
          <w:tcPr>
            <w:tcW w:w="4876" w:type="dxa"/>
          </w:tcPr>
          <w:p w14:paraId="5BF7F7E4" w14:textId="77777777" w:rsidR="009760F5" w:rsidRPr="00357852" w:rsidRDefault="009760F5" w:rsidP="00BF7AFB">
            <w:pPr>
              <w:pStyle w:val="Normal6a"/>
            </w:pPr>
            <w:r w:rsidRPr="00357852">
              <w:rPr>
                <w:b/>
                <w:i/>
              </w:rPr>
              <w:t>(3) Az Európai Parlament és a Tanács bármikor visszavonhatja a 2d. és 11a. cikkben említett felhatalmazást. A visszavonásról szóló határozat megszünteti az abban meghatározott felhatalmazást. A határozat az Európai Unió Hivatalos Lapjában való kihirdetését követő napon vagy a benne megjelölt későbbi időpontban lép hatályba. A határozat nem érinti a már hatályban lévő, felhatalmazáson alapuló jogi aktusok érvényességét.</w:t>
            </w:r>
          </w:p>
        </w:tc>
      </w:tr>
      <w:tr w:rsidR="00215CFA" w:rsidRPr="00357852" w14:paraId="30CA5886" w14:textId="77777777" w:rsidTr="00BF7AFB">
        <w:trPr>
          <w:jc w:val="center"/>
        </w:trPr>
        <w:tc>
          <w:tcPr>
            <w:tcW w:w="4876" w:type="dxa"/>
          </w:tcPr>
          <w:p w14:paraId="0AAA3D93" w14:textId="77777777" w:rsidR="009760F5" w:rsidRPr="00357852" w:rsidRDefault="009760F5" w:rsidP="00BF7AFB">
            <w:pPr>
              <w:pStyle w:val="Normal6a"/>
            </w:pPr>
          </w:p>
        </w:tc>
        <w:tc>
          <w:tcPr>
            <w:tcW w:w="4876" w:type="dxa"/>
          </w:tcPr>
          <w:p w14:paraId="4008E873" w14:textId="77777777" w:rsidR="009760F5" w:rsidRPr="00357852" w:rsidRDefault="009760F5" w:rsidP="00BF7AFB">
            <w:pPr>
              <w:pStyle w:val="Normal6a"/>
            </w:pPr>
            <w:r w:rsidRPr="00357852">
              <w:rPr>
                <w:b/>
                <w:i/>
              </w:rPr>
              <w:t>(4) A felhatalmazáson alapuló jogi aktus elfogadása előtt a Bizottság a jogalkotás minőségének javításáról szóló, 2016. április 13-i intézményközi megállapodásban megállapított elvekkel összhangban konzultál az egyes tagállamok által kijelölt szakértőkkel.</w:t>
            </w:r>
          </w:p>
        </w:tc>
      </w:tr>
      <w:tr w:rsidR="00215CFA" w:rsidRPr="00357852" w14:paraId="143931E7" w14:textId="77777777" w:rsidTr="00BF7AFB">
        <w:trPr>
          <w:jc w:val="center"/>
        </w:trPr>
        <w:tc>
          <w:tcPr>
            <w:tcW w:w="4876" w:type="dxa"/>
          </w:tcPr>
          <w:p w14:paraId="5DB2D0DD" w14:textId="77777777" w:rsidR="009760F5" w:rsidRPr="00357852" w:rsidRDefault="009760F5" w:rsidP="00BF7AFB">
            <w:pPr>
              <w:pStyle w:val="Normal6a"/>
            </w:pPr>
          </w:p>
        </w:tc>
        <w:tc>
          <w:tcPr>
            <w:tcW w:w="4876" w:type="dxa"/>
          </w:tcPr>
          <w:p w14:paraId="3003935D" w14:textId="77777777" w:rsidR="009760F5" w:rsidRPr="00357852" w:rsidRDefault="009760F5" w:rsidP="00BF7AFB">
            <w:pPr>
              <w:pStyle w:val="Normal6a"/>
            </w:pPr>
            <w:r w:rsidRPr="00357852">
              <w:rPr>
                <w:b/>
                <w:i/>
              </w:rPr>
              <w:t>(5) A Bizottság a felhatalmazáson alapuló jogi aktus elfogadását követően haladéktalanul és egyidejűleg értesíti az Európai Parlamentet és a Tanácsot e jogi aktus elfogadásáról.</w:t>
            </w:r>
          </w:p>
        </w:tc>
      </w:tr>
      <w:tr w:rsidR="00215CFA" w:rsidRPr="00357852" w14:paraId="35398253" w14:textId="77777777" w:rsidTr="00BF7AFB">
        <w:trPr>
          <w:jc w:val="center"/>
        </w:trPr>
        <w:tc>
          <w:tcPr>
            <w:tcW w:w="4876" w:type="dxa"/>
          </w:tcPr>
          <w:p w14:paraId="713C1998" w14:textId="77777777" w:rsidR="009760F5" w:rsidRPr="00357852" w:rsidRDefault="009760F5" w:rsidP="00BF7AFB">
            <w:pPr>
              <w:pStyle w:val="Normal6a"/>
            </w:pPr>
          </w:p>
        </w:tc>
        <w:tc>
          <w:tcPr>
            <w:tcW w:w="4876" w:type="dxa"/>
          </w:tcPr>
          <w:p w14:paraId="29AEE2A4" w14:textId="77777777" w:rsidR="009760F5" w:rsidRPr="00357852" w:rsidRDefault="009760F5" w:rsidP="00BF7AFB">
            <w:pPr>
              <w:pStyle w:val="Normal6a"/>
            </w:pPr>
            <w:r w:rsidRPr="00357852">
              <w:rPr>
                <w:b/>
                <w:i/>
              </w:rPr>
              <w:t>(6) A 2d. cikk, a 10a. cikk (6) bekezdése és a 10b. cikk alapján elfogadott, felhatalmazáson alapuló jogi aktus csak akkor lép hatályba, ha az Európai Parlamentnek és a Tanácsnak a jogi aktusról való értesítését követő [két héten] belül sem az Európai Parlament, sem a Tanács nem emelt ellene kifogást, vagy ha az említett időtartam lejártát megelőzően mind az Európai Parlament, mind a Tanács arról tájékoztatta a Bizottságot, hogy nem fog kifogást emelni.</w:t>
            </w:r>
          </w:p>
        </w:tc>
      </w:tr>
    </w:tbl>
    <w:p w14:paraId="7A496E5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E1ABE51" w14:textId="77777777" w:rsidR="009760F5" w:rsidRPr="00357852" w:rsidRDefault="009760F5" w:rsidP="009760F5">
      <w:r w:rsidRPr="00534DA7">
        <w:rPr>
          <w:rStyle w:val="HideTWBExt"/>
        </w:rPr>
        <w:t>&lt;/Amend&gt;</w:t>
      </w:r>
    </w:p>
    <w:p w14:paraId="31D53612"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690</w:t>
      </w:r>
      <w:r w:rsidRPr="00534DA7">
        <w:rPr>
          <w:rStyle w:val="HideTWBExt"/>
          <w:b w:val="0"/>
        </w:rPr>
        <w:t>&lt;/NumAm&gt;</w:t>
      </w:r>
    </w:p>
    <w:p w14:paraId="5B882A60" w14:textId="77777777" w:rsidR="009760F5" w:rsidRPr="00357852" w:rsidRDefault="009760F5" w:rsidP="009760F5">
      <w:pPr>
        <w:pStyle w:val="NormalBold"/>
      </w:pPr>
      <w:r w:rsidRPr="00534DA7">
        <w:rPr>
          <w:rStyle w:val="HideTWBExt"/>
          <w:b w:val="0"/>
        </w:rPr>
        <w:t>&lt;RepeatBlock-By&gt;&lt;Members&gt;</w:t>
      </w:r>
      <w:r w:rsidRPr="00357852">
        <w:t>Balázs Hidvéghi, Loránt Vincze</w:t>
      </w:r>
      <w:r w:rsidRPr="00534DA7">
        <w:rPr>
          <w:rStyle w:val="HideTWBExt"/>
          <w:b w:val="0"/>
        </w:rPr>
        <w:t>&lt;/Members&gt;</w:t>
      </w:r>
    </w:p>
    <w:p w14:paraId="11CE9CEA" w14:textId="77777777" w:rsidR="009760F5" w:rsidRPr="00357852" w:rsidRDefault="009760F5" w:rsidP="009760F5">
      <w:pPr>
        <w:pStyle w:val="NormalBold"/>
      </w:pPr>
      <w:r w:rsidRPr="00534DA7">
        <w:rPr>
          <w:rStyle w:val="HideTWBExt"/>
          <w:b w:val="0"/>
        </w:rPr>
        <w:t>&lt;/RepeatBlock-By&gt;</w:t>
      </w:r>
    </w:p>
    <w:p w14:paraId="3E667009"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AE4D77E" w14:textId="77777777" w:rsidR="009760F5" w:rsidRPr="00357852" w:rsidRDefault="009760F5" w:rsidP="009760F5">
      <w:pPr>
        <w:pStyle w:val="NormalBold"/>
      </w:pPr>
      <w:r w:rsidRPr="00534DA7">
        <w:rPr>
          <w:rStyle w:val="HideTWBExt"/>
          <w:b w:val="0"/>
        </w:rPr>
        <w:t>&lt;Article&gt;</w:t>
      </w:r>
      <w:r w:rsidRPr="00357852">
        <w:t>12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8786CE2" w14:textId="77777777" w:rsidTr="00BF7AFB">
        <w:trPr>
          <w:trHeight w:hRule="exact" w:val="240"/>
          <w:jc w:val="center"/>
        </w:trPr>
        <w:tc>
          <w:tcPr>
            <w:tcW w:w="9752" w:type="dxa"/>
            <w:gridSpan w:val="2"/>
          </w:tcPr>
          <w:p w14:paraId="382BEEE4" w14:textId="77777777" w:rsidR="009760F5" w:rsidRPr="00357852" w:rsidRDefault="009760F5" w:rsidP="00BF7AFB"/>
        </w:tc>
      </w:tr>
      <w:tr w:rsidR="00215CFA" w:rsidRPr="00357852" w14:paraId="607493A1" w14:textId="77777777" w:rsidTr="00BF7AFB">
        <w:trPr>
          <w:trHeight w:val="240"/>
          <w:jc w:val="center"/>
        </w:trPr>
        <w:tc>
          <w:tcPr>
            <w:tcW w:w="4876" w:type="dxa"/>
          </w:tcPr>
          <w:p w14:paraId="0EF5DB98" w14:textId="77777777" w:rsidR="009760F5" w:rsidRPr="00357852" w:rsidRDefault="009760F5" w:rsidP="00BF7AFB">
            <w:pPr>
              <w:pStyle w:val="AmColumnHeading"/>
            </w:pPr>
            <w:r w:rsidRPr="00357852">
              <w:t>A Bizottság által javasolt szöveg</w:t>
            </w:r>
          </w:p>
        </w:tc>
        <w:tc>
          <w:tcPr>
            <w:tcW w:w="4876" w:type="dxa"/>
          </w:tcPr>
          <w:p w14:paraId="08F60042" w14:textId="77777777" w:rsidR="009760F5" w:rsidRPr="00357852" w:rsidRDefault="009760F5" w:rsidP="00BF7AFB">
            <w:pPr>
              <w:pStyle w:val="AmColumnHeading"/>
            </w:pPr>
            <w:r w:rsidRPr="00357852">
              <w:t>Módosítás</w:t>
            </w:r>
          </w:p>
        </w:tc>
      </w:tr>
      <w:tr w:rsidR="00215CFA" w:rsidRPr="00357852" w14:paraId="6B2ED6AC" w14:textId="77777777" w:rsidTr="00BF7AFB">
        <w:trPr>
          <w:jc w:val="center"/>
        </w:trPr>
        <w:tc>
          <w:tcPr>
            <w:tcW w:w="4876" w:type="dxa"/>
          </w:tcPr>
          <w:p w14:paraId="73507568" w14:textId="77777777" w:rsidR="009760F5" w:rsidRPr="00357852" w:rsidRDefault="009760F5" w:rsidP="00BF7AFB">
            <w:pPr>
              <w:pStyle w:val="NormalBoldItalicCenter6a"/>
            </w:pPr>
            <w:r w:rsidRPr="00357852">
              <w:t>12. cikk</w:t>
            </w:r>
          </w:p>
        </w:tc>
        <w:tc>
          <w:tcPr>
            <w:tcW w:w="4876" w:type="dxa"/>
          </w:tcPr>
          <w:p w14:paraId="70B50287" w14:textId="77777777" w:rsidR="009760F5" w:rsidRPr="00357852" w:rsidRDefault="009760F5" w:rsidP="00BF7AFB">
            <w:pPr>
              <w:pStyle w:val="Normal6a"/>
            </w:pPr>
            <w:r w:rsidRPr="00357852">
              <w:rPr>
                <w:b/>
                <w:i/>
              </w:rPr>
              <w:t>törölve</w:t>
            </w:r>
          </w:p>
        </w:tc>
      </w:tr>
      <w:tr w:rsidR="00215CFA" w:rsidRPr="00357852" w14:paraId="6147B4F0" w14:textId="77777777" w:rsidTr="00BF7AFB">
        <w:trPr>
          <w:jc w:val="center"/>
        </w:trPr>
        <w:tc>
          <w:tcPr>
            <w:tcW w:w="4876" w:type="dxa"/>
          </w:tcPr>
          <w:p w14:paraId="7EEE7865" w14:textId="77777777" w:rsidR="009760F5" w:rsidRPr="00357852" w:rsidRDefault="009760F5" w:rsidP="00BF7AFB">
            <w:pPr>
              <w:pStyle w:val="NormalBoldItalicCenter6a"/>
            </w:pPr>
            <w:r w:rsidRPr="00357852">
              <w:t>Bizottsági eljárás</w:t>
            </w:r>
          </w:p>
        </w:tc>
        <w:tc>
          <w:tcPr>
            <w:tcW w:w="4876" w:type="dxa"/>
          </w:tcPr>
          <w:p w14:paraId="1D8DBAE5" w14:textId="77777777" w:rsidR="009760F5" w:rsidRPr="00357852" w:rsidRDefault="009760F5" w:rsidP="00BF7AFB">
            <w:pPr>
              <w:pStyle w:val="Normal6a"/>
            </w:pPr>
          </w:p>
        </w:tc>
      </w:tr>
      <w:tr w:rsidR="00215CFA" w:rsidRPr="00357852" w14:paraId="11A856DC" w14:textId="77777777" w:rsidTr="00BF7AFB">
        <w:trPr>
          <w:jc w:val="center"/>
        </w:trPr>
        <w:tc>
          <w:tcPr>
            <w:tcW w:w="4876" w:type="dxa"/>
          </w:tcPr>
          <w:p w14:paraId="16F53B8C" w14:textId="77777777" w:rsidR="009760F5" w:rsidRPr="00357852" w:rsidRDefault="009760F5" w:rsidP="00BF7AFB">
            <w:pPr>
              <w:pStyle w:val="Normal6a"/>
            </w:pPr>
            <w:r w:rsidRPr="00357852">
              <w:rPr>
                <w:b/>
                <w:i/>
              </w:rPr>
              <w:t>(1) A 3. cikkben említett végrehajtási jogi aktus tekintetében a Bizottságot egy bizottság segíti. Ez a bizottság a 182/2011/EU rendelet értelmében vett bizottságnak minősül.</w:t>
            </w:r>
          </w:p>
        </w:tc>
        <w:tc>
          <w:tcPr>
            <w:tcW w:w="4876" w:type="dxa"/>
          </w:tcPr>
          <w:p w14:paraId="58FA33F6" w14:textId="77777777" w:rsidR="009760F5" w:rsidRPr="00357852" w:rsidRDefault="009760F5" w:rsidP="00BF7AFB">
            <w:pPr>
              <w:pStyle w:val="Normal6a"/>
            </w:pPr>
          </w:p>
        </w:tc>
      </w:tr>
      <w:tr w:rsidR="00215CFA" w:rsidRPr="00357852" w14:paraId="1DD1ED5A" w14:textId="77777777" w:rsidTr="00BF7AFB">
        <w:trPr>
          <w:jc w:val="center"/>
        </w:trPr>
        <w:tc>
          <w:tcPr>
            <w:tcW w:w="4876" w:type="dxa"/>
          </w:tcPr>
          <w:p w14:paraId="0218FE62" w14:textId="77777777" w:rsidR="009760F5" w:rsidRPr="00357852" w:rsidRDefault="009760F5" w:rsidP="00BF7AFB">
            <w:pPr>
              <w:pStyle w:val="Normal6a"/>
            </w:pPr>
            <w:r w:rsidRPr="00357852">
              <w:rPr>
                <w:b/>
                <w:i/>
              </w:rPr>
              <w:t>(2) Az e bekezdésre történő hivatkozáskor a 182/2011/EU rendelet 5. cikkét kell alkalmazni.</w:t>
            </w:r>
          </w:p>
        </w:tc>
        <w:tc>
          <w:tcPr>
            <w:tcW w:w="4876" w:type="dxa"/>
          </w:tcPr>
          <w:p w14:paraId="13E39B85" w14:textId="77777777" w:rsidR="009760F5" w:rsidRPr="00357852" w:rsidRDefault="009760F5" w:rsidP="00BF7AFB">
            <w:pPr>
              <w:pStyle w:val="Normal6a"/>
            </w:pPr>
          </w:p>
        </w:tc>
      </w:tr>
      <w:tr w:rsidR="00215CFA" w:rsidRPr="00357852" w14:paraId="11711AAD" w14:textId="77777777" w:rsidTr="00BF7AFB">
        <w:trPr>
          <w:jc w:val="center"/>
        </w:trPr>
        <w:tc>
          <w:tcPr>
            <w:tcW w:w="4876" w:type="dxa"/>
          </w:tcPr>
          <w:p w14:paraId="198B4A5F" w14:textId="77777777" w:rsidR="009760F5" w:rsidRPr="00357852" w:rsidRDefault="009760F5" w:rsidP="00BF7AFB">
            <w:pPr>
              <w:pStyle w:val="Normal6a"/>
            </w:pPr>
            <w:r w:rsidRPr="00357852">
              <w:rPr>
                <w:b/>
                <w:i/>
              </w:rPr>
              <w:t>(3) Az e bekezdésre történő hivatkozáskor a 182/2011/EU rendelet 8. cikkét kell alkalmazni, összefüggésben annak 5. cikkével.</w:t>
            </w:r>
          </w:p>
        </w:tc>
        <w:tc>
          <w:tcPr>
            <w:tcW w:w="4876" w:type="dxa"/>
          </w:tcPr>
          <w:p w14:paraId="0FB0EC97" w14:textId="77777777" w:rsidR="009760F5" w:rsidRPr="00357852" w:rsidRDefault="009760F5" w:rsidP="00BF7AFB">
            <w:pPr>
              <w:pStyle w:val="Normal6a"/>
            </w:pPr>
          </w:p>
        </w:tc>
      </w:tr>
    </w:tbl>
    <w:p w14:paraId="3B190CB4"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B093586" w14:textId="77777777" w:rsidR="009760F5" w:rsidRPr="00357852" w:rsidRDefault="009760F5" w:rsidP="009760F5">
      <w:r w:rsidRPr="00534DA7">
        <w:rPr>
          <w:rStyle w:val="HideTWBExt"/>
        </w:rPr>
        <w:t>&lt;/Amend&gt;</w:t>
      </w:r>
    </w:p>
    <w:p w14:paraId="5D7FB039"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691</w:t>
      </w:r>
      <w:r w:rsidRPr="00534DA7">
        <w:rPr>
          <w:rStyle w:val="HideTWBExt"/>
          <w:b w:val="0"/>
        </w:rPr>
        <w:t>&lt;/NumAm&gt;</w:t>
      </w:r>
    </w:p>
    <w:p w14:paraId="06985E84" w14:textId="77777777" w:rsidR="009760F5" w:rsidRPr="00357852" w:rsidRDefault="009760F5" w:rsidP="009760F5">
      <w:pPr>
        <w:pStyle w:val="NormalBold"/>
      </w:pPr>
      <w:r w:rsidRPr="00534DA7">
        <w:rPr>
          <w:rStyle w:val="HideTWBExt"/>
          <w:b w:val="0"/>
        </w:rPr>
        <w:t>&lt;RepeatBlock-By&gt;&lt;Members&gt;</w:t>
      </w:r>
      <w:r w:rsidRPr="00357852">
        <w:t>Tom Vandendriessche, Nicolaus Fest, Nicolas Bay, Jean-Paul Garraud, Jaak Madison, Laura Huhtasaari, Harald Vilimsky</w:t>
      </w:r>
      <w:r w:rsidRPr="00534DA7">
        <w:rPr>
          <w:rStyle w:val="HideTWBExt"/>
          <w:b w:val="0"/>
        </w:rPr>
        <w:t>&lt;/Members&gt;</w:t>
      </w:r>
    </w:p>
    <w:p w14:paraId="1E6E9F55" w14:textId="77777777" w:rsidR="009760F5" w:rsidRPr="00357852" w:rsidRDefault="009760F5" w:rsidP="009760F5">
      <w:pPr>
        <w:pStyle w:val="NormalBold"/>
      </w:pPr>
      <w:r w:rsidRPr="00534DA7">
        <w:rPr>
          <w:rStyle w:val="HideTWBExt"/>
          <w:b w:val="0"/>
        </w:rPr>
        <w:t>&lt;/RepeatBlock-By&gt;</w:t>
      </w:r>
    </w:p>
    <w:p w14:paraId="14E34E42"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6F3DED4D" w14:textId="77777777" w:rsidR="009760F5" w:rsidRPr="00357852" w:rsidRDefault="009760F5" w:rsidP="009760F5">
      <w:pPr>
        <w:pStyle w:val="NormalBold"/>
      </w:pPr>
      <w:r w:rsidRPr="00534DA7">
        <w:rPr>
          <w:rStyle w:val="HideTWBExt"/>
          <w:b w:val="0"/>
        </w:rPr>
        <w:t>&lt;Article&gt;</w:t>
      </w:r>
      <w:r w:rsidRPr="00357852">
        <w:t>12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6C1CD2B" w14:textId="77777777" w:rsidTr="00BF7AFB">
        <w:trPr>
          <w:trHeight w:hRule="exact" w:val="240"/>
          <w:jc w:val="center"/>
        </w:trPr>
        <w:tc>
          <w:tcPr>
            <w:tcW w:w="9752" w:type="dxa"/>
            <w:gridSpan w:val="2"/>
          </w:tcPr>
          <w:p w14:paraId="35C58D12" w14:textId="77777777" w:rsidR="009760F5" w:rsidRPr="00357852" w:rsidRDefault="009760F5" w:rsidP="00BF7AFB"/>
        </w:tc>
      </w:tr>
      <w:tr w:rsidR="00215CFA" w:rsidRPr="00357852" w14:paraId="1C233354" w14:textId="77777777" w:rsidTr="00BF7AFB">
        <w:trPr>
          <w:trHeight w:val="240"/>
          <w:jc w:val="center"/>
        </w:trPr>
        <w:tc>
          <w:tcPr>
            <w:tcW w:w="4876" w:type="dxa"/>
          </w:tcPr>
          <w:p w14:paraId="03E8DE77" w14:textId="77777777" w:rsidR="009760F5" w:rsidRPr="00357852" w:rsidRDefault="009760F5" w:rsidP="00BF7AFB">
            <w:pPr>
              <w:pStyle w:val="AmColumnHeading"/>
            </w:pPr>
            <w:r w:rsidRPr="00357852">
              <w:t>A Bizottság által javasolt szöveg</w:t>
            </w:r>
          </w:p>
        </w:tc>
        <w:tc>
          <w:tcPr>
            <w:tcW w:w="4876" w:type="dxa"/>
          </w:tcPr>
          <w:p w14:paraId="17AB27D1" w14:textId="77777777" w:rsidR="009760F5" w:rsidRPr="00357852" w:rsidRDefault="009760F5" w:rsidP="00BF7AFB">
            <w:pPr>
              <w:pStyle w:val="AmColumnHeading"/>
            </w:pPr>
            <w:r w:rsidRPr="00357852">
              <w:t>Módosítás</w:t>
            </w:r>
          </w:p>
        </w:tc>
      </w:tr>
      <w:tr w:rsidR="00215CFA" w:rsidRPr="00357852" w14:paraId="1A32DD86" w14:textId="77777777" w:rsidTr="00BF7AFB">
        <w:trPr>
          <w:jc w:val="center"/>
        </w:trPr>
        <w:tc>
          <w:tcPr>
            <w:tcW w:w="4876" w:type="dxa"/>
          </w:tcPr>
          <w:p w14:paraId="0D74CC0D" w14:textId="77777777" w:rsidR="009760F5" w:rsidRPr="00357852" w:rsidRDefault="009760F5" w:rsidP="00BF7AFB">
            <w:pPr>
              <w:pStyle w:val="NormalBoldItalicCenter6a"/>
            </w:pPr>
            <w:r w:rsidRPr="00357852">
              <w:t>12. cikk</w:t>
            </w:r>
          </w:p>
        </w:tc>
        <w:tc>
          <w:tcPr>
            <w:tcW w:w="4876" w:type="dxa"/>
          </w:tcPr>
          <w:p w14:paraId="54C4BA7B" w14:textId="77777777" w:rsidR="009760F5" w:rsidRPr="00357852" w:rsidRDefault="009760F5" w:rsidP="00BF7AFB">
            <w:pPr>
              <w:pStyle w:val="Normal6a"/>
            </w:pPr>
            <w:r w:rsidRPr="00357852">
              <w:rPr>
                <w:b/>
                <w:i/>
              </w:rPr>
              <w:t>törölve</w:t>
            </w:r>
          </w:p>
        </w:tc>
      </w:tr>
      <w:tr w:rsidR="00215CFA" w:rsidRPr="00357852" w14:paraId="7C42B853" w14:textId="77777777" w:rsidTr="00BF7AFB">
        <w:trPr>
          <w:jc w:val="center"/>
        </w:trPr>
        <w:tc>
          <w:tcPr>
            <w:tcW w:w="4876" w:type="dxa"/>
          </w:tcPr>
          <w:p w14:paraId="2C69132E" w14:textId="77777777" w:rsidR="009760F5" w:rsidRPr="00357852" w:rsidRDefault="009760F5" w:rsidP="00BF7AFB">
            <w:pPr>
              <w:pStyle w:val="NormalBoldItalicCenter6a"/>
            </w:pPr>
            <w:r w:rsidRPr="00357852">
              <w:t>Bizottsági eljárás</w:t>
            </w:r>
          </w:p>
        </w:tc>
        <w:tc>
          <w:tcPr>
            <w:tcW w:w="4876" w:type="dxa"/>
          </w:tcPr>
          <w:p w14:paraId="561199B6" w14:textId="77777777" w:rsidR="009760F5" w:rsidRPr="00357852" w:rsidRDefault="009760F5" w:rsidP="00BF7AFB">
            <w:pPr>
              <w:pStyle w:val="Normal6a"/>
            </w:pPr>
          </w:p>
        </w:tc>
      </w:tr>
      <w:tr w:rsidR="00215CFA" w:rsidRPr="00357852" w14:paraId="17362562" w14:textId="77777777" w:rsidTr="00BF7AFB">
        <w:trPr>
          <w:jc w:val="center"/>
        </w:trPr>
        <w:tc>
          <w:tcPr>
            <w:tcW w:w="4876" w:type="dxa"/>
          </w:tcPr>
          <w:p w14:paraId="26A646DC" w14:textId="77777777" w:rsidR="009760F5" w:rsidRPr="00357852" w:rsidRDefault="009760F5" w:rsidP="00BF7AFB">
            <w:pPr>
              <w:pStyle w:val="Normal6a"/>
            </w:pPr>
            <w:r w:rsidRPr="00357852">
              <w:rPr>
                <w:b/>
                <w:i/>
              </w:rPr>
              <w:t>(1) A 3. cikkben említett végrehajtási jogi aktus tekintetében a Bizottságot egy bizottság segíti. Ez a bizottság a 182/2011/EU rendelet értelmében vett bizottságnak minősül.</w:t>
            </w:r>
          </w:p>
        </w:tc>
        <w:tc>
          <w:tcPr>
            <w:tcW w:w="4876" w:type="dxa"/>
          </w:tcPr>
          <w:p w14:paraId="53F91F64" w14:textId="77777777" w:rsidR="009760F5" w:rsidRPr="00357852" w:rsidRDefault="009760F5" w:rsidP="00BF7AFB">
            <w:pPr>
              <w:pStyle w:val="Normal6a"/>
            </w:pPr>
          </w:p>
        </w:tc>
      </w:tr>
      <w:tr w:rsidR="00215CFA" w:rsidRPr="00357852" w14:paraId="69ED627D" w14:textId="77777777" w:rsidTr="00BF7AFB">
        <w:trPr>
          <w:jc w:val="center"/>
        </w:trPr>
        <w:tc>
          <w:tcPr>
            <w:tcW w:w="4876" w:type="dxa"/>
          </w:tcPr>
          <w:p w14:paraId="1344E337" w14:textId="77777777" w:rsidR="009760F5" w:rsidRPr="00357852" w:rsidRDefault="009760F5" w:rsidP="00BF7AFB">
            <w:pPr>
              <w:pStyle w:val="Normal6a"/>
            </w:pPr>
            <w:r w:rsidRPr="00357852">
              <w:rPr>
                <w:b/>
                <w:i/>
              </w:rPr>
              <w:t>(2) Az e bekezdésre történő hivatkozáskor a 182/2011/EU rendelet 5. cikkét kell alkalmazni.</w:t>
            </w:r>
          </w:p>
        </w:tc>
        <w:tc>
          <w:tcPr>
            <w:tcW w:w="4876" w:type="dxa"/>
          </w:tcPr>
          <w:p w14:paraId="54CD7AD0" w14:textId="77777777" w:rsidR="009760F5" w:rsidRPr="00357852" w:rsidRDefault="009760F5" w:rsidP="00BF7AFB">
            <w:pPr>
              <w:pStyle w:val="Normal6a"/>
            </w:pPr>
          </w:p>
        </w:tc>
      </w:tr>
      <w:tr w:rsidR="00215CFA" w:rsidRPr="00357852" w14:paraId="1A1BC6A0" w14:textId="77777777" w:rsidTr="00BF7AFB">
        <w:trPr>
          <w:jc w:val="center"/>
        </w:trPr>
        <w:tc>
          <w:tcPr>
            <w:tcW w:w="4876" w:type="dxa"/>
          </w:tcPr>
          <w:p w14:paraId="52E848F3" w14:textId="77777777" w:rsidR="009760F5" w:rsidRPr="00357852" w:rsidRDefault="009760F5" w:rsidP="00BF7AFB">
            <w:pPr>
              <w:pStyle w:val="Normal6a"/>
            </w:pPr>
            <w:r w:rsidRPr="00357852">
              <w:rPr>
                <w:b/>
                <w:i/>
              </w:rPr>
              <w:t>(3) Az e bekezdésre történő hivatkozáskor a 182/2011/EU rendelet 8. cikkét kell alkalmazni, összefüggésben annak 5. cikkével.</w:t>
            </w:r>
          </w:p>
        </w:tc>
        <w:tc>
          <w:tcPr>
            <w:tcW w:w="4876" w:type="dxa"/>
          </w:tcPr>
          <w:p w14:paraId="34436F90" w14:textId="77777777" w:rsidR="009760F5" w:rsidRPr="00357852" w:rsidRDefault="009760F5" w:rsidP="00BF7AFB">
            <w:pPr>
              <w:pStyle w:val="Normal6a"/>
            </w:pPr>
          </w:p>
        </w:tc>
      </w:tr>
    </w:tbl>
    <w:p w14:paraId="369F9D6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4663184" w14:textId="77777777" w:rsidR="009760F5" w:rsidRPr="00357852" w:rsidRDefault="009760F5" w:rsidP="009760F5">
      <w:r w:rsidRPr="00534DA7">
        <w:rPr>
          <w:rStyle w:val="HideTWBExt"/>
        </w:rPr>
        <w:t>&lt;/Amend&gt;</w:t>
      </w:r>
    </w:p>
    <w:p w14:paraId="01C362EC"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692</w:t>
      </w:r>
      <w:r w:rsidRPr="00534DA7">
        <w:rPr>
          <w:rStyle w:val="HideTWBExt"/>
          <w:b w:val="0"/>
        </w:rPr>
        <w:t>&lt;/NumAm&gt;</w:t>
      </w:r>
    </w:p>
    <w:p w14:paraId="3FB6B4CD"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5F42F7BC" w14:textId="77777777" w:rsidR="009760F5" w:rsidRPr="00357852" w:rsidRDefault="009760F5" w:rsidP="009760F5">
      <w:pPr>
        <w:pStyle w:val="NormalBold"/>
      </w:pPr>
      <w:r w:rsidRPr="00534DA7">
        <w:rPr>
          <w:rStyle w:val="HideTWBExt"/>
          <w:b w:val="0"/>
        </w:rPr>
        <w:t>&lt;/RepeatBlock-By&gt;</w:t>
      </w:r>
    </w:p>
    <w:p w14:paraId="2726E14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99D55E9" w14:textId="77777777" w:rsidR="009760F5" w:rsidRPr="00357852" w:rsidRDefault="009760F5" w:rsidP="009760F5">
      <w:pPr>
        <w:pStyle w:val="NormalBold"/>
      </w:pPr>
      <w:r w:rsidRPr="00534DA7">
        <w:rPr>
          <w:rStyle w:val="HideTWBExt"/>
          <w:b w:val="0"/>
        </w:rPr>
        <w:t>&lt;Article&gt;</w:t>
      </w:r>
      <w:r w:rsidRPr="00357852">
        <w:t>12 cikk – cím</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B8DC045" w14:textId="77777777" w:rsidTr="00BF7AFB">
        <w:trPr>
          <w:trHeight w:hRule="exact" w:val="240"/>
          <w:jc w:val="center"/>
        </w:trPr>
        <w:tc>
          <w:tcPr>
            <w:tcW w:w="9752" w:type="dxa"/>
            <w:gridSpan w:val="2"/>
          </w:tcPr>
          <w:p w14:paraId="43F57B73" w14:textId="77777777" w:rsidR="009760F5" w:rsidRPr="00357852" w:rsidRDefault="009760F5" w:rsidP="00BF7AFB"/>
        </w:tc>
      </w:tr>
      <w:tr w:rsidR="00215CFA" w:rsidRPr="00357852" w14:paraId="787D56EC" w14:textId="77777777" w:rsidTr="00BF7AFB">
        <w:trPr>
          <w:trHeight w:val="240"/>
          <w:jc w:val="center"/>
        </w:trPr>
        <w:tc>
          <w:tcPr>
            <w:tcW w:w="4876" w:type="dxa"/>
          </w:tcPr>
          <w:p w14:paraId="4815FA92" w14:textId="77777777" w:rsidR="009760F5" w:rsidRPr="00357852" w:rsidRDefault="009760F5" w:rsidP="00BF7AFB">
            <w:pPr>
              <w:pStyle w:val="AmColumnHeading"/>
            </w:pPr>
            <w:r w:rsidRPr="00357852">
              <w:t>A Bizottság által javasolt szöveg</w:t>
            </w:r>
          </w:p>
        </w:tc>
        <w:tc>
          <w:tcPr>
            <w:tcW w:w="4876" w:type="dxa"/>
          </w:tcPr>
          <w:p w14:paraId="0E3A9546" w14:textId="77777777" w:rsidR="009760F5" w:rsidRPr="00357852" w:rsidRDefault="009760F5" w:rsidP="00BF7AFB">
            <w:pPr>
              <w:pStyle w:val="AmColumnHeading"/>
            </w:pPr>
            <w:r w:rsidRPr="00357852">
              <w:t>Módosítás</w:t>
            </w:r>
          </w:p>
        </w:tc>
      </w:tr>
      <w:tr w:rsidR="00215CFA" w:rsidRPr="00357852" w14:paraId="57D0F2A9" w14:textId="77777777" w:rsidTr="00BF7AFB">
        <w:trPr>
          <w:jc w:val="center"/>
        </w:trPr>
        <w:tc>
          <w:tcPr>
            <w:tcW w:w="4876" w:type="dxa"/>
          </w:tcPr>
          <w:p w14:paraId="7B7C9A49" w14:textId="77777777" w:rsidR="009760F5" w:rsidRPr="00357852" w:rsidRDefault="009760F5" w:rsidP="00BF7AFB">
            <w:pPr>
              <w:pStyle w:val="Normal6a"/>
            </w:pPr>
            <w:r w:rsidRPr="00357852">
              <w:t>12. cikk</w:t>
            </w:r>
            <w:r w:rsidRPr="00357852">
              <w:tab/>
            </w:r>
            <w:r w:rsidRPr="00357852">
              <w:rPr>
                <w:b/>
                <w:bCs/>
                <w:i/>
                <w:iCs/>
              </w:rPr>
              <w:t>Bizottsági</w:t>
            </w:r>
            <w:r w:rsidRPr="00357852">
              <w:t xml:space="preserve"> eljárás</w:t>
            </w:r>
          </w:p>
        </w:tc>
        <w:tc>
          <w:tcPr>
            <w:tcW w:w="4876" w:type="dxa"/>
          </w:tcPr>
          <w:p w14:paraId="7637DAC7" w14:textId="77777777" w:rsidR="009760F5" w:rsidRPr="00357852" w:rsidRDefault="009760F5" w:rsidP="00BF7AFB">
            <w:pPr>
              <w:pStyle w:val="Normal6a"/>
            </w:pPr>
            <w:r w:rsidRPr="00357852">
              <w:t>12. cikk</w:t>
            </w:r>
            <w:r w:rsidRPr="00357852">
              <w:tab/>
            </w:r>
            <w:r w:rsidRPr="00357852">
              <w:rPr>
                <w:b/>
                <w:bCs/>
                <w:i/>
                <w:iCs/>
              </w:rPr>
              <w:t>Sürgősségi</w:t>
            </w:r>
            <w:r w:rsidRPr="00357852">
              <w:t xml:space="preserve"> eljárás</w:t>
            </w:r>
          </w:p>
        </w:tc>
      </w:tr>
    </w:tbl>
    <w:p w14:paraId="05FA2CA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990457B" w14:textId="77777777" w:rsidR="009760F5" w:rsidRPr="00357852" w:rsidRDefault="009760F5" w:rsidP="009760F5">
      <w:r w:rsidRPr="00534DA7">
        <w:rPr>
          <w:rStyle w:val="HideTWBExt"/>
        </w:rPr>
        <w:t>&lt;/Amend&gt;</w:t>
      </w:r>
    </w:p>
    <w:p w14:paraId="1A6E91FC"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693</w:t>
      </w:r>
      <w:r w:rsidRPr="00534DA7">
        <w:rPr>
          <w:rStyle w:val="HideTWBExt"/>
          <w:b w:val="0"/>
        </w:rPr>
        <w:t>&lt;/NumAm&gt;</w:t>
      </w:r>
    </w:p>
    <w:p w14:paraId="1EE3309D"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0CCCB621" w14:textId="77777777" w:rsidR="009760F5" w:rsidRPr="00357852" w:rsidRDefault="009760F5" w:rsidP="009760F5">
      <w:pPr>
        <w:pStyle w:val="NormalBold"/>
      </w:pPr>
      <w:r w:rsidRPr="00534DA7">
        <w:rPr>
          <w:rStyle w:val="HideTWBExt"/>
          <w:b w:val="0"/>
        </w:rPr>
        <w:t>&lt;/RepeatBlock-By&gt;</w:t>
      </w:r>
    </w:p>
    <w:p w14:paraId="2473C13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7C841C9" w14:textId="77777777" w:rsidR="009760F5" w:rsidRPr="00357852" w:rsidRDefault="009760F5" w:rsidP="009760F5">
      <w:pPr>
        <w:pStyle w:val="NormalBold"/>
      </w:pPr>
      <w:r w:rsidRPr="00534DA7">
        <w:rPr>
          <w:rStyle w:val="HideTWBExt"/>
          <w:b w:val="0"/>
        </w:rPr>
        <w:t>&lt;Article&gt;</w:t>
      </w:r>
      <w:r w:rsidRPr="00357852">
        <w:t>12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49489ED7" w14:textId="77777777" w:rsidTr="00BF7AFB">
        <w:trPr>
          <w:trHeight w:hRule="exact" w:val="240"/>
          <w:jc w:val="center"/>
        </w:trPr>
        <w:tc>
          <w:tcPr>
            <w:tcW w:w="9752" w:type="dxa"/>
            <w:gridSpan w:val="2"/>
          </w:tcPr>
          <w:p w14:paraId="28907797" w14:textId="77777777" w:rsidR="009760F5" w:rsidRPr="00357852" w:rsidRDefault="009760F5" w:rsidP="00BF7AFB"/>
        </w:tc>
      </w:tr>
      <w:tr w:rsidR="00215CFA" w:rsidRPr="00357852" w14:paraId="3E564A3C" w14:textId="77777777" w:rsidTr="00BF7AFB">
        <w:trPr>
          <w:trHeight w:val="240"/>
          <w:jc w:val="center"/>
        </w:trPr>
        <w:tc>
          <w:tcPr>
            <w:tcW w:w="4876" w:type="dxa"/>
          </w:tcPr>
          <w:p w14:paraId="020286C9" w14:textId="77777777" w:rsidR="009760F5" w:rsidRPr="00357852" w:rsidRDefault="009760F5" w:rsidP="00BF7AFB">
            <w:pPr>
              <w:pStyle w:val="AmColumnHeading"/>
            </w:pPr>
            <w:r w:rsidRPr="00357852">
              <w:t>A Bizottság által javasolt szöveg</w:t>
            </w:r>
          </w:p>
        </w:tc>
        <w:tc>
          <w:tcPr>
            <w:tcW w:w="4876" w:type="dxa"/>
          </w:tcPr>
          <w:p w14:paraId="35F976FB" w14:textId="77777777" w:rsidR="009760F5" w:rsidRPr="00357852" w:rsidRDefault="009760F5" w:rsidP="00BF7AFB">
            <w:pPr>
              <w:pStyle w:val="AmColumnHeading"/>
            </w:pPr>
            <w:r w:rsidRPr="00357852">
              <w:t>Módosítás</w:t>
            </w:r>
          </w:p>
        </w:tc>
      </w:tr>
      <w:tr w:rsidR="00215CFA" w:rsidRPr="00357852" w14:paraId="3FBF73F4" w14:textId="77777777" w:rsidTr="00BF7AFB">
        <w:trPr>
          <w:jc w:val="center"/>
        </w:trPr>
        <w:tc>
          <w:tcPr>
            <w:tcW w:w="4876" w:type="dxa"/>
          </w:tcPr>
          <w:p w14:paraId="0F6AC27B" w14:textId="77777777" w:rsidR="009760F5" w:rsidRPr="00357852" w:rsidRDefault="009760F5" w:rsidP="00BF7AFB">
            <w:pPr>
              <w:pStyle w:val="Normal6a"/>
            </w:pPr>
            <w:r w:rsidRPr="00357852">
              <w:t>(1)</w:t>
            </w:r>
            <w:r w:rsidRPr="00357852">
              <w:tab/>
            </w:r>
            <w:r w:rsidRPr="00357852">
              <w:rPr>
                <w:b/>
                <w:bCs/>
                <w:i/>
                <w:iCs/>
              </w:rPr>
              <w:t>A 3. cikkben említett végrehajtási jogi aktus tekintetében a Bizottságot egy bizottság segíti</w:t>
            </w:r>
            <w:r w:rsidRPr="00357852">
              <w:t>.</w:t>
            </w:r>
            <w:r w:rsidRPr="00357852">
              <w:rPr>
                <w:b/>
                <w:i/>
              </w:rPr>
              <w:t xml:space="preserve"> </w:t>
            </w:r>
            <w:r w:rsidRPr="00357852">
              <w:rPr>
                <w:b/>
                <w:bCs/>
                <w:i/>
                <w:iCs/>
              </w:rPr>
              <w:t>Ez a bizottság a 182/2011/EU rendelet értelmében vett bizottságnak minősül</w:t>
            </w:r>
            <w:r w:rsidRPr="00357852">
              <w:t>.</w:t>
            </w:r>
          </w:p>
        </w:tc>
        <w:tc>
          <w:tcPr>
            <w:tcW w:w="4876" w:type="dxa"/>
          </w:tcPr>
          <w:p w14:paraId="0DB3A4A1" w14:textId="77777777" w:rsidR="009760F5" w:rsidRPr="00357852" w:rsidRDefault="009760F5" w:rsidP="00BF7AFB">
            <w:pPr>
              <w:pStyle w:val="Normal6a"/>
            </w:pPr>
            <w:r w:rsidRPr="00357852">
              <w:t>(1)</w:t>
            </w:r>
            <w:r w:rsidRPr="00357852">
              <w:tab/>
            </w:r>
            <w:r w:rsidRPr="00357852">
              <w:rPr>
                <w:b/>
                <w:bCs/>
                <w:i/>
                <w:iCs/>
              </w:rPr>
              <w:t>Az e cikk alapján elfogadott, felhatalmazáson alapuló jogi aktusok haladéktalanul hatályba lépnek és alkalmazandók mindaddig, amíg nem emelnek ellenük kifogást a (2) bekezdésnek megfelelően</w:t>
            </w:r>
            <w:r w:rsidRPr="00357852">
              <w:t>.</w:t>
            </w:r>
            <w:r w:rsidRPr="00357852">
              <w:rPr>
                <w:b/>
                <w:i/>
              </w:rPr>
              <w:t xml:space="preserve"> </w:t>
            </w:r>
            <w:r w:rsidRPr="00357852">
              <w:rPr>
                <w:b/>
                <w:bCs/>
                <w:i/>
                <w:iCs/>
              </w:rPr>
              <w:t>A felhatalmazáson alapuló jogi aktusról az Európai Parlamentnek és a Tanácsnak küldött értesítésben meg kell indokolni a sürgősségi eljárás alkalmazását</w:t>
            </w:r>
            <w:r w:rsidRPr="00357852">
              <w:t>.</w:t>
            </w:r>
          </w:p>
        </w:tc>
      </w:tr>
    </w:tbl>
    <w:p w14:paraId="2ED02BB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329B751" w14:textId="77777777" w:rsidR="009760F5" w:rsidRPr="00357852" w:rsidRDefault="009760F5" w:rsidP="009760F5">
      <w:r w:rsidRPr="00534DA7">
        <w:rPr>
          <w:rStyle w:val="HideTWBExt"/>
        </w:rPr>
        <w:t>&lt;/Amend&gt;</w:t>
      </w:r>
    </w:p>
    <w:p w14:paraId="700E2E0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694</w:t>
      </w:r>
      <w:r w:rsidRPr="00534DA7">
        <w:rPr>
          <w:rStyle w:val="HideTWBExt"/>
          <w:b w:val="0"/>
        </w:rPr>
        <w:t>&lt;/NumAm&gt;</w:t>
      </w:r>
    </w:p>
    <w:p w14:paraId="6B09D92D"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Abir Al-Sahlani, Olivier Chastel, Moritz Körner</w:t>
      </w:r>
      <w:r w:rsidRPr="00534DA7">
        <w:rPr>
          <w:rStyle w:val="HideTWBExt"/>
          <w:b w:val="0"/>
        </w:rPr>
        <w:t>&lt;/Members&gt;</w:t>
      </w:r>
    </w:p>
    <w:p w14:paraId="73DD8A8E" w14:textId="77777777" w:rsidR="009760F5" w:rsidRPr="00357852" w:rsidRDefault="009760F5" w:rsidP="009760F5">
      <w:pPr>
        <w:pStyle w:val="NormalBold"/>
      </w:pPr>
      <w:r w:rsidRPr="00534DA7">
        <w:rPr>
          <w:rStyle w:val="HideTWBExt"/>
          <w:b w:val="0"/>
        </w:rPr>
        <w:t>&lt;/RepeatBlock-By&gt;</w:t>
      </w:r>
    </w:p>
    <w:p w14:paraId="1519697E"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0AF0BCA7" w14:textId="77777777" w:rsidR="009760F5" w:rsidRPr="00357852" w:rsidRDefault="009760F5" w:rsidP="009760F5">
      <w:pPr>
        <w:pStyle w:val="NormalBold"/>
      </w:pPr>
      <w:r w:rsidRPr="00534DA7">
        <w:rPr>
          <w:rStyle w:val="HideTWBExt"/>
          <w:b w:val="0"/>
        </w:rPr>
        <w:t>&lt;Article&gt;</w:t>
      </w:r>
      <w:r w:rsidRPr="00357852">
        <w:t>12 cikk – 1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4E545A1" w14:textId="77777777" w:rsidTr="00BF7AFB">
        <w:trPr>
          <w:trHeight w:hRule="exact" w:val="240"/>
          <w:jc w:val="center"/>
        </w:trPr>
        <w:tc>
          <w:tcPr>
            <w:tcW w:w="9752" w:type="dxa"/>
            <w:gridSpan w:val="2"/>
          </w:tcPr>
          <w:p w14:paraId="5081F6C8" w14:textId="77777777" w:rsidR="009760F5" w:rsidRPr="00357852" w:rsidRDefault="009760F5" w:rsidP="00BF7AFB"/>
        </w:tc>
      </w:tr>
      <w:tr w:rsidR="00215CFA" w:rsidRPr="00357852" w14:paraId="2B47BF43" w14:textId="77777777" w:rsidTr="00BF7AFB">
        <w:trPr>
          <w:trHeight w:val="240"/>
          <w:jc w:val="center"/>
        </w:trPr>
        <w:tc>
          <w:tcPr>
            <w:tcW w:w="4876" w:type="dxa"/>
          </w:tcPr>
          <w:p w14:paraId="0AACE558" w14:textId="77777777" w:rsidR="009760F5" w:rsidRPr="00357852" w:rsidRDefault="009760F5" w:rsidP="00BF7AFB">
            <w:pPr>
              <w:pStyle w:val="AmColumnHeading"/>
            </w:pPr>
            <w:r w:rsidRPr="00357852">
              <w:t>A Bizottság által javasolt szöveg</w:t>
            </w:r>
          </w:p>
        </w:tc>
        <w:tc>
          <w:tcPr>
            <w:tcW w:w="4876" w:type="dxa"/>
          </w:tcPr>
          <w:p w14:paraId="25E708C2" w14:textId="77777777" w:rsidR="009760F5" w:rsidRPr="00357852" w:rsidRDefault="009760F5" w:rsidP="00BF7AFB">
            <w:pPr>
              <w:pStyle w:val="AmColumnHeading"/>
            </w:pPr>
            <w:r w:rsidRPr="00357852">
              <w:t>Módosítás</w:t>
            </w:r>
          </w:p>
        </w:tc>
      </w:tr>
      <w:tr w:rsidR="00215CFA" w:rsidRPr="00357852" w14:paraId="7872A034" w14:textId="77777777" w:rsidTr="00BF7AFB">
        <w:trPr>
          <w:jc w:val="center"/>
        </w:trPr>
        <w:tc>
          <w:tcPr>
            <w:tcW w:w="4876" w:type="dxa"/>
          </w:tcPr>
          <w:p w14:paraId="7A813D6F" w14:textId="77777777" w:rsidR="009760F5" w:rsidRPr="00357852" w:rsidRDefault="009760F5" w:rsidP="00BF7AFB">
            <w:pPr>
              <w:pStyle w:val="Normal6a"/>
            </w:pPr>
            <w:r w:rsidRPr="00357852">
              <w:t>(1)</w:t>
            </w:r>
            <w:r w:rsidRPr="00357852">
              <w:tab/>
            </w:r>
            <w:r w:rsidRPr="00357852">
              <w:rPr>
                <w:b/>
                <w:bCs/>
                <w:i/>
                <w:iCs/>
              </w:rPr>
              <w:t>A 3.</w:t>
            </w:r>
            <w:r w:rsidRPr="00357852">
              <w:t xml:space="preserve"> cikkben említett végrehajtási jogi aktus tekintetében a Bizottságot egy bizottság segíti. Ez a bizottság a 182/2011/EU rendelet értelmében vett bizottságnak minősül.</w:t>
            </w:r>
          </w:p>
        </w:tc>
        <w:tc>
          <w:tcPr>
            <w:tcW w:w="4876" w:type="dxa"/>
          </w:tcPr>
          <w:p w14:paraId="4B1ED232" w14:textId="77777777" w:rsidR="009760F5" w:rsidRPr="00357852" w:rsidRDefault="009760F5" w:rsidP="00BF7AFB">
            <w:pPr>
              <w:pStyle w:val="Normal6a"/>
            </w:pPr>
            <w:r w:rsidRPr="00357852">
              <w:t>(1)</w:t>
            </w:r>
            <w:r w:rsidRPr="00357852">
              <w:tab/>
            </w:r>
            <w:r w:rsidRPr="00357852">
              <w:rPr>
                <w:b/>
                <w:bCs/>
                <w:i/>
                <w:iCs/>
              </w:rPr>
              <w:t>A 1b</w:t>
            </w:r>
            <w:r w:rsidRPr="00357852">
              <w:t>. cikkben említett végrehajtási jogi aktus tekintetében a Bizottságot egy bizottság segíti. Ez a bizottság a 182/2011/EU rendelet értelmében vett bizottságnak minősül.</w:t>
            </w:r>
          </w:p>
        </w:tc>
      </w:tr>
    </w:tbl>
    <w:p w14:paraId="6078D523"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16958F70" w14:textId="77777777" w:rsidR="009760F5" w:rsidRPr="00357852" w:rsidRDefault="009760F5" w:rsidP="009760F5">
      <w:r w:rsidRPr="00534DA7">
        <w:rPr>
          <w:rStyle w:val="HideTWBExt"/>
        </w:rPr>
        <w:t>&lt;/Amend&gt;</w:t>
      </w:r>
    </w:p>
    <w:p w14:paraId="29E8668F"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695</w:t>
      </w:r>
      <w:r w:rsidRPr="00534DA7">
        <w:rPr>
          <w:rStyle w:val="HideTWBExt"/>
          <w:b w:val="0"/>
        </w:rPr>
        <w:t>&lt;/NumAm&gt;</w:t>
      </w:r>
    </w:p>
    <w:p w14:paraId="53B3442E"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1F4B7673" w14:textId="77777777" w:rsidR="009760F5" w:rsidRPr="00357852" w:rsidRDefault="009760F5" w:rsidP="009760F5">
      <w:pPr>
        <w:pStyle w:val="NormalBold"/>
      </w:pPr>
      <w:r w:rsidRPr="00534DA7">
        <w:rPr>
          <w:rStyle w:val="HideTWBExt"/>
          <w:b w:val="0"/>
        </w:rPr>
        <w:t>&lt;/RepeatBlock-By&gt;</w:t>
      </w:r>
    </w:p>
    <w:p w14:paraId="2D0BD62C"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A2418E5" w14:textId="77777777" w:rsidR="009760F5" w:rsidRPr="00357852" w:rsidRDefault="009760F5" w:rsidP="009760F5">
      <w:pPr>
        <w:pStyle w:val="NormalBold"/>
      </w:pPr>
      <w:r w:rsidRPr="00534DA7">
        <w:rPr>
          <w:rStyle w:val="HideTWBExt"/>
          <w:b w:val="0"/>
        </w:rPr>
        <w:t>&lt;Article&gt;</w:t>
      </w:r>
      <w:r w:rsidRPr="00357852">
        <w:t>12 cikk – 2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30CF4E00" w14:textId="77777777" w:rsidTr="00BF7AFB">
        <w:trPr>
          <w:trHeight w:hRule="exact" w:val="240"/>
          <w:jc w:val="center"/>
        </w:trPr>
        <w:tc>
          <w:tcPr>
            <w:tcW w:w="9752" w:type="dxa"/>
            <w:gridSpan w:val="2"/>
          </w:tcPr>
          <w:p w14:paraId="15DBEAE7" w14:textId="77777777" w:rsidR="009760F5" w:rsidRPr="00357852" w:rsidRDefault="009760F5" w:rsidP="00BF7AFB"/>
        </w:tc>
      </w:tr>
      <w:tr w:rsidR="00215CFA" w:rsidRPr="00357852" w14:paraId="4E2935F9" w14:textId="77777777" w:rsidTr="00BF7AFB">
        <w:trPr>
          <w:trHeight w:val="240"/>
          <w:jc w:val="center"/>
        </w:trPr>
        <w:tc>
          <w:tcPr>
            <w:tcW w:w="4876" w:type="dxa"/>
          </w:tcPr>
          <w:p w14:paraId="1BF024AD" w14:textId="77777777" w:rsidR="009760F5" w:rsidRPr="00357852" w:rsidRDefault="009760F5" w:rsidP="00BF7AFB">
            <w:pPr>
              <w:pStyle w:val="AmColumnHeading"/>
            </w:pPr>
            <w:r w:rsidRPr="00357852">
              <w:t>A Bizottság által javasolt szöveg</w:t>
            </w:r>
          </w:p>
        </w:tc>
        <w:tc>
          <w:tcPr>
            <w:tcW w:w="4876" w:type="dxa"/>
          </w:tcPr>
          <w:p w14:paraId="66BBD00B" w14:textId="77777777" w:rsidR="009760F5" w:rsidRPr="00357852" w:rsidRDefault="009760F5" w:rsidP="00BF7AFB">
            <w:pPr>
              <w:pStyle w:val="AmColumnHeading"/>
            </w:pPr>
            <w:r w:rsidRPr="00357852">
              <w:t>Módosítás</w:t>
            </w:r>
          </w:p>
        </w:tc>
      </w:tr>
      <w:tr w:rsidR="00215CFA" w:rsidRPr="00357852" w14:paraId="157731FE" w14:textId="77777777" w:rsidTr="00BF7AFB">
        <w:trPr>
          <w:jc w:val="center"/>
        </w:trPr>
        <w:tc>
          <w:tcPr>
            <w:tcW w:w="4876" w:type="dxa"/>
          </w:tcPr>
          <w:p w14:paraId="1E087497" w14:textId="77777777" w:rsidR="009760F5" w:rsidRPr="00357852" w:rsidRDefault="009760F5" w:rsidP="00BF7AFB">
            <w:pPr>
              <w:pStyle w:val="Normal6a"/>
            </w:pPr>
            <w:r w:rsidRPr="00357852">
              <w:t>(2)</w:t>
            </w:r>
            <w:r w:rsidRPr="00357852">
              <w:tab/>
            </w:r>
            <w:r w:rsidRPr="00357852">
              <w:rPr>
                <w:b/>
                <w:bCs/>
                <w:i/>
                <w:iCs/>
              </w:rPr>
              <w:t>Az e bekezdésre történő hivatkozáskor a 182/2011/EU rendelet 5. cikkét kell alkalmazni</w:t>
            </w:r>
            <w:r w:rsidRPr="00357852">
              <w:t>.</w:t>
            </w:r>
          </w:p>
        </w:tc>
        <w:tc>
          <w:tcPr>
            <w:tcW w:w="4876" w:type="dxa"/>
          </w:tcPr>
          <w:p w14:paraId="456D843F" w14:textId="77777777" w:rsidR="009760F5" w:rsidRPr="00357852" w:rsidRDefault="009760F5" w:rsidP="00BF7AFB">
            <w:pPr>
              <w:pStyle w:val="Normal6a"/>
            </w:pPr>
            <w:r w:rsidRPr="00357852">
              <w:t>(2)</w:t>
            </w:r>
            <w:r w:rsidRPr="00357852">
              <w:tab/>
            </w:r>
            <w:r w:rsidRPr="00357852">
              <w:rPr>
                <w:b/>
                <w:bCs/>
                <w:i/>
                <w:iCs/>
              </w:rPr>
              <w:t>Az Európai Parlament vagy a Tanács a 2b. cikk (4) bekezdésében meghatározott eljárásnak megfelelően kifogást emelhet a felhatalmazáson alapuló jogi aktus ellen.</w:t>
            </w:r>
            <w:r w:rsidRPr="00357852">
              <w:rPr>
                <w:b/>
                <w:i/>
              </w:rPr>
              <w:t xml:space="preserve"> </w:t>
            </w:r>
            <w:r w:rsidRPr="00357852">
              <w:rPr>
                <w:b/>
                <w:bCs/>
                <w:i/>
                <w:iCs/>
              </w:rPr>
              <w:t>Ebben az esetben a Bizottság az Európai Parlament vagy a Tanács kifogásáról szóló határozatról való értesítést követően haladéktalanul hatályon kívül helyezi a jogi aktust</w:t>
            </w:r>
            <w:r w:rsidRPr="00357852">
              <w:t>.</w:t>
            </w:r>
          </w:p>
        </w:tc>
      </w:tr>
    </w:tbl>
    <w:p w14:paraId="18C58D3B"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6DC7CD7F" w14:textId="77777777" w:rsidR="009760F5" w:rsidRPr="00357852" w:rsidRDefault="009760F5" w:rsidP="009760F5">
      <w:r w:rsidRPr="00534DA7">
        <w:rPr>
          <w:rStyle w:val="HideTWBExt"/>
        </w:rPr>
        <w:t>&lt;/Amend&gt;</w:t>
      </w:r>
    </w:p>
    <w:p w14:paraId="6983D9BD"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696</w:t>
      </w:r>
      <w:r w:rsidRPr="00534DA7">
        <w:rPr>
          <w:rStyle w:val="HideTWBExt"/>
          <w:b w:val="0"/>
        </w:rPr>
        <w:t>&lt;/NumAm&gt;</w:t>
      </w:r>
    </w:p>
    <w:p w14:paraId="02452877" w14:textId="77777777" w:rsidR="009760F5" w:rsidRPr="00357852" w:rsidRDefault="009760F5" w:rsidP="009760F5">
      <w:pPr>
        <w:pStyle w:val="NormalBold"/>
      </w:pPr>
      <w:r w:rsidRPr="00534DA7">
        <w:rPr>
          <w:rStyle w:val="HideTWBExt"/>
          <w:b w:val="0"/>
        </w:rPr>
        <w:t>&lt;RepeatBlock-By&gt;&lt;Members&gt;</w:t>
      </w:r>
      <w:r w:rsidRPr="00357852">
        <w:t>Damian Boeselager</w:t>
      </w:r>
      <w:r w:rsidRPr="00534DA7">
        <w:rPr>
          <w:rStyle w:val="HideTWBExt"/>
          <w:b w:val="0"/>
        </w:rPr>
        <w:t>&lt;/Members&gt;</w:t>
      </w:r>
    </w:p>
    <w:p w14:paraId="322E19EC" w14:textId="77777777" w:rsidR="009760F5" w:rsidRPr="00357852" w:rsidRDefault="009760F5" w:rsidP="009760F5">
      <w:pPr>
        <w:pStyle w:val="NormalBold"/>
      </w:pPr>
      <w:r w:rsidRPr="00534DA7">
        <w:rPr>
          <w:rStyle w:val="HideTWBExt"/>
          <w:b w:val="0"/>
        </w:rPr>
        <w:t>&lt;/RepeatBlock-By&gt;</w:t>
      </w:r>
    </w:p>
    <w:p w14:paraId="2DA55186"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A35438B" w14:textId="77777777" w:rsidR="009760F5" w:rsidRPr="00357852" w:rsidRDefault="009760F5" w:rsidP="009760F5">
      <w:pPr>
        <w:pStyle w:val="NormalBold"/>
      </w:pPr>
      <w:r w:rsidRPr="00534DA7">
        <w:rPr>
          <w:rStyle w:val="HideTWBExt"/>
          <w:b w:val="0"/>
        </w:rPr>
        <w:t>&lt;Article&gt;</w:t>
      </w:r>
      <w:r w:rsidRPr="00357852">
        <w:t>12 cikk – 3 bekezdés</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77813C49" w14:textId="77777777" w:rsidTr="00BF7AFB">
        <w:trPr>
          <w:trHeight w:hRule="exact" w:val="240"/>
          <w:jc w:val="center"/>
        </w:trPr>
        <w:tc>
          <w:tcPr>
            <w:tcW w:w="9752" w:type="dxa"/>
            <w:gridSpan w:val="2"/>
          </w:tcPr>
          <w:p w14:paraId="286CF860" w14:textId="77777777" w:rsidR="009760F5" w:rsidRPr="00357852" w:rsidRDefault="009760F5" w:rsidP="00BF7AFB"/>
        </w:tc>
      </w:tr>
      <w:tr w:rsidR="00215CFA" w:rsidRPr="00357852" w14:paraId="6989B912" w14:textId="77777777" w:rsidTr="00BF7AFB">
        <w:trPr>
          <w:trHeight w:val="240"/>
          <w:jc w:val="center"/>
        </w:trPr>
        <w:tc>
          <w:tcPr>
            <w:tcW w:w="4876" w:type="dxa"/>
          </w:tcPr>
          <w:p w14:paraId="33F2AC50" w14:textId="77777777" w:rsidR="009760F5" w:rsidRPr="00357852" w:rsidRDefault="009760F5" w:rsidP="00BF7AFB">
            <w:pPr>
              <w:pStyle w:val="AmColumnHeading"/>
            </w:pPr>
            <w:r w:rsidRPr="00357852">
              <w:t>A Bizottság által javasolt szöveg</w:t>
            </w:r>
          </w:p>
        </w:tc>
        <w:tc>
          <w:tcPr>
            <w:tcW w:w="4876" w:type="dxa"/>
          </w:tcPr>
          <w:p w14:paraId="7FC95333" w14:textId="77777777" w:rsidR="009760F5" w:rsidRPr="00357852" w:rsidRDefault="009760F5" w:rsidP="00BF7AFB">
            <w:pPr>
              <w:pStyle w:val="AmColumnHeading"/>
            </w:pPr>
            <w:r w:rsidRPr="00357852">
              <w:t>Módosítás</w:t>
            </w:r>
          </w:p>
        </w:tc>
      </w:tr>
      <w:tr w:rsidR="00215CFA" w:rsidRPr="00357852" w14:paraId="637C1F8B" w14:textId="77777777" w:rsidTr="00BF7AFB">
        <w:trPr>
          <w:jc w:val="center"/>
        </w:trPr>
        <w:tc>
          <w:tcPr>
            <w:tcW w:w="4876" w:type="dxa"/>
          </w:tcPr>
          <w:p w14:paraId="638DD6F5" w14:textId="77777777" w:rsidR="009760F5" w:rsidRPr="00357852" w:rsidRDefault="009760F5" w:rsidP="00BF7AFB">
            <w:pPr>
              <w:pStyle w:val="Normal6a"/>
            </w:pPr>
            <w:r w:rsidRPr="00357852">
              <w:rPr>
                <w:b/>
                <w:i/>
              </w:rPr>
              <w:t>(3)</w:t>
            </w:r>
            <w:r w:rsidRPr="00357852">
              <w:tab/>
            </w:r>
            <w:r w:rsidRPr="00357852">
              <w:rPr>
                <w:b/>
                <w:i/>
              </w:rPr>
              <w:t>Az e bekezdésre történő hivatkozáskor a 182/2011/EU rendelet 8. cikkét kell alkalmazni, összefüggésben annak 5. cikkével.</w:t>
            </w:r>
          </w:p>
        </w:tc>
        <w:tc>
          <w:tcPr>
            <w:tcW w:w="4876" w:type="dxa"/>
          </w:tcPr>
          <w:p w14:paraId="537C52AA" w14:textId="77777777" w:rsidR="009760F5" w:rsidRPr="00357852" w:rsidRDefault="009760F5" w:rsidP="00BF7AFB">
            <w:pPr>
              <w:pStyle w:val="Normal6a"/>
            </w:pPr>
            <w:r w:rsidRPr="00357852">
              <w:rPr>
                <w:b/>
                <w:i/>
              </w:rPr>
              <w:t>törölve</w:t>
            </w:r>
          </w:p>
        </w:tc>
      </w:tr>
    </w:tbl>
    <w:p w14:paraId="2BD304E5"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596F8029" w14:textId="77777777" w:rsidR="009760F5" w:rsidRPr="00357852" w:rsidRDefault="009760F5" w:rsidP="009760F5">
      <w:r w:rsidRPr="00534DA7">
        <w:rPr>
          <w:rStyle w:val="HideTWBExt"/>
        </w:rPr>
        <w:t>&lt;/Amend&gt;</w:t>
      </w:r>
    </w:p>
    <w:p w14:paraId="79DEAC78"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697</w:t>
      </w:r>
      <w:r w:rsidRPr="00534DA7">
        <w:rPr>
          <w:rStyle w:val="HideTWBExt"/>
          <w:b w:val="0"/>
        </w:rPr>
        <w:t>&lt;/NumAm&gt;</w:t>
      </w:r>
    </w:p>
    <w:p w14:paraId="6E8B68F5"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Olivier Chastel, Moritz Körner</w:t>
      </w:r>
      <w:r w:rsidRPr="00534DA7">
        <w:rPr>
          <w:rStyle w:val="HideTWBExt"/>
          <w:b w:val="0"/>
        </w:rPr>
        <w:t>&lt;/Members&gt;</w:t>
      </w:r>
    </w:p>
    <w:p w14:paraId="75467876" w14:textId="77777777" w:rsidR="009760F5" w:rsidRPr="00357852" w:rsidRDefault="009760F5" w:rsidP="009760F5">
      <w:pPr>
        <w:pStyle w:val="NormalBold"/>
      </w:pPr>
      <w:r w:rsidRPr="00534DA7">
        <w:rPr>
          <w:rStyle w:val="HideTWBExt"/>
          <w:b w:val="0"/>
        </w:rPr>
        <w:t>&lt;/RepeatBlock-By&gt;</w:t>
      </w:r>
    </w:p>
    <w:p w14:paraId="2B8831A4"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22E53446" w14:textId="77777777" w:rsidR="009760F5" w:rsidRPr="00357852" w:rsidRDefault="009760F5" w:rsidP="009760F5">
      <w:pPr>
        <w:pStyle w:val="NormalBold"/>
      </w:pPr>
      <w:r w:rsidRPr="00534DA7">
        <w:rPr>
          <w:rStyle w:val="HideTWBExt"/>
          <w:b w:val="0"/>
        </w:rPr>
        <w:t>&lt;Article&gt;</w:t>
      </w:r>
      <w:r w:rsidRPr="00357852">
        <w:t>12 a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2377EDA" w14:textId="77777777" w:rsidTr="00BF7AFB">
        <w:trPr>
          <w:trHeight w:hRule="exact" w:val="240"/>
          <w:jc w:val="center"/>
        </w:trPr>
        <w:tc>
          <w:tcPr>
            <w:tcW w:w="9752" w:type="dxa"/>
            <w:gridSpan w:val="2"/>
          </w:tcPr>
          <w:p w14:paraId="4E133726" w14:textId="77777777" w:rsidR="009760F5" w:rsidRPr="00357852" w:rsidRDefault="009760F5" w:rsidP="00BF7AFB"/>
        </w:tc>
      </w:tr>
      <w:tr w:rsidR="00215CFA" w:rsidRPr="00357852" w14:paraId="31722FBC" w14:textId="77777777" w:rsidTr="00BF7AFB">
        <w:trPr>
          <w:trHeight w:val="240"/>
          <w:jc w:val="center"/>
        </w:trPr>
        <w:tc>
          <w:tcPr>
            <w:tcW w:w="4876" w:type="dxa"/>
          </w:tcPr>
          <w:p w14:paraId="360A4710" w14:textId="77777777" w:rsidR="009760F5" w:rsidRPr="00357852" w:rsidRDefault="009760F5" w:rsidP="00BF7AFB">
            <w:pPr>
              <w:pStyle w:val="AmColumnHeading"/>
            </w:pPr>
            <w:r w:rsidRPr="00357852">
              <w:t>A Bizottság által javasolt szöveg</w:t>
            </w:r>
          </w:p>
        </w:tc>
        <w:tc>
          <w:tcPr>
            <w:tcW w:w="4876" w:type="dxa"/>
          </w:tcPr>
          <w:p w14:paraId="435510CC" w14:textId="77777777" w:rsidR="009760F5" w:rsidRPr="00357852" w:rsidRDefault="009760F5" w:rsidP="00BF7AFB">
            <w:pPr>
              <w:pStyle w:val="AmColumnHeading"/>
            </w:pPr>
            <w:r w:rsidRPr="00357852">
              <w:t>Módosítás</w:t>
            </w:r>
          </w:p>
        </w:tc>
      </w:tr>
      <w:tr w:rsidR="00215CFA" w:rsidRPr="00357852" w14:paraId="3FF02E4C" w14:textId="77777777" w:rsidTr="00BF7AFB">
        <w:trPr>
          <w:jc w:val="center"/>
        </w:trPr>
        <w:tc>
          <w:tcPr>
            <w:tcW w:w="4876" w:type="dxa"/>
          </w:tcPr>
          <w:p w14:paraId="049E2009" w14:textId="77777777" w:rsidR="009760F5" w:rsidRPr="00357852" w:rsidRDefault="009760F5" w:rsidP="00BF7AFB">
            <w:pPr>
              <w:pStyle w:val="Normal6a"/>
            </w:pPr>
          </w:p>
        </w:tc>
        <w:tc>
          <w:tcPr>
            <w:tcW w:w="4876" w:type="dxa"/>
          </w:tcPr>
          <w:p w14:paraId="413F997D" w14:textId="77777777" w:rsidR="009760F5" w:rsidRPr="00357852" w:rsidRDefault="009760F5" w:rsidP="00BF7AFB">
            <w:pPr>
              <w:pStyle w:val="NormalBoldItalicCenter6a"/>
            </w:pPr>
            <w:r w:rsidRPr="00357852">
              <w:t>12a. cikk</w:t>
            </w:r>
          </w:p>
        </w:tc>
      </w:tr>
      <w:tr w:rsidR="00215CFA" w:rsidRPr="00357852" w14:paraId="3BB8F9E0" w14:textId="77777777" w:rsidTr="00BF7AFB">
        <w:trPr>
          <w:jc w:val="center"/>
        </w:trPr>
        <w:tc>
          <w:tcPr>
            <w:tcW w:w="4876" w:type="dxa"/>
          </w:tcPr>
          <w:p w14:paraId="7C2CE3EF" w14:textId="77777777" w:rsidR="009760F5" w:rsidRPr="00357852" w:rsidRDefault="009760F5" w:rsidP="00BF7AFB">
            <w:pPr>
              <w:pStyle w:val="Normal6a"/>
            </w:pPr>
          </w:p>
        </w:tc>
        <w:tc>
          <w:tcPr>
            <w:tcW w:w="4876" w:type="dxa"/>
          </w:tcPr>
          <w:p w14:paraId="61314F38" w14:textId="77777777" w:rsidR="009760F5" w:rsidRPr="00357852" w:rsidRDefault="009760F5" w:rsidP="00BF7AFB">
            <w:pPr>
              <w:pStyle w:val="NormalBoldItalicCenter6a"/>
            </w:pPr>
            <w:r w:rsidRPr="00357852">
              <w:t>Az (EU) XXX/XXX rendelet [az Európai Unió Menekültügyi Ügynökségéről szóló rendelet] módosításai</w:t>
            </w:r>
          </w:p>
        </w:tc>
      </w:tr>
      <w:tr w:rsidR="00215CFA" w:rsidRPr="00357852" w14:paraId="79880109" w14:textId="77777777" w:rsidTr="00BF7AFB">
        <w:trPr>
          <w:jc w:val="center"/>
        </w:trPr>
        <w:tc>
          <w:tcPr>
            <w:tcW w:w="4876" w:type="dxa"/>
          </w:tcPr>
          <w:p w14:paraId="4256DABF" w14:textId="77777777" w:rsidR="009760F5" w:rsidRPr="00357852" w:rsidRDefault="009760F5" w:rsidP="00BF7AFB">
            <w:pPr>
              <w:pStyle w:val="Normal6a"/>
            </w:pPr>
          </w:p>
        </w:tc>
        <w:tc>
          <w:tcPr>
            <w:tcW w:w="4876" w:type="dxa"/>
          </w:tcPr>
          <w:p w14:paraId="19129919" w14:textId="77777777" w:rsidR="009760F5" w:rsidRPr="00357852" w:rsidRDefault="009760F5" w:rsidP="00BF7AFB">
            <w:pPr>
              <w:pStyle w:val="Normal6a"/>
            </w:pPr>
            <w:r w:rsidRPr="00357852">
              <w:rPr>
                <w:b/>
                <w:i/>
              </w:rPr>
              <w:t xml:space="preserve">1. </w:t>
            </w:r>
            <w:r w:rsidRPr="00357852">
              <w:rPr>
                <w:b/>
                <w:bCs/>
                <w:i/>
                <w:iCs/>
              </w:rPr>
              <w:t>Válsághelyzetben az (EU) XXX/XXX rendelet [az Európai Unió Menekültügyi Ügynökségéről szóló rendelet]</w:t>
            </w:r>
            <w:r w:rsidRPr="00357852">
              <w:rPr>
                <w:rStyle w:val="SupBoldItalic"/>
                <w:b w:val="0"/>
                <w:bCs/>
                <w:i w:val="0"/>
                <w:iCs/>
              </w:rPr>
              <w:t>10a</w:t>
            </w:r>
            <w:r w:rsidRPr="00357852">
              <w:rPr>
                <w:b/>
                <w:bCs/>
                <w:i/>
                <w:iCs/>
              </w:rPr>
              <w:t xml:space="preserve"> a következőképpen módosul:</w:t>
            </w:r>
          </w:p>
        </w:tc>
      </w:tr>
      <w:tr w:rsidR="00215CFA" w:rsidRPr="00357852" w14:paraId="4BADB7B3" w14:textId="77777777" w:rsidTr="00BF7AFB">
        <w:trPr>
          <w:jc w:val="center"/>
        </w:trPr>
        <w:tc>
          <w:tcPr>
            <w:tcW w:w="4876" w:type="dxa"/>
          </w:tcPr>
          <w:p w14:paraId="719CB5DF" w14:textId="77777777" w:rsidR="009760F5" w:rsidRPr="00357852" w:rsidRDefault="009760F5" w:rsidP="00BF7AFB">
            <w:pPr>
              <w:pStyle w:val="Normal6a"/>
            </w:pPr>
          </w:p>
        </w:tc>
        <w:tc>
          <w:tcPr>
            <w:tcW w:w="4876" w:type="dxa"/>
          </w:tcPr>
          <w:p w14:paraId="23FA12BE" w14:textId="77777777" w:rsidR="009760F5" w:rsidRPr="00357852" w:rsidRDefault="009760F5" w:rsidP="00BF7AFB">
            <w:pPr>
              <w:pStyle w:val="Normal6a"/>
            </w:pPr>
            <w:r w:rsidRPr="00357852">
              <w:rPr>
                <w:b/>
                <w:i/>
              </w:rPr>
              <w:t>A 22. cikk (1) és (2) bekezdése helyébe a következő rendelkezések lépnek:</w:t>
            </w:r>
          </w:p>
        </w:tc>
      </w:tr>
      <w:tr w:rsidR="00215CFA" w:rsidRPr="00357852" w14:paraId="276ACF59" w14:textId="77777777" w:rsidTr="00BF7AFB">
        <w:trPr>
          <w:jc w:val="center"/>
        </w:trPr>
        <w:tc>
          <w:tcPr>
            <w:tcW w:w="4876" w:type="dxa"/>
          </w:tcPr>
          <w:p w14:paraId="626D1C1A" w14:textId="77777777" w:rsidR="009760F5" w:rsidRPr="00357852" w:rsidRDefault="009760F5" w:rsidP="00BF7AFB">
            <w:pPr>
              <w:pStyle w:val="Normal6a"/>
            </w:pPr>
          </w:p>
        </w:tc>
        <w:tc>
          <w:tcPr>
            <w:tcW w:w="4876" w:type="dxa"/>
          </w:tcPr>
          <w:p w14:paraId="0EDBF5A1" w14:textId="77777777" w:rsidR="009760F5" w:rsidRPr="00357852" w:rsidRDefault="009760F5" w:rsidP="00BF7AFB">
            <w:pPr>
              <w:pStyle w:val="Normal6a"/>
            </w:pPr>
            <w:r w:rsidRPr="00357852">
              <w:rPr>
                <w:b/>
                <w:i/>
              </w:rPr>
              <w:t>„(1) Ha egy tagállam az (EU) XXX/XXX rendelet [a válsághelyzetről és vis maiorról szóló rendelet] szerint meghatározott migrációs és menekültügyi válsághelyzetben van,</w:t>
            </w:r>
          </w:p>
        </w:tc>
      </w:tr>
      <w:tr w:rsidR="00215CFA" w:rsidRPr="00357852" w14:paraId="35DDDD38" w14:textId="77777777" w:rsidTr="00BF7AFB">
        <w:trPr>
          <w:jc w:val="center"/>
        </w:trPr>
        <w:tc>
          <w:tcPr>
            <w:tcW w:w="4876" w:type="dxa"/>
          </w:tcPr>
          <w:p w14:paraId="47A1431A" w14:textId="77777777" w:rsidR="009760F5" w:rsidRPr="00357852" w:rsidRDefault="009760F5" w:rsidP="00BF7AFB">
            <w:pPr>
              <w:pStyle w:val="Normal6a"/>
            </w:pPr>
          </w:p>
        </w:tc>
        <w:tc>
          <w:tcPr>
            <w:tcW w:w="4876" w:type="dxa"/>
          </w:tcPr>
          <w:p w14:paraId="10981803" w14:textId="77777777" w:rsidR="009760F5" w:rsidRPr="00357852" w:rsidRDefault="009760F5" w:rsidP="00BF7AFB">
            <w:pPr>
              <w:pStyle w:val="Normal6a"/>
            </w:pPr>
            <w:r w:rsidRPr="00357852">
              <w:rPr>
                <w:b/>
                <w:i/>
              </w:rPr>
              <w:t>a Bizottság az (EU) XXX/XXX rendelet [válsághelyzetről és vis maiorról szóló rendelet] 1b. cikke szerinti végrehajtási határozattal haladéktalanul határozatot fogadhat el, amelyben meghatározza a 16. cikk (2) bekezdésében meghatározott, az Ügynökség által az érintett tagállam támogatása érdekében meghozandó egy vagy több intézkedést, és előírja a tagállam számára, hogy ezen intézkedések végrehajtása során működjön együtt az Ügynökséggel.</w:t>
            </w:r>
          </w:p>
        </w:tc>
      </w:tr>
      <w:tr w:rsidR="00215CFA" w:rsidRPr="00357852" w14:paraId="3B8938C8" w14:textId="77777777" w:rsidTr="00BF7AFB">
        <w:trPr>
          <w:jc w:val="center"/>
        </w:trPr>
        <w:tc>
          <w:tcPr>
            <w:tcW w:w="4876" w:type="dxa"/>
          </w:tcPr>
          <w:p w14:paraId="1B7C74AE" w14:textId="77777777" w:rsidR="009760F5" w:rsidRPr="00357852" w:rsidRDefault="009760F5" w:rsidP="00BF7AFB">
            <w:pPr>
              <w:pStyle w:val="Normal6a"/>
            </w:pPr>
          </w:p>
        </w:tc>
        <w:tc>
          <w:tcPr>
            <w:tcW w:w="4876" w:type="dxa"/>
          </w:tcPr>
          <w:p w14:paraId="1094E7B1" w14:textId="77777777" w:rsidR="009760F5" w:rsidRPr="00357852" w:rsidRDefault="009760F5" w:rsidP="00BF7AFB">
            <w:pPr>
              <w:pStyle w:val="Normal6a"/>
            </w:pPr>
            <w:r w:rsidRPr="00357852">
              <w:rPr>
                <w:b/>
                <w:i/>
              </w:rPr>
              <w:t>(2) Az ügyvezető igazgató a határozat meghozatalának napjától számított három munkanapon belül meghatározza a határozat gyakorlati végrehajtásának részleteit. Ezzel párhuzamosan az ügyvezető igazgató elkészíti az operatív tervet, és azt benyújtja az érintett tagállamnak. Az ügyvezető igazgató és az érintett tagállam a tervezet benyújtását követő három munkanapon belül megállapodik a műveleti tervről.”</w:t>
            </w:r>
          </w:p>
        </w:tc>
      </w:tr>
      <w:tr w:rsidR="00215CFA" w:rsidRPr="00357852" w14:paraId="393311A0" w14:textId="77777777" w:rsidTr="00BF7AFB">
        <w:trPr>
          <w:jc w:val="center"/>
        </w:trPr>
        <w:tc>
          <w:tcPr>
            <w:tcW w:w="4876" w:type="dxa"/>
          </w:tcPr>
          <w:p w14:paraId="1A543570" w14:textId="77777777" w:rsidR="009760F5" w:rsidRPr="00357852" w:rsidRDefault="009760F5" w:rsidP="00BF7AFB">
            <w:pPr>
              <w:pStyle w:val="Normal6a"/>
            </w:pPr>
          </w:p>
        </w:tc>
        <w:tc>
          <w:tcPr>
            <w:tcW w:w="4876" w:type="dxa"/>
          </w:tcPr>
          <w:p w14:paraId="2B92C8EE" w14:textId="77777777" w:rsidR="009760F5" w:rsidRPr="00357852" w:rsidRDefault="009760F5" w:rsidP="00BF7AFB">
            <w:pPr>
              <w:pStyle w:val="Normal6a"/>
            </w:pPr>
            <w:r w:rsidRPr="00357852">
              <w:t>_________________</w:t>
            </w:r>
          </w:p>
        </w:tc>
      </w:tr>
      <w:tr w:rsidR="00215CFA" w:rsidRPr="00357852" w14:paraId="7820B8FE" w14:textId="77777777" w:rsidTr="00BF7AFB">
        <w:trPr>
          <w:jc w:val="center"/>
        </w:trPr>
        <w:tc>
          <w:tcPr>
            <w:tcW w:w="4876" w:type="dxa"/>
          </w:tcPr>
          <w:p w14:paraId="773805AE" w14:textId="77777777" w:rsidR="009760F5" w:rsidRPr="00357852" w:rsidRDefault="009760F5" w:rsidP="00BF7AFB">
            <w:pPr>
              <w:pStyle w:val="Normal6a"/>
            </w:pPr>
          </w:p>
        </w:tc>
        <w:tc>
          <w:tcPr>
            <w:tcW w:w="4876" w:type="dxa"/>
          </w:tcPr>
          <w:p w14:paraId="3B3EED41" w14:textId="77777777" w:rsidR="009760F5" w:rsidRPr="00357852" w:rsidRDefault="009760F5" w:rsidP="00BF7AFB">
            <w:pPr>
              <w:pStyle w:val="Normal6a"/>
            </w:pPr>
            <w:r w:rsidRPr="00357852">
              <w:rPr>
                <w:rStyle w:val="SupBoldItalic"/>
              </w:rPr>
              <w:t>10a</w:t>
            </w:r>
            <w:r w:rsidRPr="00357852">
              <w:t xml:space="preserve"> </w:t>
            </w:r>
            <w:r w:rsidRPr="00357852">
              <w:rPr>
                <w:b/>
                <w:bCs/>
                <w:i/>
                <w:iCs/>
              </w:rPr>
              <w:t>Az (EU) XXX/XXX rendelet [az Európai Unió Menekültügyi Ügynökségéről szóló rendelet]</w:t>
            </w:r>
          </w:p>
        </w:tc>
      </w:tr>
    </w:tbl>
    <w:p w14:paraId="1A65D512"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4FABE37D" w14:textId="77777777" w:rsidR="009760F5" w:rsidRPr="00357852" w:rsidRDefault="009760F5" w:rsidP="009760F5">
      <w:r w:rsidRPr="00534DA7">
        <w:rPr>
          <w:rStyle w:val="HideTWBExt"/>
        </w:rPr>
        <w:t>&lt;/Amend&gt;</w:t>
      </w:r>
    </w:p>
    <w:p w14:paraId="5773DB85"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698</w:t>
      </w:r>
      <w:r w:rsidRPr="00534DA7">
        <w:rPr>
          <w:rStyle w:val="HideTWBExt"/>
          <w:b w:val="0"/>
        </w:rPr>
        <w:t>&lt;/NumAm&gt;</w:t>
      </w:r>
    </w:p>
    <w:p w14:paraId="12B95942"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Olivier Chastel, Moritz Körner</w:t>
      </w:r>
      <w:r w:rsidRPr="00534DA7">
        <w:rPr>
          <w:rStyle w:val="HideTWBExt"/>
          <w:b w:val="0"/>
        </w:rPr>
        <w:t>&lt;/Members&gt;</w:t>
      </w:r>
    </w:p>
    <w:p w14:paraId="6BA1E794" w14:textId="77777777" w:rsidR="009760F5" w:rsidRPr="00357852" w:rsidRDefault="009760F5" w:rsidP="009760F5">
      <w:pPr>
        <w:pStyle w:val="NormalBold"/>
      </w:pPr>
      <w:r w:rsidRPr="00534DA7">
        <w:rPr>
          <w:rStyle w:val="HideTWBExt"/>
          <w:b w:val="0"/>
        </w:rPr>
        <w:t>&lt;/RepeatBlock-By&gt;</w:t>
      </w:r>
    </w:p>
    <w:p w14:paraId="3D3E1838"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1233F523" w14:textId="77777777" w:rsidR="009760F5" w:rsidRPr="00357852" w:rsidRDefault="009760F5" w:rsidP="009760F5">
      <w:pPr>
        <w:pStyle w:val="NormalBold"/>
      </w:pPr>
      <w:r w:rsidRPr="00534DA7">
        <w:rPr>
          <w:rStyle w:val="HideTWBExt"/>
          <w:b w:val="0"/>
        </w:rPr>
        <w:t>&lt;Article&gt;</w:t>
      </w:r>
      <w:r w:rsidRPr="00357852">
        <w:t>12 b cikk (új)</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0D98C04F" w14:textId="77777777" w:rsidTr="00BF7AFB">
        <w:trPr>
          <w:trHeight w:hRule="exact" w:val="240"/>
          <w:jc w:val="center"/>
        </w:trPr>
        <w:tc>
          <w:tcPr>
            <w:tcW w:w="9752" w:type="dxa"/>
            <w:gridSpan w:val="2"/>
          </w:tcPr>
          <w:p w14:paraId="6E4FFC8E" w14:textId="77777777" w:rsidR="009760F5" w:rsidRPr="00357852" w:rsidRDefault="009760F5" w:rsidP="00BF7AFB"/>
        </w:tc>
      </w:tr>
      <w:tr w:rsidR="00215CFA" w:rsidRPr="00357852" w14:paraId="1BE223B8" w14:textId="77777777" w:rsidTr="00BF7AFB">
        <w:trPr>
          <w:trHeight w:val="240"/>
          <w:jc w:val="center"/>
        </w:trPr>
        <w:tc>
          <w:tcPr>
            <w:tcW w:w="4876" w:type="dxa"/>
          </w:tcPr>
          <w:p w14:paraId="38165FC1" w14:textId="77777777" w:rsidR="009760F5" w:rsidRPr="00357852" w:rsidRDefault="009760F5" w:rsidP="00BF7AFB">
            <w:pPr>
              <w:pStyle w:val="AmColumnHeading"/>
            </w:pPr>
            <w:r w:rsidRPr="00357852">
              <w:t>A Bizottság által javasolt szöveg</w:t>
            </w:r>
          </w:p>
        </w:tc>
        <w:tc>
          <w:tcPr>
            <w:tcW w:w="4876" w:type="dxa"/>
          </w:tcPr>
          <w:p w14:paraId="4D644CC6" w14:textId="77777777" w:rsidR="009760F5" w:rsidRPr="00357852" w:rsidRDefault="009760F5" w:rsidP="00BF7AFB">
            <w:pPr>
              <w:pStyle w:val="AmColumnHeading"/>
            </w:pPr>
            <w:r w:rsidRPr="00357852">
              <w:t>Módosítás</w:t>
            </w:r>
          </w:p>
        </w:tc>
      </w:tr>
      <w:tr w:rsidR="00215CFA" w:rsidRPr="00357852" w14:paraId="7318F1B8" w14:textId="77777777" w:rsidTr="00BF7AFB">
        <w:trPr>
          <w:jc w:val="center"/>
        </w:trPr>
        <w:tc>
          <w:tcPr>
            <w:tcW w:w="4876" w:type="dxa"/>
          </w:tcPr>
          <w:p w14:paraId="4D8110E0" w14:textId="77777777" w:rsidR="009760F5" w:rsidRPr="00357852" w:rsidRDefault="009760F5" w:rsidP="00BF7AFB">
            <w:pPr>
              <w:pStyle w:val="Normal6a"/>
            </w:pPr>
          </w:p>
        </w:tc>
        <w:tc>
          <w:tcPr>
            <w:tcW w:w="4876" w:type="dxa"/>
          </w:tcPr>
          <w:p w14:paraId="6B7142B4" w14:textId="77777777" w:rsidR="009760F5" w:rsidRPr="00357852" w:rsidRDefault="009760F5" w:rsidP="00BF7AFB">
            <w:pPr>
              <w:pStyle w:val="NormalBoldItalicCenter6a"/>
            </w:pPr>
            <w:r w:rsidRPr="00357852">
              <w:t>12b. cikk</w:t>
            </w:r>
          </w:p>
        </w:tc>
      </w:tr>
      <w:tr w:rsidR="00215CFA" w:rsidRPr="00357852" w14:paraId="045C9C28" w14:textId="77777777" w:rsidTr="00BF7AFB">
        <w:trPr>
          <w:jc w:val="center"/>
        </w:trPr>
        <w:tc>
          <w:tcPr>
            <w:tcW w:w="4876" w:type="dxa"/>
          </w:tcPr>
          <w:p w14:paraId="1EFE0347" w14:textId="77777777" w:rsidR="009760F5" w:rsidRPr="00357852" w:rsidRDefault="009760F5" w:rsidP="00BF7AFB">
            <w:pPr>
              <w:pStyle w:val="Normal6a"/>
            </w:pPr>
          </w:p>
        </w:tc>
        <w:tc>
          <w:tcPr>
            <w:tcW w:w="4876" w:type="dxa"/>
          </w:tcPr>
          <w:p w14:paraId="11D06FC5" w14:textId="77777777" w:rsidR="009760F5" w:rsidRPr="00357852" w:rsidRDefault="009760F5" w:rsidP="00BF7AFB">
            <w:pPr>
              <w:pStyle w:val="NormalBoldItalicCenter6a"/>
            </w:pPr>
            <w:r w:rsidRPr="00357852">
              <w:t>Az (EU) 2019/1896 rendelet [az Európai Határ- és Parti Őrségről szóló rendelet] módosításai</w:t>
            </w:r>
          </w:p>
        </w:tc>
      </w:tr>
      <w:tr w:rsidR="00215CFA" w:rsidRPr="00357852" w14:paraId="6F8CEB68" w14:textId="77777777" w:rsidTr="00BF7AFB">
        <w:trPr>
          <w:jc w:val="center"/>
        </w:trPr>
        <w:tc>
          <w:tcPr>
            <w:tcW w:w="4876" w:type="dxa"/>
          </w:tcPr>
          <w:p w14:paraId="6FDF57DC" w14:textId="77777777" w:rsidR="009760F5" w:rsidRPr="00357852" w:rsidRDefault="009760F5" w:rsidP="00BF7AFB">
            <w:pPr>
              <w:pStyle w:val="Normal6a"/>
            </w:pPr>
          </w:p>
        </w:tc>
        <w:tc>
          <w:tcPr>
            <w:tcW w:w="4876" w:type="dxa"/>
          </w:tcPr>
          <w:p w14:paraId="663A8F00" w14:textId="77777777" w:rsidR="009760F5" w:rsidRPr="00357852" w:rsidRDefault="009760F5" w:rsidP="00BF7AFB">
            <w:pPr>
              <w:pStyle w:val="Normal6a"/>
            </w:pPr>
            <w:r w:rsidRPr="00357852">
              <w:rPr>
                <w:b/>
                <w:i/>
              </w:rPr>
              <w:t xml:space="preserve">1. </w:t>
            </w:r>
            <w:r w:rsidRPr="00357852">
              <w:rPr>
                <w:b/>
                <w:bCs/>
                <w:i/>
                <w:iCs/>
              </w:rPr>
              <w:t>Válsághelyzetben az (EU) 2019/1896 rendelet</w:t>
            </w:r>
            <w:r w:rsidRPr="00357852">
              <w:rPr>
                <w:rStyle w:val="SupBoldItalic"/>
                <w:b w:val="0"/>
                <w:bCs/>
                <w:i w:val="0"/>
                <w:iCs/>
              </w:rPr>
              <w:t>10b</w:t>
            </w:r>
            <w:r w:rsidRPr="00357852">
              <w:rPr>
                <w:b/>
                <w:bCs/>
                <w:i/>
                <w:iCs/>
              </w:rPr>
              <w:t xml:space="preserve"> a következőképpen módosul:</w:t>
            </w:r>
          </w:p>
        </w:tc>
      </w:tr>
      <w:tr w:rsidR="00215CFA" w:rsidRPr="00357852" w14:paraId="2ECFC645" w14:textId="77777777" w:rsidTr="00BF7AFB">
        <w:trPr>
          <w:jc w:val="center"/>
        </w:trPr>
        <w:tc>
          <w:tcPr>
            <w:tcW w:w="4876" w:type="dxa"/>
          </w:tcPr>
          <w:p w14:paraId="0C2FF104" w14:textId="77777777" w:rsidR="009760F5" w:rsidRPr="00357852" w:rsidRDefault="009760F5" w:rsidP="00BF7AFB">
            <w:pPr>
              <w:pStyle w:val="Normal6a"/>
            </w:pPr>
          </w:p>
        </w:tc>
        <w:tc>
          <w:tcPr>
            <w:tcW w:w="4876" w:type="dxa"/>
          </w:tcPr>
          <w:p w14:paraId="263DE03A" w14:textId="77777777" w:rsidR="009760F5" w:rsidRPr="00357852" w:rsidRDefault="009760F5" w:rsidP="00BF7AFB">
            <w:pPr>
              <w:pStyle w:val="Normal6a"/>
            </w:pPr>
            <w:r w:rsidRPr="00357852">
              <w:rPr>
                <w:b/>
                <w:i/>
              </w:rPr>
              <w:t>A 36. cikk (1) bekezdése helyébe a következő szöveg lép:</w:t>
            </w:r>
          </w:p>
        </w:tc>
      </w:tr>
      <w:tr w:rsidR="00215CFA" w:rsidRPr="00357852" w14:paraId="6D08A6FF" w14:textId="77777777" w:rsidTr="00BF7AFB">
        <w:trPr>
          <w:jc w:val="center"/>
        </w:trPr>
        <w:tc>
          <w:tcPr>
            <w:tcW w:w="4876" w:type="dxa"/>
          </w:tcPr>
          <w:p w14:paraId="73F61D8E" w14:textId="77777777" w:rsidR="009760F5" w:rsidRPr="00357852" w:rsidRDefault="009760F5" w:rsidP="00BF7AFB">
            <w:pPr>
              <w:pStyle w:val="Normal6a"/>
            </w:pPr>
          </w:p>
        </w:tc>
        <w:tc>
          <w:tcPr>
            <w:tcW w:w="4876" w:type="dxa"/>
          </w:tcPr>
          <w:p w14:paraId="43D8BE48" w14:textId="77777777" w:rsidR="009760F5" w:rsidRPr="00357852" w:rsidRDefault="009760F5" w:rsidP="00BF7AFB">
            <w:pPr>
              <w:pStyle w:val="Normal6a"/>
            </w:pPr>
            <w:r w:rsidRPr="00357852">
              <w:rPr>
                <w:b/>
                <w:i/>
              </w:rPr>
              <w:t>„(1) Az Európai Határ- és Partvédelmi Ügynökség az (EU) XXX/XXX rendelet [a válsághelyzetről és vis maiorról szóló rendelet] 1b. cikke szerinti végrehajtási határozat alapján bevethető a külső határellenőrzéssel kapcsolatos tagállami kötelezettségek végrehajtásának támogatására. Az Ügynökség emellett végrehajtja a 41. és a 42. cikken alapuló intézkedéseket is.”</w:t>
            </w:r>
          </w:p>
        </w:tc>
      </w:tr>
      <w:tr w:rsidR="00215CFA" w:rsidRPr="00357852" w14:paraId="496DFD49" w14:textId="77777777" w:rsidTr="00BF7AFB">
        <w:trPr>
          <w:jc w:val="center"/>
        </w:trPr>
        <w:tc>
          <w:tcPr>
            <w:tcW w:w="4876" w:type="dxa"/>
          </w:tcPr>
          <w:p w14:paraId="7FFB727A" w14:textId="77777777" w:rsidR="009760F5" w:rsidRPr="00357852" w:rsidRDefault="009760F5" w:rsidP="00BF7AFB">
            <w:pPr>
              <w:pStyle w:val="Normal6a"/>
            </w:pPr>
          </w:p>
        </w:tc>
        <w:tc>
          <w:tcPr>
            <w:tcW w:w="4876" w:type="dxa"/>
          </w:tcPr>
          <w:p w14:paraId="6C63BD9C" w14:textId="77777777" w:rsidR="009760F5" w:rsidRPr="00357852" w:rsidRDefault="009760F5" w:rsidP="00BF7AFB">
            <w:pPr>
              <w:pStyle w:val="Normal6a"/>
            </w:pPr>
            <w:r w:rsidRPr="00357852">
              <w:rPr>
                <w:b/>
                <w:i/>
              </w:rPr>
              <w:t>2. A 40. cikk (1) és (2) bekezdése helyébe a következő szöveg lép:</w:t>
            </w:r>
          </w:p>
        </w:tc>
      </w:tr>
      <w:tr w:rsidR="00215CFA" w:rsidRPr="00357852" w14:paraId="24DC34CE" w14:textId="77777777" w:rsidTr="00BF7AFB">
        <w:trPr>
          <w:jc w:val="center"/>
        </w:trPr>
        <w:tc>
          <w:tcPr>
            <w:tcW w:w="4876" w:type="dxa"/>
          </w:tcPr>
          <w:p w14:paraId="1B9ABDDA" w14:textId="77777777" w:rsidR="009760F5" w:rsidRPr="00357852" w:rsidRDefault="009760F5" w:rsidP="00BF7AFB">
            <w:pPr>
              <w:pStyle w:val="Normal6a"/>
            </w:pPr>
          </w:p>
        </w:tc>
        <w:tc>
          <w:tcPr>
            <w:tcW w:w="4876" w:type="dxa"/>
          </w:tcPr>
          <w:p w14:paraId="1A720FFE" w14:textId="77777777" w:rsidR="009760F5" w:rsidRPr="00357852" w:rsidRDefault="009760F5" w:rsidP="00BF7AFB">
            <w:pPr>
              <w:pStyle w:val="Normal6a"/>
            </w:pPr>
            <w:r w:rsidRPr="00357852">
              <w:rPr>
                <w:b/>
                <w:i/>
              </w:rPr>
              <w:t>„(1) Ha egy tagállam válsághelyzetben van, az Európai Határ- és Partvédelmi Ügynökség az (EU) XXX/XXX rendelet [a válsághelyzetről és vis maiorról szóló rendelet] 1b. cikke szerinti végrehajtási határozat alapján technikai és operatív erősítést nyújthat az érintett uniós szervek, hivatalok és ügynökségek szakértőiből álló migrációkezelést támogató csapatokkal, amelyek a megbízatásuknak megfelelően működnek.</w:t>
            </w:r>
          </w:p>
        </w:tc>
      </w:tr>
      <w:tr w:rsidR="00215CFA" w:rsidRPr="00357852" w14:paraId="63C02814" w14:textId="77777777" w:rsidTr="00BF7AFB">
        <w:trPr>
          <w:jc w:val="center"/>
        </w:trPr>
        <w:tc>
          <w:tcPr>
            <w:tcW w:w="4876" w:type="dxa"/>
          </w:tcPr>
          <w:p w14:paraId="2EE278C9" w14:textId="77777777" w:rsidR="009760F5" w:rsidRPr="00357852" w:rsidRDefault="009760F5" w:rsidP="00BF7AFB">
            <w:pPr>
              <w:pStyle w:val="Normal6a"/>
            </w:pPr>
          </w:p>
        </w:tc>
        <w:tc>
          <w:tcPr>
            <w:tcW w:w="4876" w:type="dxa"/>
          </w:tcPr>
          <w:p w14:paraId="41408878" w14:textId="77777777" w:rsidR="009760F5" w:rsidRPr="00357852" w:rsidRDefault="009760F5" w:rsidP="00BF7AFB">
            <w:pPr>
              <w:pStyle w:val="Normal6a"/>
            </w:pPr>
            <w:r w:rsidRPr="00357852">
              <w:rPr>
                <w:b/>
                <w:i/>
              </w:rPr>
              <w:t>(2) Az érintett uniós szervek, hivatalok és ügynökségek a megbízatásukkal összhangban megvizsgálják a tagállam vagy a Bizottság erősítés iránti kérelmét és szükségleteinek értékelését azzal a céllal, hogy egy, az érintett uniós szervek, hivatalok és ügynökségek által koordinált, számos tevékenységet magában foglaló átfogó erősítési csomagot határozzanak meg. Ezt a folyamatot a Bizottság koordinálja.”</w:t>
            </w:r>
          </w:p>
        </w:tc>
      </w:tr>
      <w:tr w:rsidR="00215CFA" w:rsidRPr="00357852" w14:paraId="2374DCFB" w14:textId="77777777" w:rsidTr="00BF7AFB">
        <w:trPr>
          <w:jc w:val="center"/>
        </w:trPr>
        <w:tc>
          <w:tcPr>
            <w:tcW w:w="4876" w:type="dxa"/>
          </w:tcPr>
          <w:p w14:paraId="5DCE61DA" w14:textId="77777777" w:rsidR="009760F5" w:rsidRPr="00357852" w:rsidRDefault="009760F5" w:rsidP="00BF7AFB">
            <w:pPr>
              <w:pStyle w:val="Normal6a"/>
            </w:pPr>
          </w:p>
        </w:tc>
        <w:tc>
          <w:tcPr>
            <w:tcW w:w="4876" w:type="dxa"/>
          </w:tcPr>
          <w:p w14:paraId="518CD930" w14:textId="77777777" w:rsidR="009760F5" w:rsidRPr="00357852" w:rsidRDefault="009760F5" w:rsidP="00BF7AFB">
            <w:pPr>
              <w:pStyle w:val="Normal6a"/>
            </w:pPr>
            <w:r w:rsidRPr="00357852">
              <w:t>_________________</w:t>
            </w:r>
          </w:p>
        </w:tc>
      </w:tr>
      <w:tr w:rsidR="00215CFA" w:rsidRPr="00357852" w14:paraId="74144C10" w14:textId="77777777" w:rsidTr="00BF7AFB">
        <w:trPr>
          <w:jc w:val="center"/>
        </w:trPr>
        <w:tc>
          <w:tcPr>
            <w:tcW w:w="4876" w:type="dxa"/>
          </w:tcPr>
          <w:p w14:paraId="554E5B27" w14:textId="77777777" w:rsidR="009760F5" w:rsidRPr="00357852" w:rsidRDefault="009760F5" w:rsidP="00BF7AFB">
            <w:pPr>
              <w:pStyle w:val="Normal6a"/>
            </w:pPr>
          </w:p>
        </w:tc>
        <w:tc>
          <w:tcPr>
            <w:tcW w:w="4876" w:type="dxa"/>
          </w:tcPr>
          <w:p w14:paraId="3A0BDC6E" w14:textId="77777777" w:rsidR="009760F5" w:rsidRPr="00357852" w:rsidRDefault="009760F5" w:rsidP="00BF7AFB">
            <w:pPr>
              <w:pStyle w:val="Normal6a"/>
            </w:pPr>
            <w:r w:rsidRPr="00357852">
              <w:rPr>
                <w:rStyle w:val="SupBoldItalic"/>
              </w:rPr>
              <w:t>10b</w:t>
            </w:r>
            <w:r w:rsidRPr="00357852">
              <w:t xml:space="preserve"> </w:t>
            </w:r>
            <w:r w:rsidRPr="00357852">
              <w:rPr>
                <w:b/>
                <w:bCs/>
                <w:i/>
                <w:iCs/>
              </w:rPr>
              <w:t>Az Európai Parlament és a Tanács (EU) 2019/1896 rendelete (2019. november 13.) az Európai Határ- és Parti Őrségről, valamint az 1052/2013/EU és az (EU) 2016/1624 rendelet hatályon kívül helyezéséről (HL L 295., 2019.11.14., 1. o.)</w:t>
            </w:r>
          </w:p>
        </w:tc>
      </w:tr>
    </w:tbl>
    <w:p w14:paraId="49B6F56D"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0AF23AEE" w14:textId="77777777" w:rsidR="009760F5" w:rsidRPr="00357852" w:rsidRDefault="009760F5" w:rsidP="009760F5">
      <w:r w:rsidRPr="00534DA7">
        <w:rPr>
          <w:rStyle w:val="HideTWBExt"/>
        </w:rPr>
        <w:t>&lt;/Amend&gt;</w:t>
      </w:r>
    </w:p>
    <w:p w14:paraId="40C4A2D6"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699</w:t>
      </w:r>
      <w:r w:rsidRPr="00534DA7">
        <w:rPr>
          <w:rStyle w:val="HideTWBExt"/>
          <w:b w:val="0"/>
        </w:rPr>
        <w:t>&lt;/NumAm&gt;</w:t>
      </w:r>
    </w:p>
    <w:p w14:paraId="52A7C79A" w14:textId="77777777" w:rsidR="009760F5" w:rsidRPr="00357852" w:rsidRDefault="009760F5" w:rsidP="009760F5">
      <w:pPr>
        <w:pStyle w:val="NormalBold"/>
      </w:pPr>
      <w:r w:rsidRPr="00534DA7">
        <w:rPr>
          <w:rStyle w:val="HideTWBExt"/>
          <w:b w:val="0"/>
        </w:rPr>
        <w:t>&lt;RepeatBlock-By&gt;&lt;Members&gt;</w:t>
      </w:r>
      <w:r w:rsidRPr="00357852">
        <w:t>Tomas Tobé, Lena Düpont, Jeroen Lenaers</w:t>
      </w:r>
      <w:r w:rsidRPr="00534DA7">
        <w:rPr>
          <w:rStyle w:val="HideTWBExt"/>
          <w:b w:val="0"/>
        </w:rPr>
        <w:t>&lt;/Members&gt;</w:t>
      </w:r>
    </w:p>
    <w:p w14:paraId="09A15350" w14:textId="77777777" w:rsidR="009760F5" w:rsidRPr="00357852" w:rsidRDefault="009760F5" w:rsidP="009760F5">
      <w:pPr>
        <w:pStyle w:val="NormalBold"/>
      </w:pPr>
      <w:r w:rsidRPr="00534DA7">
        <w:rPr>
          <w:rStyle w:val="HideTWBExt"/>
          <w:b w:val="0"/>
        </w:rPr>
        <w:t>&lt;/RepeatBlock-By&gt;</w:t>
      </w:r>
    </w:p>
    <w:p w14:paraId="0D05DAEA"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34ABF4FC" w14:textId="77777777" w:rsidR="009760F5" w:rsidRPr="00357852" w:rsidRDefault="009760F5" w:rsidP="009760F5">
      <w:pPr>
        <w:pStyle w:val="NormalBold"/>
      </w:pPr>
      <w:r w:rsidRPr="00534DA7">
        <w:rPr>
          <w:rStyle w:val="HideTWBExt"/>
          <w:b w:val="0"/>
        </w:rPr>
        <w:t>&lt;Article&gt;</w:t>
      </w:r>
      <w:r w:rsidRPr="00357852">
        <w:t>14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5AD65A6B" w14:textId="77777777" w:rsidTr="00BF7AFB">
        <w:trPr>
          <w:trHeight w:hRule="exact" w:val="240"/>
          <w:jc w:val="center"/>
        </w:trPr>
        <w:tc>
          <w:tcPr>
            <w:tcW w:w="9752" w:type="dxa"/>
            <w:gridSpan w:val="2"/>
          </w:tcPr>
          <w:p w14:paraId="43E2474E" w14:textId="77777777" w:rsidR="009760F5" w:rsidRPr="00357852" w:rsidRDefault="009760F5" w:rsidP="00BF7AFB"/>
        </w:tc>
      </w:tr>
      <w:tr w:rsidR="00215CFA" w:rsidRPr="00357852" w14:paraId="45DCFBBF" w14:textId="77777777" w:rsidTr="00BF7AFB">
        <w:trPr>
          <w:trHeight w:val="240"/>
          <w:jc w:val="center"/>
        </w:trPr>
        <w:tc>
          <w:tcPr>
            <w:tcW w:w="4876" w:type="dxa"/>
          </w:tcPr>
          <w:p w14:paraId="6C57A7F7" w14:textId="77777777" w:rsidR="009760F5" w:rsidRPr="00357852" w:rsidRDefault="009760F5" w:rsidP="00BF7AFB">
            <w:pPr>
              <w:pStyle w:val="AmColumnHeading"/>
            </w:pPr>
            <w:r w:rsidRPr="00357852">
              <w:t>A Bizottság által javasolt szöveg</w:t>
            </w:r>
          </w:p>
        </w:tc>
        <w:tc>
          <w:tcPr>
            <w:tcW w:w="4876" w:type="dxa"/>
          </w:tcPr>
          <w:p w14:paraId="79D39A8D" w14:textId="77777777" w:rsidR="009760F5" w:rsidRPr="00357852" w:rsidRDefault="009760F5" w:rsidP="00BF7AFB">
            <w:pPr>
              <w:pStyle w:val="AmColumnHeading"/>
            </w:pPr>
            <w:r w:rsidRPr="00357852">
              <w:t>Módosítás</w:t>
            </w:r>
          </w:p>
        </w:tc>
      </w:tr>
      <w:tr w:rsidR="00215CFA" w:rsidRPr="00357852" w14:paraId="65962E8B" w14:textId="77777777" w:rsidTr="00BF7AFB">
        <w:trPr>
          <w:jc w:val="center"/>
        </w:trPr>
        <w:tc>
          <w:tcPr>
            <w:tcW w:w="4876" w:type="dxa"/>
          </w:tcPr>
          <w:p w14:paraId="49B2B736" w14:textId="77777777" w:rsidR="009760F5" w:rsidRPr="00357852" w:rsidRDefault="009760F5" w:rsidP="00BF7AFB">
            <w:pPr>
              <w:pStyle w:val="NormalBoldItalicCenter6a"/>
            </w:pPr>
            <w:r w:rsidRPr="00357852">
              <w:t>14. cikk</w:t>
            </w:r>
          </w:p>
        </w:tc>
        <w:tc>
          <w:tcPr>
            <w:tcW w:w="4876" w:type="dxa"/>
          </w:tcPr>
          <w:p w14:paraId="682B70E0" w14:textId="77777777" w:rsidR="009760F5" w:rsidRPr="00357852" w:rsidRDefault="009760F5" w:rsidP="00BF7AFB">
            <w:pPr>
              <w:pStyle w:val="Normal6a"/>
            </w:pPr>
            <w:r w:rsidRPr="00357852">
              <w:rPr>
                <w:b/>
                <w:i/>
              </w:rPr>
              <w:t>törölve</w:t>
            </w:r>
          </w:p>
        </w:tc>
      </w:tr>
      <w:tr w:rsidR="00215CFA" w:rsidRPr="00357852" w14:paraId="6C9C8FFC" w14:textId="77777777" w:rsidTr="00BF7AFB">
        <w:trPr>
          <w:jc w:val="center"/>
        </w:trPr>
        <w:tc>
          <w:tcPr>
            <w:tcW w:w="4876" w:type="dxa"/>
          </w:tcPr>
          <w:p w14:paraId="4D847D49" w14:textId="77777777" w:rsidR="009760F5" w:rsidRPr="00357852" w:rsidRDefault="009760F5" w:rsidP="00BF7AFB">
            <w:pPr>
              <w:pStyle w:val="NormalBoldItalicCenter6a"/>
            </w:pPr>
            <w:r w:rsidRPr="00357852">
              <w:t>Hatályon kívül helyezés</w:t>
            </w:r>
          </w:p>
        </w:tc>
        <w:tc>
          <w:tcPr>
            <w:tcW w:w="4876" w:type="dxa"/>
          </w:tcPr>
          <w:p w14:paraId="6EC73DD9" w14:textId="77777777" w:rsidR="009760F5" w:rsidRPr="00357852" w:rsidRDefault="009760F5" w:rsidP="00BF7AFB">
            <w:pPr>
              <w:pStyle w:val="Normal6a"/>
            </w:pPr>
          </w:p>
        </w:tc>
      </w:tr>
      <w:tr w:rsidR="00215CFA" w:rsidRPr="00357852" w14:paraId="6CA4BC1E" w14:textId="77777777" w:rsidTr="00BF7AFB">
        <w:trPr>
          <w:jc w:val="center"/>
        </w:trPr>
        <w:tc>
          <w:tcPr>
            <w:tcW w:w="4876" w:type="dxa"/>
          </w:tcPr>
          <w:p w14:paraId="4D4CB4F3" w14:textId="77777777" w:rsidR="009760F5" w:rsidRPr="00357852" w:rsidRDefault="009760F5" w:rsidP="00BF7AFB">
            <w:pPr>
              <w:pStyle w:val="Normal6a"/>
            </w:pPr>
            <w:r w:rsidRPr="00357852">
              <w:rPr>
                <w:b/>
                <w:i/>
              </w:rPr>
              <w:t>A 2001/55/EK tanácsi irányelv xxx-án/-én (dátum) hatályát veszti.</w:t>
            </w:r>
          </w:p>
        </w:tc>
        <w:tc>
          <w:tcPr>
            <w:tcW w:w="4876" w:type="dxa"/>
          </w:tcPr>
          <w:p w14:paraId="12C6B89B" w14:textId="77777777" w:rsidR="009760F5" w:rsidRPr="00357852" w:rsidRDefault="009760F5" w:rsidP="00BF7AFB">
            <w:pPr>
              <w:pStyle w:val="Normal6a"/>
            </w:pPr>
          </w:p>
        </w:tc>
      </w:tr>
    </w:tbl>
    <w:p w14:paraId="06D1B261"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35B4E0DF" w14:textId="77777777" w:rsidR="009760F5" w:rsidRPr="00357852" w:rsidRDefault="009760F5" w:rsidP="009760F5">
      <w:r w:rsidRPr="00534DA7">
        <w:rPr>
          <w:rStyle w:val="HideTWBExt"/>
        </w:rPr>
        <w:t>&lt;/Amend&gt;</w:t>
      </w:r>
    </w:p>
    <w:p w14:paraId="29FA3AAC" w14:textId="77777777" w:rsidR="009760F5" w:rsidRPr="00357852" w:rsidRDefault="009760F5" w:rsidP="009760F5">
      <w:pPr>
        <w:pStyle w:val="AmNumberTabs"/>
      </w:pPr>
      <w:r w:rsidRPr="00534DA7">
        <w:rPr>
          <w:rStyle w:val="HideTWBExt"/>
          <w:b w:val="0"/>
        </w:rPr>
        <w:t>&lt;Amend&gt;</w:t>
      </w:r>
      <w:r w:rsidRPr="00357852">
        <w:t>Módosítás</w:t>
      </w:r>
      <w:r w:rsidRPr="00357852">
        <w:tab/>
      </w:r>
      <w:r w:rsidRPr="00357852">
        <w:tab/>
      </w:r>
      <w:r w:rsidRPr="00534DA7">
        <w:rPr>
          <w:rStyle w:val="HideTWBExt"/>
          <w:b w:val="0"/>
        </w:rPr>
        <w:t>&lt;NumAm&gt;</w:t>
      </w:r>
      <w:r w:rsidRPr="00357852">
        <w:t>700</w:t>
      </w:r>
      <w:r w:rsidRPr="00534DA7">
        <w:rPr>
          <w:rStyle w:val="HideTWBExt"/>
          <w:b w:val="0"/>
        </w:rPr>
        <w:t>&lt;/NumAm&gt;</w:t>
      </w:r>
    </w:p>
    <w:p w14:paraId="7FA9A7E8" w14:textId="77777777" w:rsidR="009760F5" w:rsidRPr="00357852" w:rsidRDefault="009760F5" w:rsidP="009760F5">
      <w:pPr>
        <w:pStyle w:val="NormalBold"/>
      </w:pPr>
      <w:r w:rsidRPr="00534DA7">
        <w:rPr>
          <w:rStyle w:val="HideTWBExt"/>
          <w:b w:val="0"/>
        </w:rPr>
        <w:t>&lt;RepeatBlock-By&gt;&lt;Members&gt;</w:t>
      </w:r>
      <w:r w:rsidRPr="00357852">
        <w:t>Malik Azmani, Dragoş Tudorache, Hilde Vautmans, Fabienne Keller, Jan-Christoph Oetjen, Sophia in 't Veld, Olivier Chastel, Moritz Körner</w:t>
      </w:r>
      <w:r w:rsidRPr="00534DA7">
        <w:rPr>
          <w:rStyle w:val="HideTWBExt"/>
          <w:b w:val="0"/>
        </w:rPr>
        <w:t>&lt;/Members&gt;</w:t>
      </w:r>
    </w:p>
    <w:p w14:paraId="2A9B5DCD" w14:textId="77777777" w:rsidR="009760F5" w:rsidRPr="00357852" w:rsidRDefault="009760F5" w:rsidP="009760F5">
      <w:pPr>
        <w:pStyle w:val="NormalBold"/>
      </w:pPr>
      <w:r w:rsidRPr="00534DA7">
        <w:rPr>
          <w:rStyle w:val="HideTWBExt"/>
          <w:b w:val="0"/>
        </w:rPr>
        <w:t>&lt;/RepeatBlock-By&gt;</w:t>
      </w:r>
    </w:p>
    <w:p w14:paraId="256A5851" w14:textId="77777777" w:rsidR="009760F5" w:rsidRPr="00357852" w:rsidRDefault="009760F5" w:rsidP="009760F5">
      <w:pPr>
        <w:pStyle w:val="NormalBold"/>
      </w:pPr>
      <w:r w:rsidRPr="00534DA7">
        <w:rPr>
          <w:rStyle w:val="HideTWBExt"/>
          <w:b w:val="0"/>
        </w:rPr>
        <w:t>&lt;DocAmend&gt;</w:t>
      </w:r>
      <w:r w:rsidRPr="00357852">
        <w:t>Rendeletre irányuló javaslat</w:t>
      </w:r>
      <w:r w:rsidRPr="00534DA7">
        <w:rPr>
          <w:rStyle w:val="HideTWBExt"/>
          <w:b w:val="0"/>
        </w:rPr>
        <w:t>&lt;/DocAmend&gt;</w:t>
      </w:r>
    </w:p>
    <w:p w14:paraId="7BCAE2E7" w14:textId="77777777" w:rsidR="009760F5" w:rsidRPr="00357852" w:rsidRDefault="009760F5" w:rsidP="009760F5">
      <w:pPr>
        <w:pStyle w:val="NormalBold"/>
      </w:pPr>
      <w:r w:rsidRPr="00534DA7">
        <w:rPr>
          <w:rStyle w:val="HideTWBExt"/>
          <w:b w:val="0"/>
        </w:rPr>
        <w:t>&lt;Article&gt;</w:t>
      </w:r>
      <w:r w:rsidRPr="00357852">
        <w:t>14 cikk</w:t>
      </w:r>
      <w:r w:rsidRPr="00534D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5CFA" w:rsidRPr="00357852" w14:paraId="279AFC21" w14:textId="77777777" w:rsidTr="00BF7AFB">
        <w:trPr>
          <w:trHeight w:hRule="exact" w:val="240"/>
          <w:jc w:val="center"/>
        </w:trPr>
        <w:tc>
          <w:tcPr>
            <w:tcW w:w="9752" w:type="dxa"/>
            <w:gridSpan w:val="2"/>
          </w:tcPr>
          <w:p w14:paraId="316FC310" w14:textId="77777777" w:rsidR="009760F5" w:rsidRPr="00357852" w:rsidRDefault="009760F5" w:rsidP="00BF7AFB"/>
        </w:tc>
      </w:tr>
      <w:tr w:rsidR="00215CFA" w:rsidRPr="00357852" w14:paraId="36053D29" w14:textId="77777777" w:rsidTr="00BF7AFB">
        <w:trPr>
          <w:trHeight w:val="240"/>
          <w:jc w:val="center"/>
        </w:trPr>
        <w:tc>
          <w:tcPr>
            <w:tcW w:w="4876" w:type="dxa"/>
          </w:tcPr>
          <w:p w14:paraId="7FC7441E" w14:textId="77777777" w:rsidR="009760F5" w:rsidRPr="00357852" w:rsidRDefault="009760F5" w:rsidP="00BF7AFB">
            <w:pPr>
              <w:pStyle w:val="AmColumnHeading"/>
            </w:pPr>
            <w:r w:rsidRPr="00357852">
              <w:t>A Bizottság által javasolt szöveg</w:t>
            </w:r>
          </w:p>
        </w:tc>
        <w:tc>
          <w:tcPr>
            <w:tcW w:w="4876" w:type="dxa"/>
          </w:tcPr>
          <w:p w14:paraId="1A8D33B4" w14:textId="77777777" w:rsidR="009760F5" w:rsidRPr="00357852" w:rsidRDefault="009760F5" w:rsidP="00BF7AFB">
            <w:pPr>
              <w:pStyle w:val="AmColumnHeading"/>
            </w:pPr>
            <w:r w:rsidRPr="00357852">
              <w:t>Módosítás</w:t>
            </w:r>
          </w:p>
        </w:tc>
      </w:tr>
      <w:tr w:rsidR="00215CFA" w:rsidRPr="00357852" w14:paraId="35BD8815" w14:textId="77777777" w:rsidTr="00BF7AFB">
        <w:trPr>
          <w:jc w:val="center"/>
        </w:trPr>
        <w:tc>
          <w:tcPr>
            <w:tcW w:w="4876" w:type="dxa"/>
          </w:tcPr>
          <w:p w14:paraId="02080D4A" w14:textId="77777777" w:rsidR="009760F5" w:rsidRPr="00357852" w:rsidRDefault="009760F5" w:rsidP="00BF7AFB">
            <w:pPr>
              <w:pStyle w:val="NormalBoldItalicCenter6a"/>
            </w:pPr>
            <w:r w:rsidRPr="00357852">
              <w:t>14. cikk</w:t>
            </w:r>
          </w:p>
        </w:tc>
        <w:tc>
          <w:tcPr>
            <w:tcW w:w="4876" w:type="dxa"/>
          </w:tcPr>
          <w:p w14:paraId="09F276A0" w14:textId="77777777" w:rsidR="009760F5" w:rsidRPr="00357852" w:rsidRDefault="009760F5" w:rsidP="00BF7AFB">
            <w:pPr>
              <w:pStyle w:val="Normal6a"/>
            </w:pPr>
            <w:r w:rsidRPr="00357852">
              <w:rPr>
                <w:b/>
                <w:i/>
              </w:rPr>
              <w:t>törölve</w:t>
            </w:r>
          </w:p>
        </w:tc>
      </w:tr>
      <w:tr w:rsidR="00215CFA" w:rsidRPr="00357852" w14:paraId="5583A753" w14:textId="77777777" w:rsidTr="00BF7AFB">
        <w:trPr>
          <w:jc w:val="center"/>
        </w:trPr>
        <w:tc>
          <w:tcPr>
            <w:tcW w:w="4876" w:type="dxa"/>
          </w:tcPr>
          <w:p w14:paraId="431A61B0" w14:textId="77777777" w:rsidR="009760F5" w:rsidRPr="00357852" w:rsidRDefault="009760F5" w:rsidP="00BF7AFB">
            <w:pPr>
              <w:pStyle w:val="NormalBoldItalicCenter6a"/>
            </w:pPr>
            <w:r w:rsidRPr="00357852">
              <w:t>Hatályon kívül helyezés</w:t>
            </w:r>
          </w:p>
        </w:tc>
        <w:tc>
          <w:tcPr>
            <w:tcW w:w="4876" w:type="dxa"/>
          </w:tcPr>
          <w:p w14:paraId="66228636" w14:textId="77777777" w:rsidR="009760F5" w:rsidRPr="00357852" w:rsidRDefault="009760F5" w:rsidP="00BF7AFB">
            <w:pPr>
              <w:pStyle w:val="Normal6a"/>
            </w:pPr>
          </w:p>
        </w:tc>
      </w:tr>
      <w:tr w:rsidR="00215CFA" w:rsidRPr="00357852" w14:paraId="1A0EA62E" w14:textId="77777777" w:rsidTr="00BF7AFB">
        <w:trPr>
          <w:jc w:val="center"/>
        </w:trPr>
        <w:tc>
          <w:tcPr>
            <w:tcW w:w="4876" w:type="dxa"/>
          </w:tcPr>
          <w:p w14:paraId="36B6EF99" w14:textId="77777777" w:rsidR="009760F5" w:rsidRPr="00357852" w:rsidRDefault="009760F5" w:rsidP="00BF7AFB">
            <w:pPr>
              <w:pStyle w:val="Normal6a"/>
            </w:pPr>
            <w:r w:rsidRPr="00357852">
              <w:rPr>
                <w:b/>
                <w:i/>
              </w:rPr>
              <w:t>A 2001/55/EK tanácsi irányelv xxx-án/-én (dátum) hatályát veszti.</w:t>
            </w:r>
          </w:p>
        </w:tc>
        <w:tc>
          <w:tcPr>
            <w:tcW w:w="4876" w:type="dxa"/>
          </w:tcPr>
          <w:p w14:paraId="23128F42" w14:textId="77777777" w:rsidR="009760F5" w:rsidRPr="00357852" w:rsidRDefault="009760F5" w:rsidP="00BF7AFB">
            <w:pPr>
              <w:pStyle w:val="Normal6a"/>
            </w:pPr>
          </w:p>
        </w:tc>
      </w:tr>
    </w:tbl>
    <w:p w14:paraId="3F09E5F6" w14:textId="77777777" w:rsidR="009760F5" w:rsidRPr="00357852" w:rsidRDefault="009760F5" w:rsidP="009760F5">
      <w:pPr>
        <w:pStyle w:val="AmOrLang"/>
      </w:pPr>
      <w:r w:rsidRPr="00357852">
        <w:t xml:space="preserve">Or. </w:t>
      </w:r>
      <w:r w:rsidRPr="00534DA7">
        <w:rPr>
          <w:rStyle w:val="HideTWBExt"/>
        </w:rPr>
        <w:t>&lt;Original&gt;</w:t>
      </w:r>
      <w:r w:rsidRPr="00534DA7">
        <w:rPr>
          <w:rStyle w:val="HideTWBInt"/>
        </w:rPr>
        <w:t>{EN}</w:t>
      </w:r>
      <w:r w:rsidRPr="00357852">
        <w:t>en</w:t>
      </w:r>
      <w:r w:rsidRPr="00534DA7">
        <w:rPr>
          <w:rStyle w:val="HideTWBExt"/>
        </w:rPr>
        <w:t>&lt;/Original&gt;</w:t>
      </w:r>
    </w:p>
    <w:p w14:paraId="268B5A82" w14:textId="1BB78888" w:rsidR="009760F5" w:rsidRPr="00357852" w:rsidRDefault="009760F5" w:rsidP="009760F5">
      <w:r w:rsidRPr="00534DA7">
        <w:rPr>
          <w:rStyle w:val="HideTWBExt"/>
        </w:rPr>
        <w:t>&lt;/Amend&gt;&lt;/RepeatBlock-Amend&gt;</w:t>
      </w:r>
    </w:p>
    <w:p w14:paraId="6B0E61B5" w14:textId="08BCFD7E" w:rsidR="009A7F30" w:rsidRPr="00357852" w:rsidRDefault="009A7F30" w:rsidP="009760F5"/>
    <w:sectPr w:rsidR="009A7F30" w:rsidRPr="00357852" w:rsidSect="00364083">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94339" w14:textId="77777777" w:rsidR="00806810" w:rsidRPr="00357852" w:rsidRDefault="003A0A5E">
      <w:r w:rsidRPr="00357852">
        <w:separator/>
      </w:r>
    </w:p>
  </w:endnote>
  <w:endnote w:type="continuationSeparator" w:id="0">
    <w:p w14:paraId="3F9FCA39" w14:textId="77777777" w:rsidR="00806810" w:rsidRPr="00357852" w:rsidRDefault="003A0A5E">
      <w:r w:rsidRPr="003578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B6C29" w14:textId="206E9E02" w:rsidR="00364083" w:rsidRPr="00357852" w:rsidRDefault="00364083" w:rsidP="00364083">
    <w:pPr>
      <w:pStyle w:val="EPFooter"/>
    </w:pPr>
    <w:r w:rsidRPr="00357852">
      <w:t>PE</w:t>
    </w:r>
    <w:r w:rsidRPr="00534DA7">
      <w:rPr>
        <w:rStyle w:val="HideTWBExt"/>
      </w:rPr>
      <w:t>&lt;NoPE&gt;</w:t>
    </w:r>
    <w:r w:rsidRPr="00357852">
      <w:t>704.694</w:t>
    </w:r>
    <w:r w:rsidRPr="00534DA7">
      <w:rPr>
        <w:rStyle w:val="HideTWBExt"/>
      </w:rPr>
      <w:t>&lt;/NoPE&gt;&lt;Version&gt;</w:t>
    </w:r>
    <w:r w:rsidRPr="00357852">
      <w:t>v01-00</w:t>
    </w:r>
    <w:r w:rsidRPr="00534DA7">
      <w:rPr>
        <w:rStyle w:val="HideTWBExt"/>
      </w:rPr>
      <w:t>&lt;/Version&gt;</w:t>
    </w:r>
    <w:r w:rsidRPr="00357852">
      <w:tab/>
    </w:r>
    <w:r w:rsidRPr="00357852">
      <w:fldChar w:fldCharType="begin"/>
    </w:r>
    <w:r w:rsidRPr="00357852">
      <w:instrText xml:space="preserve"> PAGE  \* MERGEFORMAT </w:instrText>
    </w:r>
    <w:r w:rsidRPr="00357852">
      <w:fldChar w:fldCharType="separate"/>
    </w:r>
    <w:r w:rsidR="00534DA7">
      <w:rPr>
        <w:noProof/>
      </w:rPr>
      <w:t>2</w:t>
    </w:r>
    <w:r w:rsidRPr="00357852">
      <w:fldChar w:fldCharType="end"/>
    </w:r>
    <w:r w:rsidRPr="00357852">
      <w:t>/</w:t>
    </w:r>
    <w:fldSimple w:instr=" NUMPAGES  \* MERGEFORMAT ">
      <w:r w:rsidR="00534DA7">
        <w:rPr>
          <w:noProof/>
        </w:rPr>
        <w:t>204</w:t>
      </w:r>
    </w:fldSimple>
    <w:r w:rsidRPr="00357852">
      <w:tab/>
    </w:r>
    <w:r w:rsidRPr="00534DA7">
      <w:rPr>
        <w:rStyle w:val="HideTWBExt"/>
      </w:rPr>
      <w:t>&lt;PathFdR&gt;</w:t>
    </w:r>
    <w:r w:rsidR="00357852" w:rsidRPr="00357852">
      <w:t>AM\1247896HU.docx</w:t>
    </w:r>
    <w:r w:rsidRPr="00534DA7">
      <w:rPr>
        <w:rStyle w:val="HideTWBExt"/>
      </w:rPr>
      <w:t>&lt;/PathFdR&gt;</w:t>
    </w:r>
  </w:p>
  <w:p w14:paraId="0C10F34B" w14:textId="378A31A4" w:rsidR="009A7F30" w:rsidRPr="00357852" w:rsidRDefault="00364083" w:rsidP="00364083">
    <w:pPr>
      <w:pStyle w:val="EPFooter2"/>
    </w:pPr>
    <w:r w:rsidRPr="00357852">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BA70B" w14:textId="68261CC2" w:rsidR="00364083" w:rsidRPr="00357852" w:rsidRDefault="00364083" w:rsidP="00364083">
    <w:pPr>
      <w:pStyle w:val="EPFooter"/>
    </w:pPr>
    <w:r w:rsidRPr="00534DA7">
      <w:rPr>
        <w:rStyle w:val="HideTWBExt"/>
      </w:rPr>
      <w:t>&lt;PathFdR&gt;</w:t>
    </w:r>
    <w:r w:rsidR="00357852" w:rsidRPr="00357852">
      <w:t>AM\1247896HU.docx</w:t>
    </w:r>
    <w:r w:rsidRPr="00534DA7">
      <w:rPr>
        <w:rStyle w:val="HideTWBExt"/>
      </w:rPr>
      <w:t>&lt;/PathFdR&gt;</w:t>
    </w:r>
    <w:r w:rsidRPr="00357852">
      <w:tab/>
    </w:r>
    <w:r w:rsidRPr="00357852">
      <w:fldChar w:fldCharType="begin"/>
    </w:r>
    <w:r w:rsidRPr="00357852">
      <w:instrText xml:space="preserve"> PAGE  \* MERGEFORMAT </w:instrText>
    </w:r>
    <w:r w:rsidRPr="00357852">
      <w:fldChar w:fldCharType="separate"/>
    </w:r>
    <w:r w:rsidR="00534DA7">
      <w:rPr>
        <w:noProof/>
      </w:rPr>
      <w:t>203</w:t>
    </w:r>
    <w:r w:rsidRPr="00357852">
      <w:fldChar w:fldCharType="end"/>
    </w:r>
    <w:r w:rsidRPr="00357852">
      <w:t>/</w:t>
    </w:r>
    <w:fldSimple w:instr=" NUMPAGES  \* MERGEFORMAT ">
      <w:r w:rsidR="00534DA7">
        <w:rPr>
          <w:noProof/>
        </w:rPr>
        <w:t>204</w:t>
      </w:r>
    </w:fldSimple>
    <w:r w:rsidRPr="00357852">
      <w:tab/>
      <w:t>PE</w:t>
    </w:r>
    <w:r w:rsidRPr="00534DA7">
      <w:rPr>
        <w:rStyle w:val="HideTWBExt"/>
      </w:rPr>
      <w:t>&lt;NoPE&gt;</w:t>
    </w:r>
    <w:r w:rsidRPr="00357852">
      <w:t>704.694</w:t>
    </w:r>
    <w:r w:rsidRPr="00534DA7">
      <w:rPr>
        <w:rStyle w:val="HideTWBExt"/>
      </w:rPr>
      <w:t>&lt;/NoPE&gt;&lt;Version&gt;</w:t>
    </w:r>
    <w:r w:rsidRPr="00357852">
      <w:t>v01-00</w:t>
    </w:r>
    <w:r w:rsidRPr="00534DA7">
      <w:rPr>
        <w:rStyle w:val="HideTWBExt"/>
      </w:rPr>
      <w:t>&lt;/Version&gt;</w:t>
    </w:r>
  </w:p>
  <w:p w14:paraId="426DC506" w14:textId="1C622655" w:rsidR="009A7F30" w:rsidRPr="00357852" w:rsidRDefault="00364083" w:rsidP="00364083">
    <w:pPr>
      <w:pStyle w:val="EPFooter2"/>
    </w:pPr>
    <w:r w:rsidRPr="00357852">
      <w:tab/>
    </w:r>
    <w:r w:rsidRPr="00357852">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B8905" w14:textId="5AEBE1A5" w:rsidR="00364083" w:rsidRPr="00357852" w:rsidRDefault="00364083" w:rsidP="00364083">
    <w:pPr>
      <w:pStyle w:val="EPFooter"/>
    </w:pPr>
    <w:r w:rsidRPr="00534DA7">
      <w:rPr>
        <w:rStyle w:val="HideTWBExt"/>
      </w:rPr>
      <w:t>&lt;PathFdR&gt;</w:t>
    </w:r>
    <w:r w:rsidR="00357852" w:rsidRPr="00357852">
      <w:t>AM\1247896HU.docx</w:t>
    </w:r>
    <w:r w:rsidRPr="00534DA7">
      <w:rPr>
        <w:rStyle w:val="HideTWBExt"/>
      </w:rPr>
      <w:t>&lt;/PathFdR&gt;</w:t>
    </w:r>
    <w:r w:rsidRPr="00357852">
      <w:tab/>
    </w:r>
    <w:r w:rsidRPr="00357852">
      <w:tab/>
      <w:t>PE</w:t>
    </w:r>
    <w:r w:rsidRPr="00534DA7">
      <w:rPr>
        <w:rStyle w:val="HideTWBExt"/>
      </w:rPr>
      <w:t>&lt;NoPE&gt;</w:t>
    </w:r>
    <w:r w:rsidRPr="00357852">
      <w:t>704.694</w:t>
    </w:r>
    <w:r w:rsidRPr="00534DA7">
      <w:rPr>
        <w:rStyle w:val="HideTWBExt"/>
      </w:rPr>
      <w:t>&lt;/NoPE&gt;&lt;Version&gt;</w:t>
    </w:r>
    <w:r w:rsidRPr="00357852">
      <w:t>v01-00</w:t>
    </w:r>
    <w:r w:rsidRPr="00534DA7">
      <w:rPr>
        <w:rStyle w:val="HideTWBExt"/>
      </w:rPr>
      <w:t>&lt;/Version&gt;</w:t>
    </w:r>
  </w:p>
  <w:p w14:paraId="1A2FAD78" w14:textId="3D57482A" w:rsidR="009A7F30" w:rsidRPr="00357852" w:rsidRDefault="00364083" w:rsidP="00364083">
    <w:pPr>
      <w:pStyle w:val="EPFooter2"/>
    </w:pPr>
    <w:r w:rsidRPr="00357852">
      <w:t>HU</w:t>
    </w:r>
    <w:r w:rsidRPr="00357852">
      <w:tab/>
    </w:r>
    <w:r w:rsidRPr="00357852">
      <w:rPr>
        <w:b w:val="0"/>
        <w:i/>
        <w:color w:val="C0C0C0"/>
        <w:sz w:val="22"/>
      </w:rPr>
      <w:t>Egyesülve a sokféleségben</w:t>
    </w:r>
    <w:r w:rsidRPr="00357852">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00A95" w14:textId="77777777" w:rsidR="00806810" w:rsidRPr="00357852" w:rsidRDefault="003A0A5E">
      <w:r w:rsidRPr="00357852">
        <w:separator/>
      </w:r>
    </w:p>
  </w:footnote>
  <w:footnote w:type="continuationSeparator" w:id="0">
    <w:p w14:paraId="7F4A8B11" w14:textId="77777777" w:rsidR="00806810" w:rsidRPr="00357852" w:rsidRDefault="003A0A5E">
      <w:r w:rsidRPr="003578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E5835" w14:textId="77777777" w:rsidR="00534DA7" w:rsidRDefault="00534D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DA0A2" w14:textId="77777777" w:rsidR="00534DA7" w:rsidRDefault="00534D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097EB" w14:textId="77777777" w:rsidR="00534DA7" w:rsidRDefault="00534D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HU"/>
    <w:docVar w:name="TXTLANGUEMIN" w:val="hu"/>
    <w:docVar w:name="TXTNRPE" w:val="704.694"/>
    <w:docVar w:name="TXTPEorAP" w:val="PE"/>
    <w:docVar w:name="TXTROUTE" w:val="AM\1247896HU.docx"/>
    <w:docVar w:name="TXTVERSION" w:val="01-00"/>
  </w:docVars>
  <w:rsids>
    <w:rsidRoot w:val="00A77B3E"/>
    <w:rsid w:val="00215CFA"/>
    <w:rsid w:val="00357852"/>
    <w:rsid w:val="00364083"/>
    <w:rsid w:val="003A0A5E"/>
    <w:rsid w:val="00534DA7"/>
    <w:rsid w:val="00806810"/>
    <w:rsid w:val="009760F5"/>
    <w:rsid w:val="009A7F30"/>
    <w:rsid w:val="00A77B3E"/>
    <w:rsid w:val="00CA2A55"/>
    <w:rsid w:val="00CF30D1"/>
    <w:rsid w:val="00D35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2248B"/>
  <w15:docId w15:val="{59872779-755B-4E83-A2F3-847DC150C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39195</Words>
  <Characters>263703</Characters>
  <Application>Microsoft Office Word</Application>
  <DocSecurity>0</DocSecurity>
  <Lines>10608</Lines>
  <Paragraphs>3142</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300491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2022-02-15T07:53:00Z</dcterms:created>
  <dcterms:modified xsi:type="dcterms:W3CDTF">2022-02-15T07:53:00Z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AM\1247896HU.docx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LastEdited with">
    <vt:lpwstr>9.11.0 Build [20211103]</vt:lpwstr>
  </property>
  <property fmtid="{D5CDD505-2E9C-101B-9397-08002B2CF9AE}" pid="11" name="Bookout">
    <vt:lpwstr>OK - 2022/02/15 08:53</vt:lpwstr>
  </property>
</Properties>
</file>